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CAAF" w14:textId="11F622A9" w:rsidR="004303E0" w:rsidRPr="00E94EDA" w:rsidRDefault="00E94EDA" w:rsidP="00E94EDA">
      <w:pPr>
        <w:spacing w:line="360" w:lineRule="auto"/>
        <w:jc w:val="center"/>
        <w:rPr>
          <w:rFonts w:ascii="Arial" w:hAnsi="Arial" w:cs="Arial"/>
          <w:b/>
          <w:bCs/>
          <w:sz w:val="28"/>
          <w:szCs w:val="28"/>
        </w:rPr>
      </w:pPr>
      <w:r w:rsidRPr="00E94EDA">
        <w:rPr>
          <w:rFonts w:ascii="Arial" w:hAnsi="Arial" w:cs="Arial"/>
          <w:b/>
          <w:bCs/>
          <w:sz w:val="24"/>
          <w:szCs w:val="24"/>
        </w:rPr>
        <w:t>PROPUESTA DE UNA ESTRATEGIA DE MEJORA EN LOS PROCESOS DE ADHERENCIA A LOS PROGRAMAS DE SEGURIDAD DEL PACIENTE COMO GARANTÍA DE LA CALIDAD EN SALUD DEL HOSPITAL MARÍA INMACULADA DEL MUNICIPIO DE RIOBLANCO TOLIMA - 2021</w:t>
      </w:r>
    </w:p>
    <w:p w14:paraId="744CDAD6" w14:textId="43743628" w:rsidR="0067716E" w:rsidRPr="00125276" w:rsidRDefault="0067716E" w:rsidP="00125276">
      <w:pPr>
        <w:spacing w:line="360" w:lineRule="auto"/>
        <w:rPr>
          <w:rFonts w:ascii="Arial" w:hAnsi="Arial" w:cs="Arial"/>
          <w:sz w:val="24"/>
          <w:szCs w:val="24"/>
        </w:rPr>
      </w:pPr>
    </w:p>
    <w:p w14:paraId="27CD286C" w14:textId="77777777" w:rsidR="00125276" w:rsidRPr="00125276" w:rsidRDefault="00125276" w:rsidP="00125276">
      <w:pPr>
        <w:spacing w:line="360" w:lineRule="auto"/>
        <w:rPr>
          <w:rFonts w:ascii="Arial" w:hAnsi="Arial" w:cs="Arial"/>
          <w:sz w:val="24"/>
          <w:szCs w:val="24"/>
        </w:rPr>
      </w:pPr>
    </w:p>
    <w:p w14:paraId="4F8154A1" w14:textId="2F98715E" w:rsidR="0067716E" w:rsidRPr="00125276" w:rsidRDefault="0067716E" w:rsidP="00125276">
      <w:pPr>
        <w:spacing w:line="360" w:lineRule="auto"/>
        <w:jc w:val="center"/>
        <w:rPr>
          <w:rFonts w:ascii="Arial" w:hAnsi="Arial" w:cs="Arial"/>
          <w:sz w:val="24"/>
          <w:szCs w:val="24"/>
        </w:rPr>
      </w:pPr>
    </w:p>
    <w:p w14:paraId="0641E491" w14:textId="05200C20" w:rsidR="0067716E" w:rsidRPr="00125276" w:rsidRDefault="0067716E" w:rsidP="00125276">
      <w:pPr>
        <w:spacing w:line="360" w:lineRule="auto"/>
        <w:jc w:val="center"/>
        <w:rPr>
          <w:rFonts w:ascii="Arial" w:eastAsia="Times New Roman" w:hAnsi="Arial" w:cs="Arial"/>
          <w:sz w:val="24"/>
          <w:szCs w:val="24"/>
        </w:rPr>
      </w:pPr>
      <w:r w:rsidRPr="00125276">
        <w:rPr>
          <w:rFonts w:ascii="Arial" w:hAnsi="Arial" w:cs="Arial"/>
          <w:noProof/>
          <w:sz w:val="24"/>
          <w:szCs w:val="24"/>
        </w:rPr>
        <mc:AlternateContent>
          <mc:Choice Requires="wpg">
            <w:drawing>
              <wp:inline distT="0" distB="0" distL="0" distR="0" wp14:anchorId="1CF9C3BB" wp14:editId="1FB09B23">
                <wp:extent cx="2162175" cy="704850"/>
                <wp:effectExtent l="0" t="0" r="9525" b="0"/>
                <wp:docPr id="24231" name="Group 24231"/>
                <wp:cNvGraphicFramePr/>
                <a:graphic xmlns:a="http://schemas.openxmlformats.org/drawingml/2006/main">
                  <a:graphicData uri="http://schemas.microsoft.com/office/word/2010/wordprocessingGroup">
                    <wpg:wgp>
                      <wpg:cNvGrpSpPr/>
                      <wpg:grpSpPr>
                        <a:xfrm>
                          <a:off x="0" y="0"/>
                          <a:ext cx="2162175" cy="704850"/>
                          <a:chOff x="0" y="0"/>
                          <a:chExt cx="1584325" cy="461645"/>
                        </a:xfrm>
                      </wpg:grpSpPr>
                      <wps:wsp>
                        <wps:cNvPr id="24233" name="Rectangle 24233"/>
                        <wps:cNvSpPr/>
                        <wps:spPr>
                          <a:xfrm>
                            <a:off x="5904" y="202281"/>
                            <a:ext cx="42565" cy="188552"/>
                          </a:xfrm>
                          <a:prstGeom prst="rect">
                            <a:avLst/>
                          </a:prstGeom>
                          <a:ln>
                            <a:noFill/>
                          </a:ln>
                        </wps:spPr>
                        <wps:txbx>
                          <w:txbxContent>
                            <w:p w14:paraId="3B83202A" w14:textId="77777777" w:rsidR="0067716E" w:rsidRDefault="0067716E" w:rsidP="0067716E">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24232" name="Picture 24232"/>
                          <pic:cNvPicPr/>
                        </pic:nvPicPr>
                        <pic:blipFill>
                          <a:blip r:embed="rId8"/>
                          <a:stretch>
                            <a:fillRect/>
                          </a:stretch>
                        </pic:blipFill>
                        <pic:spPr>
                          <a:xfrm>
                            <a:off x="0" y="0"/>
                            <a:ext cx="1584325" cy="461645"/>
                          </a:xfrm>
                          <a:prstGeom prst="rect">
                            <a:avLst/>
                          </a:prstGeom>
                        </pic:spPr>
                      </pic:pic>
                    </wpg:wgp>
                  </a:graphicData>
                </a:graphic>
              </wp:inline>
            </w:drawing>
          </mc:Choice>
          <mc:Fallback>
            <w:pict>
              <v:group w14:anchorId="1CF9C3BB" id="Group 24231" o:spid="_x0000_s1026" style="width:170.25pt;height:55.5pt;mso-position-horizontal-relative:char;mso-position-vertical-relative:line" coordsize="15843,46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">
                <v:rect id="Rectangle 24233" o:spid="_x0000_s1027" style="position:absolute;left:59;top:2022;width:425;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" filled="f" stroked="f">
                  <v:textbox inset="0,0,0,0">
                    <w:txbxContent>
                      <w:p w14:paraId="3B83202A" w14:textId="77777777" w:rsidR="0067716E" w:rsidRDefault="0067716E" w:rsidP="0067716E">
                        <w:r>
                          <w:rPr>
                            <w:rFonts w:ascii="Times New Roman" w:eastAsia="Times New Roman" w:hAnsi="Times New Roman" w:cs="Times New Roman"/>
                            <w:sz w:val="20"/>
                          </w:rPr>
                          <w:t xml:space="preserve"> </w:t>
                        </w:r>
                      </w:p>
                    </w:txbxContent>
                  </v:textbox>
                </v:rect>
                <v:shape id="Picture 24232" o:spid="_x0000_s1028" type="#_x0000_t75" style="position:absolute;width:15843;height:4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">
                  <v:imagedata r:id="rId9" o:title=""/>
                </v:shape>
                <w10:anchorlock/>
              </v:group>
            </w:pict>
          </mc:Fallback>
        </mc:AlternateContent>
      </w:r>
    </w:p>
    <w:p w14:paraId="397DDEA0" w14:textId="54392CAD" w:rsidR="0067716E" w:rsidRPr="00125276" w:rsidRDefault="0067716E" w:rsidP="00125276">
      <w:pPr>
        <w:spacing w:line="360" w:lineRule="auto"/>
        <w:rPr>
          <w:rFonts w:ascii="Arial" w:eastAsia="Times New Roman" w:hAnsi="Arial" w:cs="Arial"/>
          <w:sz w:val="24"/>
          <w:szCs w:val="24"/>
        </w:rPr>
      </w:pPr>
    </w:p>
    <w:p w14:paraId="4BF8A3E5" w14:textId="77777777" w:rsidR="0067716E" w:rsidRPr="00125276" w:rsidRDefault="0067716E" w:rsidP="00125276">
      <w:pPr>
        <w:spacing w:line="360" w:lineRule="auto"/>
        <w:rPr>
          <w:rFonts w:ascii="Arial" w:hAnsi="Arial" w:cs="Arial"/>
          <w:b/>
          <w:bCs/>
          <w:sz w:val="24"/>
          <w:szCs w:val="24"/>
        </w:rPr>
      </w:pPr>
    </w:p>
    <w:p w14:paraId="3073D50C" w14:textId="0D4FDDB2" w:rsidR="0067716E" w:rsidRPr="00125276" w:rsidRDefault="0067716E" w:rsidP="00125276">
      <w:pPr>
        <w:spacing w:line="360" w:lineRule="auto"/>
        <w:jc w:val="center"/>
        <w:rPr>
          <w:rFonts w:ascii="Arial" w:hAnsi="Arial" w:cs="Arial"/>
          <w:b/>
          <w:bCs/>
          <w:sz w:val="24"/>
          <w:szCs w:val="24"/>
        </w:rPr>
      </w:pPr>
      <w:r w:rsidRPr="00125276">
        <w:rPr>
          <w:rFonts w:ascii="Arial" w:hAnsi="Arial" w:cs="Arial"/>
          <w:b/>
          <w:bCs/>
          <w:sz w:val="24"/>
          <w:szCs w:val="24"/>
        </w:rPr>
        <w:t>AUTOR</w:t>
      </w:r>
    </w:p>
    <w:p w14:paraId="02BA9EF1" w14:textId="2749020C" w:rsidR="0067716E" w:rsidRPr="00125276" w:rsidRDefault="0067716E" w:rsidP="00125276">
      <w:pPr>
        <w:spacing w:line="360" w:lineRule="auto"/>
        <w:jc w:val="center"/>
        <w:rPr>
          <w:rFonts w:ascii="Arial" w:hAnsi="Arial" w:cs="Arial"/>
          <w:b/>
          <w:bCs/>
          <w:sz w:val="24"/>
          <w:szCs w:val="24"/>
        </w:rPr>
      </w:pPr>
      <w:r w:rsidRPr="00125276">
        <w:rPr>
          <w:rFonts w:ascii="Arial" w:hAnsi="Arial" w:cs="Arial"/>
          <w:b/>
          <w:bCs/>
          <w:sz w:val="24"/>
          <w:szCs w:val="24"/>
        </w:rPr>
        <w:t>LIDA JAZBLEIDY VAR</w:t>
      </w:r>
      <w:r w:rsidR="0044597E" w:rsidRPr="00125276">
        <w:rPr>
          <w:rFonts w:ascii="Arial" w:hAnsi="Arial" w:cs="Arial"/>
          <w:b/>
          <w:bCs/>
          <w:sz w:val="24"/>
          <w:szCs w:val="24"/>
        </w:rPr>
        <w:t>Ò</w:t>
      </w:r>
      <w:r w:rsidRPr="00125276">
        <w:rPr>
          <w:rFonts w:ascii="Arial" w:hAnsi="Arial" w:cs="Arial"/>
          <w:b/>
          <w:bCs/>
          <w:sz w:val="24"/>
          <w:szCs w:val="24"/>
        </w:rPr>
        <w:t>N MON</w:t>
      </w:r>
      <w:r w:rsidR="0044597E" w:rsidRPr="00125276">
        <w:rPr>
          <w:rFonts w:ascii="Arial" w:hAnsi="Arial" w:cs="Arial"/>
          <w:b/>
          <w:bCs/>
          <w:sz w:val="24"/>
          <w:szCs w:val="24"/>
        </w:rPr>
        <w:t>À</w:t>
      </w:r>
      <w:r w:rsidRPr="00125276">
        <w:rPr>
          <w:rFonts w:ascii="Arial" w:hAnsi="Arial" w:cs="Arial"/>
          <w:b/>
          <w:bCs/>
          <w:sz w:val="24"/>
          <w:szCs w:val="24"/>
        </w:rPr>
        <w:t xml:space="preserve"> </w:t>
      </w:r>
    </w:p>
    <w:p w14:paraId="30738C5F" w14:textId="5BDCD98C" w:rsidR="00255023" w:rsidRPr="00125276" w:rsidRDefault="00255023" w:rsidP="00125276">
      <w:pPr>
        <w:spacing w:line="360" w:lineRule="auto"/>
        <w:jc w:val="center"/>
        <w:rPr>
          <w:rFonts w:ascii="Arial" w:hAnsi="Arial" w:cs="Arial"/>
          <w:b/>
          <w:bCs/>
          <w:sz w:val="24"/>
          <w:szCs w:val="24"/>
        </w:rPr>
      </w:pPr>
    </w:p>
    <w:p w14:paraId="34C1F0EA" w14:textId="2F45B082" w:rsidR="00FB72C6" w:rsidRDefault="00FB72C6" w:rsidP="00125276">
      <w:pPr>
        <w:spacing w:line="360" w:lineRule="auto"/>
        <w:jc w:val="center"/>
        <w:rPr>
          <w:rFonts w:ascii="Arial" w:hAnsi="Arial" w:cs="Arial"/>
          <w:b/>
          <w:bCs/>
          <w:sz w:val="24"/>
          <w:szCs w:val="24"/>
        </w:rPr>
      </w:pPr>
    </w:p>
    <w:p w14:paraId="0ACCEB8F" w14:textId="008155C1" w:rsidR="00FB72C6" w:rsidRDefault="00FB72C6" w:rsidP="00125276">
      <w:pPr>
        <w:spacing w:line="360" w:lineRule="auto"/>
        <w:jc w:val="center"/>
        <w:rPr>
          <w:rFonts w:ascii="Arial" w:hAnsi="Arial" w:cs="Arial"/>
          <w:b/>
          <w:bCs/>
          <w:sz w:val="24"/>
          <w:szCs w:val="24"/>
        </w:rPr>
      </w:pPr>
    </w:p>
    <w:p w14:paraId="7CC36CF4" w14:textId="77777777" w:rsidR="00E94EDA" w:rsidRPr="00125276" w:rsidRDefault="00E94EDA" w:rsidP="00125276">
      <w:pPr>
        <w:spacing w:line="360" w:lineRule="auto"/>
        <w:jc w:val="center"/>
        <w:rPr>
          <w:rFonts w:ascii="Arial" w:hAnsi="Arial" w:cs="Arial"/>
          <w:b/>
          <w:bCs/>
          <w:sz w:val="24"/>
          <w:szCs w:val="24"/>
        </w:rPr>
      </w:pPr>
    </w:p>
    <w:p w14:paraId="295A0458" w14:textId="7D657317" w:rsidR="00255023" w:rsidRPr="00125276" w:rsidRDefault="00255023" w:rsidP="00125276">
      <w:pPr>
        <w:spacing w:line="360" w:lineRule="auto"/>
        <w:rPr>
          <w:rFonts w:ascii="Arial" w:hAnsi="Arial" w:cs="Arial"/>
          <w:b/>
          <w:bCs/>
          <w:sz w:val="24"/>
          <w:szCs w:val="24"/>
        </w:rPr>
      </w:pPr>
    </w:p>
    <w:p w14:paraId="6F8D5B4D" w14:textId="77777777" w:rsidR="00255023" w:rsidRPr="00125276" w:rsidRDefault="00255023" w:rsidP="00FB72C6">
      <w:pPr>
        <w:spacing w:line="276" w:lineRule="auto"/>
        <w:jc w:val="center"/>
        <w:rPr>
          <w:rFonts w:ascii="Arial" w:hAnsi="Arial" w:cs="Arial"/>
          <w:b/>
          <w:bCs/>
          <w:sz w:val="24"/>
          <w:szCs w:val="24"/>
        </w:rPr>
      </w:pPr>
      <w:r w:rsidRPr="00125276">
        <w:rPr>
          <w:rFonts w:ascii="Arial" w:hAnsi="Arial" w:cs="Arial"/>
          <w:b/>
          <w:bCs/>
          <w:sz w:val="24"/>
          <w:szCs w:val="24"/>
        </w:rPr>
        <w:t>CORPORACIÓN UNIVERSITARIA IBEROAMERICANA</w:t>
      </w:r>
    </w:p>
    <w:p w14:paraId="6F20BF9B" w14:textId="729C6C1B" w:rsidR="00255023" w:rsidRPr="00125276" w:rsidRDefault="00255023" w:rsidP="00FB72C6">
      <w:pPr>
        <w:spacing w:line="276" w:lineRule="auto"/>
        <w:jc w:val="center"/>
        <w:rPr>
          <w:rFonts w:ascii="Arial" w:hAnsi="Arial" w:cs="Arial"/>
          <w:b/>
          <w:bCs/>
          <w:sz w:val="24"/>
          <w:szCs w:val="24"/>
        </w:rPr>
      </w:pPr>
      <w:r w:rsidRPr="00125276">
        <w:rPr>
          <w:rFonts w:ascii="Arial" w:hAnsi="Arial" w:cs="Arial"/>
          <w:b/>
          <w:bCs/>
          <w:sz w:val="24"/>
          <w:szCs w:val="24"/>
        </w:rPr>
        <w:t xml:space="preserve"> FACULTAD DE CIENCIAS EMPRESARIALES</w:t>
      </w:r>
    </w:p>
    <w:p w14:paraId="4514AE21" w14:textId="61D9B84C" w:rsidR="00255023" w:rsidRPr="00125276" w:rsidRDefault="00B80024" w:rsidP="00FB72C6">
      <w:pPr>
        <w:spacing w:line="276" w:lineRule="auto"/>
        <w:jc w:val="center"/>
        <w:rPr>
          <w:rFonts w:ascii="Arial" w:hAnsi="Arial" w:cs="Arial"/>
          <w:b/>
          <w:bCs/>
          <w:sz w:val="24"/>
          <w:szCs w:val="24"/>
        </w:rPr>
      </w:pPr>
      <w:r w:rsidRPr="00125276">
        <w:rPr>
          <w:rFonts w:ascii="Arial" w:hAnsi="Arial" w:cs="Arial"/>
          <w:b/>
          <w:bCs/>
          <w:sz w:val="24"/>
          <w:szCs w:val="24"/>
        </w:rPr>
        <w:t>PROGRAMA ESPECIALIZACION</w:t>
      </w:r>
      <w:r w:rsidRPr="00125276">
        <w:rPr>
          <w:rFonts w:ascii="Arial" w:hAnsi="Arial" w:cs="Arial"/>
          <w:b/>
          <w:bCs/>
          <w:sz w:val="24"/>
          <w:szCs w:val="24"/>
          <w:shd w:val="clear" w:color="auto" w:fill="FFFFFF"/>
        </w:rPr>
        <w:t xml:space="preserve"> EN GERENCIA DE LA CALIDAD</w:t>
      </w:r>
      <w:r w:rsidR="00255023" w:rsidRPr="00125276">
        <w:rPr>
          <w:rFonts w:ascii="Arial" w:hAnsi="Arial" w:cs="Arial"/>
          <w:b/>
          <w:bCs/>
          <w:sz w:val="24"/>
          <w:szCs w:val="24"/>
          <w:shd w:val="clear" w:color="auto" w:fill="FFFFFF"/>
        </w:rPr>
        <w:t xml:space="preserve"> EN SALUD VIRT</w:t>
      </w:r>
      <w:r w:rsidRPr="00125276">
        <w:rPr>
          <w:rFonts w:ascii="Arial" w:hAnsi="Arial" w:cs="Arial"/>
          <w:b/>
          <w:bCs/>
          <w:sz w:val="24"/>
          <w:szCs w:val="24"/>
          <w:shd w:val="clear" w:color="auto" w:fill="FFFFFF"/>
        </w:rPr>
        <w:t>UAL.</w:t>
      </w:r>
    </w:p>
    <w:p w14:paraId="655927B9" w14:textId="77777777" w:rsidR="00B80024" w:rsidRPr="00125276" w:rsidRDefault="00255023" w:rsidP="00FB72C6">
      <w:pPr>
        <w:spacing w:line="276" w:lineRule="auto"/>
        <w:jc w:val="center"/>
        <w:rPr>
          <w:rFonts w:ascii="Arial" w:hAnsi="Arial" w:cs="Arial"/>
          <w:b/>
          <w:bCs/>
          <w:sz w:val="24"/>
          <w:szCs w:val="24"/>
        </w:rPr>
      </w:pPr>
      <w:r w:rsidRPr="00125276">
        <w:rPr>
          <w:rFonts w:ascii="Arial" w:hAnsi="Arial" w:cs="Arial"/>
          <w:b/>
          <w:bCs/>
          <w:sz w:val="24"/>
          <w:szCs w:val="24"/>
        </w:rPr>
        <w:t>BOGOTÁ D.C</w:t>
      </w:r>
    </w:p>
    <w:p w14:paraId="37FD325E" w14:textId="12D5B0B2" w:rsidR="00255023" w:rsidRDefault="00255023" w:rsidP="00FB72C6">
      <w:pPr>
        <w:spacing w:line="276" w:lineRule="auto"/>
        <w:jc w:val="center"/>
        <w:rPr>
          <w:rFonts w:ascii="Arial" w:hAnsi="Arial" w:cs="Arial"/>
          <w:b/>
          <w:bCs/>
          <w:sz w:val="24"/>
          <w:szCs w:val="24"/>
        </w:rPr>
      </w:pPr>
      <w:r w:rsidRPr="00125276">
        <w:rPr>
          <w:rFonts w:ascii="Arial" w:hAnsi="Arial" w:cs="Arial"/>
          <w:b/>
          <w:bCs/>
          <w:sz w:val="24"/>
          <w:szCs w:val="24"/>
        </w:rPr>
        <w:t xml:space="preserve"> ENERO DE 2022</w:t>
      </w:r>
    </w:p>
    <w:p w14:paraId="6B83CEA6" w14:textId="55712661" w:rsidR="00B80024" w:rsidRPr="00E94EDA" w:rsidRDefault="00E94EDA" w:rsidP="00E94EDA">
      <w:pPr>
        <w:spacing w:line="360" w:lineRule="auto"/>
        <w:jc w:val="center"/>
        <w:rPr>
          <w:rFonts w:ascii="Arial" w:hAnsi="Arial" w:cs="Arial"/>
          <w:b/>
          <w:bCs/>
          <w:sz w:val="28"/>
          <w:szCs w:val="28"/>
        </w:rPr>
      </w:pPr>
      <w:bookmarkStart w:id="0" w:name="_Hlk95250489"/>
      <w:r w:rsidRPr="00E94EDA">
        <w:rPr>
          <w:rFonts w:ascii="Arial" w:hAnsi="Arial" w:cs="Arial"/>
          <w:b/>
          <w:bCs/>
          <w:sz w:val="24"/>
          <w:szCs w:val="24"/>
        </w:rPr>
        <w:lastRenderedPageBreak/>
        <w:t>PROPUESTA DE UNA ESTRATEGIA DE MEJORA EN LOS PROCESOS DE ADHERENCIA A LOS PROGRAMAS DE SEGURIDAD DEL PACIENTE COMO GARANTÍA DE LA CALIDAD EN SALUD DEL HOSPITAL MARÍA INMACULADA DEL MUNICIPIO DE RIOBLANCO TOLIMA - 2021</w:t>
      </w:r>
    </w:p>
    <w:bookmarkEnd w:id="0"/>
    <w:p w14:paraId="759E924D" w14:textId="77777777" w:rsidR="00B80024" w:rsidRPr="00125276" w:rsidRDefault="00B80024" w:rsidP="00125276">
      <w:pPr>
        <w:spacing w:line="360" w:lineRule="auto"/>
        <w:rPr>
          <w:rFonts w:ascii="Arial" w:hAnsi="Arial" w:cs="Arial"/>
          <w:sz w:val="24"/>
          <w:szCs w:val="24"/>
        </w:rPr>
      </w:pPr>
    </w:p>
    <w:p w14:paraId="5F5F8BC8" w14:textId="15D6DC12" w:rsidR="00B80024" w:rsidRPr="00125276" w:rsidRDefault="00125276" w:rsidP="00125276">
      <w:pPr>
        <w:spacing w:line="360" w:lineRule="auto"/>
        <w:jc w:val="center"/>
        <w:rPr>
          <w:rFonts w:ascii="Arial" w:hAnsi="Arial" w:cs="Arial"/>
          <w:sz w:val="24"/>
          <w:szCs w:val="24"/>
        </w:rPr>
      </w:pPr>
      <w:r w:rsidRPr="00125276">
        <w:rPr>
          <w:rFonts w:ascii="Arial" w:hAnsi="Arial" w:cs="Arial"/>
          <w:noProof/>
          <w:sz w:val="24"/>
          <w:szCs w:val="24"/>
        </w:rPr>
        <mc:AlternateContent>
          <mc:Choice Requires="wpg">
            <w:drawing>
              <wp:inline distT="0" distB="0" distL="0" distR="0" wp14:anchorId="6EC54BB8" wp14:editId="21F6BFFE">
                <wp:extent cx="2162175" cy="704850"/>
                <wp:effectExtent l="0" t="0" r="9525" b="0"/>
                <wp:docPr id="1" name="Group 24231"/>
                <wp:cNvGraphicFramePr/>
                <a:graphic xmlns:a="http://schemas.openxmlformats.org/drawingml/2006/main">
                  <a:graphicData uri="http://schemas.microsoft.com/office/word/2010/wordprocessingGroup">
                    <wpg:wgp>
                      <wpg:cNvGrpSpPr/>
                      <wpg:grpSpPr>
                        <a:xfrm>
                          <a:off x="0" y="0"/>
                          <a:ext cx="2162175" cy="704850"/>
                          <a:chOff x="0" y="0"/>
                          <a:chExt cx="1584325" cy="461645"/>
                        </a:xfrm>
                      </wpg:grpSpPr>
                      <wps:wsp>
                        <wps:cNvPr id="2" name="Rectangle 24233"/>
                        <wps:cNvSpPr/>
                        <wps:spPr>
                          <a:xfrm>
                            <a:off x="5904" y="202281"/>
                            <a:ext cx="42565" cy="188552"/>
                          </a:xfrm>
                          <a:prstGeom prst="rect">
                            <a:avLst/>
                          </a:prstGeom>
                          <a:ln>
                            <a:noFill/>
                          </a:ln>
                        </wps:spPr>
                        <wps:txbx>
                          <w:txbxContent>
                            <w:p w14:paraId="7628C9E9" w14:textId="77777777" w:rsidR="00125276" w:rsidRDefault="00125276" w:rsidP="00125276">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3" name="Picture 24232"/>
                          <pic:cNvPicPr/>
                        </pic:nvPicPr>
                        <pic:blipFill>
                          <a:blip r:embed="rId8"/>
                          <a:stretch>
                            <a:fillRect/>
                          </a:stretch>
                        </pic:blipFill>
                        <pic:spPr>
                          <a:xfrm>
                            <a:off x="0" y="0"/>
                            <a:ext cx="1584325" cy="461645"/>
                          </a:xfrm>
                          <a:prstGeom prst="rect">
                            <a:avLst/>
                          </a:prstGeom>
                        </pic:spPr>
                      </pic:pic>
                    </wpg:wgp>
                  </a:graphicData>
                </a:graphic>
              </wp:inline>
            </w:drawing>
          </mc:Choice>
          <mc:Fallback>
            <w:pict>
              <v:group w14:anchorId="6EC54BB8" id="_x0000_s1029" style="width:170.25pt;height:55.5pt;mso-position-horizontal-relative:char;mso-position-vertical-relative:line" coordsize="15843,46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">
                <v:rect id="Rectangle 24233" o:spid="_x0000_s1030" style="position:absolute;left:59;top:2022;width:425;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7628C9E9" w14:textId="77777777" w:rsidR="00125276" w:rsidRDefault="00125276" w:rsidP="00125276">
                        <w:r>
                          <w:rPr>
                            <w:rFonts w:ascii="Times New Roman" w:eastAsia="Times New Roman" w:hAnsi="Times New Roman" w:cs="Times New Roman"/>
                            <w:sz w:val="20"/>
                          </w:rPr>
                          <w:t xml:space="preserve"> </w:t>
                        </w:r>
                      </w:p>
                    </w:txbxContent>
                  </v:textbox>
                </v:rect>
                <v:shape id="Picture 24232" o:spid="_x0000_s1031" type="#_x0000_t75" style="position:absolute;width:15843;height:4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">
                  <v:imagedata r:id="rId9" o:title=""/>
                </v:shape>
                <w10:anchorlock/>
              </v:group>
            </w:pict>
          </mc:Fallback>
        </mc:AlternateContent>
      </w:r>
    </w:p>
    <w:p w14:paraId="18C89BD0" w14:textId="77777777" w:rsidR="00B80024" w:rsidRPr="00125276" w:rsidRDefault="00B80024" w:rsidP="00125276">
      <w:pPr>
        <w:spacing w:line="360" w:lineRule="auto"/>
        <w:rPr>
          <w:rFonts w:ascii="Arial" w:hAnsi="Arial" w:cs="Arial"/>
          <w:b/>
          <w:bCs/>
          <w:sz w:val="24"/>
          <w:szCs w:val="24"/>
        </w:rPr>
      </w:pPr>
    </w:p>
    <w:p w14:paraId="630E3920" w14:textId="77777777" w:rsidR="00B80024" w:rsidRPr="00125276" w:rsidRDefault="00B80024" w:rsidP="00125276">
      <w:pPr>
        <w:spacing w:line="360" w:lineRule="auto"/>
        <w:jc w:val="center"/>
        <w:rPr>
          <w:rFonts w:ascii="Arial" w:hAnsi="Arial" w:cs="Arial"/>
          <w:b/>
          <w:bCs/>
          <w:sz w:val="24"/>
          <w:szCs w:val="24"/>
        </w:rPr>
      </w:pPr>
      <w:r w:rsidRPr="00125276">
        <w:rPr>
          <w:rFonts w:ascii="Arial" w:hAnsi="Arial" w:cs="Arial"/>
          <w:b/>
          <w:bCs/>
          <w:sz w:val="24"/>
          <w:szCs w:val="24"/>
        </w:rPr>
        <w:t>AUTOR</w:t>
      </w:r>
    </w:p>
    <w:p w14:paraId="33B2742A" w14:textId="2CCAB667" w:rsidR="00B80024" w:rsidRPr="00125276" w:rsidRDefault="00B80024" w:rsidP="00125276">
      <w:pPr>
        <w:spacing w:line="360" w:lineRule="auto"/>
        <w:jc w:val="center"/>
        <w:rPr>
          <w:rFonts w:ascii="Arial" w:hAnsi="Arial" w:cs="Arial"/>
          <w:b/>
          <w:bCs/>
          <w:sz w:val="24"/>
          <w:szCs w:val="24"/>
        </w:rPr>
      </w:pPr>
      <w:r w:rsidRPr="00125276">
        <w:rPr>
          <w:rFonts w:ascii="Arial" w:hAnsi="Arial" w:cs="Arial"/>
          <w:b/>
          <w:bCs/>
          <w:sz w:val="24"/>
          <w:szCs w:val="24"/>
        </w:rPr>
        <w:t>LIDA JAZBLEIDY VAR</w:t>
      </w:r>
      <w:r w:rsidR="00B547DF">
        <w:rPr>
          <w:rFonts w:ascii="Arial" w:hAnsi="Arial" w:cs="Arial"/>
          <w:b/>
          <w:bCs/>
          <w:sz w:val="24"/>
          <w:szCs w:val="24"/>
        </w:rPr>
        <w:t>Ò</w:t>
      </w:r>
      <w:r w:rsidRPr="00125276">
        <w:rPr>
          <w:rFonts w:ascii="Arial" w:hAnsi="Arial" w:cs="Arial"/>
          <w:b/>
          <w:bCs/>
          <w:sz w:val="24"/>
          <w:szCs w:val="24"/>
        </w:rPr>
        <w:t>N MON</w:t>
      </w:r>
      <w:r w:rsidR="00B547DF">
        <w:rPr>
          <w:rFonts w:ascii="Arial" w:hAnsi="Arial" w:cs="Arial"/>
          <w:b/>
          <w:bCs/>
          <w:sz w:val="24"/>
          <w:szCs w:val="24"/>
        </w:rPr>
        <w:t>À.</w:t>
      </w:r>
      <w:r w:rsidRPr="00125276">
        <w:rPr>
          <w:rFonts w:ascii="Arial" w:hAnsi="Arial" w:cs="Arial"/>
          <w:b/>
          <w:bCs/>
          <w:sz w:val="24"/>
          <w:szCs w:val="24"/>
        </w:rPr>
        <w:t xml:space="preserve"> </w:t>
      </w:r>
    </w:p>
    <w:p w14:paraId="601F4C8B" w14:textId="77777777" w:rsidR="00B80024" w:rsidRPr="00125276" w:rsidRDefault="00B80024" w:rsidP="00125276">
      <w:pPr>
        <w:spacing w:line="360" w:lineRule="auto"/>
        <w:jc w:val="center"/>
        <w:rPr>
          <w:rFonts w:ascii="Arial" w:hAnsi="Arial" w:cs="Arial"/>
          <w:b/>
          <w:bCs/>
          <w:sz w:val="24"/>
          <w:szCs w:val="24"/>
        </w:rPr>
      </w:pPr>
    </w:p>
    <w:p w14:paraId="2BC84FCE" w14:textId="77777777" w:rsidR="00B80024" w:rsidRPr="00125276" w:rsidRDefault="00B80024" w:rsidP="00125276">
      <w:pPr>
        <w:spacing w:line="360" w:lineRule="auto"/>
        <w:jc w:val="center"/>
        <w:rPr>
          <w:rFonts w:ascii="Arial" w:hAnsi="Arial" w:cs="Arial"/>
          <w:b/>
          <w:bCs/>
          <w:sz w:val="24"/>
          <w:szCs w:val="24"/>
        </w:rPr>
      </w:pPr>
    </w:p>
    <w:p w14:paraId="3EAA6D79" w14:textId="55701EB0" w:rsidR="00B80024" w:rsidRPr="00125276" w:rsidRDefault="00B80024" w:rsidP="00125276">
      <w:pPr>
        <w:spacing w:line="360" w:lineRule="auto"/>
        <w:jc w:val="center"/>
        <w:rPr>
          <w:rFonts w:ascii="Arial" w:hAnsi="Arial" w:cs="Arial"/>
          <w:b/>
          <w:bCs/>
          <w:sz w:val="24"/>
          <w:szCs w:val="24"/>
        </w:rPr>
      </w:pPr>
      <w:r w:rsidRPr="00125276">
        <w:rPr>
          <w:rFonts w:ascii="Arial" w:hAnsi="Arial" w:cs="Arial"/>
          <w:b/>
          <w:bCs/>
          <w:sz w:val="24"/>
          <w:szCs w:val="24"/>
        </w:rPr>
        <w:t>DOCENTE ASESOR</w:t>
      </w:r>
    </w:p>
    <w:p w14:paraId="7DFD02CA" w14:textId="61A9A15D" w:rsidR="00B80024" w:rsidRDefault="00B80024" w:rsidP="008B6302">
      <w:pPr>
        <w:spacing w:line="360" w:lineRule="auto"/>
        <w:jc w:val="center"/>
        <w:rPr>
          <w:rFonts w:ascii="Arial" w:hAnsi="Arial" w:cs="Arial"/>
          <w:b/>
          <w:bCs/>
          <w:sz w:val="24"/>
          <w:szCs w:val="24"/>
        </w:rPr>
      </w:pPr>
      <w:r w:rsidRPr="00125276">
        <w:rPr>
          <w:rFonts w:ascii="Arial" w:hAnsi="Arial" w:cs="Arial"/>
          <w:b/>
          <w:bCs/>
          <w:sz w:val="24"/>
          <w:szCs w:val="24"/>
        </w:rPr>
        <w:t>JENNY PAOLA CRUZ TEJADA</w:t>
      </w:r>
    </w:p>
    <w:p w14:paraId="19559FA9" w14:textId="259C5DF2" w:rsidR="00FB72C6" w:rsidRDefault="00FB72C6" w:rsidP="008B6302">
      <w:pPr>
        <w:spacing w:line="360" w:lineRule="auto"/>
        <w:jc w:val="center"/>
        <w:rPr>
          <w:rFonts w:ascii="Arial" w:hAnsi="Arial" w:cs="Arial"/>
          <w:b/>
          <w:bCs/>
          <w:sz w:val="24"/>
          <w:szCs w:val="24"/>
        </w:rPr>
      </w:pPr>
    </w:p>
    <w:p w14:paraId="7ACCD8BD" w14:textId="77777777" w:rsidR="0041429E" w:rsidRDefault="0041429E" w:rsidP="008B6302">
      <w:pPr>
        <w:spacing w:line="360" w:lineRule="auto"/>
        <w:jc w:val="center"/>
        <w:rPr>
          <w:rFonts w:ascii="Arial" w:hAnsi="Arial" w:cs="Arial"/>
          <w:b/>
          <w:bCs/>
          <w:sz w:val="24"/>
          <w:szCs w:val="24"/>
        </w:rPr>
      </w:pPr>
    </w:p>
    <w:p w14:paraId="5BB83C91" w14:textId="77777777" w:rsidR="00FB72C6" w:rsidRPr="00125276" w:rsidRDefault="00FB72C6" w:rsidP="008B6302">
      <w:pPr>
        <w:spacing w:line="360" w:lineRule="auto"/>
        <w:jc w:val="center"/>
        <w:rPr>
          <w:rFonts w:ascii="Arial" w:hAnsi="Arial" w:cs="Arial"/>
          <w:b/>
          <w:bCs/>
          <w:sz w:val="24"/>
          <w:szCs w:val="24"/>
        </w:rPr>
      </w:pPr>
    </w:p>
    <w:p w14:paraId="6E60F5EB" w14:textId="77777777" w:rsidR="00B80024" w:rsidRPr="00125276" w:rsidRDefault="00B80024" w:rsidP="00FB72C6">
      <w:pPr>
        <w:spacing w:line="276" w:lineRule="auto"/>
        <w:jc w:val="center"/>
        <w:rPr>
          <w:rFonts w:ascii="Arial" w:hAnsi="Arial" w:cs="Arial"/>
          <w:b/>
          <w:bCs/>
          <w:sz w:val="24"/>
          <w:szCs w:val="24"/>
        </w:rPr>
      </w:pPr>
      <w:r w:rsidRPr="00125276">
        <w:rPr>
          <w:rFonts w:ascii="Arial" w:hAnsi="Arial" w:cs="Arial"/>
          <w:b/>
          <w:bCs/>
          <w:sz w:val="24"/>
          <w:szCs w:val="24"/>
        </w:rPr>
        <w:t>CORPORACIÓN UNIVERSITARIA IBEROAMERICANA</w:t>
      </w:r>
    </w:p>
    <w:p w14:paraId="18C72000" w14:textId="77777777" w:rsidR="00B80024" w:rsidRPr="00125276" w:rsidRDefault="00B80024" w:rsidP="00FB72C6">
      <w:pPr>
        <w:spacing w:line="276" w:lineRule="auto"/>
        <w:jc w:val="center"/>
        <w:rPr>
          <w:rFonts w:ascii="Arial" w:hAnsi="Arial" w:cs="Arial"/>
          <w:b/>
          <w:bCs/>
          <w:sz w:val="24"/>
          <w:szCs w:val="24"/>
        </w:rPr>
      </w:pPr>
      <w:r w:rsidRPr="00125276">
        <w:rPr>
          <w:rFonts w:ascii="Arial" w:hAnsi="Arial" w:cs="Arial"/>
          <w:b/>
          <w:bCs/>
          <w:sz w:val="24"/>
          <w:szCs w:val="24"/>
        </w:rPr>
        <w:t xml:space="preserve"> FACULTAD DE CIENCIAS EMPRESARIALES</w:t>
      </w:r>
    </w:p>
    <w:p w14:paraId="2A235B92" w14:textId="40DD4D23" w:rsidR="00B80024" w:rsidRPr="00125276" w:rsidRDefault="00B80024" w:rsidP="00FB72C6">
      <w:pPr>
        <w:spacing w:line="276" w:lineRule="auto"/>
        <w:jc w:val="center"/>
        <w:rPr>
          <w:rFonts w:ascii="Arial" w:hAnsi="Arial" w:cs="Arial"/>
          <w:b/>
          <w:bCs/>
          <w:sz w:val="24"/>
          <w:szCs w:val="24"/>
        </w:rPr>
      </w:pPr>
      <w:r w:rsidRPr="00125276">
        <w:rPr>
          <w:rFonts w:ascii="Arial" w:hAnsi="Arial" w:cs="Arial"/>
          <w:b/>
          <w:bCs/>
          <w:sz w:val="24"/>
          <w:szCs w:val="24"/>
        </w:rPr>
        <w:t>PROGRAMA ESPECIALIZACI</w:t>
      </w:r>
      <w:r w:rsidR="00B547DF">
        <w:rPr>
          <w:rFonts w:ascii="Arial" w:hAnsi="Arial" w:cs="Arial"/>
          <w:b/>
          <w:bCs/>
          <w:sz w:val="24"/>
          <w:szCs w:val="24"/>
        </w:rPr>
        <w:t>Ò</w:t>
      </w:r>
      <w:r w:rsidRPr="00125276">
        <w:rPr>
          <w:rFonts w:ascii="Arial" w:hAnsi="Arial" w:cs="Arial"/>
          <w:b/>
          <w:bCs/>
          <w:sz w:val="24"/>
          <w:szCs w:val="24"/>
        </w:rPr>
        <w:t>N</w:t>
      </w:r>
      <w:r w:rsidRPr="00125276">
        <w:rPr>
          <w:rFonts w:ascii="Arial" w:hAnsi="Arial" w:cs="Arial"/>
          <w:b/>
          <w:bCs/>
          <w:sz w:val="24"/>
          <w:szCs w:val="24"/>
          <w:shd w:val="clear" w:color="auto" w:fill="FFFFFF"/>
        </w:rPr>
        <w:t xml:space="preserve"> EN GERENCIA DE LA CALIDAD EN SALUD VIRTUAL.</w:t>
      </w:r>
    </w:p>
    <w:p w14:paraId="297CB307" w14:textId="77777777" w:rsidR="00B80024" w:rsidRPr="00125276" w:rsidRDefault="00B80024" w:rsidP="00FB72C6">
      <w:pPr>
        <w:spacing w:line="276" w:lineRule="auto"/>
        <w:jc w:val="center"/>
        <w:rPr>
          <w:rFonts w:ascii="Arial" w:hAnsi="Arial" w:cs="Arial"/>
          <w:b/>
          <w:bCs/>
          <w:sz w:val="24"/>
          <w:szCs w:val="24"/>
        </w:rPr>
      </w:pPr>
      <w:r w:rsidRPr="00125276">
        <w:rPr>
          <w:rFonts w:ascii="Arial" w:hAnsi="Arial" w:cs="Arial"/>
          <w:b/>
          <w:bCs/>
          <w:sz w:val="24"/>
          <w:szCs w:val="24"/>
        </w:rPr>
        <w:t>BOGOTÁ D.C</w:t>
      </w:r>
    </w:p>
    <w:p w14:paraId="5EE1377C" w14:textId="1472276D" w:rsidR="00F12FFF" w:rsidRPr="00125276" w:rsidRDefault="00B80024" w:rsidP="003533A5">
      <w:pPr>
        <w:spacing w:line="360" w:lineRule="auto"/>
        <w:jc w:val="center"/>
        <w:rPr>
          <w:rFonts w:ascii="Arial" w:hAnsi="Arial" w:cs="Arial"/>
          <w:b/>
          <w:bCs/>
          <w:sz w:val="24"/>
          <w:szCs w:val="24"/>
        </w:rPr>
      </w:pPr>
      <w:r w:rsidRPr="00125276">
        <w:rPr>
          <w:rFonts w:ascii="Arial" w:hAnsi="Arial" w:cs="Arial"/>
          <w:b/>
          <w:bCs/>
          <w:sz w:val="24"/>
          <w:szCs w:val="24"/>
        </w:rPr>
        <w:t xml:space="preserve"> ENERO DE 2022</w:t>
      </w:r>
    </w:p>
    <w:sdt>
      <w:sdtPr>
        <w:rPr>
          <w:rFonts w:asciiTheme="minorHAnsi" w:eastAsiaTheme="minorEastAsia" w:hAnsiTheme="minorHAnsi" w:cstheme="minorBidi"/>
          <w:color w:val="auto"/>
          <w:sz w:val="22"/>
          <w:szCs w:val="22"/>
          <w:lang w:val="es-ES"/>
        </w:rPr>
        <w:id w:val="390848330"/>
        <w:docPartObj>
          <w:docPartGallery w:val="Table of Contents"/>
          <w:docPartUnique/>
        </w:docPartObj>
      </w:sdtPr>
      <w:sdtEndPr>
        <w:rPr>
          <w:b/>
          <w:bCs/>
        </w:rPr>
      </w:sdtEndPr>
      <w:sdtContent>
        <w:p w14:paraId="1CD2B27D" w14:textId="56831DC6" w:rsidR="003533A5" w:rsidRDefault="003533A5" w:rsidP="002E3833">
          <w:pPr>
            <w:pStyle w:val="TtuloTDC"/>
            <w:jc w:val="center"/>
            <w:rPr>
              <w:rFonts w:ascii="Arial" w:hAnsi="Arial" w:cs="Arial"/>
              <w:b/>
              <w:bCs/>
              <w:color w:val="auto"/>
              <w:sz w:val="28"/>
              <w:szCs w:val="28"/>
              <w:lang w:val="es-ES"/>
            </w:rPr>
          </w:pPr>
          <w:r w:rsidRPr="003533A5">
            <w:rPr>
              <w:rFonts w:ascii="Arial" w:hAnsi="Arial" w:cs="Arial"/>
              <w:b/>
              <w:bCs/>
              <w:color w:val="auto"/>
              <w:sz w:val="28"/>
              <w:szCs w:val="28"/>
              <w:lang w:val="es-ES"/>
            </w:rPr>
            <w:t>TABLA DE CONTENIDO</w:t>
          </w:r>
        </w:p>
        <w:p w14:paraId="7F1A2625" w14:textId="77777777" w:rsidR="002E3833" w:rsidRPr="002E3833" w:rsidRDefault="002E3833" w:rsidP="002E3833">
          <w:pPr>
            <w:rPr>
              <w:lang w:val="es-ES"/>
            </w:rPr>
          </w:pPr>
        </w:p>
        <w:p w14:paraId="5CCCBB6B" w14:textId="71208976" w:rsidR="00F4611D" w:rsidRDefault="003533A5">
          <w:pPr>
            <w:pStyle w:val="TDC2"/>
            <w:tabs>
              <w:tab w:val="left" w:pos="660"/>
              <w:tab w:val="right" w:leader="dot" w:pos="9350"/>
            </w:tabs>
            <w:rPr>
              <w:rFonts w:cstheme="minorBidi"/>
              <w:noProof/>
            </w:rPr>
          </w:pPr>
          <w:r>
            <w:fldChar w:fldCharType="begin"/>
          </w:r>
          <w:r>
            <w:instrText xml:space="preserve"> TOC \o "1-3" \h \z \u </w:instrText>
          </w:r>
          <w:r>
            <w:fldChar w:fldCharType="separate"/>
          </w:r>
          <w:hyperlink w:anchor="_Toc93161874" w:history="1">
            <w:r w:rsidR="00F4611D" w:rsidRPr="00714804">
              <w:rPr>
                <w:rStyle w:val="Hipervnculo"/>
                <w:noProof/>
              </w:rPr>
              <w:t>1.</w:t>
            </w:r>
            <w:r w:rsidR="00F4611D">
              <w:rPr>
                <w:rFonts w:cstheme="minorBidi"/>
                <w:noProof/>
              </w:rPr>
              <w:tab/>
            </w:r>
            <w:r w:rsidR="00F4611D" w:rsidRPr="00714804">
              <w:rPr>
                <w:rStyle w:val="Hipervnculo"/>
                <w:noProof/>
              </w:rPr>
              <w:t>AGRADECIMIETOS</w:t>
            </w:r>
            <w:r w:rsidR="00F4611D">
              <w:rPr>
                <w:noProof/>
                <w:webHidden/>
              </w:rPr>
              <w:tab/>
            </w:r>
            <w:r w:rsidR="00F4611D">
              <w:rPr>
                <w:noProof/>
                <w:webHidden/>
              </w:rPr>
              <w:fldChar w:fldCharType="begin"/>
            </w:r>
            <w:r w:rsidR="00F4611D">
              <w:rPr>
                <w:noProof/>
                <w:webHidden/>
              </w:rPr>
              <w:instrText xml:space="preserve"> PAGEREF _Toc93161874 \h </w:instrText>
            </w:r>
            <w:r w:rsidR="00F4611D">
              <w:rPr>
                <w:noProof/>
                <w:webHidden/>
              </w:rPr>
            </w:r>
            <w:r w:rsidR="00F4611D">
              <w:rPr>
                <w:noProof/>
                <w:webHidden/>
              </w:rPr>
              <w:fldChar w:fldCharType="separate"/>
            </w:r>
            <w:r w:rsidR="00F4611D">
              <w:rPr>
                <w:noProof/>
                <w:webHidden/>
              </w:rPr>
              <w:t>4</w:t>
            </w:r>
            <w:r w:rsidR="00F4611D">
              <w:rPr>
                <w:noProof/>
                <w:webHidden/>
              </w:rPr>
              <w:fldChar w:fldCharType="end"/>
            </w:r>
          </w:hyperlink>
        </w:p>
        <w:p w14:paraId="353ECC9E" w14:textId="6F9C436C" w:rsidR="00F4611D" w:rsidRDefault="00853B52">
          <w:pPr>
            <w:pStyle w:val="TDC2"/>
            <w:tabs>
              <w:tab w:val="left" w:pos="660"/>
              <w:tab w:val="right" w:leader="dot" w:pos="9350"/>
            </w:tabs>
            <w:rPr>
              <w:rFonts w:cstheme="minorBidi"/>
              <w:noProof/>
            </w:rPr>
          </w:pPr>
          <w:hyperlink w:anchor="_Toc93161875" w:history="1">
            <w:r w:rsidR="00F4611D" w:rsidRPr="00714804">
              <w:rPr>
                <w:rStyle w:val="Hipervnculo"/>
                <w:noProof/>
              </w:rPr>
              <w:t>2.</w:t>
            </w:r>
            <w:r w:rsidR="00F4611D">
              <w:rPr>
                <w:rFonts w:cstheme="minorBidi"/>
                <w:noProof/>
              </w:rPr>
              <w:tab/>
            </w:r>
            <w:r w:rsidR="00F4611D" w:rsidRPr="00714804">
              <w:rPr>
                <w:rStyle w:val="Hipervnculo"/>
                <w:noProof/>
              </w:rPr>
              <w:t>INTRODUCCIÒN</w:t>
            </w:r>
            <w:r w:rsidR="00F4611D">
              <w:rPr>
                <w:noProof/>
                <w:webHidden/>
              </w:rPr>
              <w:tab/>
            </w:r>
            <w:r w:rsidR="00F4611D">
              <w:rPr>
                <w:noProof/>
                <w:webHidden/>
              </w:rPr>
              <w:fldChar w:fldCharType="begin"/>
            </w:r>
            <w:r w:rsidR="00F4611D">
              <w:rPr>
                <w:noProof/>
                <w:webHidden/>
              </w:rPr>
              <w:instrText xml:space="preserve"> PAGEREF _Toc93161875 \h </w:instrText>
            </w:r>
            <w:r w:rsidR="00F4611D">
              <w:rPr>
                <w:noProof/>
                <w:webHidden/>
              </w:rPr>
            </w:r>
            <w:r w:rsidR="00F4611D">
              <w:rPr>
                <w:noProof/>
                <w:webHidden/>
              </w:rPr>
              <w:fldChar w:fldCharType="separate"/>
            </w:r>
            <w:r w:rsidR="00F4611D">
              <w:rPr>
                <w:noProof/>
                <w:webHidden/>
              </w:rPr>
              <w:t>5</w:t>
            </w:r>
            <w:r w:rsidR="00F4611D">
              <w:rPr>
                <w:noProof/>
                <w:webHidden/>
              </w:rPr>
              <w:fldChar w:fldCharType="end"/>
            </w:r>
          </w:hyperlink>
        </w:p>
        <w:p w14:paraId="453C8D95" w14:textId="18F288C5" w:rsidR="00F4611D" w:rsidRDefault="00853B52">
          <w:pPr>
            <w:pStyle w:val="TDC1"/>
            <w:rPr>
              <w:noProof/>
            </w:rPr>
          </w:pPr>
          <w:hyperlink w:anchor="_Toc93161876" w:history="1">
            <w:r w:rsidR="00F4611D" w:rsidRPr="00714804">
              <w:rPr>
                <w:rStyle w:val="Hipervnculo"/>
                <w:rFonts w:ascii="Arial" w:eastAsia="Microsoft Sans Serif" w:hAnsi="Arial" w:cs="Arial"/>
                <w:noProof/>
              </w:rPr>
              <w:t>2.</w:t>
            </w:r>
            <w:r w:rsidR="00F4611D">
              <w:rPr>
                <w:noProof/>
              </w:rPr>
              <w:tab/>
            </w:r>
            <w:r w:rsidR="00F4611D" w:rsidRPr="00714804">
              <w:rPr>
                <w:rStyle w:val="Hipervnculo"/>
                <w:rFonts w:ascii="Arial" w:hAnsi="Arial" w:cs="Arial"/>
                <w:noProof/>
              </w:rPr>
              <w:t>CAPÍTULO 1. DESCRIPCIÓN GENERAL DEL PROYECTO.</w:t>
            </w:r>
            <w:r w:rsidR="00F4611D">
              <w:rPr>
                <w:noProof/>
                <w:webHidden/>
              </w:rPr>
              <w:tab/>
            </w:r>
            <w:r w:rsidR="00F4611D">
              <w:rPr>
                <w:noProof/>
                <w:webHidden/>
              </w:rPr>
              <w:fldChar w:fldCharType="begin"/>
            </w:r>
            <w:r w:rsidR="00F4611D">
              <w:rPr>
                <w:noProof/>
                <w:webHidden/>
              </w:rPr>
              <w:instrText xml:space="preserve"> PAGEREF _Toc93161876 \h </w:instrText>
            </w:r>
            <w:r w:rsidR="00F4611D">
              <w:rPr>
                <w:noProof/>
                <w:webHidden/>
              </w:rPr>
            </w:r>
            <w:r w:rsidR="00F4611D">
              <w:rPr>
                <w:noProof/>
                <w:webHidden/>
              </w:rPr>
              <w:fldChar w:fldCharType="separate"/>
            </w:r>
            <w:r w:rsidR="00F4611D">
              <w:rPr>
                <w:noProof/>
                <w:webHidden/>
              </w:rPr>
              <w:t>7</w:t>
            </w:r>
            <w:r w:rsidR="00F4611D">
              <w:rPr>
                <w:noProof/>
                <w:webHidden/>
              </w:rPr>
              <w:fldChar w:fldCharType="end"/>
            </w:r>
          </w:hyperlink>
        </w:p>
        <w:p w14:paraId="3F107235" w14:textId="76B3F4DD" w:rsidR="00F4611D" w:rsidRDefault="00853B52">
          <w:pPr>
            <w:pStyle w:val="TDC2"/>
            <w:tabs>
              <w:tab w:val="right" w:leader="dot" w:pos="9350"/>
            </w:tabs>
            <w:rPr>
              <w:rFonts w:cstheme="minorBidi"/>
              <w:noProof/>
            </w:rPr>
          </w:pPr>
          <w:hyperlink w:anchor="_Toc93161877" w:history="1">
            <w:r w:rsidR="00F4611D" w:rsidRPr="00714804">
              <w:rPr>
                <w:rStyle w:val="Hipervnculo"/>
                <w:noProof/>
              </w:rPr>
              <w:t>1.</w:t>
            </w:r>
            <w:r w:rsidR="00F4611D" w:rsidRPr="00714804">
              <w:rPr>
                <w:rStyle w:val="Hipervnculo"/>
                <w:rFonts w:ascii="Arial" w:hAnsi="Arial" w:cs="Arial"/>
                <w:noProof/>
              </w:rPr>
              <w:t>1 problema de investigación.</w:t>
            </w:r>
            <w:r w:rsidR="00F4611D">
              <w:rPr>
                <w:noProof/>
                <w:webHidden/>
              </w:rPr>
              <w:tab/>
            </w:r>
            <w:r w:rsidR="00F4611D">
              <w:rPr>
                <w:noProof/>
                <w:webHidden/>
              </w:rPr>
              <w:fldChar w:fldCharType="begin"/>
            </w:r>
            <w:r w:rsidR="00F4611D">
              <w:rPr>
                <w:noProof/>
                <w:webHidden/>
              </w:rPr>
              <w:instrText xml:space="preserve"> PAGEREF _Toc93161877 \h </w:instrText>
            </w:r>
            <w:r w:rsidR="00F4611D">
              <w:rPr>
                <w:noProof/>
                <w:webHidden/>
              </w:rPr>
            </w:r>
            <w:r w:rsidR="00F4611D">
              <w:rPr>
                <w:noProof/>
                <w:webHidden/>
              </w:rPr>
              <w:fldChar w:fldCharType="separate"/>
            </w:r>
            <w:r w:rsidR="00F4611D">
              <w:rPr>
                <w:noProof/>
                <w:webHidden/>
              </w:rPr>
              <w:t>8</w:t>
            </w:r>
            <w:r w:rsidR="00F4611D">
              <w:rPr>
                <w:noProof/>
                <w:webHidden/>
              </w:rPr>
              <w:fldChar w:fldCharType="end"/>
            </w:r>
          </w:hyperlink>
        </w:p>
        <w:p w14:paraId="74FA365D" w14:textId="17BC90C2" w:rsidR="00F4611D" w:rsidRDefault="00853B52">
          <w:pPr>
            <w:pStyle w:val="TDC2"/>
            <w:tabs>
              <w:tab w:val="right" w:leader="dot" w:pos="9350"/>
            </w:tabs>
            <w:rPr>
              <w:rFonts w:cstheme="minorBidi"/>
              <w:noProof/>
            </w:rPr>
          </w:pPr>
          <w:hyperlink w:anchor="_Toc93161878" w:history="1">
            <w:r w:rsidR="00F4611D" w:rsidRPr="00714804">
              <w:rPr>
                <w:rStyle w:val="Hipervnculo"/>
                <w:noProof/>
              </w:rPr>
              <w:t>1.2 planteamiento del problema.</w:t>
            </w:r>
            <w:r w:rsidR="00F4611D">
              <w:rPr>
                <w:noProof/>
                <w:webHidden/>
              </w:rPr>
              <w:tab/>
            </w:r>
            <w:r w:rsidR="00F4611D">
              <w:rPr>
                <w:noProof/>
                <w:webHidden/>
              </w:rPr>
              <w:fldChar w:fldCharType="begin"/>
            </w:r>
            <w:r w:rsidR="00F4611D">
              <w:rPr>
                <w:noProof/>
                <w:webHidden/>
              </w:rPr>
              <w:instrText xml:space="preserve"> PAGEREF _Toc93161878 \h </w:instrText>
            </w:r>
            <w:r w:rsidR="00F4611D">
              <w:rPr>
                <w:noProof/>
                <w:webHidden/>
              </w:rPr>
            </w:r>
            <w:r w:rsidR="00F4611D">
              <w:rPr>
                <w:noProof/>
                <w:webHidden/>
              </w:rPr>
              <w:fldChar w:fldCharType="separate"/>
            </w:r>
            <w:r w:rsidR="00F4611D">
              <w:rPr>
                <w:noProof/>
                <w:webHidden/>
              </w:rPr>
              <w:t>9</w:t>
            </w:r>
            <w:r w:rsidR="00F4611D">
              <w:rPr>
                <w:noProof/>
                <w:webHidden/>
              </w:rPr>
              <w:fldChar w:fldCharType="end"/>
            </w:r>
          </w:hyperlink>
        </w:p>
        <w:p w14:paraId="3E048931" w14:textId="47630AB0" w:rsidR="00F4611D" w:rsidRDefault="00853B52">
          <w:pPr>
            <w:pStyle w:val="TDC2"/>
            <w:tabs>
              <w:tab w:val="right" w:leader="dot" w:pos="9350"/>
            </w:tabs>
            <w:rPr>
              <w:rFonts w:cstheme="minorBidi"/>
              <w:noProof/>
            </w:rPr>
          </w:pPr>
          <w:hyperlink w:anchor="_Toc93161879" w:history="1">
            <w:r w:rsidR="00F4611D" w:rsidRPr="00714804">
              <w:rPr>
                <w:rStyle w:val="Hipervnculo"/>
                <w:rFonts w:ascii="Arial" w:hAnsi="Arial" w:cs="Arial"/>
                <w:noProof/>
              </w:rPr>
              <w:t>1.3 OBJETIVOS.</w:t>
            </w:r>
            <w:r w:rsidR="00F4611D">
              <w:rPr>
                <w:noProof/>
                <w:webHidden/>
              </w:rPr>
              <w:tab/>
            </w:r>
            <w:r w:rsidR="00F4611D">
              <w:rPr>
                <w:noProof/>
                <w:webHidden/>
              </w:rPr>
              <w:fldChar w:fldCharType="begin"/>
            </w:r>
            <w:r w:rsidR="00F4611D">
              <w:rPr>
                <w:noProof/>
                <w:webHidden/>
              </w:rPr>
              <w:instrText xml:space="preserve"> PAGEREF _Toc93161879 \h </w:instrText>
            </w:r>
            <w:r w:rsidR="00F4611D">
              <w:rPr>
                <w:noProof/>
                <w:webHidden/>
              </w:rPr>
            </w:r>
            <w:r w:rsidR="00F4611D">
              <w:rPr>
                <w:noProof/>
                <w:webHidden/>
              </w:rPr>
              <w:fldChar w:fldCharType="separate"/>
            </w:r>
            <w:r w:rsidR="00F4611D">
              <w:rPr>
                <w:noProof/>
                <w:webHidden/>
              </w:rPr>
              <w:t>9</w:t>
            </w:r>
            <w:r w:rsidR="00F4611D">
              <w:rPr>
                <w:noProof/>
                <w:webHidden/>
              </w:rPr>
              <w:fldChar w:fldCharType="end"/>
            </w:r>
          </w:hyperlink>
        </w:p>
        <w:p w14:paraId="4F0FFCEF" w14:textId="5842DE62" w:rsidR="00F4611D" w:rsidRDefault="00853B52">
          <w:pPr>
            <w:pStyle w:val="TDC2"/>
            <w:tabs>
              <w:tab w:val="right" w:leader="dot" w:pos="9350"/>
            </w:tabs>
            <w:rPr>
              <w:rFonts w:cstheme="minorBidi"/>
              <w:noProof/>
            </w:rPr>
          </w:pPr>
          <w:hyperlink w:anchor="_Toc93161880" w:history="1">
            <w:r w:rsidR="00F4611D" w:rsidRPr="00714804">
              <w:rPr>
                <w:rStyle w:val="Hipervnculo"/>
                <w:rFonts w:ascii="Arial" w:hAnsi="Arial" w:cs="Arial"/>
                <w:noProof/>
              </w:rPr>
              <w:t>1.3.1 objetivo general</w:t>
            </w:r>
            <w:r w:rsidR="00F4611D">
              <w:rPr>
                <w:noProof/>
                <w:webHidden/>
              </w:rPr>
              <w:tab/>
            </w:r>
            <w:r w:rsidR="00F4611D">
              <w:rPr>
                <w:noProof/>
                <w:webHidden/>
              </w:rPr>
              <w:fldChar w:fldCharType="begin"/>
            </w:r>
            <w:r w:rsidR="00F4611D">
              <w:rPr>
                <w:noProof/>
                <w:webHidden/>
              </w:rPr>
              <w:instrText xml:space="preserve"> PAGEREF _Toc93161880 \h </w:instrText>
            </w:r>
            <w:r w:rsidR="00F4611D">
              <w:rPr>
                <w:noProof/>
                <w:webHidden/>
              </w:rPr>
            </w:r>
            <w:r w:rsidR="00F4611D">
              <w:rPr>
                <w:noProof/>
                <w:webHidden/>
              </w:rPr>
              <w:fldChar w:fldCharType="separate"/>
            </w:r>
            <w:r w:rsidR="00F4611D">
              <w:rPr>
                <w:noProof/>
                <w:webHidden/>
              </w:rPr>
              <w:t>9</w:t>
            </w:r>
            <w:r w:rsidR="00F4611D">
              <w:rPr>
                <w:noProof/>
                <w:webHidden/>
              </w:rPr>
              <w:fldChar w:fldCharType="end"/>
            </w:r>
          </w:hyperlink>
        </w:p>
        <w:p w14:paraId="33673863" w14:textId="125C5C50" w:rsidR="00F4611D" w:rsidRDefault="00853B52">
          <w:pPr>
            <w:pStyle w:val="TDC2"/>
            <w:tabs>
              <w:tab w:val="right" w:leader="dot" w:pos="9350"/>
            </w:tabs>
            <w:rPr>
              <w:rFonts w:cstheme="minorBidi"/>
              <w:noProof/>
            </w:rPr>
          </w:pPr>
          <w:hyperlink w:anchor="_Toc93161881" w:history="1">
            <w:r w:rsidR="00F4611D" w:rsidRPr="00714804">
              <w:rPr>
                <w:rStyle w:val="Hipervnculo"/>
                <w:rFonts w:ascii="Arial" w:hAnsi="Arial" w:cs="Arial"/>
                <w:noProof/>
              </w:rPr>
              <w:t>1.3.2 objetivos específicos.</w:t>
            </w:r>
            <w:r w:rsidR="00F4611D">
              <w:rPr>
                <w:noProof/>
                <w:webHidden/>
              </w:rPr>
              <w:tab/>
            </w:r>
            <w:r w:rsidR="00F4611D">
              <w:rPr>
                <w:noProof/>
                <w:webHidden/>
              </w:rPr>
              <w:fldChar w:fldCharType="begin"/>
            </w:r>
            <w:r w:rsidR="00F4611D">
              <w:rPr>
                <w:noProof/>
                <w:webHidden/>
              </w:rPr>
              <w:instrText xml:space="preserve"> PAGEREF _Toc93161881 \h </w:instrText>
            </w:r>
            <w:r w:rsidR="00F4611D">
              <w:rPr>
                <w:noProof/>
                <w:webHidden/>
              </w:rPr>
            </w:r>
            <w:r w:rsidR="00F4611D">
              <w:rPr>
                <w:noProof/>
                <w:webHidden/>
              </w:rPr>
              <w:fldChar w:fldCharType="separate"/>
            </w:r>
            <w:r w:rsidR="00F4611D">
              <w:rPr>
                <w:noProof/>
                <w:webHidden/>
              </w:rPr>
              <w:t>9</w:t>
            </w:r>
            <w:r w:rsidR="00F4611D">
              <w:rPr>
                <w:noProof/>
                <w:webHidden/>
              </w:rPr>
              <w:fldChar w:fldCharType="end"/>
            </w:r>
          </w:hyperlink>
        </w:p>
        <w:p w14:paraId="19EB0675" w14:textId="671A0DA9" w:rsidR="00F4611D" w:rsidRDefault="00853B52">
          <w:pPr>
            <w:pStyle w:val="TDC2"/>
            <w:tabs>
              <w:tab w:val="right" w:leader="dot" w:pos="9350"/>
            </w:tabs>
            <w:rPr>
              <w:rFonts w:cstheme="minorBidi"/>
              <w:noProof/>
            </w:rPr>
          </w:pPr>
          <w:hyperlink w:anchor="_Toc93161882" w:history="1">
            <w:r w:rsidR="00F4611D" w:rsidRPr="00714804">
              <w:rPr>
                <w:rStyle w:val="Hipervnculo"/>
                <w:rFonts w:ascii="Arial" w:hAnsi="Arial" w:cs="Arial"/>
                <w:noProof/>
              </w:rPr>
              <w:t>1.4 JUSTIFICACIÓN</w:t>
            </w:r>
            <w:r w:rsidR="00F4611D">
              <w:rPr>
                <w:noProof/>
                <w:webHidden/>
              </w:rPr>
              <w:tab/>
            </w:r>
            <w:r w:rsidR="00F4611D">
              <w:rPr>
                <w:noProof/>
                <w:webHidden/>
              </w:rPr>
              <w:fldChar w:fldCharType="begin"/>
            </w:r>
            <w:r w:rsidR="00F4611D">
              <w:rPr>
                <w:noProof/>
                <w:webHidden/>
              </w:rPr>
              <w:instrText xml:space="preserve"> PAGEREF _Toc93161882 \h </w:instrText>
            </w:r>
            <w:r w:rsidR="00F4611D">
              <w:rPr>
                <w:noProof/>
                <w:webHidden/>
              </w:rPr>
            </w:r>
            <w:r w:rsidR="00F4611D">
              <w:rPr>
                <w:noProof/>
                <w:webHidden/>
              </w:rPr>
              <w:fldChar w:fldCharType="separate"/>
            </w:r>
            <w:r w:rsidR="00F4611D">
              <w:rPr>
                <w:noProof/>
                <w:webHidden/>
              </w:rPr>
              <w:t>10</w:t>
            </w:r>
            <w:r w:rsidR="00F4611D">
              <w:rPr>
                <w:noProof/>
                <w:webHidden/>
              </w:rPr>
              <w:fldChar w:fldCharType="end"/>
            </w:r>
          </w:hyperlink>
        </w:p>
        <w:p w14:paraId="68637DD5" w14:textId="2C90D111" w:rsidR="00F4611D" w:rsidRDefault="00853B52">
          <w:pPr>
            <w:pStyle w:val="TDC1"/>
            <w:rPr>
              <w:noProof/>
            </w:rPr>
          </w:pPr>
          <w:hyperlink w:anchor="_Toc93161883" w:history="1">
            <w:r w:rsidR="00F4611D" w:rsidRPr="00714804">
              <w:rPr>
                <w:rStyle w:val="Hipervnculo"/>
                <w:rFonts w:ascii="Arial" w:hAnsi="Arial" w:cs="Arial"/>
                <w:noProof/>
              </w:rPr>
              <w:t>3.</w:t>
            </w:r>
            <w:r w:rsidR="00F4611D">
              <w:rPr>
                <w:noProof/>
              </w:rPr>
              <w:tab/>
            </w:r>
            <w:r w:rsidR="00F4611D" w:rsidRPr="00714804">
              <w:rPr>
                <w:rStyle w:val="Hipervnculo"/>
                <w:rFonts w:ascii="Arial" w:hAnsi="Arial" w:cs="Arial"/>
                <w:noProof/>
              </w:rPr>
              <w:t>CAPÍTULO 2 MARCO DE REFERENCIA.</w:t>
            </w:r>
            <w:r w:rsidR="00F4611D">
              <w:rPr>
                <w:noProof/>
                <w:webHidden/>
              </w:rPr>
              <w:tab/>
            </w:r>
            <w:r w:rsidR="00F4611D">
              <w:rPr>
                <w:noProof/>
                <w:webHidden/>
              </w:rPr>
              <w:fldChar w:fldCharType="begin"/>
            </w:r>
            <w:r w:rsidR="00F4611D">
              <w:rPr>
                <w:noProof/>
                <w:webHidden/>
              </w:rPr>
              <w:instrText xml:space="preserve"> PAGEREF _Toc93161883 \h </w:instrText>
            </w:r>
            <w:r w:rsidR="00F4611D">
              <w:rPr>
                <w:noProof/>
                <w:webHidden/>
              </w:rPr>
            </w:r>
            <w:r w:rsidR="00F4611D">
              <w:rPr>
                <w:noProof/>
                <w:webHidden/>
              </w:rPr>
              <w:fldChar w:fldCharType="separate"/>
            </w:r>
            <w:r w:rsidR="00F4611D">
              <w:rPr>
                <w:noProof/>
                <w:webHidden/>
              </w:rPr>
              <w:t>12</w:t>
            </w:r>
            <w:r w:rsidR="00F4611D">
              <w:rPr>
                <w:noProof/>
                <w:webHidden/>
              </w:rPr>
              <w:fldChar w:fldCharType="end"/>
            </w:r>
          </w:hyperlink>
        </w:p>
        <w:p w14:paraId="4BDF5195" w14:textId="782425A1" w:rsidR="00F4611D" w:rsidRDefault="00853B52">
          <w:pPr>
            <w:pStyle w:val="TDC2"/>
            <w:tabs>
              <w:tab w:val="right" w:leader="dot" w:pos="9350"/>
            </w:tabs>
            <w:rPr>
              <w:rFonts w:cstheme="minorBidi"/>
              <w:noProof/>
            </w:rPr>
          </w:pPr>
          <w:hyperlink w:anchor="_Toc93161884" w:history="1">
            <w:r w:rsidR="00F4611D" w:rsidRPr="00714804">
              <w:rPr>
                <w:rStyle w:val="Hipervnculo"/>
                <w:noProof/>
              </w:rPr>
              <w:t>2.</w:t>
            </w:r>
            <w:r w:rsidR="00F4611D" w:rsidRPr="00714804">
              <w:rPr>
                <w:rStyle w:val="Hipervnculo"/>
                <w:rFonts w:ascii="Arial" w:hAnsi="Arial" w:cs="Arial"/>
                <w:noProof/>
              </w:rPr>
              <w:t>1 marco de antecedentes.</w:t>
            </w:r>
            <w:r w:rsidR="00F4611D">
              <w:rPr>
                <w:noProof/>
                <w:webHidden/>
              </w:rPr>
              <w:tab/>
            </w:r>
            <w:r w:rsidR="00F4611D">
              <w:rPr>
                <w:noProof/>
                <w:webHidden/>
              </w:rPr>
              <w:fldChar w:fldCharType="begin"/>
            </w:r>
            <w:r w:rsidR="00F4611D">
              <w:rPr>
                <w:noProof/>
                <w:webHidden/>
              </w:rPr>
              <w:instrText xml:space="preserve"> PAGEREF _Toc93161884 \h </w:instrText>
            </w:r>
            <w:r w:rsidR="00F4611D">
              <w:rPr>
                <w:noProof/>
                <w:webHidden/>
              </w:rPr>
            </w:r>
            <w:r w:rsidR="00F4611D">
              <w:rPr>
                <w:noProof/>
                <w:webHidden/>
              </w:rPr>
              <w:fldChar w:fldCharType="separate"/>
            </w:r>
            <w:r w:rsidR="00F4611D">
              <w:rPr>
                <w:noProof/>
                <w:webHidden/>
              </w:rPr>
              <w:t>12</w:t>
            </w:r>
            <w:r w:rsidR="00F4611D">
              <w:rPr>
                <w:noProof/>
                <w:webHidden/>
              </w:rPr>
              <w:fldChar w:fldCharType="end"/>
            </w:r>
          </w:hyperlink>
        </w:p>
        <w:p w14:paraId="5149AEF9" w14:textId="49BEBBAF" w:rsidR="00F4611D" w:rsidRDefault="00853B52">
          <w:pPr>
            <w:pStyle w:val="TDC2"/>
            <w:tabs>
              <w:tab w:val="right" w:leader="dot" w:pos="9350"/>
            </w:tabs>
            <w:rPr>
              <w:rFonts w:cstheme="minorBidi"/>
              <w:noProof/>
            </w:rPr>
          </w:pPr>
          <w:hyperlink w:anchor="_Toc93161885" w:history="1">
            <w:r w:rsidR="00F4611D" w:rsidRPr="00714804">
              <w:rPr>
                <w:rStyle w:val="Hipervnculo"/>
                <w:rFonts w:ascii="Arial" w:hAnsi="Arial" w:cs="Arial"/>
                <w:noProof/>
              </w:rPr>
              <w:t>2.2 marco conceptual.</w:t>
            </w:r>
            <w:r w:rsidR="00F4611D">
              <w:rPr>
                <w:noProof/>
                <w:webHidden/>
              </w:rPr>
              <w:tab/>
            </w:r>
            <w:r w:rsidR="00F4611D">
              <w:rPr>
                <w:noProof/>
                <w:webHidden/>
              </w:rPr>
              <w:fldChar w:fldCharType="begin"/>
            </w:r>
            <w:r w:rsidR="00F4611D">
              <w:rPr>
                <w:noProof/>
                <w:webHidden/>
              </w:rPr>
              <w:instrText xml:space="preserve"> PAGEREF _Toc93161885 \h </w:instrText>
            </w:r>
            <w:r w:rsidR="00F4611D">
              <w:rPr>
                <w:noProof/>
                <w:webHidden/>
              </w:rPr>
            </w:r>
            <w:r w:rsidR="00F4611D">
              <w:rPr>
                <w:noProof/>
                <w:webHidden/>
              </w:rPr>
              <w:fldChar w:fldCharType="separate"/>
            </w:r>
            <w:r w:rsidR="00F4611D">
              <w:rPr>
                <w:noProof/>
                <w:webHidden/>
              </w:rPr>
              <w:t>13</w:t>
            </w:r>
            <w:r w:rsidR="00F4611D">
              <w:rPr>
                <w:noProof/>
                <w:webHidden/>
              </w:rPr>
              <w:fldChar w:fldCharType="end"/>
            </w:r>
          </w:hyperlink>
        </w:p>
        <w:p w14:paraId="12CA6B3D" w14:textId="455A5A6A" w:rsidR="00F4611D" w:rsidRDefault="00853B52">
          <w:pPr>
            <w:pStyle w:val="TDC2"/>
            <w:tabs>
              <w:tab w:val="right" w:leader="dot" w:pos="9350"/>
            </w:tabs>
            <w:rPr>
              <w:rFonts w:cstheme="minorBidi"/>
              <w:noProof/>
            </w:rPr>
          </w:pPr>
          <w:hyperlink w:anchor="_Toc93161886" w:history="1">
            <w:r w:rsidR="00F4611D" w:rsidRPr="00714804">
              <w:rPr>
                <w:rStyle w:val="Hipervnculo"/>
                <w:rFonts w:ascii="Arial" w:hAnsi="Arial" w:cs="Arial"/>
                <w:noProof/>
              </w:rPr>
              <w:t>2.3 marco institucional</w:t>
            </w:r>
            <w:r w:rsidR="00F4611D" w:rsidRPr="00714804">
              <w:rPr>
                <w:rStyle w:val="Hipervnculo"/>
                <w:noProof/>
              </w:rPr>
              <w:t>.</w:t>
            </w:r>
            <w:r w:rsidR="00F4611D">
              <w:rPr>
                <w:noProof/>
                <w:webHidden/>
              </w:rPr>
              <w:tab/>
            </w:r>
            <w:r w:rsidR="00F4611D">
              <w:rPr>
                <w:noProof/>
                <w:webHidden/>
              </w:rPr>
              <w:fldChar w:fldCharType="begin"/>
            </w:r>
            <w:r w:rsidR="00F4611D">
              <w:rPr>
                <w:noProof/>
                <w:webHidden/>
              </w:rPr>
              <w:instrText xml:space="preserve"> PAGEREF _Toc93161886 \h </w:instrText>
            </w:r>
            <w:r w:rsidR="00F4611D">
              <w:rPr>
                <w:noProof/>
                <w:webHidden/>
              </w:rPr>
            </w:r>
            <w:r w:rsidR="00F4611D">
              <w:rPr>
                <w:noProof/>
                <w:webHidden/>
              </w:rPr>
              <w:fldChar w:fldCharType="separate"/>
            </w:r>
            <w:r w:rsidR="00F4611D">
              <w:rPr>
                <w:noProof/>
                <w:webHidden/>
              </w:rPr>
              <w:t>13</w:t>
            </w:r>
            <w:r w:rsidR="00F4611D">
              <w:rPr>
                <w:noProof/>
                <w:webHidden/>
              </w:rPr>
              <w:fldChar w:fldCharType="end"/>
            </w:r>
          </w:hyperlink>
        </w:p>
        <w:p w14:paraId="7A80C265" w14:textId="73D7C5F0" w:rsidR="00F4611D" w:rsidRDefault="00853B52">
          <w:pPr>
            <w:pStyle w:val="TDC2"/>
            <w:tabs>
              <w:tab w:val="right" w:leader="dot" w:pos="9350"/>
            </w:tabs>
            <w:rPr>
              <w:rFonts w:cstheme="minorBidi"/>
              <w:noProof/>
            </w:rPr>
          </w:pPr>
          <w:hyperlink w:anchor="_Toc93161887" w:history="1">
            <w:r w:rsidR="00F4611D" w:rsidRPr="00714804">
              <w:rPr>
                <w:rStyle w:val="Hipervnculo"/>
                <w:rFonts w:eastAsia="Arial"/>
                <w:noProof/>
              </w:rPr>
              <w:t>2.4 marco legal.</w:t>
            </w:r>
            <w:r w:rsidR="00F4611D">
              <w:rPr>
                <w:noProof/>
                <w:webHidden/>
              </w:rPr>
              <w:tab/>
            </w:r>
            <w:r w:rsidR="00F4611D">
              <w:rPr>
                <w:noProof/>
                <w:webHidden/>
              </w:rPr>
              <w:fldChar w:fldCharType="begin"/>
            </w:r>
            <w:r w:rsidR="00F4611D">
              <w:rPr>
                <w:noProof/>
                <w:webHidden/>
              </w:rPr>
              <w:instrText xml:space="preserve"> PAGEREF _Toc93161887 \h </w:instrText>
            </w:r>
            <w:r w:rsidR="00F4611D">
              <w:rPr>
                <w:noProof/>
                <w:webHidden/>
              </w:rPr>
            </w:r>
            <w:r w:rsidR="00F4611D">
              <w:rPr>
                <w:noProof/>
                <w:webHidden/>
              </w:rPr>
              <w:fldChar w:fldCharType="separate"/>
            </w:r>
            <w:r w:rsidR="00F4611D">
              <w:rPr>
                <w:noProof/>
                <w:webHidden/>
              </w:rPr>
              <w:t>18</w:t>
            </w:r>
            <w:r w:rsidR="00F4611D">
              <w:rPr>
                <w:noProof/>
                <w:webHidden/>
              </w:rPr>
              <w:fldChar w:fldCharType="end"/>
            </w:r>
          </w:hyperlink>
        </w:p>
        <w:p w14:paraId="38AEA895" w14:textId="1C1DA8B5" w:rsidR="00F4611D" w:rsidRDefault="00853B52">
          <w:pPr>
            <w:pStyle w:val="TDC1"/>
            <w:rPr>
              <w:noProof/>
            </w:rPr>
          </w:pPr>
          <w:hyperlink w:anchor="_Toc93161888" w:history="1">
            <w:r w:rsidR="00F4611D" w:rsidRPr="00714804">
              <w:rPr>
                <w:rStyle w:val="Hipervnculo"/>
                <w:rFonts w:ascii="Arial" w:eastAsia="Arial" w:hAnsi="Arial" w:cs="Arial"/>
                <w:noProof/>
              </w:rPr>
              <w:t>4.</w:t>
            </w:r>
            <w:r w:rsidR="00F4611D">
              <w:rPr>
                <w:noProof/>
              </w:rPr>
              <w:tab/>
            </w:r>
            <w:r w:rsidR="00F4611D" w:rsidRPr="00714804">
              <w:rPr>
                <w:rStyle w:val="Hipervnculo"/>
                <w:rFonts w:ascii="Arial" w:eastAsia="Arial" w:hAnsi="Arial" w:cs="Arial"/>
                <w:noProof/>
              </w:rPr>
              <w:t>CAPÍTULO 3. MARCO METODOLÓGICO</w:t>
            </w:r>
            <w:r w:rsidR="00F4611D">
              <w:rPr>
                <w:noProof/>
                <w:webHidden/>
              </w:rPr>
              <w:tab/>
            </w:r>
            <w:r w:rsidR="00F4611D">
              <w:rPr>
                <w:noProof/>
                <w:webHidden/>
              </w:rPr>
              <w:fldChar w:fldCharType="begin"/>
            </w:r>
            <w:r w:rsidR="00F4611D">
              <w:rPr>
                <w:noProof/>
                <w:webHidden/>
              </w:rPr>
              <w:instrText xml:space="preserve"> PAGEREF _Toc93161888 \h </w:instrText>
            </w:r>
            <w:r w:rsidR="00F4611D">
              <w:rPr>
                <w:noProof/>
                <w:webHidden/>
              </w:rPr>
            </w:r>
            <w:r w:rsidR="00F4611D">
              <w:rPr>
                <w:noProof/>
                <w:webHidden/>
              </w:rPr>
              <w:fldChar w:fldCharType="separate"/>
            </w:r>
            <w:r w:rsidR="00F4611D">
              <w:rPr>
                <w:noProof/>
                <w:webHidden/>
              </w:rPr>
              <w:t>20</w:t>
            </w:r>
            <w:r w:rsidR="00F4611D">
              <w:rPr>
                <w:noProof/>
                <w:webHidden/>
              </w:rPr>
              <w:fldChar w:fldCharType="end"/>
            </w:r>
          </w:hyperlink>
        </w:p>
        <w:p w14:paraId="1F863AC4" w14:textId="07F2D7A5" w:rsidR="00F4611D" w:rsidRDefault="00853B52">
          <w:pPr>
            <w:pStyle w:val="TDC2"/>
            <w:tabs>
              <w:tab w:val="right" w:leader="dot" w:pos="9350"/>
            </w:tabs>
            <w:rPr>
              <w:rFonts w:cstheme="minorBidi"/>
              <w:noProof/>
            </w:rPr>
          </w:pPr>
          <w:hyperlink w:anchor="_Toc93161889" w:history="1">
            <w:r w:rsidR="00F4611D" w:rsidRPr="00714804">
              <w:rPr>
                <w:rStyle w:val="Hipervnculo"/>
                <w:noProof/>
              </w:rPr>
              <w:t>3.1 Metodología:</w:t>
            </w:r>
            <w:r w:rsidR="00F4611D">
              <w:rPr>
                <w:noProof/>
                <w:webHidden/>
              </w:rPr>
              <w:tab/>
            </w:r>
            <w:r w:rsidR="00F4611D">
              <w:rPr>
                <w:noProof/>
                <w:webHidden/>
              </w:rPr>
              <w:fldChar w:fldCharType="begin"/>
            </w:r>
            <w:r w:rsidR="00F4611D">
              <w:rPr>
                <w:noProof/>
                <w:webHidden/>
              </w:rPr>
              <w:instrText xml:space="preserve"> PAGEREF _Toc93161889 \h </w:instrText>
            </w:r>
            <w:r w:rsidR="00F4611D">
              <w:rPr>
                <w:noProof/>
                <w:webHidden/>
              </w:rPr>
            </w:r>
            <w:r w:rsidR="00F4611D">
              <w:rPr>
                <w:noProof/>
                <w:webHidden/>
              </w:rPr>
              <w:fldChar w:fldCharType="separate"/>
            </w:r>
            <w:r w:rsidR="00F4611D">
              <w:rPr>
                <w:noProof/>
                <w:webHidden/>
              </w:rPr>
              <w:t>20</w:t>
            </w:r>
            <w:r w:rsidR="00F4611D">
              <w:rPr>
                <w:noProof/>
                <w:webHidden/>
              </w:rPr>
              <w:fldChar w:fldCharType="end"/>
            </w:r>
          </w:hyperlink>
        </w:p>
        <w:p w14:paraId="7B89347C" w14:textId="4E23AE98" w:rsidR="00F4611D" w:rsidRDefault="00853B52">
          <w:pPr>
            <w:pStyle w:val="TDC2"/>
            <w:tabs>
              <w:tab w:val="right" w:leader="dot" w:pos="9350"/>
            </w:tabs>
            <w:rPr>
              <w:rFonts w:cstheme="minorBidi"/>
              <w:noProof/>
            </w:rPr>
          </w:pPr>
          <w:hyperlink w:anchor="_Toc93161890" w:history="1">
            <w:r w:rsidR="00F4611D" w:rsidRPr="00714804">
              <w:rPr>
                <w:rStyle w:val="Hipervnculo"/>
                <w:noProof/>
              </w:rPr>
              <w:t>3.2 Tipo de Estudio:</w:t>
            </w:r>
            <w:r w:rsidR="00F4611D">
              <w:rPr>
                <w:noProof/>
                <w:webHidden/>
              </w:rPr>
              <w:tab/>
            </w:r>
            <w:r w:rsidR="00F4611D">
              <w:rPr>
                <w:noProof/>
                <w:webHidden/>
              </w:rPr>
              <w:fldChar w:fldCharType="begin"/>
            </w:r>
            <w:r w:rsidR="00F4611D">
              <w:rPr>
                <w:noProof/>
                <w:webHidden/>
              </w:rPr>
              <w:instrText xml:space="preserve"> PAGEREF _Toc93161890 \h </w:instrText>
            </w:r>
            <w:r w:rsidR="00F4611D">
              <w:rPr>
                <w:noProof/>
                <w:webHidden/>
              </w:rPr>
            </w:r>
            <w:r w:rsidR="00F4611D">
              <w:rPr>
                <w:noProof/>
                <w:webHidden/>
              </w:rPr>
              <w:fldChar w:fldCharType="separate"/>
            </w:r>
            <w:r w:rsidR="00F4611D">
              <w:rPr>
                <w:noProof/>
                <w:webHidden/>
              </w:rPr>
              <w:t>20</w:t>
            </w:r>
            <w:r w:rsidR="00F4611D">
              <w:rPr>
                <w:noProof/>
                <w:webHidden/>
              </w:rPr>
              <w:fldChar w:fldCharType="end"/>
            </w:r>
          </w:hyperlink>
        </w:p>
        <w:p w14:paraId="59AF7D98" w14:textId="0EE80ADC" w:rsidR="00F4611D" w:rsidRDefault="00853B52">
          <w:pPr>
            <w:pStyle w:val="TDC2"/>
            <w:tabs>
              <w:tab w:val="right" w:leader="dot" w:pos="9350"/>
            </w:tabs>
            <w:rPr>
              <w:rFonts w:cstheme="minorBidi"/>
              <w:noProof/>
            </w:rPr>
          </w:pPr>
          <w:hyperlink w:anchor="_Toc93161891" w:history="1">
            <w:r w:rsidR="00F4611D" w:rsidRPr="00714804">
              <w:rPr>
                <w:rStyle w:val="Hipervnculo"/>
                <w:noProof/>
              </w:rPr>
              <w:t>3.3 Población</w:t>
            </w:r>
            <w:r w:rsidR="00F4611D">
              <w:rPr>
                <w:noProof/>
                <w:webHidden/>
              </w:rPr>
              <w:tab/>
            </w:r>
            <w:r w:rsidR="00F4611D">
              <w:rPr>
                <w:noProof/>
                <w:webHidden/>
              </w:rPr>
              <w:fldChar w:fldCharType="begin"/>
            </w:r>
            <w:r w:rsidR="00F4611D">
              <w:rPr>
                <w:noProof/>
                <w:webHidden/>
              </w:rPr>
              <w:instrText xml:space="preserve"> PAGEREF _Toc93161891 \h </w:instrText>
            </w:r>
            <w:r w:rsidR="00F4611D">
              <w:rPr>
                <w:noProof/>
                <w:webHidden/>
              </w:rPr>
            </w:r>
            <w:r w:rsidR="00F4611D">
              <w:rPr>
                <w:noProof/>
                <w:webHidden/>
              </w:rPr>
              <w:fldChar w:fldCharType="separate"/>
            </w:r>
            <w:r w:rsidR="00F4611D">
              <w:rPr>
                <w:noProof/>
                <w:webHidden/>
              </w:rPr>
              <w:t>20</w:t>
            </w:r>
            <w:r w:rsidR="00F4611D">
              <w:rPr>
                <w:noProof/>
                <w:webHidden/>
              </w:rPr>
              <w:fldChar w:fldCharType="end"/>
            </w:r>
          </w:hyperlink>
        </w:p>
        <w:p w14:paraId="3C72167F" w14:textId="029B40A2" w:rsidR="00F4611D" w:rsidRDefault="00853B52">
          <w:pPr>
            <w:pStyle w:val="TDC2"/>
            <w:tabs>
              <w:tab w:val="right" w:leader="dot" w:pos="9350"/>
            </w:tabs>
            <w:rPr>
              <w:rFonts w:cstheme="minorBidi"/>
              <w:noProof/>
            </w:rPr>
          </w:pPr>
          <w:hyperlink w:anchor="_Toc93161892" w:history="1">
            <w:r w:rsidR="00F4611D" w:rsidRPr="00714804">
              <w:rPr>
                <w:rStyle w:val="Hipervnculo"/>
                <w:noProof/>
              </w:rPr>
              <w:t>3.4 Procedimientos:</w:t>
            </w:r>
            <w:r w:rsidR="00F4611D">
              <w:rPr>
                <w:noProof/>
                <w:webHidden/>
              </w:rPr>
              <w:tab/>
            </w:r>
            <w:r w:rsidR="00F4611D">
              <w:rPr>
                <w:noProof/>
                <w:webHidden/>
              </w:rPr>
              <w:fldChar w:fldCharType="begin"/>
            </w:r>
            <w:r w:rsidR="00F4611D">
              <w:rPr>
                <w:noProof/>
                <w:webHidden/>
              </w:rPr>
              <w:instrText xml:space="preserve"> PAGEREF _Toc93161892 \h </w:instrText>
            </w:r>
            <w:r w:rsidR="00F4611D">
              <w:rPr>
                <w:noProof/>
                <w:webHidden/>
              </w:rPr>
            </w:r>
            <w:r w:rsidR="00F4611D">
              <w:rPr>
                <w:noProof/>
                <w:webHidden/>
              </w:rPr>
              <w:fldChar w:fldCharType="separate"/>
            </w:r>
            <w:r w:rsidR="00F4611D">
              <w:rPr>
                <w:noProof/>
                <w:webHidden/>
              </w:rPr>
              <w:t>20</w:t>
            </w:r>
            <w:r w:rsidR="00F4611D">
              <w:rPr>
                <w:noProof/>
                <w:webHidden/>
              </w:rPr>
              <w:fldChar w:fldCharType="end"/>
            </w:r>
          </w:hyperlink>
        </w:p>
        <w:p w14:paraId="7FD5DDA6" w14:textId="110390D3" w:rsidR="00F4611D" w:rsidRDefault="00853B52">
          <w:pPr>
            <w:pStyle w:val="TDC2"/>
            <w:tabs>
              <w:tab w:val="right" w:leader="dot" w:pos="9350"/>
            </w:tabs>
            <w:rPr>
              <w:rFonts w:cstheme="minorBidi"/>
              <w:noProof/>
            </w:rPr>
          </w:pPr>
          <w:hyperlink w:anchor="_Toc93161893" w:history="1">
            <w:r w:rsidR="00F4611D" w:rsidRPr="00714804">
              <w:rPr>
                <w:rStyle w:val="Hipervnculo"/>
                <w:noProof/>
              </w:rPr>
              <w:t>3.5 Técnicas e Instrumentos para la recolección de información</w:t>
            </w:r>
            <w:r w:rsidR="00F4611D">
              <w:rPr>
                <w:noProof/>
                <w:webHidden/>
              </w:rPr>
              <w:tab/>
            </w:r>
            <w:r w:rsidR="00F4611D">
              <w:rPr>
                <w:noProof/>
                <w:webHidden/>
              </w:rPr>
              <w:fldChar w:fldCharType="begin"/>
            </w:r>
            <w:r w:rsidR="00F4611D">
              <w:rPr>
                <w:noProof/>
                <w:webHidden/>
              </w:rPr>
              <w:instrText xml:space="preserve"> PAGEREF _Toc93161893 \h </w:instrText>
            </w:r>
            <w:r w:rsidR="00F4611D">
              <w:rPr>
                <w:noProof/>
                <w:webHidden/>
              </w:rPr>
            </w:r>
            <w:r w:rsidR="00F4611D">
              <w:rPr>
                <w:noProof/>
                <w:webHidden/>
              </w:rPr>
              <w:fldChar w:fldCharType="separate"/>
            </w:r>
            <w:r w:rsidR="00F4611D">
              <w:rPr>
                <w:noProof/>
                <w:webHidden/>
              </w:rPr>
              <w:t>23</w:t>
            </w:r>
            <w:r w:rsidR="00F4611D">
              <w:rPr>
                <w:noProof/>
                <w:webHidden/>
              </w:rPr>
              <w:fldChar w:fldCharType="end"/>
            </w:r>
          </w:hyperlink>
        </w:p>
        <w:p w14:paraId="4AA52F80" w14:textId="331E1C52" w:rsidR="00F4611D" w:rsidRDefault="00853B52">
          <w:pPr>
            <w:pStyle w:val="TDC2"/>
            <w:tabs>
              <w:tab w:val="right" w:leader="dot" w:pos="9350"/>
            </w:tabs>
            <w:rPr>
              <w:rFonts w:cstheme="minorBidi"/>
              <w:noProof/>
            </w:rPr>
          </w:pPr>
          <w:hyperlink w:anchor="_Toc93161894" w:history="1">
            <w:r w:rsidR="00F4611D" w:rsidRPr="00714804">
              <w:rPr>
                <w:rStyle w:val="Hipervnculo"/>
                <w:noProof/>
              </w:rPr>
              <w:t>3.6 Técnicas e Instrumentos para el análisis de la información</w:t>
            </w:r>
            <w:r w:rsidR="00F4611D">
              <w:rPr>
                <w:noProof/>
                <w:webHidden/>
              </w:rPr>
              <w:tab/>
            </w:r>
            <w:r w:rsidR="00F4611D">
              <w:rPr>
                <w:noProof/>
                <w:webHidden/>
              </w:rPr>
              <w:fldChar w:fldCharType="begin"/>
            </w:r>
            <w:r w:rsidR="00F4611D">
              <w:rPr>
                <w:noProof/>
                <w:webHidden/>
              </w:rPr>
              <w:instrText xml:space="preserve"> PAGEREF _Toc93161894 \h </w:instrText>
            </w:r>
            <w:r w:rsidR="00F4611D">
              <w:rPr>
                <w:noProof/>
                <w:webHidden/>
              </w:rPr>
            </w:r>
            <w:r w:rsidR="00F4611D">
              <w:rPr>
                <w:noProof/>
                <w:webHidden/>
              </w:rPr>
              <w:fldChar w:fldCharType="separate"/>
            </w:r>
            <w:r w:rsidR="00F4611D">
              <w:rPr>
                <w:noProof/>
                <w:webHidden/>
              </w:rPr>
              <w:t>23</w:t>
            </w:r>
            <w:r w:rsidR="00F4611D">
              <w:rPr>
                <w:noProof/>
                <w:webHidden/>
              </w:rPr>
              <w:fldChar w:fldCharType="end"/>
            </w:r>
          </w:hyperlink>
        </w:p>
        <w:p w14:paraId="3E1C27A1" w14:textId="55F27469" w:rsidR="00F4611D" w:rsidRDefault="00853B52">
          <w:pPr>
            <w:pStyle w:val="TDC2"/>
            <w:tabs>
              <w:tab w:val="right" w:leader="dot" w:pos="9350"/>
            </w:tabs>
            <w:rPr>
              <w:rFonts w:cstheme="minorBidi"/>
              <w:noProof/>
            </w:rPr>
          </w:pPr>
          <w:hyperlink w:anchor="_Toc93161895" w:history="1">
            <w:r w:rsidR="00F4611D" w:rsidRPr="00714804">
              <w:rPr>
                <w:rStyle w:val="Hipervnculo"/>
                <w:rFonts w:eastAsia="Microsoft Sans Serif"/>
                <w:noProof/>
              </w:rPr>
              <w:t>3.7 Consideraciones Éticas de la Investigación:</w:t>
            </w:r>
            <w:r w:rsidR="00F4611D">
              <w:rPr>
                <w:noProof/>
                <w:webHidden/>
              </w:rPr>
              <w:tab/>
            </w:r>
            <w:r w:rsidR="00F4611D">
              <w:rPr>
                <w:noProof/>
                <w:webHidden/>
              </w:rPr>
              <w:fldChar w:fldCharType="begin"/>
            </w:r>
            <w:r w:rsidR="00F4611D">
              <w:rPr>
                <w:noProof/>
                <w:webHidden/>
              </w:rPr>
              <w:instrText xml:space="preserve"> PAGEREF _Toc93161895 \h </w:instrText>
            </w:r>
            <w:r w:rsidR="00F4611D">
              <w:rPr>
                <w:noProof/>
                <w:webHidden/>
              </w:rPr>
            </w:r>
            <w:r w:rsidR="00F4611D">
              <w:rPr>
                <w:noProof/>
                <w:webHidden/>
              </w:rPr>
              <w:fldChar w:fldCharType="separate"/>
            </w:r>
            <w:r w:rsidR="00F4611D">
              <w:rPr>
                <w:noProof/>
                <w:webHidden/>
              </w:rPr>
              <w:t>24</w:t>
            </w:r>
            <w:r w:rsidR="00F4611D">
              <w:rPr>
                <w:noProof/>
                <w:webHidden/>
              </w:rPr>
              <w:fldChar w:fldCharType="end"/>
            </w:r>
          </w:hyperlink>
        </w:p>
        <w:p w14:paraId="59291511" w14:textId="0FCA1048" w:rsidR="00F4611D" w:rsidRDefault="00853B52">
          <w:pPr>
            <w:pStyle w:val="TDC1"/>
            <w:rPr>
              <w:noProof/>
            </w:rPr>
          </w:pPr>
          <w:hyperlink w:anchor="_Toc93161896" w:history="1">
            <w:r w:rsidR="00F4611D" w:rsidRPr="00714804">
              <w:rPr>
                <w:rStyle w:val="Hipervnculo"/>
                <w:rFonts w:ascii="Arial" w:hAnsi="Arial" w:cs="Arial"/>
                <w:noProof/>
              </w:rPr>
              <w:t>CAPÍTULO 4 ANÁLISIS DE RESULTADOS.</w:t>
            </w:r>
            <w:r w:rsidR="00F4611D">
              <w:rPr>
                <w:noProof/>
                <w:webHidden/>
              </w:rPr>
              <w:tab/>
            </w:r>
            <w:r w:rsidR="00F4611D">
              <w:rPr>
                <w:noProof/>
                <w:webHidden/>
              </w:rPr>
              <w:fldChar w:fldCharType="begin"/>
            </w:r>
            <w:r w:rsidR="00F4611D">
              <w:rPr>
                <w:noProof/>
                <w:webHidden/>
              </w:rPr>
              <w:instrText xml:space="preserve"> PAGEREF _Toc93161896 \h </w:instrText>
            </w:r>
            <w:r w:rsidR="00F4611D">
              <w:rPr>
                <w:noProof/>
                <w:webHidden/>
              </w:rPr>
            </w:r>
            <w:r w:rsidR="00F4611D">
              <w:rPr>
                <w:noProof/>
                <w:webHidden/>
              </w:rPr>
              <w:fldChar w:fldCharType="separate"/>
            </w:r>
            <w:r w:rsidR="00F4611D">
              <w:rPr>
                <w:noProof/>
                <w:webHidden/>
              </w:rPr>
              <w:t>24</w:t>
            </w:r>
            <w:r w:rsidR="00F4611D">
              <w:rPr>
                <w:noProof/>
                <w:webHidden/>
              </w:rPr>
              <w:fldChar w:fldCharType="end"/>
            </w:r>
          </w:hyperlink>
        </w:p>
        <w:p w14:paraId="181A1541" w14:textId="185C2014" w:rsidR="00F4611D" w:rsidRDefault="00853B52">
          <w:pPr>
            <w:pStyle w:val="TDC2"/>
            <w:tabs>
              <w:tab w:val="right" w:leader="dot" w:pos="9350"/>
            </w:tabs>
            <w:rPr>
              <w:rFonts w:cstheme="minorBidi"/>
              <w:noProof/>
            </w:rPr>
          </w:pPr>
          <w:hyperlink w:anchor="_Toc93161897" w:history="1">
            <w:r w:rsidR="00F4611D" w:rsidRPr="00714804">
              <w:rPr>
                <w:rStyle w:val="Hipervnculo"/>
                <w:rFonts w:ascii="Arial" w:hAnsi="Arial" w:cs="Arial"/>
                <w:noProof/>
              </w:rPr>
              <w:t>4.1 análisis de la información.</w:t>
            </w:r>
            <w:r w:rsidR="00F4611D">
              <w:rPr>
                <w:noProof/>
                <w:webHidden/>
              </w:rPr>
              <w:tab/>
            </w:r>
            <w:r w:rsidR="00F4611D">
              <w:rPr>
                <w:noProof/>
                <w:webHidden/>
              </w:rPr>
              <w:fldChar w:fldCharType="begin"/>
            </w:r>
            <w:r w:rsidR="00F4611D">
              <w:rPr>
                <w:noProof/>
                <w:webHidden/>
              </w:rPr>
              <w:instrText xml:space="preserve"> PAGEREF _Toc93161897 \h </w:instrText>
            </w:r>
            <w:r w:rsidR="00F4611D">
              <w:rPr>
                <w:noProof/>
                <w:webHidden/>
              </w:rPr>
            </w:r>
            <w:r w:rsidR="00F4611D">
              <w:rPr>
                <w:noProof/>
                <w:webHidden/>
              </w:rPr>
              <w:fldChar w:fldCharType="separate"/>
            </w:r>
            <w:r w:rsidR="00F4611D">
              <w:rPr>
                <w:noProof/>
                <w:webHidden/>
              </w:rPr>
              <w:t>24</w:t>
            </w:r>
            <w:r w:rsidR="00F4611D">
              <w:rPr>
                <w:noProof/>
                <w:webHidden/>
              </w:rPr>
              <w:fldChar w:fldCharType="end"/>
            </w:r>
          </w:hyperlink>
        </w:p>
        <w:p w14:paraId="3BAE1D8E" w14:textId="798B9815" w:rsidR="00F4611D" w:rsidRDefault="00853B52">
          <w:pPr>
            <w:pStyle w:val="TDC2"/>
            <w:tabs>
              <w:tab w:val="right" w:leader="dot" w:pos="9350"/>
            </w:tabs>
            <w:rPr>
              <w:rFonts w:cstheme="minorBidi"/>
              <w:noProof/>
            </w:rPr>
          </w:pPr>
          <w:hyperlink w:anchor="_Toc93161898" w:history="1">
            <w:r w:rsidR="00F4611D" w:rsidRPr="00714804">
              <w:rPr>
                <w:rStyle w:val="Hipervnculo"/>
                <w:noProof/>
              </w:rPr>
              <w:t>4</w:t>
            </w:r>
            <w:r w:rsidR="00F4611D" w:rsidRPr="00714804">
              <w:rPr>
                <w:rStyle w:val="Hipervnculo"/>
                <w:rFonts w:ascii="Arial" w:hAnsi="Arial" w:cs="Arial"/>
                <w:noProof/>
              </w:rPr>
              <w:t>. 2 DISCUSIÓN.</w:t>
            </w:r>
            <w:r w:rsidR="00F4611D">
              <w:rPr>
                <w:noProof/>
                <w:webHidden/>
              </w:rPr>
              <w:tab/>
            </w:r>
            <w:r w:rsidR="00F4611D">
              <w:rPr>
                <w:noProof/>
                <w:webHidden/>
              </w:rPr>
              <w:fldChar w:fldCharType="begin"/>
            </w:r>
            <w:r w:rsidR="00F4611D">
              <w:rPr>
                <w:noProof/>
                <w:webHidden/>
              </w:rPr>
              <w:instrText xml:space="preserve"> PAGEREF _Toc93161898 \h </w:instrText>
            </w:r>
            <w:r w:rsidR="00F4611D">
              <w:rPr>
                <w:noProof/>
                <w:webHidden/>
              </w:rPr>
            </w:r>
            <w:r w:rsidR="00F4611D">
              <w:rPr>
                <w:noProof/>
                <w:webHidden/>
              </w:rPr>
              <w:fldChar w:fldCharType="separate"/>
            </w:r>
            <w:r w:rsidR="00F4611D">
              <w:rPr>
                <w:noProof/>
                <w:webHidden/>
              </w:rPr>
              <w:t>36</w:t>
            </w:r>
            <w:r w:rsidR="00F4611D">
              <w:rPr>
                <w:noProof/>
                <w:webHidden/>
              </w:rPr>
              <w:fldChar w:fldCharType="end"/>
            </w:r>
          </w:hyperlink>
        </w:p>
        <w:p w14:paraId="21B09A3E" w14:textId="7DE19EA9" w:rsidR="00F4611D" w:rsidRDefault="00853B52">
          <w:pPr>
            <w:pStyle w:val="TDC2"/>
            <w:tabs>
              <w:tab w:val="right" w:leader="dot" w:pos="9350"/>
            </w:tabs>
            <w:rPr>
              <w:rFonts w:cstheme="minorBidi"/>
              <w:noProof/>
            </w:rPr>
          </w:pPr>
          <w:hyperlink w:anchor="_Toc93161899" w:history="1">
            <w:r w:rsidR="00F4611D" w:rsidRPr="00714804">
              <w:rPr>
                <w:rStyle w:val="Hipervnculo"/>
                <w:rFonts w:ascii="Arial" w:hAnsi="Arial" w:cs="Arial"/>
                <w:noProof/>
              </w:rPr>
              <w:t>4.3 CONCLUSIONES.</w:t>
            </w:r>
            <w:r w:rsidR="00F4611D">
              <w:rPr>
                <w:noProof/>
                <w:webHidden/>
              </w:rPr>
              <w:tab/>
            </w:r>
            <w:r w:rsidR="00F4611D">
              <w:rPr>
                <w:noProof/>
                <w:webHidden/>
              </w:rPr>
              <w:fldChar w:fldCharType="begin"/>
            </w:r>
            <w:r w:rsidR="00F4611D">
              <w:rPr>
                <w:noProof/>
                <w:webHidden/>
              </w:rPr>
              <w:instrText xml:space="preserve"> PAGEREF _Toc93161899 \h </w:instrText>
            </w:r>
            <w:r w:rsidR="00F4611D">
              <w:rPr>
                <w:noProof/>
                <w:webHidden/>
              </w:rPr>
            </w:r>
            <w:r w:rsidR="00F4611D">
              <w:rPr>
                <w:noProof/>
                <w:webHidden/>
              </w:rPr>
              <w:fldChar w:fldCharType="separate"/>
            </w:r>
            <w:r w:rsidR="00F4611D">
              <w:rPr>
                <w:noProof/>
                <w:webHidden/>
              </w:rPr>
              <w:t>37</w:t>
            </w:r>
            <w:r w:rsidR="00F4611D">
              <w:rPr>
                <w:noProof/>
                <w:webHidden/>
              </w:rPr>
              <w:fldChar w:fldCharType="end"/>
            </w:r>
          </w:hyperlink>
        </w:p>
        <w:p w14:paraId="0F1A0535" w14:textId="7F3FDE0D" w:rsidR="00F4611D" w:rsidRDefault="00853B52">
          <w:pPr>
            <w:pStyle w:val="TDC2"/>
            <w:tabs>
              <w:tab w:val="right" w:leader="dot" w:pos="9350"/>
            </w:tabs>
            <w:rPr>
              <w:rFonts w:cstheme="minorBidi"/>
              <w:noProof/>
            </w:rPr>
          </w:pPr>
          <w:hyperlink w:anchor="_Toc93161900" w:history="1">
            <w:r w:rsidR="00F4611D" w:rsidRPr="00714804">
              <w:rPr>
                <w:rStyle w:val="Hipervnculo"/>
                <w:rFonts w:ascii="Arial" w:hAnsi="Arial" w:cs="Arial"/>
                <w:noProof/>
              </w:rPr>
              <w:t>4.4 RECOMENDACIONES.</w:t>
            </w:r>
            <w:r w:rsidR="00F4611D">
              <w:rPr>
                <w:noProof/>
                <w:webHidden/>
              </w:rPr>
              <w:tab/>
            </w:r>
            <w:r w:rsidR="00F4611D">
              <w:rPr>
                <w:noProof/>
                <w:webHidden/>
              </w:rPr>
              <w:fldChar w:fldCharType="begin"/>
            </w:r>
            <w:r w:rsidR="00F4611D">
              <w:rPr>
                <w:noProof/>
                <w:webHidden/>
              </w:rPr>
              <w:instrText xml:space="preserve"> PAGEREF _Toc93161900 \h </w:instrText>
            </w:r>
            <w:r w:rsidR="00F4611D">
              <w:rPr>
                <w:noProof/>
                <w:webHidden/>
              </w:rPr>
            </w:r>
            <w:r w:rsidR="00F4611D">
              <w:rPr>
                <w:noProof/>
                <w:webHidden/>
              </w:rPr>
              <w:fldChar w:fldCharType="separate"/>
            </w:r>
            <w:r w:rsidR="00F4611D">
              <w:rPr>
                <w:noProof/>
                <w:webHidden/>
              </w:rPr>
              <w:t>38</w:t>
            </w:r>
            <w:r w:rsidR="00F4611D">
              <w:rPr>
                <w:noProof/>
                <w:webHidden/>
              </w:rPr>
              <w:fldChar w:fldCharType="end"/>
            </w:r>
          </w:hyperlink>
        </w:p>
        <w:p w14:paraId="74467D12" w14:textId="79CD5D8F" w:rsidR="00F4611D" w:rsidRDefault="00853B52">
          <w:pPr>
            <w:pStyle w:val="TDC2"/>
            <w:tabs>
              <w:tab w:val="right" w:leader="dot" w:pos="9350"/>
            </w:tabs>
            <w:rPr>
              <w:rFonts w:cstheme="minorBidi"/>
              <w:noProof/>
            </w:rPr>
          </w:pPr>
          <w:hyperlink w:anchor="_Toc93161901" w:history="1">
            <w:r w:rsidR="00F4611D" w:rsidRPr="00714804">
              <w:rPr>
                <w:rStyle w:val="Hipervnculo"/>
                <w:rFonts w:ascii="Arial" w:hAnsi="Arial" w:cs="Arial"/>
                <w:noProof/>
              </w:rPr>
              <w:t>4.5 REFERENCIAS</w:t>
            </w:r>
            <w:r w:rsidR="00F4611D">
              <w:rPr>
                <w:noProof/>
                <w:webHidden/>
              </w:rPr>
              <w:tab/>
            </w:r>
            <w:r w:rsidR="00F4611D">
              <w:rPr>
                <w:noProof/>
                <w:webHidden/>
              </w:rPr>
              <w:fldChar w:fldCharType="begin"/>
            </w:r>
            <w:r w:rsidR="00F4611D">
              <w:rPr>
                <w:noProof/>
                <w:webHidden/>
              </w:rPr>
              <w:instrText xml:space="preserve"> PAGEREF _Toc93161901 \h </w:instrText>
            </w:r>
            <w:r w:rsidR="00F4611D">
              <w:rPr>
                <w:noProof/>
                <w:webHidden/>
              </w:rPr>
            </w:r>
            <w:r w:rsidR="00F4611D">
              <w:rPr>
                <w:noProof/>
                <w:webHidden/>
              </w:rPr>
              <w:fldChar w:fldCharType="separate"/>
            </w:r>
            <w:r w:rsidR="00F4611D">
              <w:rPr>
                <w:noProof/>
                <w:webHidden/>
              </w:rPr>
              <w:t>39</w:t>
            </w:r>
            <w:r w:rsidR="00F4611D">
              <w:rPr>
                <w:noProof/>
                <w:webHidden/>
              </w:rPr>
              <w:fldChar w:fldCharType="end"/>
            </w:r>
          </w:hyperlink>
        </w:p>
        <w:p w14:paraId="4F390BEE" w14:textId="79764124" w:rsidR="00F4611D" w:rsidRDefault="00853B52">
          <w:pPr>
            <w:pStyle w:val="TDC2"/>
            <w:tabs>
              <w:tab w:val="right" w:leader="dot" w:pos="9350"/>
            </w:tabs>
            <w:rPr>
              <w:rFonts w:cstheme="minorBidi"/>
              <w:noProof/>
            </w:rPr>
          </w:pPr>
          <w:hyperlink w:anchor="_Toc93161902" w:history="1">
            <w:r w:rsidR="00F4611D" w:rsidRPr="00714804">
              <w:rPr>
                <w:rStyle w:val="Hipervnculo"/>
                <w:noProof/>
              </w:rPr>
              <w:t>4.6 ANEXOS</w:t>
            </w:r>
            <w:r w:rsidR="00F4611D">
              <w:rPr>
                <w:noProof/>
                <w:webHidden/>
              </w:rPr>
              <w:tab/>
            </w:r>
            <w:r w:rsidR="00F4611D">
              <w:rPr>
                <w:noProof/>
                <w:webHidden/>
              </w:rPr>
              <w:fldChar w:fldCharType="begin"/>
            </w:r>
            <w:r w:rsidR="00F4611D">
              <w:rPr>
                <w:noProof/>
                <w:webHidden/>
              </w:rPr>
              <w:instrText xml:space="preserve"> PAGEREF _Toc93161902 \h </w:instrText>
            </w:r>
            <w:r w:rsidR="00F4611D">
              <w:rPr>
                <w:noProof/>
                <w:webHidden/>
              </w:rPr>
            </w:r>
            <w:r w:rsidR="00F4611D">
              <w:rPr>
                <w:noProof/>
                <w:webHidden/>
              </w:rPr>
              <w:fldChar w:fldCharType="separate"/>
            </w:r>
            <w:r w:rsidR="00F4611D">
              <w:rPr>
                <w:noProof/>
                <w:webHidden/>
              </w:rPr>
              <w:t>41</w:t>
            </w:r>
            <w:r w:rsidR="00F4611D">
              <w:rPr>
                <w:noProof/>
                <w:webHidden/>
              </w:rPr>
              <w:fldChar w:fldCharType="end"/>
            </w:r>
          </w:hyperlink>
        </w:p>
        <w:p w14:paraId="5A8B94FB" w14:textId="740DD755" w:rsidR="00F4611D" w:rsidRDefault="00853B52">
          <w:pPr>
            <w:pStyle w:val="TDC2"/>
            <w:tabs>
              <w:tab w:val="right" w:leader="dot" w:pos="9350"/>
            </w:tabs>
            <w:rPr>
              <w:rFonts w:cstheme="minorBidi"/>
              <w:noProof/>
            </w:rPr>
          </w:pPr>
          <w:hyperlink w:anchor="_Toc93161903" w:history="1">
            <w:r w:rsidR="00F4611D" w:rsidRPr="00714804">
              <w:rPr>
                <w:rStyle w:val="Hipervnculo"/>
                <w:noProof/>
              </w:rPr>
              <w:t>anexo 1 : INSTRUMENTO UTILIZADO PARA LA RECOLECCION DE LA INFORMACION.</w:t>
            </w:r>
            <w:r w:rsidR="00F4611D">
              <w:rPr>
                <w:noProof/>
                <w:webHidden/>
              </w:rPr>
              <w:tab/>
            </w:r>
            <w:r w:rsidR="00F4611D">
              <w:rPr>
                <w:noProof/>
                <w:webHidden/>
              </w:rPr>
              <w:fldChar w:fldCharType="begin"/>
            </w:r>
            <w:r w:rsidR="00F4611D">
              <w:rPr>
                <w:noProof/>
                <w:webHidden/>
              </w:rPr>
              <w:instrText xml:space="preserve"> PAGEREF _Toc93161903 \h </w:instrText>
            </w:r>
            <w:r w:rsidR="00F4611D">
              <w:rPr>
                <w:noProof/>
                <w:webHidden/>
              </w:rPr>
            </w:r>
            <w:r w:rsidR="00F4611D">
              <w:rPr>
                <w:noProof/>
                <w:webHidden/>
              </w:rPr>
              <w:fldChar w:fldCharType="separate"/>
            </w:r>
            <w:r w:rsidR="00F4611D">
              <w:rPr>
                <w:noProof/>
                <w:webHidden/>
              </w:rPr>
              <w:t>41</w:t>
            </w:r>
            <w:r w:rsidR="00F4611D">
              <w:rPr>
                <w:noProof/>
                <w:webHidden/>
              </w:rPr>
              <w:fldChar w:fldCharType="end"/>
            </w:r>
          </w:hyperlink>
        </w:p>
        <w:p w14:paraId="37DF5420" w14:textId="12CEC891" w:rsidR="00F4611D" w:rsidRDefault="00853B52">
          <w:pPr>
            <w:pStyle w:val="TDC2"/>
            <w:tabs>
              <w:tab w:val="right" w:leader="dot" w:pos="9350"/>
            </w:tabs>
            <w:rPr>
              <w:rFonts w:cstheme="minorBidi"/>
              <w:noProof/>
            </w:rPr>
          </w:pPr>
          <w:hyperlink w:anchor="_Toc93161904" w:history="1">
            <w:r w:rsidR="00F4611D" w:rsidRPr="00714804">
              <w:rPr>
                <w:rStyle w:val="Hipervnculo"/>
                <w:noProof/>
              </w:rPr>
              <w:t>Anexos 2.: DOCUMENTOS REALIZADOS DURANTE EL DESARROLLO DEL PROYECTO.</w:t>
            </w:r>
            <w:r w:rsidR="00F4611D">
              <w:rPr>
                <w:noProof/>
                <w:webHidden/>
              </w:rPr>
              <w:tab/>
            </w:r>
            <w:r w:rsidR="00F4611D">
              <w:rPr>
                <w:noProof/>
                <w:webHidden/>
              </w:rPr>
              <w:fldChar w:fldCharType="begin"/>
            </w:r>
            <w:r w:rsidR="00F4611D">
              <w:rPr>
                <w:noProof/>
                <w:webHidden/>
              </w:rPr>
              <w:instrText xml:space="preserve"> PAGEREF _Toc93161904 \h </w:instrText>
            </w:r>
            <w:r w:rsidR="00F4611D">
              <w:rPr>
                <w:noProof/>
                <w:webHidden/>
              </w:rPr>
            </w:r>
            <w:r w:rsidR="00F4611D">
              <w:rPr>
                <w:noProof/>
                <w:webHidden/>
              </w:rPr>
              <w:fldChar w:fldCharType="separate"/>
            </w:r>
            <w:r w:rsidR="00F4611D">
              <w:rPr>
                <w:noProof/>
                <w:webHidden/>
              </w:rPr>
              <w:t>43</w:t>
            </w:r>
            <w:r w:rsidR="00F4611D">
              <w:rPr>
                <w:noProof/>
                <w:webHidden/>
              </w:rPr>
              <w:fldChar w:fldCharType="end"/>
            </w:r>
          </w:hyperlink>
        </w:p>
        <w:p w14:paraId="624FF19F" w14:textId="4BBC445F" w:rsidR="0092491B" w:rsidRPr="00F4611D" w:rsidRDefault="003533A5" w:rsidP="00F4611D">
          <w:r>
            <w:rPr>
              <w:b/>
              <w:bCs/>
              <w:lang w:val="es-ES"/>
            </w:rPr>
            <w:lastRenderedPageBreak/>
            <w:fldChar w:fldCharType="end"/>
          </w:r>
        </w:p>
      </w:sdtContent>
    </w:sdt>
    <w:p w14:paraId="6DCAE652" w14:textId="49DD7E44" w:rsidR="00C45913" w:rsidRPr="002C008A" w:rsidRDefault="00C45913" w:rsidP="002E3833">
      <w:pPr>
        <w:pStyle w:val="Estilo1"/>
        <w:numPr>
          <w:ilvl w:val="0"/>
          <w:numId w:val="0"/>
        </w:numPr>
        <w:ind w:left="720"/>
        <w:jc w:val="center"/>
        <w:rPr>
          <w:lang w:val="es-CO"/>
        </w:rPr>
      </w:pPr>
      <w:bookmarkStart w:id="1" w:name="_Toc93161874"/>
      <w:r w:rsidRPr="002C008A">
        <w:rPr>
          <w:lang w:val="es-CO"/>
        </w:rPr>
        <w:t>AGRADECIMIETOS</w:t>
      </w:r>
      <w:bookmarkEnd w:id="1"/>
    </w:p>
    <w:p w14:paraId="79AA9D19" w14:textId="2159B21C" w:rsidR="00C45913" w:rsidRDefault="00C45913" w:rsidP="008B6302">
      <w:pPr>
        <w:spacing w:line="360" w:lineRule="auto"/>
        <w:ind w:left="283" w:right="283"/>
        <w:jc w:val="center"/>
        <w:rPr>
          <w:rFonts w:ascii="Arial" w:hAnsi="Arial" w:cs="Arial"/>
          <w:b/>
          <w:bCs/>
          <w:sz w:val="24"/>
          <w:szCs w:val="24"/>
        </w:rPr>
      </w:pPr>
    </w:p>
    <w:p w14:paraId="3F9BDAE6" w14:textId="66F34077" w:rsidR="00C45913" w:rsidRDefault="007D3E95" w:rsidP="00175565">
      <w:pPr>
        <w:spacing w:line="360" w:lineRule="auto"/>
        <w:ind w:right="283"/>
        <w:jc w:val="both"/>
        <w:rPr>
          <w:rFonts w:ascii="Arial" w:hAnsi="Arial" w:cs="Arial"/>
          <w:sz w:val="24"/>
          <w:szCs w:val="24"/>
        </w:rPr>
      </w:pPr>
      <w:r w:rsidRPr="001C5124">
        <w:rPr>
          <w:rFonts w:ascii="Arial" w:hAnsi="Arial" w:cs="Arial"/>
          <w:sz w:val="24"/>
          <w:szCs w:val="24"/>
        </w:rPr>
        <w:t>Primeramente,</w:t>
      </w:r>
      <w:r w:rsidR="00C45913" w:rsidRPr="001C5124">
        <w:rPr>
          <w:rFonts w:ascii="Arial" w:hAnsi="Arial" w:cs="Arial"/>
          <w:sz w:val="24"/>
          <w:szCs w:val="24"/>
        </w:rPr>
        <w:t xml:space="preserve"> a DIOS por </w:t>
      </w:r>
      <w:r w:rsidRPr="001C5124">
        <w:rPr>
          <w:rFonts w:ascii="Arial" w:hAnsi="Arial" w:cs="Arial"/>
          <w:sz w:val="24"/>
          <w:szCs w:val="24"/>
        </w:rPr>
        <w:t>permitirme empezar</w:t>
      </w:r>
      <w:r w:rsidR="00C45913" w:rsidRPr="001C5124">
        <w:rPr>
          <w:rFonts w:ascii="Arial" w:hAnsi="Arial" w:cs="Arial"/>
          <w:sz w:val="24"/>
          <w:szCs w:val="24"/>
        </w:rPr>
        <w:t xml:space="preserve"> y culminar este proceso, </w:t>
      </w:r>
      <w:r w:rsidR="001C5124" w:rsidRPr="001C5124">
        <w:rPr>
          <w:rFonts w:ascii="Arial" w:hAnsi="Arial" w:cs="Arial"/>
          <w:sz w:val="24"/>
          <w:szCs w:val="24"/>
        </w:rPr>
        <w:t xml:space="preserve">para mi es importante mencionar en este escrito a las personas que de una </w:t>
      </w:r>
      <w:r w:rsidRPr="001C5124">
        <w:rPr>
          <w:rFonts w:ascii="Arial" w:hAnsi="Arial" w:cs="Arial"/>
          <w:sz w:val="24"/>
          <w:szCs w:val="24"/>
        </w:rPr>
        <w:t>u otra</w:t>
      </w:r>
      <w:r w:rsidR="001C5124" w:rsidRPr="001C5124">
        <w:rPr>
          <w:rFonts w:ascii="Arial" w:hAnsi="Arial" w:cs="Arial"/>
          <w:sz w:val="24"/>
          <w:szCs w:val="24"/>
        </w:rPr>
        <w:t xml:space="preserve"> forma hicieron posible este proyecto, mi familia quien siempre me apoyaron </w:t>
      </w:r>
      <w:r w:rsidRPr="001C5124">
        <w:rPr>
          <w:rFonts w:ascii="Arial" w:hAnsi="Arial" w:cs="Arial"/>
          <w:sz w:val="24"/>
          <w:szCs w:val="24"/>
        </w:rPr>
        <w:t>con su</w:t>
      </w:r>
      <w:r w:rsidR="001C5124" w:rsidRPr="001C5124">
        <w:rPr>
          <w:rFonts w:ascii="Arial" w:hAnsi="Arial" w:cs="Arial"/>
          <w:sz w:val="24"/>
          <w:szCs w:val="24"/>
        </w:rPr>
        <w:t xml:space="preserve"> valiosa paciencia y entrega en los momentos </w:t>
      </w:r>
      <w:r w:rsidRPr="001C5124">
        <w:rPr>
          <w:rFonts w:ascii="Arial" w:hAnsi="Arial" w:cs="Arial"/>
          <w:sz w:val="24"/>
          <w:szCs w:val="24"/>
        </w:rPr>
        <w:t>de dificultad</w:t>
      </w:r>
      <w:r w:rsidR="001C5124" w:rsidRPr="001C5124">
        <w:rPr>
          <w:rFonts w:ascii="Arial" w:hAnsi="Arial" w:cs="Arial"/>
          <w:sz w:val="24"/>
          <w:szCs w:val="24"/>
        </w:rPr>
        <w:t xml:space="preserve">, mi madre y mi esposo por sus palabras de aliento cuando sentía que las fuerzas no me alcanzaban. </w:t>
      </w:r>
    </w:p>
    <w:p w14:paraId="748649AE" w14:textId="5EC58634" w:rsidR="001C5124" w:rsidRDefault="001C5124" w:rsidP="00175565">
      <w:pPr>
        <w:spacing w:line="360" w:lineRule="auto"/>
        <w:ind w:right="283"/>
        <w:jc w:val="both"/>
        <w:rPr>
          <w:rFonts w:ascii="Arial" w:hAnsi="Arial" w:cs="Arial"/>
          <w:sz w:val="24"/>
          <w:szCs w:val="24"/>
        </w:rPr>
      </w:pPr>
    </w:p>
    <w:p w14:paraId="0A475498" w14:textId="32557B18" w:rsidR="007D3E95" w:rsidRPr="001C5124" w:rsidRDefault="001C5124" w:rsidP="00175565">
      <w:pPr>
        <w:spacing w:line="360" w:lineRule="auto"/>
        <w:ind w:right="283"/>
        <w:jc w:val="both"/>
        <w:rPr>
          <w:rFonts w:ascii="Arial" w:hAnsi="Arial" w:cs="Arial"/>
          <w:sz w:val="24"/>
          <w:szCs w:val="24"/>
        </w:rPr>
      </w:pPr>
      <w:r>
        <w:rPr>
          <w:rFonts w:ascii="Arial" w:hAnsi="Arial" w:cs="Arial"/>
          <w:sz w:val="24"/>
          <w:szCs w:val="24"/>
        </w:rPr>
        <w:t xml:space="preserve">Y </w:t>
      </w:r>
      <w:r w:rsidR="007D3E95">
        <w:rPr>
          <w:rFonts w:ascii="Arial" w:hAnsi="Arial" w:cs="Arial"/>
          <w:sz w:val="24"/>
          <w:szCs w:val="24"/>
        </w:rPr>
        <w:t>finalmente</w:t>
      </w:r>
      <w:r>
        <w:rPr>
          <w:rFonts w:ascii="Arial" w:hAnsi="Arial" w:cs="Arial"/>
          <w:sz w:val="24"/>
          <w:szCs w:val="24"/>
        </w:rPr>
        <w:t xml:space="preserve"> al gerente de esta valiosa </w:t>
      </w:r>
      <w:r w:rsidR="007D3E95">
        <w:rPr>
          <w:rFonts w:ascii="Arial" w:hAnsi="Arial" w:cs="Arial"/>
          <w:sz w:val="24"/>
          <w:szCs w:val="24"/>
        </w:rPr>
        <w:t>institución Hospital</w:t>
      </w:r>
      <w:r>
        <w:rPr>
          <w:rFonts w:ascii="Arial" w:hAnsi="Arial" w:cs="Arial"/>
          <w:sz w:val="24"/>
          <w:szCs w:val="24"/>
        </w:rPr>
        <w:t xml:space="preserve"> </w:t>
      </w:r>
      <w:r w:rsidR="007D3E95">
        <w:rPr>
          <w:rFonts w:ascii="Arial" w:hAnsi="Arial" w:cs="Arial"/>
          <w:sz w:val="24"/>
          <w:szCs w:val="24"/>
        </w:rPr>
        <w:t>M</w:t>
      </w:r>
      <w:r>
        <w:rPr>
          <w:rFonts w:ascii="Arial" w:hAnsi="Arial" w:cs="Arial"/>
          <w:sz w:val="24"/>
          <w:szCs w:val="24"/>
        </w:rPr>
        <w:t xml:space="preserve">aría </w:t>
      </w:r>
      <w:r w:rsidR="007D3E95">
        <w:rPr>
          <w:rFonts w:ascii="Arial" w:hAnsi="Arial" w:cs="Arial"/>
          <w:sz w:val="24"/>
          <w:szCs w:val="24"/>
        </w:rPr>
        <w:t>I</w:t>
      </w:r>
      <w:r>
        <w:rPr>
          <w:rFonts w:ascii="Arial" w:hAnsi="Arial" w:cs="Arial"/>
          <w:sz w:val="24"/>
          <w:szCs w:val="24"/>
        </w:rPr>
        <w:t xml:space="preserve">nmaculada por permitirme </w:t>
      </w:r>
      <w:r w:rsidR="007D3E95">
        <w:rPr>
          <w:rFonts w:ascii="Arial" w:hAnsi="Arial" w:cs="Arial"/>
          <w:sz w:val="24"/>
          <w:szCs w:val="24"/>
        </w:rPr>
        <w:t xml:space="preserve">realizar paso a paso este proceso y dejarme culminar sin </w:t>
      </w:r>
      <w:r w:rsidR="00743094">
        <w:rPr>
          <w:rFonts w:ascii="Arial" w:hAnsi="Arial" w:cs="Arial"/>
          <w:sz w:val="24"/>
          <w:szCs w:val="24"/>
        </w:rPr>
        <w:t>límites</w:t>
      </w:r>
      <w:r w:rsidR="007D3E95">
        <w:rPr>
          <w:rFonts w:ascii="Arial" w:hAnsi="Arial" w:cs="Arial"/>
          <w:sz w:val="24"/>
          <w:szCs w:val="24"/>
        </w:rPr>
        <w:t xml:space="preserve"> y siempre bien dispuesto para que todo me saliera bien.  </w:t>
      </w:r>
      <w:r w:rsidR="00FB72C6">
        <w:rPr>
          <w:rFonts w:ascii="Arial" w:hAnsi="Arial" w:cs="Arial"/>
          <w:sz w:val="24"/>
          <w:szCs w:val="24"/>
        </w:rPr>
        <w:t>Ha importante</w:t>
      </w:r>
      <w:r w:rsidR="007D3E95">
        <w:rPr>
          <w:rFonts w:ascii="Arial" w:hAnsi="Arial" w:cs="Arial"/>
          <w:sz w:val="24"/>
          <w:szCs w:val="24"/>
        </w:rPr>
        <w:t xml:space="preserve"> mis amigos que conocieron mi proyecto de superación y creyeron en mi desde el principio </w:t>
      </w:r>
      <w:r w:rsidR="00175565">
        <w:rPr>
          <w:rFonts w:ascii="Arial" w:hAnsi="Arial" w:cs="Arial"/>
          <w:sz w:val="24"/>
          <w:szCs w:val="24"/>
        </w:rPr>
        <w:t xml:space="preserve">esperando este momento final. </w:t>
      </w:r>
    </w:p>
    <w:p w14:paraId="279177A7" w14:textId="608B171F" w:rsidR="00C45913" w:rsidRDefault="00C45913" w:rsidP="008B6302">
      <w:pPr>
        <w:spacing w:line="360" w:lineRule="auto"/>
        <w:ind w:left="283" w:right="283"/>
        <w:jc w:val="center"/>
        <w:rPr>
          <w:rFonts w:ascii="Arial" w:hAnsi="Arial" w:cs="Arial"/>
          <w:b/>
          <w:bCs/>
          <w:sz w:val="24"/>
          <w:szCs w:val="24"/>
        </w:rPr>
      </w:pPr>
    </w:p>
    <w:p w14:paraId="5302D7DA" w14:textId="2F1FAD00" w:rsidR="00175565" w:rsidRDefault="00175565" w:rsidP="008B6302">
      <w:pPr>
        <w:spacing w:line="360" w:lineRule="auto"/>
        <w:ind w:left="283" w:right="283"/>
        <w:jc w:val="center"/>
        <w:rPr>
          <w:rFonts w:ascii="Arial" w:hAnsi="Arial" w:cs="Arial"/>
          <w:b/>
          <w:bCs/>
          <w:sz w:val="24"/>
          <w:szCs w:val="24"/>
        </w:rPr>
      </w:pPr>
    </w:p>
    <w:p w14:paraId="6D3C9491" w14:textId="481C6806" w:rsidR="00175565" w:rsidRDefault="00175565" w:rsidP="008B6302">
      <w:pPr>
        <w:spacing w:line="360" w:lineRule="auto"/>
        <w:ind w:left="283" w:right="283"/>
        <w:jc w:val="center"/>
        <w:rPr>
          <w:rFonts w:ascii="Arial" w:hAnsi="Arial" w:cs="Arial"/>
          <w:b/>
          <w:bCs/>
          <w:sz w:val="24"/>
          <w:szCs w:val="24"/>
        </w:rPr>
      </w:pPr>
    </w:p>
    <w:p w14:paraId="04CF9702" w14:textId="2AE0DFA0" w:rsidR="00175565" w:rsidRDefault="00175565" w:rsidP="008B6302">
      <w:pPr>
        <w:spacing w:line="360" w:lineRule="auto"/>
        <w:ind w:left="283" w:right="283"/>
        <w:jc w:val="center"/>
        <w:rPr>
          <w:rFonts w:ascii="Arial" w:hAnsi="Arial" w:cs="Arial"/>
          <w:b/>
          <w:bCs/>
          <w:sz w:val="24"/>
          <w:szCs w:val="24"/>
        </w:rPr>
      </w:pPr>
    </w:p>
    <w:p w14:paraId="0FEFC3EF" w14:textId="7C3C743F" w:rsidR="00175565" w:rsidRDefault="00175565" w:rsidP="008B6302">
      <w:pPr>
        <w:spacing w:line="360" w:lineRule="auto"/>
        <w:ind w:left="283" w:right="283"/>
        <w:jc w:val="center"/>
        <w:rPr>
          <w:rFonts w:ascii="Arial" w:hAnsi="Arial" w:cs="Arial"/>
          <w:b/>
          <w:bCs/>
          <w:sz w:val="24"/>
          <w:szCs w:val="24"/>
        </w:rPr>
      </w:pPr>
    </w:p>
    <w:p w14:paraId="36449F94" w14:textId="01AAD300" w:rsidR="00175565" w:rsidRDefault="00175565" w:rsidP="008B6302">
      <w:pPr>
        <w:spacing w:line="360" w:lineRule="auto"/>
        <w:ind w:left="283" w:right="283"/>
        <w:jc w:val="center"/>
        <w:rPr>
          <w:rFonts w:ascii="Arial" w:hAnsi="Arial" w:cs="Arial"/>
          <w:b/>
          <w:bCs/>
          <w:sz w:val="24"/>
          <w:szCs w:val="24"/>
        </w:rPr>
      </w:pPr>
    </w:p>
    <w:p w14:paraId="116D5F80" w14:textId="2BF56355" w:rsidR="00175565" w:rsidRDefault="00175565" w:rsidP="008B6302">
      <w:pPr>
        <w:spacing w:line="360" w:lineRule="auto"/>
        <w:ind w:left="283" w:right="283"/>
        <w:jc w:val="center"/>
        <w:rPr>
          <w:rFonts w:ascii="Arial" w:hAnsi="Arial" w:cs="Arial"/>
          <w:b/>
          <w:bCs/>
          <w:sz w:val="24"/>
          <w:szCs w:val="24"/>
        </w:rPr>
      </w:pPr>
    </w:p>
    <w:p w14:paraId="7FF07656" w14:textId="46F8C5DD" w:rsidR="00175565" w:rsidRDefault="00175565" w:rsidP="008B6302">
      <w:pPr>
        <w:spacing w:line="360" w:lineRule="auto"/>
        <w:ind w:left="283" w:right="283"/>
        <w:jc w:val="center"/>
        <w:rPr>
          <w:rFonts w:ascii="Arial" w:hAnsi="Arial" w:cs="Arial"/>
          <w:b/>
          <w:bCs/>
          <w:sz w:val="24"/>
          <w:szCs w:val="24"/>
        </w:rPr>
      </w:pPr>
    </w:p>
    <w:p w14:paraId="50CB9C9B" w14:textId="2E43C0AC" w:rsidR="00175565" w:rsidRDefault="00175565" w:rsidP="008B6302">
      <w:pPr>
        <w:spacing w:line="360" w:lineRule="auto"/>
        <w:ind w:left="283" w:right="283"/>
        <w:jc w:val="center"/>
        <w:rPr>
          <w:rFonts w:ascii="Arial" w:hAnsi="Arial" w:cs="Arial"/>
          <w:b/>
          <w:bCs/>
          <w:sz w:val="24"/>
          <w:szCs w:val="24"/>
        </w:rPr>
      </w:pPr>
    </w:p>
    <w:p w14:paraId="78436291" w14:textId="3F54B4F5" w:rsidR="00175565" w:rsidRDefault="00175565" w:rsidP="008B6302">
      <w:pPr>
        <w:spacing w:line="360" w:lineRule="auto"/>
        <w:ind w:left="283" w:right="283"/>
        <w:jc w:val="center"/>
        <w:rPr>
          <w:rFonts w:ascii="Arial" w:hAnsi="Arial" w:cs="Arial"/>
          <w:b/>
          <w:bCs/>
          <w:sz w:val="24"/>
          <w:szCs w:val="24"/>
        </w:rPr>
      </w:pPr>
    </w:p>
    <w:p w14:paraId="2FAEE75B" w14:textId="77777777" w:rsidR="00402BA5" w:rsidRDefault="00402BA5" w:rsidP="008B6302">
      <w:pPr>
        <w:spacing w:line="360" w:lineRule="auto"/>
        <w:ind w:left="283" w:right="283"/>
        <w:jc w:val="center"/>
        <w:rPr>
          <w:rFonts w:ascii="Arial" w:hAnsi="Arial" w:cs="Arial"/>
          <w:b/>
          <w:bCs/>
          <w:sz w:val="24"/>
          <w:szCs w:val="24"/>
        </w:rPr>
      </w:pPr>
    </w:p>
    <w:p w14:paraId="5190F14F" w14:textId="77777777" w:rsidR="00C45913" w:rsidRPr="00125276" w:rsidRDefault="00C45913" w:rsidP="003B72E4">
      <w:pPr>
        <w:spacing w:line="360" w:lineRule="auto"/>
        <w:ind w:right="283"/>
        <w:rPr>
          <w:rFonts w:ascii="Arial" w:hAnsi="Arial" w:cs="Arial"/>
          <w:b/>
          <w:bCs/>
          <w:sz w:val="24"/>
          <w:szCs w:val="24"/>
        </w:rPr>
      </w:pPr>
    </w:p>
    <w:p w14:paraId="66806DD4" w14:textId="77777777" w:rsidR="000040BE" w:rsidRPr="00E562D3" w:rsidRDefault="0092491B" w:rsidP="002E3833">
      <w:pPr>
        <w:pStyle w:val="Estilo1"/>
        <w:numPr>
          <w:ilvl w:val="0"/>
          <w:numId w:val="0"/>
        </w:numPr>
        <w:ind w:left="720"/>
        <w:jc w:val="center"/>
        <w:rPr>
          <w:lang w:val="es-CO"/>
        </w:rPr>
      </w:pPr>
      <w:bookmarkStart w:id="2" w:name="_Toc93161875"/>
      <w:r w:rsidRPr="00E562D3">
        <w:rPr>
          <w:lang w:val="es-CO"/>
        </w:rPr>
        <w:t>INTRODUCCIÒN</w:t>
      </w:r>
      <w:bookmarkEnd w:id="2"/>
    </w:p>
    <w:p w14:paraId="3C7B2C50" w14:textId="42443108" w:rsidR="000040BE" w:rsidRPr="00E562D3" w:rsidRDefault="000040BE" w:rsidP="00125276">
      <w:pPr>
        <w:spacing w:line="360" w:lineRule="auto"/>
        <w:jc w:val="center"/>
        <w:rPr>
          <w:rFonts w:ascii="Arial" w:hAnsi="Arial" w:cs="Arial"/>
          <w:b/>
          <w:bCs/>
          <w:iCs/>
          <w:sz w:val="24"/>
          <w:szCs w:val="24"/>
        </w:rPr>
      </w:pPr>
    </w:p>
    <w:p w14:paraId="1352840D" w14:textId="74CF51E4" w:rsidR="000912DE" w:rsidRPr="00125276" w:rsidRDefault="000040BE" w:rsidP="00125276">
      <w:pPr>
        <w:spacing w:line="360" w:lineRule="auto"/>
        <w:jc w:val="both"/>
        <w:rPr>
          <w:rFonts w:ascii="Arial" w:hAnsi="Arial" w:cs="Arial"/>
          <w:sz w:val="24"/>
          <w:szCs w:val="24"/>
        </w:rPr>
      </w:pPr>
      <w:bookmarkStart w:id="3" w:name="_Hlk95564501"/>
      <w:r w:rsidRPr="00125276">
        <w:rPr>
          <w:rFonts w:ascii="Arial" w:hAnsi="Arial" w:cs="Arial"/>
          <w:sz w:val="24"/>
          <w:szCs w:val="24"/>
        </w:rPr>
        <w:t>Hablar de calidad</w:t>
      </w:r>
      <w:r w:rsidR="00A446E4" w:rsidRPr="00125276">
        <w:rPr>
          <w:rFonts w:ascii="Arial" w:hAnsi="Arial" w:cs="Arial"/>
          <w:sz w:val="24"/>
          <w:szCs w:val="24"/>
        </w:rPr>
        <w:t xml:space="preserve"> en los servicios de salud </w:t>
      </w:r>
      <w:r w:rsidRPr="00125276">
        <w:rPr>
          <w:rFonts w:ascii="Arial" w:hAnsi="Arial" w:cs="Arial"/>
          <w:sz w:val="24"/>
          <w:szCs w:val="24"/>
        </w:rPr>
        <w:t>es de larga trayectoria pues</w:t>
      </w:r>
      <w:r w:rsidR="00A446E4" w:rsidRPr="00125276">
        <w:rPr>
          <w:rFonts w:ascii="Arial" w:hAnsi="Arial" w:cs="Arial"/>
          <w:sz w:val="24"/>
          <w:szCs w:val="24"/>
        </w:rPr>
        <w:t xml:space="preserve"> desde la época</w:t>
      </w:r>
      <w:r w:rsidRPr="00125276">
        <w:rPr>
          <w:rFonts w:ascii="Arial" w:hAnsi="Arial" w:cs="Arial"/>
          <w:sz w:val="24"/>
          <w:szCs w:val="24"/>
        </w:rPr>
        <w:t xml:space="preserve"> de los noventa, diversos estudios describieron la existencia de situaciones que comprometían la calidad de los servicios </w:t>
      </w:r>
      <w:r w:rsidR="00A446E4" w:rsidRPr="00125276">
        <w:rPr>
          <w:rFonts w:ascii="Arial" w:hAnsi="Arial" w:cs="Arial"/>
          <w:sz w:val="24"/>
          <w:szCs w:val="24"/>
        </w:rPr>
        <w:t xml:space="preserve">hospitalarios, quizás </w:t>
      </w:r>
      <w:r w:rsidRPr="00125276">
        <w:rPr>
          <w:rFonts w:ascii="Arial" w:hAnsi="Arial" w:cs="Arial"/>
          <w:sz w:val="24"/>
          <w:szCs w:val="24"/>
        </w:rPr>
        <w:t xml:space="preserve">  se relacionaban </w:t>
      </w:r>
      <w:r w:rsidR="000912DE" w:rsidRPr="00125276">
        <w:rPr>
          <w:rFonts w:ascii="Arial" w:hAnsi="Arial" w:cs="Arial"/>
          <w:sz w:val="24"/>
          <w:szCs w:val="24"/>
        </w:rPr>
        <w:t>con</w:t>
      </w:r>
      <w:r w:rsidRPr="00125276">
        <w:rPr>
          <w:rFonts w:ascii="Arial" w:hAnsi="Arial" w:cs="Arial"/>
          <w:sz w:val="24"/>
          <w:szCs w:val="24"/>
        </w:rPr>
        <w:t xml:space="preserve"> la no </w:t>
      </w:r>
      <w:r w:rsidR="00A446E4" w:rsidRPr="00125276">
        <w:rPr>
          <w:rFonts w:ascii="Arial" w:hAnsi="Arial" w:cs="Arial"/>
          <w:sz w:val="24"/>
          <w:szCs w:val="24"/>
        </w:rPr>
        <w:t>existencia de</w:t>
      </w:r>
      <w:r w:rsidRPr="00125276">
        <w:rPr>
          <w:rFonts w:ascii="Arial" w:hAnsi="Arial" w:cs="Arial"/>
          <w:sz w:val="24"/>
          <w:szCs w:val="24"/>
        </w:rPr>
        <w:t xml:space="preserve"> protocolos que llevaran a prestar un servicio de calidad</w:t>
      </w:r>
      <w:r w:rsidR="00A446E4" w:rsidRPr="00125276">
        <w:rPr>
          <w:rFonts w:ascii="Arial" w:hAnsi="Arial" w:cs="Arial"/>
          <w:sz w:val="24"/>
          <w:szCs w:val="24"/>
        </w:rPr>
        <w:t>; a</w:t>
      </w:r>
      <w:r w:rsidRPr="00125276">
        <w:rPr>
          <w:rFonts w:ascii="Arial" w:hAnsi="Arial" w:cs="Arial"/>
          <w:sz w:val="24"/>
          <w:szCs w:val="24"/>
        </w:rPr>
        <w:t>l respecto se iniciaron estudios con el fin de conocer la realidad existente en cuanto a la calidad de atención y por ende a la seguridad del paciente.</w:t>
      </w:r>
    </w:p>
    <w:p w14:paraId="2F6526E8" w14:textId="77777777" w:rsidR="000912DE" w:rsidRPr="00125276" w:rsidRDefault="000912DE" w:rsidP="00125276">
      <w:pPr>
        <w:spacing w:line="360" w:lineRule="auto"/>
        <w:jc w:val="both"/>
        <w:rPr>
          <w:rFonts w:ascii="Arial" w:hAnsi="Arial" w:cs="Arial"/>
          <w:sz w:val="24"/>
          <w:szCs w:val="24"/>
        </w:rPr>
      </w:pPr>
    </w:p>
    <w:p w14:paraId="5DFA13F7" w14:textId="706C097D" w:rsidR="0092491B" w:rsidRPr="00125276" w:rsidRDefault="000040BE" w:rsidP="00125276">
      <w:pPr>
        <w:spacing w:line="360" w:lineRule="auto"/>
        <w:jc w:val="both"/>
        <w:rPr>
          <w:rFonts w:ascii="Arial" w:hAnsi="Arial" w:cs="Arial"/>
          <w:sz w:val="24"/>
          <w:szCs w:val="24"/>
        </w:rPr>
      </w:pPr>
      <w:r w:rsidRPr="00125276">
        <w:rPr>
          <w:rFonts w:ascii="Arial" w:hAnsi="Arial" w:cs="Arial"/>
          <w:sz w:val="24"/>
          <w:szCs w:val="24"/>
        </w:rPr>
        <w:t xml:space="preserve">La Organización Mundial de la Salud (OMS) lidera este tema en el ámbito internacional y define </w:t>
      </w:r>
      <w:r w:rsidR="000912DE" w:rsidRPr="00125276">
        <w:rPr>
          <w:rFonts w:ascii="Arial" w:hAnsi="Arial" w:cs="Arial"/>
          <w:sz w:val="24"/>
          <w:szCs w:val="24"/>
        </w:rPr>
        <w:t>“</w:t>
      </w:r>
      <w:r w:rsidRPr="00125276">
        <w:rPr>
          <w:rFonts w:ascii="Arial" w:hAnsi="Arial" w:cs="Arial"/>
          <w:sz w:val="24"/>
          <w:szCs w:val="24"/>
        </w:rPr>
        <w:t xml:space="preserve">seguridad del paciente </w:t>
      </w:r>
      <w:r w:rsidR="0039242B" w:rsidRPr="00125276">
        <w:rPr>
          <w:rFonts w:ascii="Arial" w:hAnsi="Arial" w:cs="Arial"/>
          <w:sz w:val="24"/>
          <w:szCs w:val="24"/>
        </w:rPr>
        <w:t xml:space="preserve">es una prioridad sanitaria fundamental </w:t>
      </w:r>
      <w:r w:rsidR="00535473" w:rsidRPr="00125276">
        <w:rPr>
          <w:rFonts w:ascii="Arial" w:hAnsi="Arial" w:cs="Arial"/>
          <w:sz w:val="24"/>
          <w:szCs w:val="24"/>
        </w:rPr>
        <w:t>y adoptar</w:t>
      </w:r>
      <w:r w:rsidR="0039242B" w:rsidRPr="00125276">
        <w:rPr>
          <w:rFonts w:ascii="Arial" w:hAnsi="Arial" w:cs="Arial"/>
          <w:sz w:val="24"/>
          <w:szCs w:val="24"/>
        </w:rPr>
        <w:t xml:space="preserve"> medidas concertadas para reducir los daños causados a los pacientes en los centros sanitarios</w:t>
      </w:r>
      <w:r w:rsidR="000912DE" w:rsidRPr="00125276">
        <w:rPr>
          <w:rFonts w:ascii="Arial" w:hAnsi="Arial" w:cs="Arial"/>
          <w:sz w:val="24"/>
          <w:szCs w:val="24"/>
        </w:rPr>
        <w:t>”</w:t>
      </w:r>
      <w:r w:rsidR="0039242B" w:rsidRPr="00125276">
        <w:rPr>
          <w:rStyle w:val="Ttulo7Car"/>
          <w:rFonts w:ascii="Arial" w:hAnsi="Arial" w:cs="Arial"/>
        </w:rPr>
        <w:footnoteReference w:id="1"/>
      </w:r>
      <w:r w:rsidRPr="00125276">
        <w:rPr>
          <w:rFonts w:ascii="Arial" w:hAnsi="Arial" w:cs="Arial"/>
          <w:sz w:val="24"/>
          <w:szCs w:val="24"/>
        </w:rPr>
        <w:t xml:space="preserve">. Mejorar en este ámbito requiere por parte de todo un sistema, un esfuerzo que incluye una amplia gama de acciones que van encaminadas hacia la mejora del desempeño como la gestión de la seguridad, el uso seguro de los medicamentos y la seguridad de los equipos en la práctica clínica. En Colombia, el Ministerio de Salud y Protección Social define </w:t>
      </w:r>
      <w:r w:rsidR="00CB2552" w:rsidRPr="00125276">
        <w:rPr>
          <w:rFonts w:ascii="Arial" w:hAnsi="Arial" w:cs="Arial"/>
          <w:sz w:val="24"/>
          <w:szCs w:val="24"/>
        </w:rPr>
        <w:t>“</w:t>
      </w:r>
      <w:r w:rsidRPr="00125276">
        <w:rPr>
          <w:rFonts w:ascii="Arial" w:hAnsi="Arial" w:cs="Arial"/>
          <w:sz w:val="24"/>
          <w:szCs w:val="24"/>
        </w:rPr>
        <w:t>la seguridad del paciente como el conjunto de elementos estructurales, procesos, instrumentos y metodologías basadas en evidencias científicamente probadas que propenden por</w:t>
      </w:r>
      <w:r w:rsidR="00CB2552" w:rsidRPr="00125276">
        <w:rPr>
          <w:rFonts w:ascii="Arial" w:hAnsi="Arial" w:cs="Arial"/>
          <w:sz w:val="24"/>
          <w:szCs w:val="24"/>
        </w:rPr>
        <w:t xml:space="preserve"> minimizar el riesgo de sufrir un evento adverso en el proceso de atención de salud o de mitigar sus consecuencias”</w:t>
      </w:r>
      <w:r w:rsidR="00CB2552" w:rsidRPr="00125276">
        <w:rPr>
          <w:rStyle w:val="Ttulo7Car"/>
          <w:rFonts w:ascii="Arial" w:hAnsi="Arial" w:cs="Arial"/>
        </w:rPr>
        <w:footnoteReference w:id="2"/>
      </w:r>
      <w:r w:rsidR="00857624" w:rsidRPr="00125276">
        <w:rPr>
          <w:rFonts w:ascii="Arial" w:hAnsi="Arial" w:cs="Arial"/>
          <w:sz w:val="24"/>
          <w:szCs w:val="24"/>
        </w:rPr>
        <w:t>.</w:t>
      </w:r>
    </w:p>
    <w:p w14:paraId="503E031D" w14:textId="77777777" w:rsidR="00857624" w:rsidRPr="00125276" w:rsidRDefault="00857624" w:rsidP="00125276">
      <w:pPr>
        <w:spacing w:line="360" w:lineRule="auto"/>
        <w:jc w:val="both"/>
        <w:rPr>
          <w:rFonts w:ascii="Arial" w:hAnsi="Arial" w:cs="Arial"/>
          <w:sz w:val="24"/>
          <w:szCs w:val="24"/>
        </w:rPr>
      </w:pPr>
    </w:p>
    <w:p w14:paraId="53DE5FE6" w14:textId="60F4A0E7" w:rsidR="00BC7830" w:rsidRDefault="00857624" w:rsidP="00125276">
      <w:pPr>
        <w:spacing w:line="360" w:lineRule="auto"/>
        <w:jc w:val="both"/>
        <w:rPr>
          <w:rFonts w:ascii="Arial" w:hAnsi="Arial" w:cs="Arial"/>
          <w:sz w:val="24"/>
          <w:szCs w:val="24"/>
        </w:rPr>
      </w:pPr>
      <w:r w:rsidRPr="00125276">
        <w:rPr>
          <w:rFonts w:ascii="Arial" w:hAnsi="Arial" w:cs="Arial"/>
          <w:sz w:val="24"/>
          <w:szCs w:val="24"/>
        </w:rPr>
        <w:lastRenderedPageBreak/>
        <w:t xml:space="preserve"> la seguridad del paciente en Colombia aparece a través de la documentación de la incidencia de eventos adversos que impactan negativamente en la calidad de la atención en salud, Hoy en día, la seguridad del paciente ha tenido un incremento en las instituciones de salud, desarrollando muchas capacitaciones </w:t>
      </w:r>
      <w:r w:rsidR="00967F37" w:rsidRPr="00125276">
        <w:rPr>
          <w:rFonts w:ascii="Arial" w:hAnsi="Arial" w:cs="Arial"/>
          <w:sz w:val="24"/>
          <w:szCs w:val="24"/>
        </w:rPr>
        <w:t xml:space="preserve"> en el talento humano </w:t>
      </w:r>
      <w:r w:rsidRPr="00125276">
        <w:rPr>
          <w:rFonts w:ascii="Arial" w:hAnsi="Arial" w:cs="Arial"/>
          <w:sz w:val="24"/>
          <w:szCs w:val="24"/>
        </w:rPr>
        <w:t>de salud y evitando efectos adversos en los pacientes</w:t>
      </w:r>
      <w:r w:rsidR="00967F37" w:rsidRPr="00125276">
        <w:rPr>
          <w:rFonts w:ascii="Arial" w:hAnsi="Arial" w:cs="Arial"/>
          <w:sz w:val="24"/>
          <w:szCs w:val="24"/>
        </w:rPr>
        <w:t>, con los lineamientos de la política de seguridad del paciente en la Resolución 0112 del 2012 del Ministerio de la Protección Social ahora llamado Ministerio de Salud y Protección Social.</w:t>
      </w:r>
    </w:p>
    <w:p w14:paraId="23CDA865" w14:textId="77777777" w:rsidR="008B6302" w:rsidRPr="00125276" w:rsidRDefault="008B6302" w:rsidP="00125276">
      <w:pPr>
        <w:spacing w:line="360" w:lineRule="auto"/>
        <w:jc w:val="both"/>
        <w:rPr>
          <w:rFonts w:ascii="Arial" w:hAnsi="Arial" w:cs="Arial"/>
          <w:sz w:val="24"/>
          <w:szCs w:val="24"/>
        </w:rPr>
      </w:pPr>
    </w:p>
    <w:p w14:paraId="69B76539" w14:textId="4CA366F4" w:rsidR="00BC7830" w:rsidRPr="00125276" w:rsidRDefault="00BC7830" w:rsidP="00125276">
      <w:pPr>
        <w:spacing w:line="360" w:lineRule="auto"/>
        <w:jc w:val="both"/>
        <w:rPr>
          <w:rFonts w:ascii="Arial" w:hAnsi="Arial" w:cs="Arial"/>
          <w:sz w:val="24"/>
          <w:szCs w:val="24"/>
        </w:rPr>
      </w:pPr>
      <w:r w:rsidRPr="00125276">
        <w:rPr>
          <w:rFonts w:ascii="Arial" w:hAnsi="Arial" w:cs="Arial"/>
          <w:sz w:val="24"/>
          <w:szCs w:val="24"/>
        </w:rPr>
        <w:t xml:space="preserve">Teniendo en cuenta los datos mencionados anteriormente se hace necesario la evaluación de la adherencia de la política de calidad y el programa de seguridad del paciente el en Hospital María Inmaculada de Rioblanco Tolima donde se evidencia fallas en los procesos de calidad especialmente en las áreas asistenciales de dicha institución. </w:t>
      </w:r>
    </w:p>
    <w:p w14:paraId="60382812" w14:textId="65662DB4" w:rsidR="00967F37" w:rsidRPr="00125276" w:rsidRDefault="00967F37" w:rsidP="00125276">
      <w:pPr>
        <w:spacing w:line="360" w:lineRule="auto"/>
        <w:jc w:val="both"/>
        <w:rPr>
          <w:rFonts w:ascii="Arial" w:hAnsi="Arial" w:cs="Arial"/>
          <w:sz w:val="24"/>
          <w:szCs w:val="24"/>
        </w:rPr>
      </w:pPr>
    </w:p>
    <w:p w14:paraId="436E37DD" w14:textId="24D8B986" w:rsidR="00AC3D3B" w:rsidRDefault="00967F37" w:rsidP="00125276">
      <w:pPr>
        <w:spacing w:line="360" w:lineRule="auto"/>
        <w:jc w:val="both"/>
        <w:rPr>
          <w:rFonts w:ascii="Arial" w:eastAsia="Microsoft Sans Serif" w:hAnsi="Arial" w:cs="Arial"/>
          <w:sz w:val="24"/>
          <w:szCs w:val="24"/>
        </w:rPr>
      </w:pPr>
      <w:r w:rsidRPr="00125276">
        <w:rPr>
          <w:rFonts w:ascii="Arial" w:eastAsia="Microsoft Sans Serif" w:hAnsi="Arial" w:cs="Arial"/>
          <w:sz w:val="24"/>
          <w:szCs w:val="24"/>
        </w:rPr>
        <w:t>esta investigación</w:t>
      </w:r>
      <w:r w:rsidRPr="00125276">
        <w:rPr>
          <w:rFonts w:ascii="Arial" w:eastAsia="Microsoft Sans Serif" w:hAnsi="Arial" w:cs="Arial"/>
          <w:b/>
          <w:bCs/>
          <w:sz w:val="24"/>
          <w:szCs w:val="24"/>
        </w:rPr>
        <w:t xml:space="preserve"> </w:t>
      </w:r>
      <w:r w:rsidRPr="00125276">
        <w:rPr>
          <w:rFonts w:ascii="Arial" w:eastAsia="Microsoft Sans Serif" w:hAnsi="Arial" w:cs="Arial"/>
          <w:sz w:val="24"/>
          <w:szCs w:val="24"/>
        </w:rPr>
        <w:t xml:space="preserve"> </w:t>
      </w:r>
      <w:r w:rsidR="00AC3D3B" w:rsidRPr="00125276">
        <w:rPr>
          <w:rFonts w:ascii="Arial" w:eastAsia="Microsoft Sans Serif" w:hAnsi="Arial" w:cs="Arial"/>
          <w:sz w:val="24"/>
          <w:szCs w:val="24"/>
        </w:rPr>
        <w:t>evaluó</w:t>
      </w:r>
      <w:r w:rsidRPr="00125276">
        <w:rPr>
          <w:rFonts w:ascii="Arial" w:eastAsia="Microsoft Sans Serif" w:hAnsi="Arial" w:cs="Arial"/>
          <w:sz w:val="24"/>
          <w:szCs w:val="24"/>
        </w:rPr>
        <w:t xml:space="preserve"> la capacidad de adherencia del personal asistencial de los servicios de urgencias y hospitalización del  E.S.E Hospital María Inmaculada de  Rioblanco Tolima durante el último trimestre del año 2021 los datos se recolect</w:t>
      </w:r>
      <w:r w:rsidR="00541B60" w:rsidRPr="00125276">
        <w:rPr>
          <w:rFonts w:ascii="Arial" w:eastAsia="Microsoft Sans Serif" w:hAnsi="Arial" w:cs="Arial"/>
          <w:sz w:val="24"/>
          <w:szCs w:val="24"/>
        </w:rPr>
        <w:t xml:space="preserve">aron </w:t>
      </w:r>
      <w:r w:rsidRPr="00125276">
        <w:rPr>
          <w:rFonts w:ascii="Arial" w:eastAsia="Microsoft Sans Serif" w:hAnsi="Arial" w:cs="Arial"/>
          <w:sz w:val="24"/>
          <w:szCs w:val="24"/>
        </w:rPr>
        <w:t xml:space="preserve">por medio de  una encuesta de única respuestas de conocimientos de la política de calidad y el programa de seguridad del paciente donde </w:t>
      </w:r>
      <w:r w:rsidR="00541B60" w:rsidRPr="00125276">
        <w:rPr>
          <w:rFonts w:ascii="Arial" w:eastAsia="Microsoft Sans Serif" w:hAnsi="Arial" w:cs="Arial"/>
          <w:sz w:val="24"/>
          <w:szCs w:val="24"/>
        </w:rPr>
        <w:t>s</w:t>
      </w:r>
      <w:r w:rsidRPr="00125276">
        <w:rPr>
          <w:rFonts w:ascii="Arial" w:eastAsia="Microsoft Sans Serif" w:hAnsi="Arial" w:cs="Arial"/>
          <w:sz w:val="24"/>
          <w:szCs w:val="24"/>
        </w:rPr>
        <w:t xml:space="preserve">e </w:t>
      </w:r>
      <w:r w:rsidR="00541B60" w:rsidRPr="00125276">
        <w:rPr>
          <w:rFonts w:ascii="Arial" w:eastAsia="Microsoft Sans Serif" w:hAnsi="Arial" w:cs="Arial"/>
          <w:sz w:val="24"/>
          <w:szCs w:val="24"/>
        </w:rPr>
        <w:t>identificó</w:t>
      </w:r>
      <w:r w:rsidRPr="00125276">
        <w:rPr>
          <w:rFonts w:ascii="Arial" w:eastAsia="Microsoft Sans Serif" w:hAnsi="Arial" w:cs="Arial"/>
          <w:sz w:val="24"/>
          <w:szCs w:val="24"/>
        </w:rPr>
        <w:t xml:space="preserve">  las limitantes  en la </w:t>
      </w:r>
      <w:r w:rsidR="00541B60" w:rsidRPr="00125276">
        <w:rPr>
          <w:rFonts w:ascii="Arial" w:eastAsia="Microsoft Sans Serif" w:hAnsi="Arial" w:cs="Arial"/>
          <w:sz w:val="24"/>
          <w:szCs w:val="24"/>
        </w:rPr>
        <w:t xml:space="preserve">adherencia </w:t>
      </w:r>
      <w:r w:rsidRPr="00125276">
        <w:rPr>
          <w:rFonts w:ascii="Arial" w:eastAsia="Microsoft Sans Serif" w:hAnsi="Arial" w:cs="Arial"/>
          <w:sz w:val="24"/>
          <w:szCs w:val="24"/>
        </w:rPr>
        <w:t xml:space="preserve"> </w:t>
      </w:r>
      <w:r w:rsidR="00AC3D3B" w:rsidRPr="00125276">
        <w:rPr>
          <w:rFonts w:ascii="Arial" w:eastAsia="Microsoft Sans Serif" w:hAnsi="Arial" w:cs="Arial"/>
          <w:sz w:val="24"/>
          <w:szCs w:val="24"/>
        </w:rPr>
        <w:t>a</w:t>
      </w:r>
      <w:r w:rsidRPr="00125276">
        <w:rPr>
          <w:rFonts w:ascii="Arial" w:eastAsia="Microsoft Sans Serif" w:hAnsi="Arial" w:cs="Arial"/>
          <w:sz w:val="24"/>
          <w:szCs w:val="24"/>
        </w:rPr>
        <w:t xml:space="preserve"> la política</w:t>
      </w:r>
      <w:r w:rsidR="00AC3D3B" w:rsidRPr="00125276">
        <w:rPr>
          <w:rFonts w:ascii="Arial" w:eastAsia="Microsoft Sans Serif" w:hAnsi="Arial" w:cs="Arial"/>
          <w:sz w:val="24"/>
          <w:szCs w:val="24"/>
        </w:rPr>
        <w:t xml:space="preserve"> de calidad </w:t>
      </w:r>
      <w:r w:rsidRPr="00125276">
        <w:rPr>
          <w:rFonts w:ascii="Arial" w:eastAsia="Microsoft Sans Serif" w:hAnsi="Arial" w:cs="Arial"/>
          <w:sz w:val="24"/>
          <w:szCs w:val="24"/>
        </w:rPr>
        <w:t xml:space="preserve"> y los posibles efectos del desconocimiento de programa de seguridad, como aplicabilidad a esta propuesta se </w:t>
      </w:r>
      <w:r w:rsidR="00541B60" w:rsidRPr="00125276">
        <w:rPr>
          <w:rFonts w:ascii="Arial" w:eastAsia="Microsoft Sans Serif" w:hAnsi="Arial" w:cs="Arial"/>
          <w:sz w:val="24"/>
          <w:szCs w:val="24"/>
        </w:rPr>
        <w:t>organizó</w:t>
      </w:r>
      <w:r w:rsidRPr="00125276">
        <w:rPr>
          <w:rFonts w:ascii="Arial" w:eastAsia="Microsoft Sans Serif" w:hAnsi="Arial" w:cs="Arial"/>
          <w:sz w:val="24"/>
          <w:szCs w:val="24"/>
        </w:rPr>
        <w:t xml:space="preserve"> la política</w:t>
      </w:r>
      <w:r w:rsidR="00541B60" w:rsidRPr="00125276">
        <w:rPr>
          <w:rFonts w:ascii="Arial" w:eastAsia="Microsoft Sans Serif" w:hAnsi="Arial" w:cs="Arial"/>
          <w:sz w:val="24"/>
          <w:szCs w:val="24"/>
        </w:rPr>
        <w:t xml:space="preserve"> de calidad </w:t>
      </w:r>
      <w:r w:rsidRPr="00125276">
        <w:rPr>
          <w:rFonts w:ascii="Arial" w:eastAsia="Microsoft Sans Serif" w:hAnsi="Arial" w:cs="Arial"/>
          <w:sz w:val="24"/>
          <w:szCs w:val="24"/>
        </w:rPr>
        <w:t xml:space="preserve"> y se </w:t>
      </w:r>
      <w:r w:rsidR="00541B60" w:rsidRPr="00125276">
        <w:rPr>
          <w:rFonts w:ascii="Arial" w:eastAsia="Microsoft Sans Serif" w:hAnsi="Arial" w:cs="Arial"/>
          <w:sz w:val="24"/>
          <w:szCs w:val="24"/>
        </w:rPr>
        <w:t xml:space="preserve">dejó </w:t>
      </w:r>
      <w:r w:rsidRPr="00125276">
        <w:rPr>
          <w:rFonts w:ascii="Arial" w:eastAsia="Microsoft Sans Serif" w:hAnsi="Arial" w:cs="Arial"/>
          <w:sz w:val="24"/>
          <w:szCs w:val="24"/>
        </w:rPr>
        <w:t xml:space="preserve"> el programa de seguridad donde se </w:t>
      </w:r>
      <w:r w:rsidR="00541B60" w:rsidRPr="00125276">
        <w:rPr>
          <w:rFonts w:ascii="Arial" w:eastAsia="Microsoft Sans Serif" w:hAnsi="Arial" w:cs="Arial"/>
          <w:sz w:val="24"/>
          <w:szCs w:val="24"/>
        </w:rPr>
        <w:t xml:space="preserve">entregaron </w:t>
      </w:r>
      <w:r w:rsidRPr="00125276">
        <w:rPr>
          <w:rFonts w:ascii="Arial" w:eastAsia="Microsoft Sans Serif" w:hAnsi="Arial" w:cs="Arial"/>
          <w:sz w:val="24"/>
          <w:szCs w:val="24"/>
        </w:rPr>
        <w:t xml:space="preserve"> los documentos tales como el portafolio de servicios de la institución, manual de atención al usuario</w:t>
      </w:r>
      <w:r w:rsidR="00541B60" w:rsidRPr="00125276">
        <w:rPr>
          <w:rFonts w:ascii="Arial" w:eastAsia="Microsoft Sans Serif" w:hAnsi="Arial" w:cs="Arial"/>
          <w:sz w:val="24"/>
          <w:szCs w:val="24"/>
        </w:rPr>
        <w:t xml:space="preserve"> </w:t>
      </w:r>
      <w:r w:rsidRPr="00125276">
        <w:rPr>
          <w:rFonts w:ascii="Arial" w:eastAsia="Microsoft Sans Serif" w:hAnsi="Arial" w:cs="Arial"/>
          <w:sz w:val="24"/>
          <w:szCs w:val="24"/>
        </w:rPr>
        <w:t xml:space="preserve">la política de calidad y programa de seguridad del paciente con sus respectivos análisis de cada documento. </w:t>
      </w:r>
    </w:p>
    <w:p w14:paraId="29520181" w14:textId="77777777" w:rsidR="002E3833" w:rsidRPr="00125276" w:rsidRDefault="002E3833" w:rsidP="00125276">
      <w:pPr>
        <w:spacing w:line="360" w:lineRule="auto"/>
        <w:jc w:val="both"/>
        <w:rPr>
          <w:rFonts w:ascii="Arial" w:eastAsia="Microsoft Sans Serif" w:hAnsi="Arial" w:cs="Arial"/>
          <w:sz w:val="24"/>
          <w:szCs w:val="24"/>
        </w:rPr>
      </w:pPr>
    </w:p>
    <w:p w14:paraId="6018C1EB" w14:textId="48B7E95D" w:rsidR="008B6302" w:rsidRPr="00125276" w:rsidRDefault="00AC3D3B" w:rsidP="00125276">
      <w:pPr>
        <w:spacing w:line="360" w:lineRule="auto"/>
        <w:jc w:val="both"/>
        <w:rPr>
          <w:rFonts w:ascii="Arial" w:eastAsia="Microsoft Sans Serif" w:hAnsi="Arial" w:cs="Arial"/>
          <w:sz w:val="24"/>
          <w:szCs w:val="24"/>
        </w:rPr>
      </w:pPr>
      <w:r w:rsidRPr="00125276">
        <w:rPr>
          <w:rFonts w:ascii="Arial" w:eastAsia="Microsoft Sans Serif" w:hAnsi="Arial" w:cs="Arial"/>
          <w:sz w:val="24"/>
          <w:szCs w:val="24"/>
        </w:rPr>
        <w:t xml:space="preserve">Con estos documentos realizados se pretende mejorar </w:t>
      </w:r>
      <w:r w:rsidR="00BC7830" w:rsidRPr="00125276">
        <w:rPr>
          <w:rFonts w:ascii="Arial" w:eastAsia="Microsoft Sans Serif" w:hAnsi="Arial" w:cs="Arial"/>
          <w:sz w:val="24"/>
          <w:szCs w:val="24"/>
        </w:rPr>
        <w:t>la calidad</w:t>
      </w:r>
      <w:r w:rsidRPr="00125276">
        <w:rPr>
          <w:rFonts w:ascii="Arial" w:eastAsia="Microsoft Sans Serif" w:hAnsi="Arial" w:cs="Arial"/>
          <w:sz w:val="24"/>
          <w:szCs w:val="24"/>
        </w:rPr>
        <w:t xml:space="preserve"> de atención prestada por los servicios de urgencias y hospitalización del HOSMI a partir de la aplicabilidad y la adherencia de la política de calidad y el programa de seguridad del paciente</w:t>
      </w:r>
      <w:r w:rsidR="00BC7830" w:rsidRPr="00125276">
        <w:rPr>
          <w:rFonts w:ascii="Arial" w:eastAsia="Microsoft Sans Serif" w:hAnsi="Arial" w:cs="Arial"/>
          <w:sz w:val="24"/>
          <w:szCs w:val="24"/>
        </w:rPr>
        <w:t xml:space="preserve"> a partir del año 2022.</w:t>
      </w:r>
    </w:p>
    <w:p w14:paraId="1E567596" w14:textId="6F454A7A" w:rsidR="00927BE6" w:rsidRPr="002C008A" w:rsidRDefault="00FB72C6" w:rsidP="002E3833">
      <w:pPr>
        <w:pStyle w:val="Ttulo1"/>
        <w:rPr>
          <w:rFonts w:ascii="Arial" w:eastAsia="Microsoft Sans Serif" w:hAnsi="Arial" w:cs="Arial"/>
          <w:sz w:val="24"/>
          <w:szCs w:val="24"/>
          <w:lang w:val="es-CO"/>
        </w:rPr>
      </w:pPr>
      <w:bookmarkStart w:id="4" w:name="_Toc93161876"/>
      <w:bookmarkEnd w:id="3"/>
      <w:r w:rsidRPr="002C008A">
        <w:rPr>
          <w:rFonts w:ascii="Arial" w:hAnsi="Arial" w:cs="Arial"/>
          <w:sz w:val="24"/>
          <w:szCs w:val="24"/>
          <w:lang w:val="es-CO"/>
        </w:rPr>
        <w:lastRenderedPageBreak/>
        <w:t>CAPÍTULO 1. DESCRIPCIÓN GENERAL DEL PROYECTO.</w:t>
      </w:r>
      <w:bookmarkEnd w:id="4"/>
    </w:p>
    <w:p w14:paraId="3185F780" w14:textId="7B74AECE" w:rsidR="00927BE6" w:rsidRPr="00125276" w:rsidRDefault="00927BE6" w:rsidP="00125276">
      <w:pPr>
        <w:spacing w:line="360" w:lineRule="auto"/>
        <w:jc w:val="both"/>
        <w:rPr>
          <w:rFonts w:ascii="Arial" w:hAnsi="Arial" w:cs="Arial"/>
          <w:b/>
          <w:bCs/>
          <w:sz w:val="24"/>
          <w:szCs w:val="24"/>
        </w:rPr>
      </w:pPr>
    </w:p>
    <w:p w14:paraId="58FE18F8" w14:textId="0B921469" w:rsidR="002D1D4B" w:rsidRPr="00F760F0" w:rsidRDefault="00AD49E6" w:rsidP="003B72E4">
      <w:pPr>
        <w:pStyle w:val="Ttulo2"/>
        <w:numPr>
          <w:ilvl w:val="0"/>
          <w:numId w:val="0"/>
        </w:numPr>
        <w:ind w:left="720"/>
        <w:rPr>
          <w:rFonts w:ascii="Arial" w:hAnsi="Arial" w:cs="Arial"/>
          <w:sz w:val="24"/>
          <w:szCs w:val="24"/>
          <w:lang w:val="es-CO"/>
        </w:rPr>
      </w:pPr>
      <w:bookmarkStart w:id="5" w:name="_Toc93161877"/>
      <w:r>
        <w:rPr>
          <w:lang w:val="es-CO"/>
        </w:rPr>
        <w:t>1.</w:t>
      </w:r>
      <w:r w:rsidRPr="00F760F0">
        <w:rPr>
          <w:rFonts w:ascii="Arial" w:hAnsi="Arial" w:cs="Arial"/>
          <w:sz w:val="24"/>
          <w:szCs w:val="24"/>
          <w:lang w:val="es-CO"/>
        </w:rPr>
        <w:t xml:space="preserve">1 </w:t>
      </w:r>
      <w:r w:rsidR="002D1D4B" w:rsidRPr="00F760F0">
        <w:rPr>
          <w:rFonts w:ascii="Arial" w:hAnsi="Arial" w:cs="Arial"/>
          <w:sz w:val="24"/>
          <w:szCs w:val="24"/>
          <w:lang w:val="es-CO"/>
        </w:rPr>
        <w:t xml:space="preserve">problema de </w:t>
      </w:r>
      <w:r w:rsidR="003C577F" w:rsidRPr="00F760F0">
        <w:rPr>
          <w:rFonts w:ascii="Arial" w:hAnsi="Arial" w:cs="Arial"/>
          <w:sz w:val="24"/>
          <w:szCs w:val="24"/>
          <w:lang w:val="es-CO"/>
        </w:rPr>
        <w:t>investigación</w:t>
      </w:r>
      <w:r w:rsidR="007134A9" w:rsidRPr="00F760F0">
        <w:rPr>
          <w:rFonts w:ascii="Arial" w:hAnsi="Arial" w:cs="Arial"/>
          <w:sz w:val="24"/>
          <w:szCs w:val="24"/>
          <w:lang w:val="es-CO"/>
        </w:rPr>
        <w:t>.</w:t>
      </w:r>
      <w:bookmarkEnd w:id="5"/>
    </w:p>
    <w:p w14:paraId="25CCF096" w14:textId="77777777" w:rsidR="00555089" w:rsidRPr="00125276" w:rsidRDefault="00555089" w:rsidP="00555089">
      <w:pPr>
        <w:pStyle w:val="Encabezado"/>
        <w:spacing w:line="360" w:lineRule="auto"/>
        <w:ind w:left="405"/>
        <w:jc w:val="both"/>
        <w:rPr>
          <w:rFonts w:ascii="Arial" w:hAnsi="Arial" w:cs="Arial"/>
          <w:b/>
          <w:bCs/>
          <w:sz w:val="24"/>
          <w:szCs w:val="24"/>
        </w:rPr>
      </w:pPr>
    </w:p>
    <w:p w14:paraId="1BF36851" w14:textId="3B64AD7C" w:rsidR="0044597E" w:rsidRPr="00555089" w:rsidRDefault="00555089" w:rsidP="00125276">
      <w:pPr>
        <w:pStyle w:val="Encabezado"/>
        <w:spacing w:line="360" w:lineRule="auto"/>
        <w:jc w:val="both"/>
        <w:rPr>
          <w:rFonts w:ascii="Arial" w:hAnsi="Arial" w:cs="Arial"/>
          <w:b/>
          <w:bCs/>
          <w:sz w:val="24"/>
          <w:szCs w:val="24"/>
        </w:rPr>
      </w:pPr>
      <w:r w:rsidRPr="00555089">
        <w:rPr>
          <w:rFonts w:ascii="Arial" w:hAnsi="Arial" w:cs="Arial"/>
          <w:sz w:val="24"/>
          <w:szCs w:val="24"/>
        </w:rPr>
        <w:t xml:space="preserve">Durante </w:t>
      </w:r>
      <w:r>
        <w:rPr>
          <w:rFonts w:ascii="Arial" w:hAnsi="Arial" w:cs="Arial"/>
          <w:sz w:val="24"/>
          <w:szCs w:val="24"/>
        </w:rPr>
        <w:t>varias épocas,</w:t>
      </w:r>
      <w:r w:rsidRPr="00555089">
        <w:rPr>
          <w:rFonts w:ascii="Arial" w:hAnsi="Arial" w:cs="Arial"/>
          <w:sz w:val="24"/>
          <w:szCs w:val="24"/>
        </w:rPr>
        <w:t xml:space="preserve"> diversos estudios describieron la existencia de situaciones que comprometían la calidad de los servicios hospitalarios, dado que se relacionaban quizá en la no utilización de protocolos que llevaran a prestar un servicio de calidad. Al respecto se iniciaron estudios con el fin de conocer la realidad existente en cuanto a la calidad de atención y por ende a la seguridad del paciente. De estos estudios se buscaba </w:t>
      </w:r>
      <w:r w:rsidR="00410B9E">
        <w:rPr>
          <w:rFonts w:ascii="Arial" w:hAnsi="Arial" w:cs="Arial"/>
          <w:sz w:val="24"/>
          <w:szCs w:val="24"/>
        </w:rPr>
        <w:t xml:space="preserve">mencionar </w:t>
      </w:r>
      <w:r w:rsidR="00410B9E" w:rsidRPr="00555089">
        <w:rPr>
          <w:rFonts w:ascii="Arial" w:hAnsi="Arial" w:cs="Arial"/>
          <w:sz w:val="24"/>
          <w:szCs w:val="24"/>
        </w:rPr>
        <w:t>la</w:t>
      </w:r>
      <w:r w:rsidRPr="00555089">
        <w:rPr>
          <w:rFonts w:ascii="Arial" w:hAnsi="Arial" w:cs="Arial"/>
          <w:sz w:val="24"/>
          <w:szCs w:val="24"/>
        </w:rPr>
        <w:t xml:space="preserve"> importancia de la seguridad del paciente en los procesos médicos</w:t>
      </w:r>
      <w:r>
        <w:rPr>
          <w:rFonts w:ascii="Arial" w:hAnsi="Arial" w:cs="Arial"/>
          <w:sz w:val="24"/>
          <w:szCs w:val="24"/>
        </w:rPr>
        <w:t xml:space="preserve">, de </w:t>
      </w:r>
      <w:r w:rsidR="00410B9E">
        <w:rPr>
          <w:rFonts w:ascii="Arial" w:hAnsi="Arial" w:cs="Arial"/>
          <w:sz w:val="24"/>
          <w:szCs w:val="24"/>
        </w:rPr>
        <w:t>ahí</w:t>
      </w:r>
      <w:r>
        <w:rPr>
          <w:rFonts w:ascii="Arial" w:hAnsi="Arial" w:cs="Arial"/>
          <w:sz w:val="24"/>
          <w:szCs w:val="24"/>
        </w:rPr>
        <w:t xml:space="preserve"> surge la normatividad vigente para estandarizar acciones que disminuyan los riesgos asociados a los servicios de salud</w:t>
      </w:r>
      <w:r w:rsidR="00410B9E">
        <w:rPr>
          <w:rFonts w:ascii="Arial" w:hAnsi="Arial" w:cs="Arial"/>
          <w:sz w:val="24"/>
          <w:szCs w:val="24"/>
        </w:rPr>
        <w:t xml:space="preserve">. </w:t>
      </w:r>
    </w:p>
    <w:p w14:paraId="7FAC13E0" w14:textId="77777777" w:rsidR="00555089" w:rsidRDefault="00555089" w:rsidP="00555089">
      <w:pPr>
        <w:spacing w:line="360" w:lineRule="auto"/>
        <w:jc w:val="both"/>
        <w:rPr>
          <w:rFonts w:ascii="Arial" w:hAnsi="Arial" w:cs="Arial"/>
          <w:sz w:val="24"/>
          <w:szCs w:val="24"/>
        </w:rPr>
      </w:pPr>
    </w:p>
    <w:p w14:paraId="7F2E0AF8" w14:textId="312F3CBB" w:rsidR="00C220BE" w:rsidRDefault="00555089" w:rsidP="00555089">
      <w:pPr>
        <w:spacing w:line="360" w:lineRule="auto"/>
        <w:jc w:val="both"/>
        <w:rPr>
          <w:rFonts w:ascii="Arial" w:hAnsi="Arial" w:cs="Arial"/>
          <w:sz w:val="24"/>
          <w:szCs w:val="24"/>
        </w:rPr>
      </w:pPr>
      <w:r w:rsidRPr="00DB5D2A">
        <w:rPr>
          <w:rFonts w:ascii="Arial" w:hAnsi="Arial" w:cs="Arial"/>
          <w:sz w:val="24"/>
          <w:szCs w:val="24"/>
        </w:rPr>
        <w:t xml:space="preserve">la E.S.E HOSPITAL MARIA INMACULADA DE RIOBLANCO TOLIMA </w:t>
      </w:r>
      <w:r w:rsidR="00410B9E">
        <w:rPr>
          <w:rFonts w:ascii="Arial" w:hAnsi="Arial" w:cs="Arial"/>
          <w:sz w:val="24"/>
          <w:szCs w:val="24"/>
        </w:rPr>
        <w:t xml:space="preserve"> es una IPS de carácter </w:t>
      </w:r>
      <w:r w:rsidR="00500DAD">
        <w:rPr>
          <w:rFonts w:ascii="Arial" w:hAnsi="Arial" w:cs="Arial"/>
          <w:sz w:val="24"/>
          <w:szCs w:val="24"/>
        </w:rPr>
        <w:t>público</w:t>
      </w:r>
      <w:r w:rsidR="00410B9E">
        <w:rPr>
          <w:rFonts w:ascii="Arial" w:hAnsi="Arial" w:cs="Arial"/>
          <w:sz w:val="24"/>
          <w:szCs w:val="24"/>
        </w:rPr>
        <w:t xml:space="preserve"> que se ubica al sur del Tolima en el  municipio de Rioblanco  se caracteriza por ser una entidad de primer nivel que presta servicios de salud a la población tanto de la zona urbana como de la zona rural, a pesar de que los cuidados  son básico y la atención primaria es la prioridad, esta entidad tiene habilitados servicios de hospitalización y urgencias los cuales </w:t>
      </w:r>
      <w:r w:rsidR="00C220BE">
        <w:rPr>
          <w:rFonts w:ascii="Arial" w:hAnsi="Arial" w:cs="Arial"/>
          <w:sz w:val="24"/>
          <w:szCs w:val="24"/>
        </w:rPr>
        <w:t>demanda</w:t>
      </w:r>
      <w:r w:rsidR="00410B9E">
        <w:rPr>
          <w:rFonts w:ascii="Arial" w:hAnsi="Arial" w:cs="Arial"/>
          <w:sz w:val="24"/>
          <w:szCs w:val="24"/>
        </w:rPr>
        <w:t xml:space="preserve"> bastante oferta ya que la población de este municipio asciende </w:t>
      </w:r>
      <w:r w:rsidR="00C220BE">
        <w:rPr>
          <w:rFonts w:ascii="Arial" w:hAnsi="Arial" w:cs="Arial"/>
          <w:sz w:val="24"/>
          <w:szCs w:val="24"/>
        </w:rPr>
        <w:t>aproximadamente</w:t>
      </w:r>
      <w:r w:rsidR="00410B9E">
        <w:rPr>
          <w:rFonts w:ascii="Arial" w:hAnsi="Arial" w:cs="Arial"/>
          <w:sz w:val="24"/>
          <w:szCs w:val="24"/>
        </w:rPr>
        <w:t xml:space="preserve"> a 23</w:t>
      </w:r>
      <w:r w:rsidR="00C220BE">
        <w:rPr>
          <w:rFonts w:ascii="Arial" w:hAnsi="Arial" w:cs="Arial"/>
          <w:sz w:val="24"/>
          <w:szCs w:val="24"/>
        </w:rPr>
        <w:t>.</w:t>
      </w:r>
      <w:r w:rsidR="00410B9E">
        <w:rPr>
          <w:rFonts w:ascii="Arial" w:hAnsi="Arial" w:cs="Arial"/>
          <w:sz w:val="24"/>
          <w:szCs w:val="24"/>
        </w:rPr>
        <w:t xml:space="preserve">000 habitantes </w:t>
      </w:r>
      <w:r w:rsidR="00C220BE">
        <w:rPr>
          <w:rFonts w:ascii="Arial" w:hAnsi="Arial" w:cs="Arial"/>
          <w:sz w:val="24"/>
          <w:szCs w:val="24"/>
        </w:rPr>
        <w:t>lo que hace  necesario que la atención en estos servicios  se oferte con oportunidad y calidad mientras son definidos los tratamientos y estancias hospitalari</w:t>
      </w:r>
      <w:r w:rsidR="00CF05C8">
        <w:rPr>
          <w:rFonts w:ascii="Arial" w:hAnsi="Arial" w:cs="Arial"/>
          <w:sz w:val="24"/>
          <w:szCs w:val="24"/>
        </w:rPr>
        <w:t>a</w:t>
      </w:r>
      <w:r w:rsidR="00C220BE">
        <w:rPr>
          <w:rFonts w:ascii="Arial" w:hAnsi="Arial" w:cs="Arial"/>
          <w:sz w:val="24"/>
          <w:szCs w:val="24"/>
        </w:rPr>
        <w:t xml:space="preserve">s. </w:t>
      </w:r>
    </w:p>
    <w:p w14:paraId="3D576E75" w14:textId="77777777" w:rsidR="00C220BE" w:rsidRDefault="00C220BE" w:rsidP="00555089">
      <w:pPr>
        <w:spacing w:line="360" w:lineRule="auto"/>
        <w:jc w:val="both"/>
        <w:rPr>
          <w:rFonts w:ascii="Arial" w:hAnsi="Arial" w:cs="Arial"/>
          <w:sz w:val="24"/>
          <w:szCs w:val="24"/>
        </w:rPr>
      </w:pPr>
    </w:p>
    <w:p w14:paraId="0CF1FE55" w14:textId="0E1E9ED1" w:rsidR="00555089" w:rsidRPr="002E3833" w:rsidRDefault="00CF05C8" w:rsidP="002E3833">
      <w:pPr>
        <w:spacing w:line="360" w:lineRule="auto"/>
        <w:jc w:val="both"/>
        <w:rPr>
          <w:rFonts w:ascii="Arial" w:hAnsi="Arial" w:cs="Arial"/>
          <w:sz w:val="24"/>
          <w:szCs w:val="24"/>
        </w:rPr>
      </w:pPr>
      <w:r>
        <w:rPr>
          <w:rFonts w:ascii="Arial" w:hAnsi="Arial" w:cs="Arial"/>
          <w:sz w:val="24"/>
          <w:szCs w:val="24"/>
        </w:rPr>
        <w:t>Durante</w:t>
      </w:r>
      <w:r w:rsidR="00C220BE">
        <w:rPr>
          <w:rFonts w:ascii="Arial" w:hAnsi="Arial" w:cs="Arial"/>
          <w:sz w:val="24"/>
          <w:szCs w:val="24"/>
        </w:rPr>
        <w:t xml:space="preserve"> el último trimestre del año 2021 se realizó </w:t>
      </w:r>
      <w:r w:rsidR="00555089" w:rsidRPr="00DB5D2A">
        <w:rPr>
          <w:rFonts w:ascii="Arial" w:hAnsi="Arial" w:cs="Arial"/>
          <w:sz w:val="24"/>
          <w:szCs w:val="24"/>
        </w:rPr>
        <w:t xml:space="preserve"> un </w:t>
      </w:r>
      <w:r w:rsidR="00C220BE" w:rsidRPr="00DB5D2A">
        <w:rPr>
          <w:rFonts w:ascii="Arial" w:hAnsi="Arial" w:cs="Arial"/>
          <w:sz w:val="24"/>
          <w:szCs w:val="24"/>
        </w:rPr>
        <w:t>diagnóstico</w:t>
      </w:r>
      <w:r w:rsidR="00555089" w:rsidRPr="00DB5D2A">
        <w:rPr>
          <w:rFonts w:ascii="Arial" w:hAnsi="Arial" w:cs="Arial"/>
          <w:sz w:val="24"/>
          <w:szCs w:val="24"/>
        </w:rPr>
        <w:t xml:space="preserve"> institucional </w:t>
      </w:r>
      <w:r w:rsidR="00C220BE">
        <w:rPr>
          <w:rFonts w:ascii="Arial" w:hAnsi="Arial" w:cs="Arial"/>
          <w:sz w:val="24"/>
          <w:szCs w:val="24"/>
        </w:rPr>
        <w:t xml:space="preserve"> en esta IPS donde se </w:t>
      </w:r>
      <w:r w:rsidR="00555089" w:rsidRPr="00DB5D2A">
        <w:rPr>
          <w:rFonts w:ascii="Arial" w:hAnsi="Arial" w:cs="Arial"/>
          <w:sz w:val="24"/>
          <w:szCs w:val="24"/>
        </w:rPr>
        <w:t xml:space="preserve">evidencio que los procesos de gestión  y de garantía de la calidad </w:t>
      </w:r>
      <w:r w:rsidR="00555089">
        <w:rPr>
          <w:rFonts w:ascii="Arial" w:hAnsi="Arial" w:cs="Arial"/>
          <w:sz w:val="24"/>
          <w:szCs w:val="24"/>
        </w:rPr>
        <w:t xml:space="preserve">se encontraban débiles con relación a  las políticas institucionales en especial  la POLITICA DE CALIDAD y carecían de programa de seguridad del paciente, concluyendo que los cuidados  brindados en esta institución  tienen una alto índice de riesgos, motivo por el cual se decidió </w:t>
      </w:r>
      <w:r w:rsidR="00A21B59">
        <w:rPr>
          <w:rFonts w:ascii="Arial" w:hAnsi="Arial" w:cs="Arial"/>
          <w:sz w:val="24"/>
          <w:szCs w:val="24"/>
        </w:rPr>
        <w:t xml:space="preserve"> implementar estrategias de mejora  de </w:t>
      </w:r>
      <w:r w:rsidR="00A21B59" w:rsidRPr="00E94EDA">
        <w:rPr>
          <w:rFonts w:ascii="Arial" w:hAnsi="Arial" w:cs="Arial"/>
          <w:sz w:val="24"/>
          <w:szCs w:val="24"/>
        </w:rPr>
        <w:t xml:space="preserve">los programas de seguridad del </w:t>
      </w:r>
      <w:r w:rsidR="00A21B59" w:rsidRPr="00E94EDA">
        <w:rPr>
          <w:rFonts w:ascii="Arial" w:hAnsi="Arial" w:cs="Arial"/>
          <w:sz w:val="24"/>
          <w:szCs w:val="24"/>
        </w:rPr>
        <w:lastRenderedPageBreak/>
        <w:t>paciente como garantía de la calidad en salud</w:t>
      </w:r>
      <w:r w:rsidR="00A21B59">
        <w:rPr>
          <w:rFonts w:ascii="Arial" w:hAnsi="Arial" w:cs="Arial"/>
          <w:sz w:val="24"/>
          <w:szCs w:val="24"/>
        </w:rPr>
        <w:t xml:space="preserve"> </w:t>
      </w:r>
      <w:r w:rsidR="00555089">
        <w:rPr>
          <w:rFonts w:ascii="Arial" w:hAnsi="Arial" w:cs="Arial"/>
          <w:sz w:val="24"/>
          <w:szCs w:val="24"/>
        </w:rPr>
        <w:t>del personal asistencial  de los servicios de Urgencias Y Hospitalización de la sede Rioblanco</w:t>
      </w:r>
      <w:r>
        <w:rPr>
          <w:rFonts w:ascii="Arial" w:hAnsi="Arial" w:cs="Arial"/>
          <w:sz w:val="24"/>
          <w:szCs w:val="24"/>
        </w:rPr>
        <w:t>.</w:t>
      </w:r>
    </w:p>
    <w:p w14:paraId="486D8928" w14:textId="326285FD" w:rsidR="0044597E" w:rsidRPr="00E562D3" w:rsidRDefault="003B72E4" w:rsidP="003B72E4">
      <w:pPr>
        <w:pStyle w:val="Estilo2"/>
        <w:rPr>
          <w:i/>
          <w:iCs w:val="0"/>
          <w:lang w:val="es-CO"/>
        </w:rPr>
      </w:pPr>
      <w:bookmarkStart w:id="6" w:name="_Toc93161878"/>
      <w:r w:rsidRPr="002C008A">
        <w:rPr>
          <w:lang w:val="es-CO"/>
        </w:rPr>
        <w:t>1</w:t>
      </w:r>
      <w:r w:rsidRPr="00E562D3">
        <w:rPr>
          <w:i/>
          <w:iCs w:val="0"/>
          <w:lang w:val="es-CO"/>
        </w:rPr>
        <w:t>.2 planteamiento</w:t>
      </w:r>
      <w:r w:rsidR="00555089" w:rsidRPr="00E562D3">
        <w:rPr>
          <w:i/>
          <w:iCs w:val="0"/>
          <w:lang w:val="es-CO"/>
        </w:rPr>
        <w:t xml:space="preserve"> del problema.</w:t>
      </w:r>
      <w:bookmarkEnd w:id="6"/>
      <w:r w:rsidR="00555089" w:rsidRPr="00E562D3">
        <w:rPr>
          <w:i/>
          <w:iCs w:val="0"/>
          <w:lang w:val="es-CO"/>
        </w:rPr>
        <w:t xml:space="preserve"> </w:t>
      </w:r>
    </w:p>
    <w:p w14:paraId="08BB1C3F" w14:textId="77777777" w:rsidR="0052743C" w:rsidRPr="002C008A" w:rsidRDefault="0052743C" w:rsidP="0052743C">
      <w:pPr>
        <w:pStyle w:val="Estilo2"/>
        <w:ind w:left="0"/>
        <w:rPr>
          <w:lang w:val="es-CO"/>
        </w:rPr>
      </w:pPr>
    </w:p>
    <w:p w14:paraId="11FE7508" w14:textId="14DAE9F1" w:rsidR="0052743C" w:rsidRDefault="00E562D3" w:rsidP="00E562D3">
      <w:pPr>
        <w:spacing w:line="360" w:lineRule="auto"/>
        <w:rPr>
          <w:rFonts w:ascii="Arial" w:hAnsi="Arial" w:cs="Arial"/>
          <w:sz w:val="24"/>
          <w:szCs w:val="24"/>
          <w:lang w:val="es-ES"/>
        </w:rPr>
      </w:pPr>
      <w:r>
        <w:rPr>
          <w:rFonts w:ascii="Arial" w:hAnsi="Arial" w:cs="Arial"/>
          <w:sz w:val="24"/>
          <w:szCs w:val="24"/>
        </w:rPr>
        <w:t xml:space="preserve">¿Cuál es la </w:t>
      </w:r>
      <w:r w:rsidRPr="00E94EDA">
        <w:rPr>
          <w:rFonts w:ascii="Arial" w:hAnsi="Arial" w:cs="Arial"/>
          <w:sz w:val="24"/>
          <w:szCs w:val="24"/>
        </w:rPr>
        <w:t xml:space="preserve">adherencia a los programas de seguridad del paciente como garantía de la calidad en salud </w:t>
      </w:r>
      <w:r>
        <w:rPr>
          <w:rFonts w:ascii="Arial" w:hAnsi="Arial" w:cs="Arial"/>
          <w:sz w:val="24"/>
          <w:szCs w:val="24"/>
        </w:rPr>
        <w:t xml:space="preserve">en los servicios asistenciales </w:t>
      </w:r>
      <w:r w:rsidRPr="00E94EDA">
        <w:rPr>
          <w:rFonts w:ascii="Arial" w:hAnsi="Arial" w:cs="Arial"/>
          <w:sz w:val="24"/>
          <w:szCs w:val="24"/>
        </w:rPr>
        <w:t xml:space="preserve">del </w:t>
      </w:r>
      <w:r>
        <w:rPr>
          <w:rFonts w:ascii="Arial" w:hAnsi="Arial" w:cs="Arial"/>
          <w:sz w:val="24"/>
          <w:szCs w:val="24"/>
        </w:rPr>
        <w:t>H</w:t>
      </w:r>
      <w:r w:rsidRPr="00E94EDA">
        <w:rPr>
          <w:rFonts w:ascii="Arial" w:hAnsi="Arial" w:cs="Arial"/>
          <w:sz w:val="24"/>
          <w:szCs w:val="24"/>
        </w:rPr>
        <w:t xml:space="preserve">ospital María </w:t>
      </w:r>
      <w:r>
        <w:rPr>
          <w:rFonts w:ascii="Arial" w:hAnsi="Arial" w:cs="Arial"/>
          <w:sz w:val="24"/>
          <w:szCs w:val="24"/>
        </w:rPr>
        <w:t>I</w:t>
      </w:r>
      <w:r w:rsidRPr="00E94EDA">
        <w:rPr>
          <w:rFonts w:ascii="Arial" w:hAnsi="Arial" w:cs="Arial"/>
          <w:sz w:val="24"/>
          <w:szCs w:val="24"/>
        </w:rPr>
        <w:t xml:space="preserve">nmaculada del municipio de Rioblanco Tolima </w:t>
      </w:r>
      <w:r>
        <w:rPr>
          <w:rFonts w:ascii="Arial" w:hAnsi="Arial" w:cs="Arial"/>
          <w:sz w:val="24"/>
          <w:szCs w:val="24"/>
        </w:rPr>
        <w:t xml:space="preserve">durante el último trimestre del año </w:t>
      </w:r>
      <w:r w:rsidRPr="00E94EDA">
        <w:rPr>
          <w:rFonts w:ascii="Arial" w:hAnsi="Arial" w:cs="Arial"/>
          <w:sz w:val="24"/>
          <w:szCs w:val="24"/>
        </w:rPr>
        <w:t>2021</w:t>
      </w:r>
      <w:r>
        <w:rPr>
          <w:rFonts w:ascii="Arial" w:hAnsi="Arial" w:cs="Arial"/>
          <w:sz w:val="24"/>
          <w:szCs w:val="24"/>
        </w:rPr>
        <w:t>?</w:t>
      </w:r>
      <w:bookmarkStart w:id="7" w:name="_Hlk89524069"/>
    </w:p>
    <w:p w14:paraId="2D4D8025" w14:textId="77777777" w:rsidR="00E562D3" w:rsidRPr="00125276" w:rsidRDefault="00E562D3" w:rsidP="00E562D3">
      <w:pPr>
        <w:spacing w:line="360" w:lineRule="auto"/>
        <w:rPr>
          <w:rFonts w:ascii="Arial" w:hAnsi="Arial" w:cs="Arial"/>
          <w:sz w:val="24"/>
          <w:szCs w:val="24"/>
          <w:lang w:val="es-ES"/>
        </w:rPr>
      </w:pPr>
    </w:p>
    <w:p w14:paraId="50CD2783" w14:textId="621EC714" w:rsidR="002D1D4B" w:rsidRPr="00E562D3" w:rsidRDefault="00F760F0" w:rsidP="002E3833">
      <w:pPr>
        <w:pStyle w:val="Ttulo2"/>
        <w:numPr>
          <w:ilvl w:val="0"/>
          <w:numId w:val="0"/>
        </w:numPr>
        <w:ind w:left="720"/>
        <w:jc w:val="center"/>
        <w:rPr>
          <w:rFonts w:ascii="Arial" w:hAnsi="Arial" w:cs="Arial"/>
          <w:i w:val="0"/>
          <w:iCs w:val="0"/>
          <w:sz w:val="24"/>
          <w:szCs w:val="24"/>
          <w:lang w:val="es-CO"/>
        </w:rPr>
      </w:pPr>
      <w:bookmarkStart w:id="8" w:name="_Toc93161879"/>
      <w:r w:rsidRPr="00E562D3">
        <w:rPr>
          <w:rFonts w:ascii="Arial" w:hAnsi="Arial" w:cs="Arial"/>
          <w:i w:val="0"/>
          <w:iCs w:val="0"/>
          <w:sz w:val="24"/>
          <w:szCs w:val="24"/>
          <w:lang w:val="es-CO"/>
        </w:rPr>
        <w:t>1.3 OBJETIVOS.</w:t>
      </w:r>
      <w:bookmarkEnd w:id="8"/>
    </w:p>
    <w:p w14:paraId="2B986678" w14:textId="77777777" w:rsidR="001E7415" w:rsidRPr="00125276" w:rsidRDefault="001E7415" w:rsidP="00125276">
      <w:pPr>
        <w:pStyle w:val="Encabezado"/>
        <w:spacing w:line="360" w:lineRule="auto"/>
        <w:ind w:left="405"/>
        <w:jc w:val="both"/>
        <w:rPr>
          <w:rFonts w:ascii="Arial" w:hAnsi="Arial" w:cs="Arial"/>
          <w:b/>
          <w:bCs/>
          <w:sz w:val="24"/>
          <w:szCs w:val="24"/>
          <w:lang w:val="es-ES"/>
        </w:rPr>
      </w:pPr>
    </w:p>
    <w:p w14:paraId="699FC7D4" w14:textId="3FDF003C" w:rsidR="002D1D4B" w:rsidRPr="00F760F0" w:rsidRDefault="00F760F0" w:rsidP="00F760F0">
      <w:pPr>
        <w:pStyle w:val="Ttulo2"/>
        <w:numPr>
          <w:ilvl w:val="0"/>
          <w:numId w:val="0"/>
        </w:numPr>
        <w:ind w:left="720"/>
        <w:rPr>
          <w:rFonts w:ascii="Arial" w:hAnsi="Arial" w:cs="Arial"/>
          <w:sz w:val="24"/>
          <w:szCs w:val="24"/>
          <w:lang w:val="es-CO"/>
        </w:rPr>
      </w:pPr>
      <w:bookmarkStart w:id="9" w:name="_Toc93161880"/>
      <w:r w:rsidRPr="002C008A">
        <w:rPr>
          <w:rFonts w:ascii="Arial" w:hAnsi="Arial" w:cs="Arial"/>
          <w:sz w:val="24"/>
          <w:szCs w:val="24"/>
          <w:lang w:val="es-CO"/>
        </w:rPr>
        <w:t>1.3.</w:t>
      </w:r>
      <w:r w:rsidRPr="00F760F0">
        <w:rPr>
          <w:rFonts w:ascii="Arial" w:hAnsi="Arial" w:cs="Arial"/>
          <w:sz w:val="24"/>
          <w:szCs w:val="24"/>
          <w:lang w:val="es-CO"/>
        </w:rPr>
        <w:t xml:space="preserve">1 </w:t>
      </w:r>
      <w:r w:rsidR="002D1D4B" w:rsidRPr="00F760F0">
        <w:rPr>
          <w:rFonts w:ascii="Arial" w:hAnsi="Arial" w:cs="Arial"/>
          <w:sz w:val="24"/>
          <w:szCs w:val="24"/>
          <w:lang w:val="es-CO"/>
        </w:rPr>
        <w:t>objetivo general</w:t>
      </w:r>
      <w:bookmarkEnd w:id="9"/>
      <w:r w:rsidR="002D1D4B" w:rsidRPr="00F760F0">
        <w:rPr>
          <w:rFonts w:ascii="Arial" w:hAnsi="Arial" w:cs="Arial"/>
          <w:sz w:val="24"/>
          <w:szCs w:val="24"/>
          <w:lang w:val="es-CO"/>
        </w:rPr>
        <w:t xml:space="preserve"> </w:t>
      </w:r>
    </w:p>
    <w:p w14:paraId="456436BA" w14:textId="77777777" w:rsidR="0044597E" w:rsidRPr="00125276" w:rsidRDefault="0044597E" w:rsidP="00125276">
      <w:pPr>
        <w:pStyle w:val="Encabezado"/>
        <w:spacing w:line="360" w:lineRule="auto"/>
        <w:ind w:left="720"/>
        <w:jc w:val="both"/>
        <w:rPr>
          <w:rFonts w:ascii="Arial" w:hAnsi="Arial" w:cs="Arial"/>
          <w:b/>
          <w:bCs/>
          <w:sz w:val="24"/>
          <w:szCs w:val="24"/>
          <w:lang w:val="es-ES"/>
        </w:rPr>
      </w:pPr>
    </w:p>
    <w:p w14:paraId="2FA8E99F" w14:textId="609003BD" w:rsidR="002D1D4B" w:rsidRPr="00E94EDA" w:rsidRDefault="00E94EDA" w:rsidP="00125276">
      <w:pPr>
        <w:spacing w:line="360" w:lineRule="auto"/>
        <w:rPr>
          <w:rFonts w:ascii="Arial" w:hAnsi="Arial" w:cs="Arial"/>
          <w:sz w:val="24"/>
          <w:szCs w:val="24"/>
          <w:lang w:val="es-ES"/>
        </w:rPr>
      </w:pPr>
      <w:r w:rsidRPr="00E94EDA">
        <w:rPr>
          <w:rFonts w:ascii="Arial" w:hAnsi="Arial" w:cs="Arial"/>
          <w:sz w:val="24"/>
          <w:szCs w:val="24"/>
        </w:rPr>
        <w:t xml:space="preserve">Proponer una estrategia de mejora en los procesos de adherencia a los programas de seguridad del paciente como garantía de la calidad en salud </w:t>
      </w:r>
      <w:bookmarkStart w:id="10" w:name="_Hlk95563761"/>
      <w:r w:rsidRPr="00E94EDA">
        <w:rPr>
          <w:rFonts w:ascii="Arial" w:hAnsi="Arial" w:cs="Arial"/>
          <w:sz w:val="24"/>
          <w:szCs w:val="24"/>
        </w:rPr>
        <w:t xml:space="preserve">del </w:t>
      </w:r>
      <w:r>
        <w:rPr>
          <w:rFonts w:ascii="Arial" w:hAnsi="Arial" w:cs="Arial"/>
          <w:sz w:val="24"/>
          <w:szCs w:val="24"/>
        </w:rPr>
        <w:t>H</w:t>
      </w:r>
      <w:r w:rsidRPr="00E94EDA">
        <w:rPr>
          <w:rFonts w:ascii="Arial" w:hAnsi="Arial" w:cs="Arial"/>
          <w:sz w:val="24"/>
          <w:szCs w:val="24"/>
        </w:rPr>
        <w:t xml:space="preserve">ospital María </w:t>
      </w:r>
      <w:r>
        <w:rPr>
          <w:rFonts w:ascii="Arial" w:hAnsi="Arial" w:cs="Arial"/>
          <w:sz w:val="24"/>
          <w:szCs w:val="24"/>
        </w:rPr>
        <w:t>I</w:t>
      </w:r>
      <w:r w:rsidRPr="00E94EDA">
        <w:rPr>
          <w:rFonts w:ascii="Arial" w:hAnsi="Arial" w:cs="Arial"/>
          <w:sz w:val="24"/>
          <w:szCs w:val="24"/>
        </w:rPr>
        <w:t>nmaculada del municipio de Rioblanco Tolima - 2021</w:t>
      </w:r>
      <w:r>
        <w:rPr>
          <w:rFonts w:ascii="Arial" w:hAnsi="Arial" w:cs="Arial"/>
          <w:sz w:val="24"/>
          <w:szCs w:val="24"/>
        </w:rPr>
        <w:t>.</w:t>
      </w:r>
    </w:p>
    <w:p w14:paraId="7CBD9FF3" w14:textId="11AE1C19" w:rsidR="00B34F7A" w:rsidRPr="00B34F7A" w:rsidRDefault="00F760F0" w:rsidP="00B34F7A">
      <w:pPr>
        <w:pStyle w:val="Ttulo2"/>
        <w:numPr>
          <w:ilvl w:val="0"/>
          <w:numId w:val="0"/>
        </w:numPr>
        <w:ind w:left="720"/>
        <w:rPr>
          <w:rFonts w:ascii="Arial" w:hAnsi="Arial" w:cs="Arial"/>
          <w:sz w:val="24"/>
          <w:szCs w:val="24"/>
        </w:rPr>
      </w:pPr>
      <w:bookmarkStart w:id="11" w:name="_Toc93161881"/>
      <w:bookmarkEnd w:id="10"/>
      <w:r w:rsidRPr="00F760F0">
        <w:rPr>
          <w:rFonts w:ascii="Arial" w:hAnsi="Arial" w:cs="Arial"/>
          <w:sz w:val="24"/>
          <w:szCs w:val="24"/>
          <w:lang w:val="es-CO"/>
        </w:rPr>
        <w:t xml:space="preserve">1.3.2 </w:t>
      </w:r>
      <w:r w:rsidR="002D1D4B" w:rsidRPr="00F760F0">
        <w:rPr>
          <w:rFonts w:ascii="Arial" w:hAnsi="Arial" w:cs="Arial"/>
          <w:sz w:val="24"/>
          <w:szCs w:val="24"/>
          <w:lang w:val="es-CO"/>
        </w:rPr>
        <w:t>objetivos específicos</w:t>
      </w:r>
      <w:r w:rsidR="002D1D4B" w:rsidRPr="00F760F0">
        <w:rPr>
          <w:rFonts w:ascii="Arial" w:hAnsi="Arial" w:cs="Arial"/>
          <w:sz w:val="24"/>
          <w:szCs w:val="24"/>
        </w:rPr>
        <w:t>.</w:t>
      </w:r>
      <w:bookmarkEnd w:id="11"/>
      <w:r w:rsidR="002D1D4B" w:rsidRPr="00F760F0">
        <w:rPr>
          <w:rFonts w:ascii="Arial" w:hAnsi="Arial" w:cs="Arial"/>
          <w:sz w:val="24"/>
          <w:szCs w:val="24"/>
        </w:rPr>
        <w:t xml:space="preserve"> </w:t>
      </w:r>
    </w:p>
    <w:p w14:paraId="2AE06126" w14:textId="77777777" w:rsidR="0044597E" w:rsidRPr="00125276" w:rsidRDefault="0044597E" w:rsidP="00125276">
      <w:pPr>
        <w:pStyle w:val="Encabezado"/>
        <w:spacing w:line="360" w:lineRule="auto"/>
        <w:ind w:left="1080"/>
        <w:rPr>
          <w:rFonts w:ascii="Arial" w:hAnsi="Arial" w:cs="Arial"/>
          <w:sz w:val="24"/>
          <w:szCs w:val="24"/>
          <w:lang w:val="es-ES"/>
        </w:rPr>
      </w:pPr>
    </w:p>
    <w:p w14:paraId="6A5A847E" w14:textId="328E36B7" w:rsidR="001E7415" w:rsidRPr="00E94EDA" w:rsidRDefault="00B34F7A" w:rsidP="00E94EDA">
      <w:pPr>
        <w:pStyle w:val="Encabezado"/>
        <w:numPr>
          <w:ilvl w:val="0"/>
          <w:numId w:val="3"/>
        </w:numPr>
        <w:tabs>
          <w:tab w:val="clear" w:pos="4419"/>
          <w:tab w:val="clear" w:pos="8838"/>
        </w:tabs>
        <w:spacing w:after="160" w:line="360" w:lineRule="auto"/>
        <w:jc w:val="both"/>
        <w:rPr>
          <w:rFonts w:ascii="Arial" w:hAnsi="Arial" w:cs="Arial"/>
          <w:sz w:val="24"/>
          <w:szCs w:val="24"/>
          <w:lang w:val="es-ES"/>
        </w:rPr>
      </w:pPr>
      <w:bookmarkStart w:id="12" w:name="_Hlk93149447"/>
      <w:r w:rsidRPr="00E94EDA">
        <w:rPr>
          <w:rFonts w:ascii="Arial" w:hAnsi="Arial" w:cs="Arial"/>
          <w:sz w:val="24"/>
          <w:szCs w:val="24"/>
        </w:rPr>
        <w:t xml:space="preserve">Describir el grado de conocimiento de los funcionarios hacia la política de calidad del personal asistencial </w:t>
      </w:r>
      <w:r w:rsidR="002D1D4B" w:rsidRPr="00E94EDA">
        <w:rPr>
          <w:rFonts w:ascii="Arial" w:hAnsi="Arial" w:cs="Arial"/>
          <w:sz w:val="24"/>
          <w:szCs w:val="24"/>
          <w:lang w:val="es-ES"/>
        </w:rPr>
        <w:t>del hospital María inmaculada del municipio de Rioblanco Tolima durante el último trimestre del año 2021.</w:t>
      </w:r>
    </w:p>
    <w:p w14:paraId="2454E94E" w14:textId="18D64DBA" w:rsidR="002D1D4B" w:rsidRPr="00E94EDA" w:rsidRDefault="00B34F7A" w:rsidP="00B34F7A">
      <w:pPr>
        <w:pStyle w:val="Encabezado"/>
        <w:numPr>
          <w:ilvl w:val="0"/>
          <w:numId w:val="3"/>
        </w:numPr>
        <w:spacing w:line="360" w:lineRule="auto"/>
        <w:jc w:val="both"/>
        <w:rPr>
          <w:rFonts w:ascii="Arial" w:hAnsi="Arial" w:cs="Arial"/>
          <w:sz w:val="24"/>
          <w:szCs w:val="24"/>
          <w:lang w:val="es-ES"/>
        </w:rPr>
      </w:pPr>
      <w:r w:rsidRPr="00E94EDA">
        <w:rPr>
          <w:rFonts w:ascii="Arial" w:hAnsi="Arial" w:cs="Arial"/>
          <w:sz w:val="24"/>
          <w:szCs w:val="24"/>
        </w:rPr>
        <w:t>Establecer los riesgos en la ejecución de la política de seguridad del paciente en la E.S.E</w:t>
      </w:r>
      <w:r w:rsidRPr="00E94EDA">
        <w:rPr>
          <w:rFonts w:ascii="Arial" w:hAnsi="Arial" w:cs="Arial"/>
          <w:sz w:val="24"/>
          <w:szCs w:val="24"/>
          <w:lang w:val="es-ES"/>
        </w:rPr>
        <w:t xml:space="preserve"> H</w:t>
      </w:r>
      <w:r w:rsidR="002D1D4B" w:rsidRPr="00E94EDA">
        <w:rPr>
          <w:rFonts w:ascii="Arial" w:hAnsi="Arial" w:cs="Arial"/>
          <w:sz w:val="24"/>
          <w:szCs w:val="24"/>
          <w:lang w:val="es-ES"/>
        </w:rPr>
        <w:t xml:space="preserve">ospital María </w:t>
      </w:r>
      <w:r w:rsidRPr="00E94EDA">
        <w:rPr>
          <w:rFonts w:ascii="Arial" w:hAnsi="Arial" w:cs="Arial"/>
          <w:sz w:val="24"/>
          <w:szCs w:val="24"/>
          <w:lang w:val="es-ES"/>
        </w:rPr>
        <w:t>I</w:t>
      </w:r>
      <w:r w:rsidR="002D1D4B" w:rsidRPr="00E94EDA">
        <w:rPr>
          <w:rFonts w:ascii="Arial" w:hAnsi="Arial" w:cs="Arial"/>
          <w:sz w:val="24"/>
          <w:szCs w:val="24"/>
          <w:lang w:val="es-ES"/>
        </w:rPr>
        <w:t>nmaculada del municipio de Rioblanco Tolima durante el último trimestre del año 2021.</w:t>
      </w:r>
    </w:p>
    <w:p w14:paraId="68872030" w14:textId="77777777" w:rsidR="002D1D4B" w:rsidRPr="00E94EDA" w:rsidRDefault="002D1D4B" w:rsidP="00125276">
      <w:pPr>
        <w:pStyle w:val="Encabezado"/>
        <w:spacing w:line="360" w:lineRule="auto"/>
        <w:jc w:val="both"/>
        <w:rPr>
          <w:rFonts w:ascii="Arial" w:hAnsi="Arial" w:cs="Arial"/>
          <w:sz w:val="24"/>
          <w:szCs w:val="24"/>
          <w:lang w:val="es-ES"/>
        </w:rPr>
      </w:pPr>
    </w:p>
    <w:p w14:paraId="1860CD46" w14:textId="62180467" w:rsidR="007134A9" w:rsidRPr="00E94EDA" w:rsidRDefault="00E94EDA" w:rsidP="00125276">
      <w:pPr>
        <w:pStyle w:val="Encabezado"/>
        <w:numPr>
          <w:ilvl w:val="0"/>
          <w:numId w:val="3"/>
        </w:numPr>
        <w:tabs>
          <w:tab w:val="clear" w:pos="4419"/>
          <w:tab w:val="clear" w:pos="8838"/>
        </w:tabs>
        <w:spacing w:after="160" w:line="360" w:lineRule="auto"/>
        <w:jc w:val="both"/>
        <w:rPr>
          <w:rFonts w:ascii="Arial" w:hAnsi="Arial" w:cs="Arial"/>
          <w:sz w:val="24"/>
          <w:szCs w:val="24"/>
          <w:lang w:val="es-ES"/>
        </w:rPr>
      </w:pPr>
      <w:r w:rsidRPr="00E94EDA">
        <w:rPr>
          <w:rFonts w:ascii="Arial" w:hAnsi="Arial" w:cs="Arial"/>
          <w:sz w:val="24"/>
          <w:szCs w:val="24"/>
        </w:rPr>
        <w:t xml:space="preserve">Analizar el nivel de adherencia de la política de calidad con los programas de seguridad del paciente en los servicios de salud asistenciales </w:t>
      </w:r>
      <w:r w:rsidR="002D1D4B" w:rsidRPr="00E94EDA">
        <w:rPr>
          <w:rFonts w:ascii="Arial" w:hAnsi="Arial" w:cs="Arial"/>
          <w:sz w:val="24"/>
          <w:szCs w:val="24"/>
          <w:lang w:val="es-ES"/>
        </w:rPr>
        <w:t>del hospital María inmaculada del municipio de Rioblanco Tolima durante el último trimestre del año 202</w:t>
      </w:r>
      <w:r w:rsidR="0044597E" w:rsidRPr="00E94EDA">
        <w:rPr>
          <w:rFonts w:ascii="Arial" w:hAnsi="Arial" w:cs="Arial"/>
          <w:sz w:val="24"/>
          <w:szCs w:val="24"/>
          <w:lang w:val="es-ES"/>
        </w:rPr>
        <w:t>1</w:t>
      </w:r>
      <w:r w:rsidR="001E7415" w:rsidRPr="00E94EDA">
        <w:rPr>
          <w:rFonts w:ascii="Arial" w:hAnsi="Arial" w:cs="Arial"/>
          <w:sz w:val="24"/>
          <w:szCs w:val="24"/>
          <w:lang w:val="es-ES"/>
        </w:rPr>
        <w:t>.</w:t>
      </w:r>
      <w:bookmarkEnd w:id="12"/>
    </w:p>
    <w:p w14:paraId="45D8BB1B" w14:textId="5DCBD262" w:rsidR="001329BF" w:rsidRPr="00E562D3" w:rsidRDefault="00F760F0" w:rsidP="001329BF">
      <w:pPr>
        <w:pStyle w:val="Ttulo2"/>
        <w:numPr>
          <w:ilvl w:val="0"/>
          <w:numId w:val="0"/>
        </w:numPr>
        <w:ind w:left="720"/>
        <w:jc w:val="center"/>
        <w:rPr>
          <w:rFonts w:ascii="Arial" w:hAnsi="Arial" w:cs="Arial"/>
          <w:i w:val="0"/>
          <w:iCs w:val="0"/>
          <w:sz w:val="24"/>
          <w:szCs w:val="24"/>
          <w:lang w:val="es-CO"/>
        </w:rPr>
      </w:pPr>
      <w:bookmarkStart w:id="13" w:name="_Toc93161882"/>
      <w:r w:rsidRPr="00E562D3">
        <w:rPr>
          <w:rFonts w:ascii="Arial" w:hAnsi="Arial" w:cs="Arial"/>
          <w:i w:val="0"/>
          <w:iCs w:val="0"/>
          <w:sz w:val="24"/>
          <w:szCs w:val="24"/>
          <w:lang w:val="es-CO"/>
        </w:rPr>
        <w:lastRenderedPageBreak/>
        <w:t xml:space="preserve">1.4 </w:t>
      </w:r>
      <w:r w:rsidR="00FB72C6" w:rsidRPr="00E562D3">
        <w:rPr>
          <w:rFonts w:ascii="Arial" w:hAnsi="Arial" w:cs="Arial"/>
          <w:i w:val="0"/>
          <w:iCs w:val="0"/>
          <w:sz w:val="24"/>
          <w:szCs w:val="24"/>
          <w:lang w:val="es-CO"/>
        </w:rPr>
        <w:t>JUSTIFICACIÓN</w:t>
      </w:r>
      <w:bookmarkEnd w:id="13"/>
    </w:p>
    <w:p w14:paraId="19145181" w14:textId="39D7F085" w:rsidR="001329BF" w:rsidRDefault="001329BF" w:rsidP="001329BF">
      <w:pPr>
        <w:rPr>
          <w:lang w:eastAsia="en-US"/>
        </w:rPr>
      </w:pPr>
    </w:p>
    <w:p w14:paraId="2C32FC81" w14:textId="77777777" w:rsidR="00E562D3" w:rsidRPr="001329BF" w:rsidRDefault="00E562D3" w:rsidP="001329BF">
      <w:pPr>
        <w:rPr>
          <w:lang w:eastAsia="en-US"/>
        </w:rPr>
      </w:pPr>
    </w:p>
    <w:p w14:paraId="268ECA76" w14:textId="77777777" w:rsidR="001329BF" w:rsidRPr="001329BF" w:rsidRDefault="001329BF" w:rsidP="001329BF">
      <w:pPr>
        <w:pStyle w:val="Prrafodelista"/>
        <w:spacing w:line="360" w:lineRule="auto"/>
        <w:ind w:left="0"/>
        <w:jc w:val="both"/>
        <w:rPr>
          <w:rFonts w:ascii="Arial" w:hAnsi="Arial" w:cs="Arial"/>
          <w:sz w:val="24"/>
          <w:szCs w:val="24"/>
          <w:lang w:val="es-ES"/>
        </w:rPr>
      </w:pPr>
      <w:r w:rsidRPr="001329BF">
        <w:rPr>
          <w:rFonts w:ascii="Arial" w:hAnsi="Arial" w:cs="Arial"/>
          <w:sz w:val="24"/>
          <w:szCs w:val="24"/>
          <w:lang w:val="es-ES"/>
        </w:rPr>
        <w:t xml:space="preserve">Calidad y seguridad son términos que ponen a prueba los  procesos y sistemas para ofrecer  servicios de salud,  cuando una entidad de salud  presta servicios con calidad  los usuarios manifestaran el grado de satisfacción, que finalmente se traduce en las políticas institucionales establecidas para llegar a tal fin, es por eso que esta investigación pretende evaluar la adherencia a los protocolos y guías que se establecen como política  de calidad, organizado mediante un programa de seguridad del paciente,  con esta propuesta  buscamos determinar los factores que ayudaran a las instituciones a mejorar los procesos y promover todas las acciones encaminadas a reparar   las condiciones de salud de las personas evitando que hallan complicaciones asociadas al cuidado ofrecido por los trabajadores de la salud.  </w:t>
      </w:r>
    </w:p>
    <w:p w14:paraId="4EF9C790" w14:textId="77777777" w:rsidR="001329BF" w:rsidRPr="001329BF" w:rsidRDefault="001329BF" w:rsidP="001329BF">
      <w:pPr>
        <w:spacing w:line="360" w:lineRule="auto"/>
        <w:jc w:val="both"/>
        <w:rPr>
          <w:rFonts w:ascii="Arial" w:hAnsi="Arial" w:cs="Arial"/>
          <w:sz w:val="24"/>
          <w:szCs w:val="24"/>
          <w:lang w:val="es-ES"/>
        </w:rPr>
      </w:pPr>
    </w:p>
    <w:p w14:paraId="79607743" w14:textId="0987E6AA" w:rsidR="001329BF" w:rsidRPr="001329BF" w:rsidRDefault="001329BF" w:rsidP="001329BF">
      <w:pPr>
        <w:pStyle w:val="Prrafodelista"/>
        <w:spacing w:line="360" w:lineRule="auto"/>
        <w:ind w:left="0"/>
        <w:jc w:val="both"/>
        <w:rPr>
          <w:rFonts w:ascii="Arial" w:hAnsi="Arial" w:cs="Arial"/>
          <w:color w:val="000000"/>
          <w:sz w:val="24"/>
          <w:szCs w:val="24"/>
          <w:shd w:val="clear" w:color="auto" w:fill="FFFFFF"/>
        </w:rPr>
      </w:pPr>
      <w:r w:rsidRPr="001329BF">
        <w:rPr>
          <w:rFonts w:ascii="Arial" w:hAnsi="Arial" w:cs="Arial"/>
          <w:sz w:val="24"/>
          <w:szCs w:val="24"/>
          <w:lang w:val="es-ES"/>
        </w:rPr>
        <w:t xml:space="preserve">Evaluar la calidad de un servicio pone a reto a todos los actores de la institución ya que </w:t>
      </w:r>
      <w:r w:rsidRPr="001329BF">
        <w:rPr>
          <w:rFonts w:ascii="Arial" w:hAnsi="Arial" w:cs="Arial"/>
          <w:color w:val="000000"/>
          <w:sz w:val="24"/>
          <w:szCs w:val="24"/>
          <w:shd w:val="clear" w:color="auto" w:fill="FFFFFF"/>
        </w:rPr>
        <w:t>implementar un sistema para su gestión no es tarea fácil y requiere de un cambio cultural de toda la organización, con esta intervención reflejada en investigación se pretende mejorar la atención de los servicios asistenciales del hospital del municipio de Rioblanco Tolima mediante la medición de la adherencia al programa de seguridad del paciente establecido allí. Este trabajo está proyectado a aportar a la política de ciencia, tecnología e innovación adoptada mediante acuerdo 092 de marzo de 2016 de la corporación universitaria iberoamericana   ya que busca concluir con acciones y definiciones enmarcadas en la ciencia de la salud; Mediante fundamentos reflejados en diseños de documentos con evidencia que permitan mejorar las acciones de seguridad.</w:t>
      </w:r>
    </w:p>
    <w:p w14:paraId="04CC4A0B" w14:textId="77777777" w:rsidR="001329BF" w:rsidRPr="001329BF" w:rsidRDefault="001329BF" w:rsidP="001329BF">
      <w:pPr>
        <w:spacing w:line="360" w:lineRule="auto"/>
        <w:jc w:val="both"/>
        <w:rPr>
          <w:rFonts w:ascii="Arial" w:hAnsi="Arial" w:cs="Arial"/>
          <w:color w:val="000000"/>
          <w:sz w:val="24"/>
          <w:szCs w:val="24"/>
          <w:shd w:val="clear" w:color="auto" w:fill="FFFFFF"/>
        </w:rPr>
      </w:pPr>
    </w:p>
    <w:p w14:paraId="2C412F7C" w14:textId="77777777" w:rsidR="001329BF" w:rsidRPr="001329BF" w:rsidRDefault="001329BF" w:rsidP="001329BF">
      <w:pPr>
        <w:pStyle w:val="Prrafodelista"/>
        <w:spacing w:line="360" w:lineRule="auto"/>
        <w:ind w:left="0"/>
        <w:jc w:val="both"/>
        <w:rPr>
          <w:rFonts w:ascii="Arial" w:hAnsi="Arial" w:cs="Arial"/>
          <w:sz w:val="24"/>
          <w:szCs w:val="24"/>
        </w:rPr>
      </w:pPr>
      <w:r w:rsidRPr="001329BF">
        <w:rPr>
          <w:rFonts w:ascii="Arial" w:hAnsi="Arial" w:cs="Arial"/>
          <w:sz w:val="24"/>
          <w:szCs w:val="24"/>
        </w:rPr>
        <w:t>Hay que tener en cuenta que en la práctica clínica no existe el riesgo cero. La máxima seguridad del paciente se consigue mediante un conocimiento adecuado de los riesgos, la eliminación de los evitables y la prevención y protección de aquellos que hay que asumir de forma inevitable, porque seguridad no es igual a ausencia de riesgo. Podemos considerar que una </w:t>
      </w:r>
      <w:r w:rsidRPr="001329BF">
        <w:rPr>
          <w:rStyle w:val="Textoennegrita"/>
          <w:rFonts w:ascii="Arial" w:hAnsi="Arial" w:cs="Arial"/>
          <w:b w:val="0"/>
          <w:bCs w:val="0"/>
          <w:sz w:val="24"/>
          <w:szCs w:val="24"/>
        </w:rPr>
        <w:t>práctica clínica es segura </w:t>
      </w:r>
      <w:r w:rsidRPr="001329BF">
        <w:rPr>
          <w:rFonts w:ascii="Arial" w:hAnsi="Arial" w:cs="Arial"/>
          <w:sz w:val="24"/>
          <w:szCs w:val="24"/>
        </w:rPr>
        <w:t xml:space="preserve">cuando se realiza con la certeza de que, a </w:t>
      </w:r>
      <w:r w:rsidRPr="001329BF">
        <w:rPr>
          <w:rFonts w:ascii="Arial" w:hAnsi="Arial" w:cs="Arial"/>
          <w:sz w:val="24"/>
          <w:szCs w:val="24"/>
        </w:rPr>
        <w:lastRenderedPageBreak/>
        <w:t>lo largo de todo el proceso, se ha empleado la mejor evidencia disponible en ese momento en referencia a prevenir, minimizar y eliminar los efectos adversos originados por dicha práctica.</w:t>
      </w:r>
    </w:p>
    <w:p w14:paraId="5BC77752" w14:textId="77777777" w:rsidR="001329BF" w:rsidRPr="001329BF" w:rsidRDefault="001329BF" w:rsidP="001329BF">
      <w:pPr>
        <w:spacing w:line="360" w:lineRule="auto"/>
        <w:jc w:val="both"/>
        <w:rPr>
          <w:rFonts w:ascii="Arial" w:hAnsi="Arial" w:cs="Arial"/>
          <w:sz w:val="24"/>
          <w:szCs w:val="24"/>
        </w:rPr>
      </w:pPr>
    </w:p>
    <w:p w14:paraId="0E396560" w14:textId="77777777" w:rsidR="001329BF" w:rsidRPr="001329BF" w:rsidRDefault="001329BF" w:rsidP="001329BF">
      <w:pPr>
        <w:pStyle w:val="Prrafodelista"/>
        <w:spacing w:line="360" w:lineRule="auto"/>
        <w:ind w:left="0"/>
        <w:jc w:val="both"/>
        <w:rPr>
          <w:rFonts w:ascii="Arial" w:hAnsi="Arial" w:cs="Arial"/>
          <w:sz w:val="24"/>
          <w:szCs w:val="24"/>
          <w:shd w:val="clear" w:color="auto" w:fill="FFFFFF"/>
        </w:rPr>
      </w:pPr>
      <w:r w:rsidRPr="001329BF">
        <w:rPr>
          <w:rFonts w:ascii="Arial" w:hAnsi="Arial" w:cs="Arial"/>
          <w:sz w:val="24"/>
          <w:szCs w:val="24"/>
        </w:rPr>
        <w:t xml:space="preserve">Con la realización de ese proyecto se desea establecer una serie de estrategias de mejora  que le permita fomentar en todos funcionarios de la IPS una cultura adecuada y acertada acerca de la Seguridad del paciente, donde se involucre de manera activa a todas las personas que estén en contacto con el programa el área asistencial (Médico, Enfermeras, Psicólogas, Pacientes, Familias y la comunidad en general) cuyo resultado final sea el mejoramiento en la prestación del servicio de salud generando una política de calidad y  un proceso de aprehender continuo.  Para que esto sea viable como aplicabilidad al proceso de establecerá el programa de seguridad del paciente y la política de calidad que se presentara ante el comité de gestión de la calidad del HOSMI con el fin de aprobarla y ejecutarla de forma eficiente y eficaz. </w:t>
      </w:r>
    </w:p>
    <w:p w14:paraId="2C01C0F6" w14:textId="77777777" w:rsidR="001827CA" w:rsidRPr="00125276" w:rsidRDefault="001827CA" w:rsidP="00125276">
      <w:pPr>
        <w:spacing w:line="360" w:lineRule="auto"/>
        <w:jc w:val="both"/>
        <w:rPr>
          <w:rFonts w:ascii="Arial" w:hAnsi="Arial" w:cs="Arial"/>
          <w:color w:val="000000"/>
          <w:sz w:val="24"/>
          <w:szCs w:val="24"/>
          <w:shd w:val="clear" w:color="auto" w:fill="FFFFFF"/>
        </w:rPr>
      </w:pPr>
    </w:p>
    <w:p w14:paraId="00AB2936" w14:textId="5345EFB8" w:rsidR="001E7415" w:rsidRPr="00125276" w:rsidRDefault="001E7415" w:rsidP="00125276">
      <w:pPr>
        <w:spacing w:line="360" w:lineRule="auto"/>
        <w:jc w:val="both"/>
        <w:rPr>
          <w:rFonts w:ascii="Arial" w:hAnsi="Arial" w:cs="Arial"/>
          <w:color w:val="000000"/>
          <w:sz w:val="24"/>
          <w:szCs w:val="24"/>
          <w:shd w:val="clear" w:color="auto" w:fill="FFFFFF"/>
        </w:rPr>
      </w:pPr>
      <w:r w:rsidRPr="00125276">
        <w:rPr>
          <w:rFonts w:ascii="Arial" w:hAnsi="Arial" w:cs="Arial"/>
          <w:color w:val="000000"/>
          <w:sz w:val="24"/>
          <w:szCs w:val="24"/>
          <w:shd w:val="clear" w:color="auto" w:fill="FFFFFF"/>
        </w:rPr>
        <w:t xml:space="preserve"> </w:t>
      </w:r>
    </w:p>
    <w:p w14:paraId="4158BABC" w14:textId="77777777" w:rsidR="001E7415" w:rsidRPr="00125276" w:rsidRDefault="001E7415" w:rsidP="00125276">
      <w:pPr>
        <w:spacing w:line="360" w:lineRule="auto"/>
        <w:jc w:val="both"/>
        <w:rPr>
          <w:rFonts w:ascii="Arial" w:hAnsi="Arial" w:cs="Arial"/>
          <w:color w:val="000000"/>
          <w:sz w:val="24"/>
          <w:szCs w:val="24"/>
          <w:shd w:val="clear" w:color="auto" w:fill="FFFFFF"/>
        </w:rPr>
      </w:pPr>
    </w:p>
    <w:p w14:paraId="236F4FA8" w14:textId="77777777" w:rsidR="001E7415" w:rsidRPr="00125276" w:rsidRDefault="001E7415" w:rsidP="00125276">
      <w:pPr>
        <w:spacing w:line="360" w:lineRule="auto"/>
        <w:jc w:val="both"/>
        <w:rPr>
          <w:rFonts w:ascii="Arial" w:hAnsi="Arial" w:cs="Arial"/>
          <w:sz w:val="24"/>
          <w:szCs w:val="24"/>
        </w:rPr>
      </w:pPr>
    </w:p>
    <w:p w14:paraId="693F9A3D" w14:textId="480CF758" w:rsidR="00B22EA5" w:rsidRPr="00125276" w:rsidRDefault="00B22EA5" w:rsidP="00125276">
      <w:pPr>
        <w:spacing w:line="360" w:lineRule="auto"/>
        <w:jc w:val="both"/>
        <w:rPr>
          <w:rFonts w:ascii="Arial" w:hAnsi="Arial" w:cs="Arial"/>
          <w:sz w:val="24"/>
          <w:szCs w:val="24"/>
        </w:rPr>
      </w:pPr>
    </w:p>
    <w:p w14:paraId="3479B500" w14:textId="3C218629" w:rsidR="00B22EA5" w:rsidRPr="00125276" w:rsidRDefault="00B22EA5" w:rsidP="00125276">
      <w:pPr>
        <w:spacing w:line="360" w:lineRule="auto"/>
        <w:jc w:val="both"/>
        <w:rPr>
          <w:rFonts w:ascii="Arial" w:hAnsi="Arial" w:cs="Arial"/>
          <w:sz w:val="24"/>
          <w:szCs w:val="24"/>
        </w:rPr>
      </w:pPr>
    </w:p>
    <w:p w14:paraId="6D249F78" w14:textId="3106B0DC" w:rsidR="00B22EA5" w:rsidRPr="00125276" w:rsidRDefault="00B22EA5" w:rsidP="00125276">
      <w:pPr>
        <w:spacing w:line="360" w:lineRule="auto"/>
        <w:jc w:val="both"/>
        <w:rPr>
          <w:rFonts w:ascii="Arial" w:hAnsi="Arial" w:cs="Arial"/>
          <w:sz w:val="24"/>
          <w:szCs w:val="24"/>
        </w:rPr>
      </w:pPr>
    </w:p>
    <w:p w14:paraId="68BBC1E9" w14:textId="060AE742" w:rsidR="00B22EA5" w:rsidRPr="00125276" w:rsidRDefault="00B22EA5" w:rsidP="00125276">
      <w:pPr>
        <w:spacing w:line="360" w:lineRule="auto"/>
        <w:jc w:val="both"/>
        <w:rPr>
          <w:rFonts w:ascii="Arial" w:hAnsi="Arial" w:cs="Arial"/>
          <w:sz w:val="24"/>
          <w:szCs w:val="24"/>
        </w:rPr>
      </w:pPr>
    </w:p>
    <w:p w14:paraId="6B5679C2" w14:textId="6F89FCD0" w:rsidR="00B22EA5" w:rsidRPr="00125276" w:rsidRDefault="00B22EA5" w:rsidP="00125276">
      <w:pPr>
        <w:spacing w:line="360" w:lineRule="auto"/>
        <w:jc w:val="both"/>
        <w:rPr>
          <w:rFonts w:ascii="Arial" w:hAnsi="Arial" w:cs="Arial"/>
          <w:sz w:val="24"/>
          <w:szCs w:val="24"/>
        </w:rPr>
      </w:pPr>
    </w:p>
    <w:p w14:paraId="2264990E" w14:textId="3B877B42" w:rsidR="00902B97" w:rsidRDefault="00902B97" w:rsidP="00125276">
      <w:pPr>
        <w:spacing w:line="360" w:lineRule="auto"/>
        <w:jc w:val="both"/>
        <w:rPr>
          <w:rFonts w:ascii="Arial" w:hAnsi="Arial" w:cs="Arial"/>
          <w:sz w:val="24"/>
          <w:szCs w:val="24"/>
        </w:rPr>
      </w:pPr>
    </w:p>
    <w:p w14:paraId="5790720F" w14:textId="77777777" w:rsidR="001329BF" w:rsidRPr="00125276" w:rsidRDefault="001329BF" w:rsidP="00125276">
      <w:pPr>
        <w:spacing w:line="360" w:lineRule="auto"/>
        <w:jc w:val="both"/>
        <w:rPr>
          <w:rFonts w:ascii="Arial" w:hAnsi="Arial" w:cs="Arial"/>
          <w:sz w:val="24"/>
          <w:szCs w:val="24"/>
        </w:rPr>
      </w:pPr>
    </w:p>
    <w:p w14:paraId="7E998AC8" w14:textId="1D96698F" w:rsidR="008F3244" w:rsidRPr="002C008A" w:rsidRDefault="00FB72C6" w:rsidP="002E3833">
      <w:pPr>
        <w:pStyle w:val="Ttulo1"/>
        <w:numPr>
          <w:ilvl w:val="0"/>
          <w:numId w:val="0"/>
        </w:numPr>
        <w:ind w:left="992"/>
        <w:jc w:val="center"/>
        <w:rPr>
          <w:rFonts w:ascii="Arial" w:hAnsi="Arial" w:cs="Arial"/>
          <w:sz w:val="24"/>
          <w:szCs w:val="24"/>
          <w:lang w:val="es-CO"/>
        </w:rPr>
      </w:pPr>
      <w:bookmarkStart w:id="14" w:name="_Toc93161883"/>
      <w:r w:rsidRPr="002C008A">
        <w:rPr>
          <w:rFonts w:ascii="Arial" w:hAnsi="Arial" w:cs="Arial"/>
          <w:sz w:val="24"/>
          <w:szCs w:val="24"/>
          <w:lang w:val="es-CO"/>
        </w:rPr>
        <w:lastRenderedPageBreak/>
        <w:t xml:space="preserve">CAPÍTULO </w:t>
      </w:r>
      <w:r w:rsidR="00DD2681" w:rsidRPr="002C008A">
        <w:rPr>
          <w:rFonts w:ascii="Arial" w:hAnsi="Arial" w:cs="Arial"/>
          <w:sz w:val="24"/>
          <w:szCs w:val="24"/>
          <w:lang w:val="es-CO"/>
        </w:rPr>
        <w:t xml:space="preserve">2 </w:t>
      </w:r>
      <w:r w:rsidR="00DD2681">
        <w:rPr>
          <w:rFonts w:ascii="Arial" w:hAnsi="Arial" w:cs="Arial"/>
          <w:sz w:val="24"/>
          <w:szCs w:val="24"/>
          <w:lang w:val="es-CO"/>
        </w:rPr>
        <w:t>MARCO</w:t>
      </w:r>
      <w:r w:rsidRPr="002C008A">
        <w:rPr>
          <w:rFonts w:ascii="Arial" w:hAnsi="Arial" w:cs="Arial"/>
          <w:sz w:val="24"/>
          <w:szCs w:val="24"/>
          <w:lang w:val="es-CO"/>
        </w:rPr>
        <w:t xml:space="preserve"> DE REFERENCIA.</w:t>
      </w:r>
      <w:bookmarkEnd w:id="14"/>
    </w:p>
    <w:p w14:paraId="20F56D2B" w14:textId="77777777" w:rsidR="008F3244" w:rsidRPr="00125276" w:rsidRDefault="008F3244" w:rsidP="00125276">
      <w:pPr>
        <w:spacing w:line="360" w:lineRule="auto"/>
        <w:jc w:val="both"/>
        <w:rPr>
          <w:rFonts w:ascii="Arial" w:hAnsi="Arial" w:cs="Arial"/>
          <w:b/>
          <w:bCs/>
          <w:sz w:val="24"/>
          <w:szCs w:val="24"/>
        </w:rPr>
      </w:pPr>
    </w:p>
    <w:p w14:paraId="0269C13F" w14:textId="5019FDDC" w:rsidR="008F3244" w:rsidRPr="002C008A" w:rsidRDefault="00D324BC" w:rsidP="00F760F0">
      <w:pPr>
        <w:pStyle w:val="Ttulo2"/>
        <w:numPr>
          <w:ilvl w:val="0"/>
          <w:numId w:val="0"/>
        </w:numPr>
        <w:ind w:left="720"/>
        <w:rPr>
          <w:rFonts w:ascii="Arial" w:hAnsi="Arial" w:cs="Arial"/>
          <w:i w:val="0"/>
          <w:iCs w:val="0"/>
          <w:sz w:val="24"/>
          <w:szCs w:val="24"/>
          <w:lang w:val="es-CO"/>
        </w:rPr>
      </w:pPr>
      <w:r w:rsidRPr="002C008A">
        <w:rPr>
          <w:lang w:val="es-CO"/>
        </w:rPr>
        <w:t xml:space="preserve"> </w:t>
      </w:r>
      <w:bookmarkStart w:id="15" w:name="_Toc93161884"/>
      <w:r w:rsidR="00121023" w:rsidRPr="00E562D3">
        <w:rPr>
          <w:lang w:val="es-CO"/>
        </w:rPr>
        <w:t>2</w:t>
      </w:r>
      <w:r w:rsidRPr="00E562D3">
        <w:rPr>
          <w:lang w:val="es-CO"/>
        </w:rPr>
        <w:t>.</w:t>
      </w:r>
      <w:r w:rsidRPr="00E562D3">
        <w:rPr>
          <w:rFonts w:ascii="Arial" w:hAnsi="Arial" w:cs="Arial"/>
          <w:sz w:val="24"/>
          <w:szCs w:val="24"/>
          <w:lang w:val="es-CO"/>
        </w:rPr>
        <w:t xml:space="preserve">1 </w:t>
      </w:r>
      <w:r w:rsidR="00D418DC" w:rsidRPr="00E562D3">
        <w:rPr>
          <w:rFonts w:ascii="Arial" w:hAnsi="Arial" w:cs="Arial"/>
          <w:sz w:val="24"/>
          <w:szCs w:val="24"/>
          <w:lang w:val="es-CO"/>
        </w:rPr>
        <w:t>marco de antecedentes</w:t>
      </w:r>
      <w:r w:rsidR="007134A9" w:rsidRPr="002C008A">
        <w:rPr>
          <w:rFonts w:ascii="Arial" w:hAnsi="Arial" w:cs="Arial"/>
          <w:i w:val="0"/>
          <w:iCs w:val="0"/>
          <w:sz w:val="24"/>
          <w:szCs w:val="24"/>
          <w:lang w:val="es-CO"/>
        </w:rPr>
        <w:t>.</w:t>
      </w:r>
      <w:bookmarkEnd w:id="15"/>
      <w:r w:rsidR="00D418DC" w:rsidRPr="002C008A">
        <w:rPr>
          <w:rFonts w:ascii="Arial" w:hAnsi="Arial" w:cs="Arial"/>
          <w:i w:val="0"/>
          <w:iCs w:val="0"/>
          <w:sz w:val="24"/>
          <w:szCs w:val="24"/>
          <w:lang w:val="es-CO"/>
        </w:rPr>
        <w:t xml:space="preserve"> </w:t>
      </w:r>
    </w:p>
    <w:p w14:paraId="5060B6D9" w14:textId="77777777" w:rsidR="00902B97" w:rsidRPr="00125276" w:rsidRDefault="00902B97" w:rsidP="00125276">
      <w:pPr>
        <w:spacing w:line="360" w:lineRule="auto"/>
        <w:jc w:val="both"/>
        <w:rPr>
          <w:rFonts w:ascii="Arial" w:hAnsi="Arial" w:cs="Arial"/>
          <w:sz w:val="24"/>
          <w:szCs w:val="24"/>
        </w:rPr>
      </w:pPr>
    </w:p>
    <w:p w14:paraId="3567A2EA" w14:textId="2953746E" w:rsidR="008F3244" w:rsidRPr="00125276" w:rsidRDefault="008F3244" w:rsidP="00125276">
      <w:pPr>
        <w:spacing w:line="360" w:lineRule="auto"/>
        <w:jc w:val="both"/>
        <w:rPr>
          <w:rFonts w:ascii="Arial" w:hAnsi="Arial" w:cs="Arial"/>
          <w:sz w:val="24"/>
          <w:szCs w:val="24"/>
        </w:rPr>
      </w:pPr>
      <w:r w:rsidRPr="00125276">
        <w:rPr>
          <w:rFonts w:ascii="Arial" w:hAnsi="Arial" w:cs="Arial"/>
          <w:sz w:val="24"/>
          <w:szCs w:val="24"/>
        </w:rPr>
        <w:t xml:space="preserve">A pesar de que han pasado 18 años desde que el Instituto de Medicina de los Estados Unidos publicó el </w:t>
      </w:r>
      <w:r w:rsidR="00D418DC" w:rsidRPr="00125276">
        <w:rPr>
          <w:rFonts w:ascii="Arial" w:hAnsi="Arial" w:cs="Arial"/>
          <w:sz w:val="24"/>
          <w:szCs w:val="24"/>
        </w:rPr>
        <w:t>reporte errar</w:t>
      </w:r>
      <w:r w:rsidRPr="00125276">
        <w:rPr>
          <w:rFonts w:ascii="Arial" w:hAnsi="Arial" w:cs="Arial"/>
          <w:sz w:val="24"/>
          <w:szCs w:val="24"/>
        </w:rPr>
        <w:t xml:space="preserve"> es</w:t>
      </w:r>
      <w:r w:rsidR="00530D63" w:rsidRPr="00125276">
        <w:rPr>
          <w:rFonts w:ascii="Arial" w:hAnsi="Arial" w:cs="Arial"/>
          <w:sz w:val="24"/>
          <w:szCs w:val="24"/>
        </w:rPr>
        <w:t xml:space="preserve"> </w:t>
      </w:r>
      <w:r w:rsidR="00D418DC" w:rsidRPr="00125276">
        <w:rPr>
          <w:rFonts w:ascii="Arial" w:hAnsi="Arial" w:cs="Arial"/>
          <w:sz w:val="24"/>
          <w:szCs w:val="24"/>
        </w:rPr>
        <w:t>de humanos</w:t>
      </w:r>
      <w:r w:rsidRPr="00125276">
        <w:rPr>
          <w:rFonts w:ascii="Arial" w:hAnsi="Arial" w:cs="Arial"/>
          <w:sz w:val="24"/>
          <w:szCs w:val="24"/>
        </w:rPr>
        <w:t>, debido a la alta prevalencia de eventos adversos que aún se reporta en la literatura mundial, la seguridad del paciente sigue siendo en la actualidad una prioridad global. Este reporte escandalizó al mundo de la salud al calcular que</w:t>
      </w:r>
      <w:r w:rsidR="00530D63" w:rsidRPr="00125276">
        <w:rPr>
          <w:rFonts w:ascii="Arial" w:hAnsi="Arial" w:cs="Arial"/>
          <w:sz w:val="24"/>
          <w:szCs w:val="24"/>
        </w:rPr>
        <w:t xml:space="preserve"> </w:t>
      </w:r>
      <w:r w:rsidRPr="00125276">
        <w:rPr>
          <w:rFonts w:ascii="Arial" w:hAnsi="Arial" w:cs="Arial"/>
          <w:sz w:val="24"/>
          <w:szCs w:val="24"/>
        </w:rPr>
        <w:t xml:space="preserve">solo en los Estados Unidos de América, alrededor de 100.000 pacientes morían cada año, no como producto de sus enfermedades, sino como producto de errores en la atención médica. Colombia impulsa una Política de Seguridad del Paciente, liderada por el Sistema Obligatorio de Garantía de Calidad de la Atención en Salud, cuyo objetivo es </w:t>
      </w:r>
      <w:r w:rsidR="00D324BC" w:rsidRPr="00125276">
        <w:rPr>
          <w:rFonts w:ascii="Arial" w:hAnsi="Arial" w:cs="Arial"/>
          <w:sz w:val="24"/>
          <w:szCs w:val="24"/>
        </w:rPr>
        <w:t>“</w:t>
      </w:r>
      <w:r w:rsidRPr="00125276">
        <w:rPr>
          <w:rFonts w:ascii="Arial" w:hAnsi="Arial" w:cs="Arial"/>
          <w:sz w:val="24"/>
          <w:szCs w:val="24"/>
        </w:rPr>
        <w:t>prevenir la ocurrencia de situaciones que afecten la seguridad del paciente, reducir y de ser posible eliminar la ocurrencia de eventos adversos para contar con instituciones seguras y competitivas internacionalmente</w:t>
      </w:r>
      <w:r w:rsidR="00D324BC" w:rsidRPr="00125276">
        <w:rPr>
          <w:rFonts w:ascii="Arial" w:hAnsi="Arial" w:cs="Arial"/>
          <w:sz w:val="24"/>
          <w:szCs w:val="24"/>
        </w:rPr>
        <w:t>”</w:t>
      </w:r>
      <w:r w:rsidR="00D324BC" w:rsidRPr="00125276">
        <w:rPr>
          <w:rStyle w:val="Refdenotaalpie"/>
          <w:rFonts w:ascii="Arial" w:hAnsi="Arial" w:cs="Arial"/>
          <w:sz w:val="24"/>
          <w:szCs w:val="24"/>
        </w:rPr>
        <w:footnoteReference w:id="3"/>
      </w:r>
      <w:r w:rsidR="00BD20DC" w:rsidRPr="00125276">
        <w:rPr>
          <w:rFonts w:ascii="Arial" w:hAnsi="Arial" w:cs="Arial"/>
          <w:sz w:val="24"/>
          <w:szCs w:val="24"/>
        </w:rPr>
        <w:t xml:space="preserve">, </w:t>
      </w:r>
      <w:r w:rsidRPr="00125276">
        <w:rPr>
          <w:rFonts w:ascii="Arial" w:hAnsi="Arial" w:cs="Arial"/>
          <w:sz w:val="24"/>
          <w:szCs w:val="24"/>
        </w:rPr>
        <w:t xml:space="preserve"> impulsó una Política de Seguridad del Paciente y una Guía técnica de buenas prácticas en seguridad. A estas les desarrolló unos paquetes instruccionales para que las instituciones tuvieran directrices técnicas para su </w:t>
      </w:r>
      <w:r w:rsidR="00530D63" w:rsidRPr="00125276">
        <w:rPr>
          <w:rFonts w:ascii="Arial" w:hAnsi="Arial" w:cs="Arial"/>
          <w:sz w:val="24"/>
          <w:szCs w:val="24"/>
        </w:rPr>
        <w:t>implementación en</w:t>
      </w:r>
      <w:r w:rsidR="00BD20DC" w:rsidRPr="00125276">
        <w:rPr>
          <w:rFonts w:ascii="Arial" w:hAnsi="Arial" w:cs="Arial"/>
          <w:sz w:val="24"/>
          <w:szCs w:val="24"/>
        </w:rPr>
        <w:t xml:space="preserve"> la </w:t>
      </w:r>
      <w:r w:rsidRPr="00125276">
        <w:rPr>
          <w:rFonts w:ascii="Arial" w:hAnsi="Arial" w:cs="Arial"/>
          <w:sz w:val="24"/>
          <w:szCs w:val="24"/>
        </w:rPr>
        <w:t>práctica.</w:t>
      </w:r>
    </w:p>
    <w:p w14:paraId="452E94A8" w14:textId="77777777" w:rsidR="00902B97" w:rsidRPr="00125276" w:rsidRDefault="00902B97" w:rsidP="00125276">
      <w:pPr>
        <w:spacing w:line="360" w:lineRule="auto"/>
        <w:jc w:val="both"/>
        <w:rPr>
          <w:rFonts w:ascii="Arial" w:hAnsi="Arial" w:cs="Arial"/>
          <w:sz w:val="24"/>
          <w:szCs w:val="24"/>
        </w:rPr>
      </w:pPr>
    </w:p>
    <w:p w14:paraId="521C78B1" w14:textId="685FBFA2" w:rsidR="00530D63" w:rsidRDefault="008F3244" w:rsidP="00125276">
      <w:pPr>
        <w:spacing w:line="360" w:lineRule="auto"/>
        <w:jc w:val="both"/>
        <w:rPr>
          <w:rFonts w:ascii="Arial" w:hAnsi="Arial" w:cs="Arial"/>
          <w:sz w:val="24"/>
          <w:szCs w:val="24"/>
        </w:rPr>
      </w:pPr>
      <w:bookmarkStart w:id="16" w:name="_Hlk93149926"/>
      <w:r w:rsidRPr="00125276">
        <w:rPr>
          <w:rFonts w:ascii="Arial" w:hAnsi="Arial" w:cs="Arial"/>
          <w:sz w:val="24"/>
          <w:szCs w:val="24"/>
        </w:rPr>
        <w:t xml:space="preserve">La Seguridad del Paciente implica la evaluación permanente y proactiva de los riesgos asociados a la atención en salud por eso es inherente e importante la necesidad de </w:t>
      </w:r>
      <w:r w:rsidR="00530D63" w:rsidRPr="00125276">
        <w:rPr>
          <w:rFonts w:ascii="Arial" w:hAnsi="Arial" w:cs="Arial"/>
          <w:sz w:val="24"/>
          <w:szCs w:val="24"/>
        </w:rPr>
        <w:t>que la E.S.E</w:t>
      </w:r>
      <w:r w:rsidR="00BD20DC" w:rsidRPr="00125276">
        <w:rPr>
          <w:rFonts w:ascii="Arial" w:hAnsi="Arial" w:cs="Arial"/>
          <w:sz w:val="24"/>
          <w:szCs w:val="24"/>
        </w:rPr>
        <w:t xml:space="preserve"> </w:t>
      </w:r>
      <w:r w:rsidRPr="00125276">
        <w:rPr>
          <w:rFonts w:ascii="Arial" w:hAnsi="Arial" w:cs="Arial"/>
          <w:sz w:val="24"/>
          <w:szCs w:val="24"/>
        </w:rPr>
        <w:t xml:space="preserve">hospital </w:t>
      </w:r>
      <w:r w:rsidR="00BD20DC" w:rsidRPr="00125276">
        <w:rPr>
          <w:rFonts w:ascii="Arial" w:hAnsi="Arial" w:cs="Arial"/>
          <w:sz w:val="24"/>
          <w:szCs w:val="24"/>
        </w:rPr>
        <w:t xml:space="preserve">María Inmaculada de Rioblanco </w:t>
      </w:r>
      <w:r w:rsidR="00530D63" w:rsidRPr="00125276">
        <w:rPr>
          <w:rFonts w:ascii="Arial" w:hAnsi="Arial" w:cs="Arial"/>
          <w:sz w:val="24"/>
          <w:szCs w:val="24"/>
        </w:rPr>
        <w:t>Tolima, diseñe</w:t>
      </w:r>
      <w:r w:rsidRPr="00125276">
        <w:rPr>
          <w:rFonts w:ascii="Arial" w:hAnsi="Arial" w:cs="Arial"/>
          <w:sz w:val="24"/>
          <w:szCs w:val="24"/>
        </w:rPr>
        <w:t xml:space="preserve"> e implemente de manera constante las barreras de seguridad necesarias</w:t>
      </w:r>
      <w:r w:rsidR="00D418DC" w:rsidRPr="00125276">
        <w:rPr>
          <w:rFonts w:ascii="Arial" w:hAnsi="Arial" w:cs="Arial"/>
          <w:sz w:val="24"/>
          <w:szCs w:val="24"/>
        </w:rPr>
        <w:t xml:space="preserve"> para brindar atención de calidad, disminuir y eliminar todos os riesgos asociados al cuidado en las áreas asistenciales. </w:t>
      </w:r>
    </w:p>
    <w:p w14:paraId="3C478AA9" w14:textId="77777777" w:rsidR="00DD2681" w:rsidRPr="00125276" w:rsidRDefault="00DD2681" w:rsidP="00125276">
      <w:pPr>
        <w:spacing w:line="360" w:lineRule="auto"/>
        <w:jc w:val="both"/>
        <w:rPr>
          <w:rFonts w:ascii="Arial" w:hAnsi="Arial" w:cs="Arial"/>
          <w:sz w:val="24"/>
          <w:szCs w:val="24"/>
        </w:rPr>
      </w:pPr>
    </w:p>
    <w:bookmarkEnd w:id="16"/>
    <w:p w14:paraId="28570E46" w14:textId="77777777" w:rsidR="00DD2681" w:rsidRPr="00DD2681" w:rsidRDefault="00DD2681" w:rsidP="00DD2681">
      <w:pPr>
        <w:pStyle w:val="Prrafodelista"/>
        <w:spacing w:line="360" w:lineRule="auto"/>
        <w:ind w:left="0" w:right="56"/>
        <w:jc w:val="both"/>
        <w:rPr>
          <w:rFonts w:ascii="Arial" w:hAnsi="Arial" w:cs="Arial"/>
          <w:sz w:val="24"/>
          <w:szCs w:val="24"/>
        </w:rPr>
      </w:pPr>
      <w:r w:rsidRPr="00DD2681">
        <w:rPr>
          <w:rFonts w:ascii="Arial" w:eastAsia="Microsoft Sans Serif" w:hAnsi="Arial" w:cs="Arial"/>
          <w:sz w:val="24"/>
          <w:szCs w:val="24"/>
        </w:rPr>
        <w:t xml:space="preserve">Durante el estudio de antecedentes del proyecto se encontró que  en la revista Scielo </w:t>
      </w:r>
      <w:r w:rsidRPr="00DD2681">
        <w:rPr>
          <w:rFonts w:ascii="Arial" w:hAnsi="Arial" w:cs="Arial"/>
          <w:sz w:val="24"/>
          <w:szCs w:val="24"/>
        </w:rPr>
        <w:t xml:space="preserve">Balaguera, Nieto, Peña  y Roso (2018) Realizaron un análisis comparativo entre los </w:t>
      </w:r>
      <w:r w:rsidRPr="00DD2681">
        <w:rPr>
          <w:rFonts w:ascii="Arial" w:hAnsi="Arial" w:cs="Arial"/>
          <w:sz w:val="24"/>
          <w:szCs w:val="24"/>
        </w:rPr>
        <w:lastRenderedPageBreak/>
        <w:t xml:space="preserve">Programas de Seguridad del Paciente de Colombia, Chile y México, para visualizar similitudes y diferencias con el fin de aprender y compartir tanto información como enseñanzas, Se categorizaron los elementos a comparar del Programa de Seguridad del Paciente, se identificaron los criterios de buenas prácticas de las instituciones de referencia, se recogió la información, se resumieron los datos encontrados, se hizo el análisis, se establecieron las diferencias, se incluyeron las condiciones que son viables, se recopilaron las recomendaciones y se incluyeron aquellas que podrían mejorar la implementación de las Buenas Prácticas de Seguridad del Paciente. Después de revisar investigaciones realizadas, se evidencia en pacientes hospitalizados que en Colombia la prevalencia de eventos adversos es de 13.1%, en Chile fluctúa entre el 6,2% y el 15,7% y en México los resultados obtenidos estiman que 8% de los pacientes sufren de un evento adverso. </w:t>
      </w:r>
    </w:p>
    <w:p w14:paraId="2ECB67E0" w14:textId="77777777" w:rsidR="00DD2681" w:rsidRPr="00DD2681" w:rsidRDefault="00DD2681" w:rsidP="00DD2681">
      <w:pPr>
        <w:spacing w:line="360" w:lineRule="auto"/>
        <w:ind w:right="56"/>
        <w:jc w:val="both"/>
        <w:rPr>
          <w:rFonts w:ascii="Arial" w:hAnsi="Arial" w:cs="Arial"/>
          <w:sz w:val="24"/>
          <w:szCs w:val="24"/>
        </w:rPr>
      </w:pPr>
    </w:p>
    <w:p w14:paraId="4C5CCB0D" w14:textId="77777777" w:rsidR="00DD2681" w:rsidRPr="00DD2681" w:rsidRDefault="00DD2681" w:rsidP="00DD2681">
      <w:pPr>
        <w:pStyle w:val="Prrafodelista"/>
        <w:spacing w:line="360" w:lineRule="auto"/>
        <w:ind w:left="0" w:right="56"/>
        <w:jc w:val="both"/>
        <w:rPr>
          <w:rFonts w:ascii="Arial" w:hAnsi="Arial" w:cs="Arial"/>
          <w:sz w:val="24"/>
          <w:szCs w:val="24"/>
        </w:rPr>
      </w:pPr>
      <w:r w:rsidRPr="00DD2681">
        <w:rPr>
          <w:rFonts w:ascii="Arial" w:hAnsi="Arial" w:cs="Arial"/>
          <w:sz w:val="24"/>
          <w:szCs w:val="24"/>
        </w:rPr>
        <w:t>Otra investigación que cabe resaltar es la de Rosales (2018) publicado en Scielo quien determino la adherencia a la normatividad vigente sobre seguridad del paciente en el proceso de identificación de este, bajo los estándares de habilitación, en una institución de salud de Montería. El estudio fue descriptivo cuantitativo; la muestra estuvo conformada por 22 auxiliares de enfermería y 2 enfermeras que laboran en el servicio de urgencias de la institución. Se realizó observación directa de las condiciones del servicio y de la aplicación del protocolo por parte de cada una de las Enfermeras y Auxiliares de Enfermería utilizando una lista de chequeo diseñada en la institución. Como resultado obtenido las barreras administrativas se cumplen en 100%, pues existen los elementos necesarios para el cumplimiento de la identificación del paciente.</w:t>
      </w:r>
    </w:p>
    <w:p w14:paraId="3DE3BCBE" w14:textId="77777777" w:rsidR="00902B97" w:rsidRPr="00125276" w:rsidRDefault="00902B97" w:rsidP="00125276">
      <w:pPr>
        <w:spacing w:line="360" w:lineRule="auto"/>
        <w:jc w:val="both"/>
        <w:rPr>
          <w:rFonts w:ascii="Arial" w:hAnsi="Arial" w:cs="Arial"/>
          <w:b/>
          <w:bCs/>
          <w:sz w:val="24"/>
          <w:szCs w:val="24"/>
        </w:rPr>
      </w:pPr>
    </w:p>
    <w:p w14:paraId="1B221D00" w14:textId="3239E846" w:rsidR="00902B97" w:rsidRDefault="00902B97" w:rsidP="00125276">
      <w:pPr>
        <w:spacing w:line="360" w:lineRule="auto"/>
        <w:jc w:val="both"/>
        <w:rPr>
          <w:rFonts w:ascii="Arial" w:hAnsi="Arial" w:cs="Arial"/>
          <w:b/>
          <w:bCs/>
          <w:sz w:val="24"/>
          <w:szCs w:val="24"/>
        </w:rPr>
      </w:pPr>
    </w:p>
    <w:p w14:paraId="7290929B" w14:textId="2F553899" w:rsidR="00DD2681" w:rsidRDefault="00DD2681" w:rsidP="00125276">
      <w:pPr>
        <w:spacing w:line="360" w:lineRule="auto"/>
        <w:jc w:val="both"/>
        <w:rPr>
          <w:rFonts w:ascii="Arial" w:hAnsi="Arial" w:cs="Arial"/>
          <w:b/>
          <w:bCs/>
          <w:sz w:val="24"/>
          <w:szCs w:val="24"/>
        </w:rPr>
      </w:pPr>
    </w:p>
    <w:p w14:paraId="73691BD2" w14:textId="77777777" w:rsidR="00DD2681" w:rsidRPr="00125276" w:rsidRDefault="00DD2681" w:rsidP="00125276">
      <w:pPr>
        <w:spacing w:line="360" w:lineRule="auto"/>
        <w:jc w:val="both"/>
        <w:rPr>
          <w:rFonts w:ascii="Arial" w:hAnsi="Arial" w:cs="Arial"/>
          <w:b/>
          <w:bCs/>
          <w:sz w:val="24"/>
          <w:szCs w:val="24"/>
        </w:rPr>
      </w:pPr>
    </w:p>
    <w:p w14:paraId="72F8750C" w14:textId="798DBDA9" w:rsidR="00902B97" w:rsidRPr="00E562D3" w:rsidRDefault="00121023" w:rsidP="00F760F0">
      <w:pPr>
        <w:pStyle w:val="Ttulo2"/>
        <w:numPr>
          <w:ilvl w:val="0"/>
          <w:numId w:val="0"/>
        </w:numPr>
        <w:ind w:left="720"/>
        <w:rPr>
          <w:rFonts w:ascii="Arial" w:hAnsi="Arial" w:cs="Arial"/>
          <w:sz w:val="24"/>
          <w:szCs w:val="24"/>
          <w:lang w:val="es-CO"/>
        </w:rPr>
      </w:pPr>
      <w:bookmarkStart w:id="17" w:name="_Toc93161885"/>
      <w:r w:rsidRPr="00E562D3">
        <w:rPr>
          <w:rFonts w:ascii="Arial" w:hAnsi="Arial" w:cs="Arial"/>
          <w:sz w:val="24"/>
          <w:szCs w:val="24"/>
          <w:lang w:val="es-CO"/>
        </w:rPr>
        <w:lastRenderedPageBreak/>
        <w:t>2</w:t>
      </w:r>
      <w:r w:rsidR="003778C8" w:rsidRPr="00E562D3">
        <w:rPr>
          <w:rFonts w:ascii="Arial" w:hAnsi="Arial" w:cs="Arial"/>
          <w:sz w:val="24"/>
          <w:szCs w:val="24"/>
          <w:lang w:val="es-CO"/>
        </w:rPr>
        <w:t>.2 marco conceptual.</w:t>
      </w:r>
      <w:bookmarkEnd w:id="17"/>
      <w:r w:rsidR="003778C8" w:rsidRPr="00E562D3">
        <w:rPr>
          <w:rFonts w:ascii="Arial" w:hAnsi="Arial" w:cs="Arial"/>
          <w:sz w:val="24"/>
          <w:szCs w:val="24"/>
          <w:lang w:val="es-CO"/>
        </w:rPr>
        <w:t xml:space="preserve"> </w:t>
      </w:r>
    </w:p>
    <w:p w14:paraId="4DB1E9B7" w14:textId="77777777" w:rsidR="002E3833" w:rsidRPr="002C008A" w:rsidRDefault="002E3833" w:rsidP="002E3833">
      <w:pPr>
        <w:rPr>
          <w:lang w:eastAsia="en-US"/>
        </w:rPr>
      </w:pPr>
    </w:p>
    <w:p w14:paraId="50D8B55A" w14:textId="06BF464C" w:rsidR="003778C8" w:rsidRPr="00125276" w:rsidRDefault="003778C8" w:rsidP="00125276">
      <w:pPr>
        <w:spacing w:line="360" w:lineRule="auto"/>
        <w:jc w:val="both"/>
        <w:rPr>
          <w:rFonts w:ascii="Arial" w:hAnsi="Arial" w:cs="Arial"/>
          <w:sz w:val="24"/>
          <w:szCs w:val="24"/>
        </w:rPr>
      </w:pPr>
      <w:r w:rsidRPr="00125276">
        <w:rPr>
          <w:rFonts w:ascii="Arial" w:hAnsi="Arial" w:cs="Arial"/>
          <w:b/>
          <w:bCs/>
          <w:sz w:val="24"/>
          <w:szCs w:val="24"/>
        </w:rPr>
        <w:t xml:space="preserve">1.2.1 </w:t>
      </w:r>
      <w:bookmarkStart w:id="18" w:name="_Hlk93150072"/>
      <w:r w:rsidRPr="00125276">
        <w:rPr>
          <w:rFonts w:ascii="Arial" w:hAnsi="Arial" w:cs="Arial"/>
          <w:b/>
          <w:bCs/>
          <w:sz w:val="24"/>
          <w:szCs w:val="24"/>
        </w:rPr>
        <w:t>adherencia al protocolo</w:t>
      </w:r>
      <w:bookmarkEnd w:id="18"/>
      <w:r w:rsidRPr="00125276">
        <w:rPr>
          <w:rFonts w:ascii="Arial" w:hAnsi="Arial" w:cs="Arial"/>
          <w:b/>
          <w:bCs/>
          <w:sz w:val="24"/>
          <w:szCs w:val="24"/>
        </w:rPr>
        <w:t>: “</w:t>
      </w:r>
      <w:r w:rsidRPr="00125276">
        <w:rPr>
          <w:rFonts w:ascii="Arial" w:hAnsi="Arial" w:cs="Arial"/>
          <w:sz w:val="24"/>
          <w:szCs w:val="24"/>
        </w:rPr>
        <w:t>aplicación del conocimiento adquirido en un momento dado en torno a mejorar la condición actual de salud del paciente, basado en experiencias científicas ya certificadas”</w:t>
      </w:r>
      <w:r w:rsidRPr="00125276">
        <w:rPr>
          <w:rStyle w:val="Refdenotaalpie"/>
          <w:rFonts w:ascii="Arial" w:hAnsi="Arial" w:cs="Arial"/>
          <w:sz w:val="24"/>
          <w:szCs w:val="24"/>
        </w:rPr>
        <w:footnoteReference w:id="4"/>
      </w:r>
    </w:p>
    <w:p w14:paraId="3E2DED5C" w14:textId="292050D8" w:rsidR="003778C8" w:rsidRPr="00125276" w:rsidRDefault="003778C8" w:rsidP="00125276">
      <w:pPr>
        <w:spacing w:line="360" w:lineRule="auto"/>
        <w:jc w:val="both"/>
        <w:rPr>
          <w:rFonts w:ascii="Arial" w:hAnsi="Arial" w:cs="Arial"/>
          <w:sz w:val="24"/>
          <w:szCs w:val="24"/>
          <w:shd w:val="clear" w:color="auto" w:fill="FFFFFF"/>
        </w:rPr>
      </w:pPr>
      <w:r w:rsidRPr="00125276">
        <w:rPr>
          <w:rFonts w:ascii="Arial" w:hAnsi="Arial" w:cs="Arial"/>
          <w:b/>
          <w:bCs/>
          <w:sz w:val="24"/>
          <w:szCs w:val="24"/>
        </w:rPr>
        <w:t xml:space="preserve">1.2.2 </w:t>
      </w:r>
      <w:bookmarkStart w:id="19" w:name="_Hlk93150080"/>
      <w:r w:rsidRPr="00125276">
        <w:rPr>
          <w:rFonts w:ascii="Arial" w:hAnsi="Arial" w:cs="Arial"/>
          <w:b/>
          <w:bCs/>
          <w:sz w:val="24"/>
          <w:szCs w:val="24"/>
        </w:rPr>
        <w:t>seguridad del paciente</w:t>
      </w:r>
      <w:bookmarkEnd w:id="19"/>
      <w:r w:rsidRPr="00125276">
        <w:rPr>
          <w:rFonts w:ascii="Arial" w:hAnsi="Arial" w:cs="Arial"/>
          <w:b/>
          <w:bCs/>
          <w:sz w:val="24"/>
          <w:szCs w:val="24"/>
        </w:rPr>
        <w:t xml:space="preserve">: </w:t>
      </w:r>
      <w:r w:rsidR="00157813" w:rsidRPr="00125276">
        <w:rPr>
          <w:rFonts w:ascii="Arial" w:hAnsi="Arial" w:cs="Arial"/>
          <w:sz w:val="24"/>
          <w:szCs w:val="24"/>
          <w:shd w:val="clear" w:color="auto" w:fill="FFFFFF"/>
        </w:rPr>
        <w:t>Se define como el “conjunto de elementos estructurales, procesos, instrumentos y metodologías basadas en evidencias científicamente probadas que propenden por minimizar el riesgo de sufrir un evento adverso en el proceso de atención de salud o de mitigar sus consecuencias. Implica la evaluación permanente de los riesgos asociados a la atención en salud para diseñar e implantar las barreras de seguridad necesarias.​”</w:t>
      </w:r>
      <w:r w:rsidR="00157813" w:rsidRPr="00125276">
        <w:rPr>
          <w:rStyle w:val="Refdenotaalpie"/>
          <w:rFonts w:ascii="Arial" w:hAnsi="Arial" w:cs="Arial"/>
          <w:sz w:val="24"/>
          <w:szCs w:val="24"/>
          <w:shd w:val="clear" w:color="auto" w:fill="FFFFFF"/>
        </w:rPr>
        <w:footnoteReference w:id="5"/>
      </w:r>
    </w:p>
    <w:p w14:paraId="6C4AEFC8" w14:textId="4FEC6C46" w:rsidR="005C04C3" w:rsidRPr="00E562D3" w:rsidRDefault="00157813" w:rsidP="00125276">
      <w:pPr>
        <w:spacing w:line="360" w:lineRule="auto"/>
        <w:jc w:val="both"/>
        <w:rPr>
          <w:rFonts w:ascii="Arial" w:hAnsi="Arial" w:cs="Arial"/>
          <w:b/>
          <w:bCs/>
          <w:sz w:val="24"/>
          <w:szCs w:val="24"/>
        </w:rPr>
      </w:pPr>
      <w:r w:rsidRPr="00125276">
        <w:rPr>
          <w:rFonts w:ascii="Arial" w:hAnsi="Arial" w:cs="Arial"/>
          <w:b/>
          <w:bCs/>
          <w:sz w:val="24"/>
          <w:szCs w:val="24"/>
          <w:shd w:val="clear" w:color="auto" w:fill="FFFFFF"/>
        </w:rPr>
        <w:t xml:space="preserve">1.2.3 </w:t>
      </w:r>
      <w:bookmarkStart w:id="20" w:name="_Hlk93150088"/>
      <w:r w:rsidRPr="00125276">
        <w:rPr>
          <w:rFonts w:ascii="Arial" w:hAnsi="Arial" w:cs="Arial"/>
          <w:b/>
          <w:bCs/>
          <w:sz w:val="24"/>
          <w:szCs w:val="24"/>
          <w:shd w:val="clear" w:color="auto" w:fill="FFFFFF"/>
        </w:rPr>
        <w:t>política de calidad</w:t>
      </w:r>
      <w:bookmarkEnd w:id="20"/>
      <w:r w:rsidR="00B547DF" w:rsidRPr="00125276">
        <w:rPr>
          <w:rFonts w:ascii="Arial" w:hAnsi="Arial" w:cs="Arial"/>
          <w:b/>
          <w:bCs/>
          <w:sz w:val="24"/>
          <w:szCs w:val="24"/>
          <w:shd w:val="clear" w:color="auto" w:fill="FFFFFF"/>
        </w:rPr>
        <w:t xml:space="preserve">: </w:t>
      </w:r>
      <w:r w:rsidR="00B547DF" w:rsidRPr="00125276">
        <w:rPr>
          <w:rFonts w:ascii="Arial" w:hAnsi="Arial" w:cs="Arial"/>
          <w:color w:val="333333"/>
          <w:sz w:val="24"/>
          <w:szCs w:val="24"/>
          <w:shd w:val="clear" w:color="auto" w:fill="FFFFFF"/>
        </w:rPr>
        <w:t>“</w:t>
      </w:r>
      <w:r w:rsidRPr="00125276">
        <w:rPr>
          <w:rFonts w:ascii="Arial" w:hAnsi="Arial" w:cs="Arial"/>
          <w:sz w:val="24"/>
          <w:szCs w:val="24"/>
          <w:shd w:val="clear" w:color="auto" w:fill="FFFFFF"/>
        </w:rPr>
        <w:t>uno de los elementos centrales de un sistema de gestión de calidad. De ahí que se deba establecer, implementar, mantener y comunicar en la organización</w:t>
      </w:r>
      <w:r w:rsidR="00181991" w:rsidRPr="00125276">
        <w:rPr>
          <w:rFonts w:ascii="Arial" w:hAnsi="Arial" w:cs="Arial"/>
          <w:sz w:val="24"/>
          <w:szCs w:val="24"/>
          <w:shd w:val="clear" w:color="auto" w:fill="FFFFFF"/>
        </w:rPr>
        <w:t xml:space="preserve">”. </w:t>
      </w:r>
      <w:r w:rsidR="00181991" w:rsidRPr="00125276">
        <w:rPr>
          <w:rStyle w:val="Refdenotaalpie"/>
          <w:rFonts w:ascii="Arial" w:hAnsi="Arial" w:cs="Arial"/>
          <w:sz w:val="24"/>
          <w:szCs w:val="24"/>
          <w:shd w:val="clear" w:color="auto" w:fill="FFFFFF"/>
        </w:rPr>
        <w:footnoteReference w:id="6"/>
      </w:r>
    </w:p>
    <w:p w14:paraId="23EA796E" w14:textId="5FDD65D2" w:rsidR="002E3833" w:rsidRPr="00E562D3" w:rsidRDefault="00121023" w:rsidP="002E3833">
      <w:pPr>
        <w:pStyle w:val="Ttulo2"/>
        <w:numPr>
          <w:ilvl w:val="0"/>
          <w:numId w:val="0"/>
        </w:numPr>
        <w:ind w:left="720"/>
        <w:rPr>
          <w:lang w:val="es-CO"/>
        </w:rPr>
      </w:pPr>
      <w:bookmarkStart w:id="21" w:name="_Toc93161886"/>
      <w:r w:rsidRPr="002C008A">
        <w:rPr>
          <w:rFonts w:ascii="Arial" w:hAnsi="Arial" w:cs="Arial"/>
          <w:i w:val="0"/>
          <w:iCs w:val="0"/>
          <w:sz w:val="24"/>
          <w:szCs w:val="24"/>
          <w:lang w:val="es-CO"/>
        </w:rPr>
        <w:t>2</w:t>
      </w:r>
      <w:r w:rsidR="00465CE8" w:rsidRPr="00E562D3">
        <w:rPr>
          <w:rFonts w:ascii="Arial" w:hAnsi="Arial" w:cs="Arial"/>
          <w:sz w:val="24"/>
          <w:szCs w:val="24"/>
          <w:lang w:val="es-CO"/>
        </w:rPr>
        <w:t>.3 marco institucional</w:t>
      </w:r>
      <w:r w:rsidR="007134A9" w:rsidRPr="00E562D3">
        <w:rPr>
          <w:lang w:val="es-CO"/>
        </w:rPr>
        <w:t>.</w:t>
      </w:r>
      <w:bookmarkEnd w:id="21"/>
    </w:p>
    <w:p w14:paraId="4B982598" w14:textId="77777777" w:rsidR="002E3833" w:rsidRPr="002E3833" w:rsidRDefault="002E3833" w:rsidP="002E3833">
      <w:pPr>
        <w:rPr>
          <w:lang w:eastAsia="en-US"/>
        </w:rPr>
      </w:pPr>
    </w:p>
    <w:p w14:paraId="49E11847" w14:textId="0999ED5F" w:rsidR="007B7FAD" w:rsidRPr="00125276" w:rsidRDefault="008F3244" w:rsidP="00125276">
      <w:pPr>
        <w:spacing w:after="0" w:line="360" w:lineRule="auto"/>
        <w:jc w:val="both"/>
        <w:rPr>
          <w:rFonts w:ascii="Arial" w:hAnsi="Arial" w:cs="Arial"/>
          <w:sz w:val="24"/>
          <w:szCs w:val="24"/>
          <w:lang w:bidi="es-ES"/>
        </w:rPr>
      </w:pPr>
      <w:r w:rsidRPr="00125276">
        <w:rPr>
          <w:rFonts w:ascii="Arial" w:hAnsi="Arial" w:cs="Arial"/>
          <w:sz w:val="24"/>
          <w:szCs w:val="24"/>
          <w:lang w:bidi="es-ES"/>
        </w:rPr>
        <w:t xml:space="preserve">El Hospital María Inmaculada E.S.E. del Municipio de Rioblanco Tolima, es una empresa social del estado con domicilio en el municipio de Rioblanco (Tolima) y con sede en la Carrera 1 No3 a30. Fue creada según el Acuerdo 007 del 09 de marzo de 1997 del Concejo Municipal como una entidad de categoría especial, descentralizada, del orden municipal, integrada al sistema de seguridad social en salud y sometida al régimen jurídico previsto en el capítulo III, artículos 194, 195 y 197 de la Ley 100 y las demás de </w:t>
      </w:r>
      <w:r w:rsidRPr="00125276">
        <w:rPr>
          <w:rFonts w:ascii="Arial" w:hAnsi="Arial" w:cs="Arial"/>
          <w:sz w:val="24"/>
          <w:szCs w:val="24"/>
          <w:lang w:bidi="es-ES"/>
        </w:rPr>
        <w:lastRenderedPageBreak/>
        <w:t>su orden. La Empresa tiene autonomía administrativa, financiera y presupuestal, y cuenta con personería jurídica y patrimonio propio. Su objeto social es la prestación de servicios de salud y la realización de actividades de promoción y prevención, dirigidas prioritariamente a la población pobre y vulnerable del Municipio. El órgano máximo de dirección de la Empresa es la Junta Directiva, la cual es la encargada de nombrar al gerente.</w:t>
      </w:r>
    </w:p>
    <w:p w14:paraId="7133FCB2" w14:textId="77777777" w:rsidR="00465CE8" w:rsidRPr="00125276" w:rsidRDefault="00465CE8" w:rsidP="00125276">
      <w:pPr>
        <w:spacing w:after="0" w:line="360" w:lineRule="auto"/>
        <w:jc w:val="both"/>
        <w:rPr>
          <w:rFonts w:ascii="Arial" w:hAnsi="Arial" w:cs="Arial"/>
          <w:sz w:val="24"/>
          <w:szCs w:val="24"/>
          <w:lang w:bidi="es-ES"/>
        </w:rPr>
      </w:pPr>
    </w:p>
    <w:p w14:paraId="1A8719AD" w14:textId="54AB9E45" w:rsidR="008F3244" w:rsidRPr="00E562D3" w:rsidRDefault="00121023" w:rsidP="00125276">
      <w:pPr>
        <w:spacing w:after="0" w:line="360" w:lineRule="auto"/>
        <w:jc w:val="both"/>
        <w:rPr>
          <w:rFonts w:ascii="Arial" w:hAnsi="Arial" w:cs="Arial"/>
          <w:b/>
          <w:bCs/>
          <w:i/>
          <w:iCs/>
          <w:sz w:val="24"/>
          <w:szCs w:val="24"/>
        </w:rPr>
      </w:pPr>
      <w:r w:rsidRPr="00E562D3">
        <w:rPr>
          <w:rFonts w:ascii="Arial" w:hAnsi="Arial" w:cs="Arial"/>
          <w:b/>
          <w:bCs/>
          <w:i/>
          <w:iCs/>
          <w:sz w:val="24"/>
          <w:szCs w:val="24"/>
          <w:lang w:bidi="es-ES"/>
        </w:rPr>
        <w:t>2</w:t>
      </w:r>
      <w:r w:rsidR="00465CE8" w:rsidRPr="00E562D3">
        <w:rPr>
          <w:rFonts w:ascii="Arial" w:hAnsi="Arial" w:cs="Arial"/>
          <w:b/>
          <w:bCs/>
          <w:i/>
          <w:iCs/>
          <w:sz w:val="24"/>
          <w:szCs w:val="24"/>
          <w:lang w:bidi="es-ES"/>
        </w:rPr>
        <w:t xml:space="preserve">.3.1 </w:t>
      </w:r>
      <w:r w:rsidR="007B7FAD" w:rsidRPr="00E562D3">
        <w:rPr>
          <w:rFonts w:ascii="Arial" w:hAnsi="Arial" w:cs="Arial"/>
          <w:b/>
          <w:bCs/>
          <w:i/>
          <w:iCs/>
          <w:sz w:val="24"/>
          <w:szCs w:val="24"/>
          <w:lang w:bidi="es-ES"/>
        </w:rPr>
        <w:t xml:space="preserve">reseña histórica </w:t>
      </w:r>
    </w:p>
    <w:p w14:paraId="4BF0CE33" w14:textId="77777777" w:rsidR="008F3244" w:rsidRPr="00125276" w:rsidRDefault="008F3244" w:rsidP="00125276">
      <w:pPr>
        <w:pStyle w:val="Subttulo"/>
        <w:framePr w:hSpace="0" w:wrap="auto" w:vAnchor="margin" w:hAnchor="text" w:yAlign="inline"/>
        <w:spacing w:after="0" w:line="360" w:lineRule="auto"/>
        <w:rPr>
          <w:rFonts w:ascii="Arial" w:hAnsi="Arial" w:cs="Arial"/>
          <w:b/>
          <w:bCs/>
          <w:color w:val="auto"/>
          <w:sz w:val="24"/>
          <w:lang w:bidi="es-ES"/>
        </w:rPr>
      </w:pPr>
    </w:p>
    <w:p w14:paraId="702357E3" w14:textId="77777777" w:rsidR="008F3244" w:rsidRPr="00125276" w:rsidRDefault="008F3244" w:rsidP="00125276">
      <w:pPr>
        <w:pStyle w:val="Subttulo"/>
        <w:framePr w:hSpace="0" w:wrap="auto" w:vAnchor="margin" w:hAnchor="text" w:yAlign="inline"/>
        <w:spacing w:after="0" w:line="360" w:lineRule="auto"/>
        <w:jc w:val="both"/>
        <w:rPr>
          <w:rFonts w:ascii="Arial" w:hAnsi="Arial" w:cs="Arial"/>
          <w:b/>
          <w:bCs/>
          <w:color w:val="000000" w:themeColor="text1"/>
          <w:sz w:val="24"/>
          <w:lang w:bidi="es-ES"/>
        </w:rPr>
      </w:pPr>
      <w:r w:rsidRPr="00125276">
        <w:rPr>
          <w:rFonts w:ascii="Arial" w:hAnsi="Arial" w:cs="Arial"/>
          <w:color w:val="000000" w:themeColor="text1"/>
          <w:sz w:val="24"/>
        </w:rPr>
        <w:t>Antes del ingreso vehicular al municipio de Rioblanco, considerado como una zona de violencia, el Comité de Cafeteros del Tolima, construyó una   edificación   donde hoy funciona el Colegio General Santander, que fue destinado inicialmente como un centro de salud ambulatorio.</w:t>
      </w:r>
    </w:p>
    <w:p w14:paraId="16EF85BF" w14:textId="77777777" w:rsidR="008F3244" w:rsidRPr="00125276" w:rsidRDefault="008F3244" w:rsidP="00125276">
      <w:pPr>
        <w:spacing w:line="360" w:lineRule="auto"/>
        <w:jc w:val="both"/>
        <w:rPr>
          <w:rFonts w:ascii="Arial" w:hAnsi="Arial" w:cs="Arial"/>
          <w:sz w:val="24"/>
          <w:szCs w:val="24"/>
        </w:rPr>
      </w:pPr>
      <w:r w:rsidRPr="00125276">
        <w:rPr>
          <w:rFonts w:ascii="Arial" w:hAnsi="Arial" w:cs="Arial"/>
          <w:sz w:val="24"/>
          <w:szCs w:val="24"/>
        </w:rPr>
        <w:t xml:space="preserve">Una vez dado el servicio de la vía carreteable Rioblanco – Chaparral, el Ejército Nacional organizó brigadas de salud, acudiendo a ellas gran cantidad de familias que recibieron atención médica, servicios de dispensación de medicamentos y otras actividades y culminando este programa, se estableció el puesto de salud por cuenta del gobierno nacional y departamental, asistido por un médico y una enfermera. En esa época, las Fuerzas Militares donaron una ambulancia, tipo jeep mercedes Benz y un equipo instrumental. </w:t>
      </w:r>
    </w:p>
    <w:p w14:paraId="7DEAA19C" w14:textId="77777777" w:rsidR="008F3244" w:rsidRPr="00125276" w:rsidRDefault="008F3244" w:rsidP="00125276">
      <w:pPr>
        <w:spacing w:line="360" w:lineRule="auto"/>
        <w:jc w:val="both"/>
        <w:rPr>
          <w:rFonts w:ascii="Arial" w:hAnsi="Arial" w:cs="Arial"/>
          <w:sz w:val="24"/>
          <w:szCs w:val="24"/>
        </w:rPr>
      </w:pPr>
      <w:r w:rsidRPr="00125276">
        <w:rPr>
          <w:rFonts w:ascii="Arial" w:hAnsi="Arial" w:cs="Arial"/>
          <w:sz w:val="24"/>
          <w:szCs w:val="24"/>
        </w:rPr>
        <w:t>Años más tarde, mediante gestión compartida de la Gobernación del Tolima y Beneficencia del Tolima se hizo realidad el proyecto para construcción y puesta en servicio del “Centro Asistencial María Inmaculada”, entregado a la comunidad el día 15 de junio de 1946. Una vez concluida la edificación, instalada su dotación, este centro de salud se convirtió en junio de 1965 en el Hospital María Inmaculada de Rioblanco con su primera junta administradora.</w:t>
      </w:r>
    </w:p>
    <w:p w14:paraId="2D46EAD7" w14:textId="77777777" w:rsidR="008F3244" w:rsidRPr="00125276" w:rsidRDefault="008F3244" w:rsidP="00125276">
      <w:pPr>
        <w:spacing w:after="0" w:line="360" w:lineRule="auto"/>
        <w:jc w:val="both"/>
        <w:rPr>
          <w:rFonts w:ascii="Arial" w:hAnsi="Arial" w:cs="Arial"/>
          <w:b/>
          <w:bCs/>
          <w:sz w:val="24"/>
          <w:szCs w:val="24"/>
        </w:rPr>
      </w:pPr>
      <w:r w:rsidRPr="00125276">
        <w:rPr>
          <w:rFonts w:ascii="Arial" w:hAnsi="Arial" w:cs="Arial"/>
          <w:sz w:val="24"/>
          <w:szCs w:val="24"/>
        </w:rPr>
        <w:t xml:space="preserve">El Hospital María Inmaculada E.S.E. como institución de salud fue fundado inicialmente, en el año 1963 como puesto  de salud y luego como Centro Asistencial; hoy   Empresa   Social   del Estado del orden municipal, bajo Acuerdo 007 de 1997, del Honorable Concejo Municipal de Rioblanco, con 50 años de servicio  a la  comunidad y convertida </w:t>
      </w:r>
      <w:r w:rsidRPr="00125276">
        <w:rPr>
          <w:rFonts w:ascii="Arial" w:hAnsi="Arial" w:cs="Arial"/>
          <w:sz w:val="24"/>
          <w:szCs w:val="24"/>
        </w:rPr>
        <w:lastRenderedPageBreak/>
        <w:t>en una institución forjadora de la salud en el sur del Tolima prestando sus servicios de promoción y prevención, atención médica, odontológica, laboratorio clínico, farmacia, urgencias y hospitalización</w:t>
      </w:r>
    </w:p>
    <w:p w14:paraId="14ABF5AD" w14:textId="77777777" w:rsidR="008F3244" w:rsidRPr="00125276" w:rsidRDefault="008F3244" w:rsidP="00125276">
      <w:pPr>
        <w:spacing w:after="0" w:line="360" w:lineRule="auto"/>
        <w:jc w:val="both"/>
        <w:rPr>
          <w:rFonts w:ascii="Arial" w:hAnsi="Arial" w:cs="Arial"/>
          <w:b/>
          <w:bCs/>
          <w:sz w:val="24"/>
          <w:szCs w:val="24"/>
        </w:rPr>
      </w:pPr>
    </w:p>
    <w:p w14:paraId="41261D69" w14:textId="77777777" w:rsidR="008F3244" w:rsidRPr="00125276" w:rsidRDefault="008F3244" w:rsidP="00125276">
      <w:pPr>
        <w:spacing w:after="0" w:line="360" w:lineRule="auto"/>
        <w:jc w:val="both"/>
        <w:rPr>
          <w:rFonts w:ascii="Arial" w:hAnsi="Arial" w:cs="Arial"/>
          <w:b/>
          <w:bCs/>
          <w:sz w:val="24"/>
          <w:szCs w:val="24"/>
        </w:rPr>
      </w:pPr>
    </w:p>
    <w:p w14:paraId="6E431431" w14:textId="7840047D" w:rsidR="008F3244" w:rsidRPr="00E562D3" w:rsidRDefault="00121023" w:rsidP="00125276">
      <w:pPr>
        <w:spacing w:after="0" w:line="360" w:lineRule="auto"/>
        <w:jc w:val="both"/>
        <w:rPr>
          <w:rFonts w:ascii="Arial" w:hAnsi="Arial" w:cs="Arial"/>
          <w:b/>
          <w:bCs/>
          <w:i/>
          <w:iCs/>
          <w:sz w:val="24"/>
          <w:szCs w:val="24"/>
        </w:rPr>
      </w:pPr>
      <w:r w:rsidRPr="00E562D3">
        <w:rPr>
          <w:rFonts w:ascii="Arial" w:hAnsi="Arial" w:cs="Arial"/>
          <w:b/>
          <w:bCs/>
          <w:i/>
          <w:iCs/>
          <w:sz w:val="24"/>
          <w:szCs w:val="24"/>
        </w:rPr>
        <w:t>2</w:t>
      </w:r>
      <w:r w:rsidR="00465CE8" w:rsidRPr="00E562D3">
        <w:rPr>
          <w:rFonts w:ascii="Arial" w:hAnsi="Arial" w:cs="Arial"/>
          <w:b/>
          <w:bCs/>
          <w:i/>
          <w:iCs/>
          <w:sz w:val="24"/>
          <w:szCs w:val="24"/>
        </w:rPr>
        <w:t>.3.2</w:t>
      </w:r>
      <w:r w:rsidR="00E7552D" w:rsidRPr="00E562D3">
        <w:rPr>
          <w:rFonts w:ascii="Arial" w:hAnsi="Arial" w:cs="Arial"/>
          <w:b/>
          <w:bCs/>
          <w:i/>
          <w:iCs/>
          <w:sz w:val="24"/>
          <w:szCs w:val="24"/>
        </w:rPr>
        <w:t xml:space="preserve">. </w:t>
      </w:r>
      <w:r w:rsidR="00465CE8" w:rsidRPr="00E562D3">
        <w:rPr>
          <w:rFonts w:ascii="Arial" w:hAnsi="Arial" w:cs="Arial"/>
          <w:b/>
          <w:bCs/>
          <w:i/>
          <w:iCs/>
          <w:sz w:val="24"/>
          <w:szCs w:val="24"/>
        </w:rPr>
        <w:t>misión</w:t>
      </w:r>
    </w:p>
    <w:p w14:paraId="5C316436" w14:textId="77777777" w:rsidR="00FB72C6" w:rsidRPr="00125276" w:rsidRDefault="00FB72C6" w:rsidP="00125276">
      <w:pPr>
        <w:spacing w:after="0" w:line="360" w:lineRule="auto"/>
        <w:jc w:val="both"/>
        <w:rPr>
          <w:rFonts w:ascii="Arial" w:hAnsi="Arial" w:cs="Arial"/>
          <w:b/>
          <w:bCs/>
          <w:sz w:val="24"/>
          <w:szCs w:val="24"/>
        </w:rPr>
      </w:pPr>
    </w:p>
    <w:p w14:paraId="1E6A8DD8" w14:textId="2FA62C16" w:rsidR="008F3244" w:rsidRDefault="008F3244" w:rsidP="00125276">
      <w:pPr>
        <w:spacing w:after="0" w:line="360" w:lineRule="auto"/>
        <w:jc w:val="both"/>
        <w:rPr>
          <w:rFonts w:ascii="Arial" w:hAnsi="Arial" w:cs="Arial"/>
          <w:sz w:val="24"/>
          <w:szCs w:val="24"/>
        </w:rPr>
      </w:pPr>
      <w:r w:rsidRPr="00125276">
        <w:rPr>
          <w:rFonts w:ascii="Arial" w:hAnsi="Arial" w:cs="Arial"/>
          <w:sz w:val="24"/>
          <w:szCs w:val="24"/>
        </w:rPr>
        <w:t>Somos una empresa social del estado prestadora de servicios de salud en el marco del sistema obligatorio de garantía de la calidad, con un personal idóneo, comprometido y eficiente, con el propósito de brindar una atención con calidez humana y responsabilidad social, satisfaciendo las necesidades autóctonas de nuestra comunidad bajo el principio de sostenibilidad institucional</w:t>
      </w:r>
      <w:r w:rsidR="00B547DF">
        <w:rPr>
          <w:rFonts w:ascii="Arial" w:hAnsi="Arial" w:cs="Arial"/>
          <w:sz w:val="24"/>
          <w:szCs w:val="24"/>
        </w:rPr>
        <w:t>.</w:t>
      </w:r>
    </w:p>
    <w:p w14:paraId="14F61ACA" w14:textId="77777777" w:rsidR="00B547DF" w:rsidRPr="00125276" w:rsidRDefault="00B547DF" w:rsidP="00125276">
      <w:pPr>
        <w:spacing w:after="0" w:line="360" w:lineRule="auto"/>
        <w:jc w:val="both"/>
        <w:rPr>
          <w:rFonts w:ascii="Arial" w:hAnsi="Arial" w:cs="Arial"/>
          <w:sz w:val="24"/>
          <w:szCs w:val="24"/>
        </w:rPr>
      </w:pPr>
    </w:p>
    <w:p w14:paraId="78D05CA0" w14:textId="5223688C" w:rsidR="008F3244" w:rsidRPr="00E562D3" w:rsidRDefault="00121023" w:rsidP="00125276">
      <w:pPr>
        <w:spacing w:after="0" w:line="360" w:lineRule="auto"/>
        <w:jc w:val="both"/>
        <w:rPr>
          <w:rFonts w:ascii="Arial" w:hAnsi="Arial" w:cs="Arial"/>
          <w:b/>
          <w:bCs/>
          <w:i/>
          <w:iCs/>
          <w:sz w:val="24"/>
          <w:szCs w:val="24"/>
        </w:rPr>
      </w:pPr>
      <w:r w:rsidRPr="00E562D3">
        <w:rPr>
          <w:rFonts w:ascii="Arial" w:hAnsi="Arial" w:cs="Arial"/>
          <w:b/>
          <w:bCs/>
          <w:i/>
          <w:iCs/>
          <w:sz w:val="24"/>
          <w:szCs w:val="24"/>
        </w:rPr>
        <w:t>2</w:t>
      </w:r>
      <w:r w:rsidR="00465CE8" w:rsidRPr="00E562D3">
        <w:rPr>
          <w:rFonts w:ascii="Arial" w:hAnsi="Arial" w:cs="Arial"/>
          <w:b/>
          <w:bCs/>
          <w:i/>
          <w:iCs/>
          <w:sz w:val="24"/>
          <w:szCs w:val="24"/>
        </w:rPr>
        <w:t>.3.</w:t>
      </w:r>
      <w:r w:rsidR="00894456" w:rsidRPr="00E562D3">
        <w:rPr>
          <w:rFonts w:ascii="Arial" w:hAnsi="Arial" w:cs="Arial"/>
          <w:b/>
          <w:bCs/>
          <w:i/>
          <w:iCs/>
          <w:sz w:val="24"/>
          <w:szCs w:val="24"/>
        </w:rPr>
        <w:t>3. visión</w:t>
      </w:r>
      <w:r w:rsidR="00465CE8" w:rsidRPr="00E562D3">
        <w:rPr>
          <w:rFonts w:ascii="Arial" w:hAnsi="Arial" w:cs="Arial"/>
          <w:b/>
          <w:bCs/>
          <w:i/>
          <w:iCs/>
          <w:sz w:val="24"/>
          <w:szCs w:val="24"/>
        </w:rPr>
        <w:t>.</w:t>
      </w:r>
    </w:p>
    <w:p w14:paraId="074BB1F2" w14:textId="77777777" w:rsidR="00FB72C6" w:rsidRPr="00125276" w:rsidRDefault="00FB72C6" w:rsidP="00125276">
      <w:pPr>
        <w:spacing w:after="0" w:line="360" w:lineRule="auto"/>
        <w:jc w:val="both"/>
        <w:rPr>
          <w:rFonts w:ascii="Arial" w:hAnsi="Arial" w:cs="Arial"/>
          <w:b/>
          <w:bCs/>
          <w:sz w:val="24"/>
          <w:szCs w:val="24"/>
        </w:rPr>
      </w:pPr>
    </w:p>
    <w:p w14:paraId="6C7E5910" w14:textId="77777777" w:rsidR="008F3244" w:rsidRPr="00125276" w:rsidRDefault="008F3244" w:rsidP="00125276">
      <w:pPr>
        <w:spacing w:after="0" w:line="360" w:lineRule="auto"/>
        <w:jc w:val="both"/>
        <w:rPr>
          <w:rFonts w:ascii="Arial" w:hAnsi="Arial" w:cs="Arial"/>
          <w:b/>
          <w:bCs/>
          <w:sz w:val="24"/>
          <w:szCs w:val="24"/>
        </w:rPr>
      </w:pPr>
      <w:r w:rsidRPr="00125276">
        <w:rPr>
          <w:rFonts w:ascii="Arial" w:hAnsi="Arial" w:cs="Arial"/>
          <w:sz w:val="24"/>
          <w:szCs w:val="24"/>
        </w:rPr>
        <w:t>Ser una Empresa prestadora de servicios de salud con la integración de estándares de calidad y seguridad en la ejecución de sus procesos y procedimientos institucionales, innovadora y continua en el desarrollo de las cualidades técnico operativas y de atención humanizada en el cliente interno, con interacción directa, estructurada y formativa con el cliente externo, siendo reconocida a nivel regional por la capacidad de identificación y satisfacción de las necesidades particulares de los usuarios, el alto grado de compromiso social y el desarrollo empresarial sostenible</w:t>
      </w:r>
    </w:p>
    <w:p w14:paraId="462BAD3A" w14:textId="77777777" w:rsidR="008F3244" w:rsidRPr="00125276" w:rsidRDefault="008F3244" w:rsidP="00125276">
      <w:pPr>
        <w:spacing w:line="360" w:lineRule="auto"/>
        <w:ind w:right="3544"/>
        <w:jc w:val="both"/>
        <w:rPr>
          <w:rFonts w:ascii="Arial" w:hAnsi="Arial" w:cs="Arial"/>
          <w:sz w:val="24"/>
          <w:szCs w:val="24"/>
        </w:rPr>
      </w:pPr>
      <w:r w:rsidRPr="00125276">
        <w:rPr>
          <w:rFonts w:ascii="Arial" w:hAnsi="Arial" w:cs="Arial"/>
          <w:sz w:val="24"/>
          <w:szCs w:val="24"/>
        </w:rPr>
        <w:t>.</w:t>
      </w:r>
    </w:p>
    <w:p w14:paraId="14A17200" w14:textId="352AF473" w:rsidR="008F3244" w:rsidRPr="00E562D3" w:rsidRDefault="00121023" w:rsidP="00125276">
      <w:pPr>
        <w:spacing w:after="0" w:line="360" w:lineRule="auto"/>
        <w:jc w:val="both"/>
        <w:rPr>
          <w:rFonts w:ascii="Arial" w:hAnsi="Arial" w:cs="Arial"/>
          <w:b/>
          <w:bCs/>
          <w:i/>
          <w:iCs/>
          <w:sz w:val="24"/>
          <w:szCs w:val="24"/>
        </w:rPr>
      </w:pPr>
      <w:r w:rsidRPr="00E562D3">
        <w:rPr>
          <w:rFonts w:ascii="Arial" w:hAnsi="Arial" w:cs="Arial"/>
          <w:b/>
          <w:bCs/>
          <w:i/>
          <w:iCs/>
          <w:sz w:val="24"/>
          <w:szCs w:val="24"/>
        </w:rPr>
        <w:t>2</w:t>
      </w:r>
      <w:r w:rsidR="00465CE8" w:rsidRPr="00E562D3">
        <w:rPr>
          <w:rFonts w:ascii="Arial" w:hAnsi="Arial" w:cs="Arial"/>
          <w:b/>
          <w:bCs/>
          <w:i/>
          <w:iCs/>
          <w:sz w:val="24"/>
          <w:szCs w:val="24"/>
        </w:rPr>
        <w:t>.3.4 objetivo corporativo</w:t>
      </w:r>
      <w:r w:rsidR="008F3244" w:rsidRPr="00E562D3">
        <w:rPr>
          <w:rFonts w:ascii="Arial" w:hAnsi="Arial" w:cs="Arial"/>
          <w:b/>
          <w:bCs/>
          <w:i/>
          <w:iCs/>
          <w:sz w:val="24"/>
          <w:szCs w:val="24"/>
        </w:rPr>
        <w:t>:</w:t>
      </w:r>
    </w:p>
    <w:p w14:paraId="109F1B02" w14:textId="77777777" w:rsidR="008F3244" w:rsidRPr="00125276" w:rsidRDefault="008F3244" w:rsidP="00125276">
      <w:pPr>
        <w:spacing w:after="0" w:line="360" w:lineRule="auto"/>
        <w:jc w:val="both"/>
        <w:rPr>
          <w:rFonts w:ascii="Arial" w:hAnsi="Arial" w:cs="Arial"/>
          <w:b/>
          <w:bCs/>
          <w:sz w:val="24"/>
          <w:szCs w:val="24"/>
        </w:rPr>
      </w:pPr>
    </w:p>
    <w:p w14:paraId="42DBC743" w14:textId="77777777" w:rsidR="008F3244" w:rsidRPr="00125276" w:rsidRDefault="008F3244" w:rsidP="00125276">
      <w:pPr>
        <w:spacing w:line="360" w:lineRule="auto"/>
        <w:jc w:val="both"/>
        <w:rPr>
          <w:rFonts w:ascii="Arial" w:hAnsi="Arial" w:cs="Arial"/>
          <w:sz w:val="24"/>
          <w:szCs w:val="24"/>
        </w:rPr>
      </w:pPr>
      <w:r w:rsidRPr="00125276">
        <w:rPr>
          <w:rFonts w:ascii="Arial" w:hAnsi="Arial" w:cs="Arial"/>
          <w:sz w:val="24"/>
          <w:szCs w:val="24"/>
        </w:rPr>
        <w:t xml:space="preserve">El objetivo de la Empresa es la prestación de servicios de salud, entendidos como un servicio público a cargo del Estado y como parte integral del sistema de seguridad social en salud. En consecuencia, en desarrollo de este objetivo, adelanta acciones de promoción, prevención, tratamiento y rehabilitación de la salud de las personas. Tiene como domicilio la ciudad de Rioblanco, estando sujeto al régimen jurídico propio de las personas de derecho público, exceptuando el régimen de contratación que se regirá por </w:t>
      </w:r>
      <w:r w:rsidRPr="00125276">
        <w:rPr>
          <w:rFonts w:ascii="Arial" w:hAnsi="Arial" w:cs="Arial"/>
          <w:sz w:val="24"/>
          <w:szCs w:val="24"/>
        </w:rPr>
        <w:lastRenderedPageBreak/>
        <w:t>derecho privado; no obstante, las ESE pueden utilizar discrecionalmente las cláusulas excepcionales previstas en el Estatuto General de Contratación de la Administración Pública (numeral 6° Artículo 195, Ley 100 de 1993).</w:t>
      </w:r>
    </w:p>
    <w:p w14:paraId="480D370A" w14:textId="77777777" w:rsidR="008F3244" w:rsidRPr="00125276" w:rsidRDefault="008F3244" w:rsidP="00125276">
      <w:pPr>
        <w:spacing w:after="0" w:line="360" w:lineRule="auto"/>
        <w:jc w:val="both"/>
        <w:rPr>
          <w:rFonts w:ascii="Arial" w:hAnsi="Arial" w:cs="Arial"/>
          <w:b/>
          <w:bCs/>
          <w:sz w:val="24"/>
          <w:szCs w:val="24"/>
        </w:rPr>
      </w:pPr>
    </w:p>
    <w:p w14:paraId="3E054410" w14:textId="6DA60D37" w:rsidR="008F3244" w:rsidRPr="00E562D3" w:rsidRDefault="00121023" w:rsidP="00125276">
      <w:pPr>
        <w:spacing w:before="29" w:after="0" w:line="360" w:lineRule="auto"/>
        <w:jc w:val="both"/>
        <w:rPr>
          <w:rFonts w:ascii="Arial" w:eastAsia="Arial" w:hAnsi="Arial" w:cs="Arial"/>
          <w:b/>
          <w:i/>
          <w:iCs/>
          <w:sz w:val="24"/>
          <w:szCs w:val="24"/>
        </w:rPr>
      </w:pPr>
      <w:r w:rsidRPr="00E562D3">
        <w:rPr>
          <w:rFonts w:ascii="Arial" w:eastAsia="Arial" w:hAnsi="Arial" w:cs="Arial"/>
          <w:b/>
          <w:i/>
          <w:iCs/>
          <w:spacing w:val="5"/>
          <w:sz w:val="24"/>
          <w:szCs w:val="24"/>
        </w:rPr>
        <w:t>2</w:t>
      </w:r>
      <w:r w:rsidR="00465CE8" w:rsidRPr="00E562D3">
        <w:rPr>
          <w:rFonts w:ascii="Arial" w:eastAsia="Arial" w:hAnsi="Arial" w:cs="Arial"/>
          <w:b/>
          <w:i/>
          <w:iCs/>
          <w:spacing w:val="5"/>
          <w:sz w:val="24"/>
          <w:szCs w:val="24"/>
        </w:rPr>
        <w:t>.3.5. t</w:t>
      </w:r>
      <w:r w:rsidR="00465CE8" w:rsidRPr="00E562D3">
        <w:rPr>
          <w:rFonts w:ascii="Arial" w:eastAsia="Arial" w:hAnsi="Arial" w:cs="Arial"/>
          <w:b/>
          <w:i/>
          <w:iCs/>
          <w:spacing w:val="-1"/>
          <w:sz w:val="24"/>
          <w:szCs w:val="24"/>
        </w:rPr>
        <w:t>a</w:t>
      </w:r>
      <w:r w:rsidR="00465CE8" w:rsidRPr="00E562D3">
        <w:rPr>
          <w:rFonts w:ascii="Arial" w:eastAsia="Arial" w:hAnsi="Arial" w:cs="Arial"/>
          <w:b/>
          <w:i/>
          <w:iCs/>
          <w:spacing w:val="1"/>
          <w:sz w:val="24"/>
          <w:szCs w:val="24"/>
        </w:rPr>
        <w:t>l</w:t>
      </w:r>
      <w:r w:rsidR="00465CE8" w:rsidRPr="00E562D3">
        <w:rPr>
          <w:rFonts w:ascii="Arial" w:eastAsia="Arial" w:hAnsi="Arial" w:cs="Arial"/>
          <w:b/>
          <w:i/>
          <w:iCs/>
          <w:sz w:val="24"/>
          <w:szCs w:val="24"/>
        </w:rPr>
        <w:t>e</w:t>
      </w:r>
      <w:r w:rsidR="00465CE8" w:rsidRPr="00E562D3">
        <w:rPr>
          <w:rFonts w:ascii="Arial" w:eastAsia="Arial" w:hAnsi="Arial" w:cs="Arial"/>
          <w:b/>
          <w:i/>
          <w:iCs/>
          <w:spacing w:val="-5"/>
          <w:sz w:val="24"/>
          <w:szCs w:val="24"/>
        </w:rPr>
        <w:t>n</w:t>
      </w:r>
      <w:r w:rsidR="00465CE8" w:rsidRPr="00E562D3">
        <w:rPr>
          <w:rFonts w:ascii="Arial" w:eastAsia="Arial" w:hAnsi="Arial" w:cs="Arial"/>
          <w:b/>
          <w:i/>
          <w:iCs/>
          <w:spacing w:val="1"/>
          <w:sz w:val="24"/>
          <w:szCs w:val="24"/>
        </w:rPr>
        <w:t>t</w:t>
      </w:r>
      <w:r w:rsidR="00465CE8" w:rsidRPr="00E562D3">
        <w:rPr>
          <w:rFonts w:ascii="Arial" w:eastAsia="Arial" w:hAnsi="Arial" w:cs="Arial"/>
          <w:b/>
          <w:i/>
          <w:iCs/>
          <w:sz w:val="24"/>
          <w:szCs w:val="24"/>
        </w:rPr>
        <w:t>o</w:t>
      </w:r>
      <w:r w:rsidR="00465CE8" w:rsidRPr="00E562D3">
        <w:rPr>
          <w:rFonts w:ascii="Arial" w:eastAsia="Arial" w:hAnsi="Arial" w:cs="Arial"/>
          <w:b/>
          <w:i/>
          <w:iCs/>
          <w:spacing w:val="2"/>
          <w:sz w:val="24"/>
          <w:szCs w:val="24"/>
        </w:rPr>
        <w:t xml:space="preserve"> </w:t>
      </w:r>
      <w:r w:rsidR="00465CE8" w:rsidRPr="00E562D3">
        <w:rPr>
          <w:rFonts w:ascii="Arial" w:eastAsia="Arial" w:hAnsi="Arial" w:cs="Arial"/>
          <w:b/>
          <w:i/>
          <w:iCs/>
          <w:spacing w:val="-1"/>
          <w:sz w:val="24"/>
          <w:szCs w:val="24"/>
        </w:rPr>
        <w:t>h</w:t>
      </w:r>
      <w:r w:rsidR="00465CE8" w:rsidRPr="00E562D3">
        <w:rPr>
          <w:rFonts w:ascii="Arial" w:eastAsia="Arial" w:hAnsi="Arial" w:cs="Arial"/>
          <w:b/>
          <w:i/>
          <w:iCs/>
          <w:sz w:val="24"/>
          <w:szCs w:val="24"/>
        </w:rPr>
        <w:t>um</w:t>
      </w:r>
      <w:r w:rsidR="00465CE8" w:rsidRPr="00E562D3">
        <w:rPr>
          <w:rFonts w:ascii="Arial" w:eastAsia="Arial" w:hAnsi="Arial" w:cs="Arial"/>
          <w:b/>
          <w:i/>
          <w:iCs/>
          <w:spacing w:val="-1"/>
          <w:sz w:val="24"/>
          <w:szCs w:val="24"/>
        </w:rPr>
        <w:t>an</w:t>
      </w:r>
      <w:r w:rsidR="00465CE8" w:rsidRPr="00E562D3">
        <w:rPr>
          <w:rFonts w:ascii="Arial" w:eastAsia="Arial" w:hAnsi="Arial" w:cs="Arial"/>
          <w:b/>
          <w:i/>
          <w:iCs/>
          <w:sz w:val="24"/>
          <w:szCs w:val="24"/>
        </w:rPr>
        <w:t>o</w:t>
      </w:r>
      <w:r w:rsidR="00465CE8" w:rsidRPr="00E562D3">
        <w:rPr>
          <w:rFonts w:ascii="Arial" w:eastAsia="Arial" w:hAnsi="Arial" w:cs="Arial"/>
          <w:b/>
          <w:i/>
          <w:iCs/>
          <w:spacing w:val="3"/>
          <w:sz w:val="24"/>
          <w:szCs w:val="24"/>
        </w:rPr>
        <w:t xml:space="preserve"> </w:t>
      </w:r>
      <w:r w:rsidR="00465CE8" w:rsidRPr="00E562D3">
        <w:rPr>
          <w:rFonts w:ascii="Arial" w:eastAsia="Arial" w:hAnsi="Arial" w:cs="Arial"/>
          <w:b/>
          <w:i/>
          <w:iCs/>
          <w:spacing w:val="-1"/>
          <w:sz w:val="24"/>
          <w:szCs w:val="24"/>
        </w:rPr>
        <w:t>a</w:t>
      </w:r>
      <w:r w:rsidR="00465CE8" w:rsidRPr="00E562D3">
        <w:rPr>
          <w:rFonts w:ascii="Arial" w:eastAsia="Arial" w:hAnsi="Arial" w:cs="Arial"/>
          <w:b/>
          <w:i/>
          <w:iCs/>
          <w:sz w:val="24"/>
          <w:szCs w:val="24"/>
        </w:rPr>
        <w:t>s</w:t>
      </w:r>
      <w:r w:rsidR="00465CE8" w:rsidRPr="00E562D3">
        <w:rPr>
          <w:rFonts w:ascii="Arial" w:eastAsia="Arial" w:hAnsi="Arial" w:cs="Arial"/>
          <w:b/>
          <w:i/>
          <w:iCs/>
          <w:spacing w:val="1"/>
          <w:sz w:val="24"/>
          <w:szCs w:val="24"/>
        </w:rPr>
        <w:t>i</w:t>
      </w:r>
      <w:r w:rsidR="00465CE8" w:rsidRPr="00E562D3">
        <w:rPr>
          <w:rFonts w:ascii="Arial" w:eastAsia="Arial" w:hAnsi="Arial" w:cs="Arial"/>
          <w:b/>
          <w:i/>
          <w:iCs/>
          <w:spacing w:val="-4"/>
          <w:sz w:val="24"/>
          <w:szCs w:val="24"/>
        </w:rPr>
        <w:t>s</w:t>
      </w:r>
      <w:r w:rsidR="00465CE8" w:rsidRPr="00E562D3">
        <w:rPr>
          <w:rFonts w:ascii="Arial" w:eastAsia="Arial" w:hAnsi="Arial" w:cs="Arial"/>
          <w:b/>
          <w:i/>
          <w:iCs/>
          <w:spacing w:val="5"/>
          <w:sz w:val="24"/>
          <w:szCs w:val="24"/>
        </w:rPr>
        <w:t>t</w:t>
      </w:r>
      <w:r w:rsidR="00465CE8" w:rsidRPr="00E562D3">
        <w:rPr>
          <w:rFonts w:ascii="Arial" w:eastAsia="Arial" w:hAnsi="Arial" w:cs="Arial"/>
          <w:b/>
          <w:i/>
          <w:iCs/>
          <w:sz w:val="24"/>
          <w:szCs w:val="24"/>
        </w:rPr>
        <w:t>e</w:t>
      </w:r>
      <w:r w:rsidR="00465CE8" w:rsidRPr="00E562D3">
        <w:rPr>
          <w:rFonts w:ascii="Arial" w:eastAsia="Arial" w:hAnsi="Arial" w:cs="Arial"/>
          <w:b/>
          <w:i/>
          <w:iCs/>
          <w:spacing w:val="-1"/>
          <w:sz w:val="24"/>
          <w:szCs w:val="24"/>
        </w:rPr>
        <w:t>nc</w:t>
      </w:r>
      <w:r w:rsidR="00465CE8" w:rsidRPr="00E562D3">
        <w:rPr>
          <w:rFonts w:ascii="Arial" w:eastAsia="Arial" w:hAnsi="Arial" w:cs="Arial"/>
          <w:b/>
          <w:i/>
          <w:iCs/>
          <w:spacing w:val="1"/>
          <w:sz w:val="24"/>
          <w:szCs w:val="24"/>
        </w:rPr>
        <w:t>i</w:t>
      </w:r>
      <w:r w:rsidR="00465CE8" w:rsidRPr="00E562D3">
        <w:rPr>
          <w:rFonts w:ascii="Arial" w:eastAsia="Arial" w:hAnsi="Arial" w:cs="Arial"/>
          <w:b/>
          <w:i/>
          <w:iCs/>
          <w:spacing w:val="-1"/>
          <w:sz w:val="24"/>
          <w:szCs w:val="24"/>
        </w:rPr>
        <w:t>a</w:t>
      </w:r>
      <w:r w:rsidR="00465CE8" w:rsidRPr="00E562D3">
        <w:rPr>
          <w:rFonts w:ascii="Arial" w:eastAsia="Arial" w:hAnsi="Arial" w:cs="Arial"/>
          <w:b/>
          <w:i/>
          <w:iCs/>
          <w:sz w:val="24"/>
          <w:szCs w:val="24"/>
        </w:rPr>
        <w:t>l</w:t>
      </w:r>
    </w:p>
    <w:p w14:paraId="6B10F3F3" w14:textId="77777777" w:rsidR="008F3244" w:rsidRPr="00125276" w:rsidRDefault="008F3244" w:rsidP="00125276">
      <w:pPr>
        <w:spacing w:before="29" w:after="0" w:line="360" w:lineRule="auto"/>
        <w:jc w:val="both"/>
        <w:rPr>
          <w:rFonts w:ascii="Arial" w:eastAsia="Arial" w:hAnsi="Arial" w:cs="Arial"/>
          <w:sz w:val="24"/>
          <w:szCs w:val="24"/>
        </w:rPr>
      </w:pPr>
    </w:p>
    <w:p w14:paraId="046B9ED4" w14:textId="77777777" w:rsidR="008F3244" w:rsidRPr="00125276" w:rsidRDefault="008F3244" w:rsidP="00125276">
      <w:pPr>
        <w:spacing w:before="29" w:after="0" w:line="360" w:lineRule="auto"/>
        <w:jc w:val="both"/>
        <w:rPr>
          <w:rFonts w:ascii="Arial" w:eastAsia="Arial" w:hAnsi="Arial" w:cs="Arial"/>
          <w:sz w:val="24"/>
          <w:szCs w:val="24"/>
        </w:rPr>
      </w:pPr>
      <w:r w:rsidRPr="00125276">
        <w:rPr>
          <w:rFonts w:ascii="Arial" w:eastAsia="Arial" w:hAnsi="Arial" w:cs="Arial"/>
          <w:sz w:val="24"/>
          <w:szCs w:val="24"/>
        </w:rPr>
        <w:t xml:space="preserve">El </w:t>
      </w:r>
      <w:r w:rsidRPr="00125276">
        <w:rPr>
          <w:rFonts w:ascii="Arial" w:eastAsia="Arial" w:hAnsi="Arial" w:cs="Arial"/>
          <w:spacing w:val="-1"/>
          <w:sz w:val="24"/>
          <w:szCs w:val="24"/>
        </w:rPr>
        <w:t>ho</w:t>
      </w:r>
      <w:r w:rsidRPr="00125276">
        <w:rPr>
          <w:rFonts w:ascii="Arial" w:eastAsia="Arial" w:hAnsi="Arial" w:cs="Arial"/>
          <w:sz w:val="24"/>
          <w:szCs w:val="24"/>
        </w:rPr>
        <w:t>s</w:t>
      </w:r>
      <w:r w:rsidRPr="00125276">
        <w:rPr>
          <w:rFonts w:ascii="Arial" w:eastAsia="Arial" w:hAnsi="Arial" w:cs="Arial"/>
          <w:spacing w:val="-1"/>
          <w:sz w:val="24"/>
          <w:szCs w:val="24"/>
        </w:rPr>
        <w:t>pi</w:t>
      </w:r>
      <w:r w:rsidRPr="00125276">
        <w:rPr>
          <w:rFonts w:ascii="Arial" w:eastAsia="Arial" w:hAnsi="Arial" w:cs="Arial"/>
          <w:spacing w:val="1"/>
          <w:sz w:val="24"/>
          <w:szCs w:val="24"/>
        </w:rPr>
        <w:t>t</w:t>
      </w:r>
      <w:r w:rsidRPr="00125276">
        <w:rPr>
          <w:rFonts w:ascii="Arial" w:eastAsia="Arial" w:hAnsi="Arial" w:cs="Arial"/>
          <w:spacing w:val="2"/>
          <w:sz w:val="24"/>
          <w:szCs w:val="24"/>
        </w:rPr>
        <w:t>a</w:t>
      </w:r>
      <w:r w:rsidRPr="00125276">
        <w:rPr>
          <w:rFonts w:ascii="Arial" w:eastAsia="Arial" w:hAnsi="Arial" w:cs="Arial"/>
          <w:sz w:val="24"/>
          <w:szCs w:val="24"/>
        </w:rPr>
        <w:t>l</w:t>
      </w:r>
      <w:r w:rsidRPr="00125276">
        <w:rPr>
          <w:rFonts w:ascii="Arial" w:eastAsia="Arial" w:hAnsi="Arial" w:cs="Arial"/>
          <w:spacing w:val="1"/>
          <w:sz w:val="24"/>
          <w:szCs w:val="24"/>
        </w:rPr>
        <w:t xml:space="preserve"> </w:t>
      </w:r>
      <w:r w:rsidRPr="00125276">
        <w:rPr>
          <w:rFonts w:ascii="Arial" w:eastAsia="Arial" w:hAnsi="Arial" w:cs="Arial"/>
          <w:sz w:val="24"/>
          <w:szCs w:val="24"/>
        </w:rPr>
        <w:t>M</w:t>
      </w:r>
      <w:r w:rsidRPr="00125276">
        <w:rPr>
          <w:rFonts w:ascii="Arial" w:eastAsia="Arial" w:hAnsi="Arial" w:cs="Arial"/>
          <w:spacing w:val="-1"/>
          <w:sz w:val="24"/>
          <w:szCs w:val="24"/>
        </w:rPr>
        <w:t>a</w:t>
      </w:r>
      <w:r w:rsidRPr="00125276">
        <w:rPr>
          <w:rFonts w:ascii="Arial" w:eastAsia="Arial" w:hAnsi="Arial" w:cs="Arial"/>
          <w:sz w:val="24"/>
          <w:szCs w:val="24"/>
        </w:rPr>
        <w:t>r</w:t>
      </w:r>
      <w:r w:rsidRPr="00125276">
        <w:rPr>
          <w:rFonts w:ascii="Arial" w:eastAsia="Arial" w:hAnsi="Arial" w:cs="Arial"/>
          <w:spacing w:val="1"/>
          <w:sz w:val="24"/>
          <w:szCs w:val="24"/>
        </w:rPr>
        <w:t>í</w:t>
      </w:r>
      <w:r w:rsidRPr="00125276">
        <w:rPr>
          <w:rFonts w:ascii="Arial" w:eastAsia="Arial" w:hAnsi="Arial" w:cs="Arial"/>
          <w:sz w:val="24"/>
          <w:szCs w:val="24"/>
        </w:rPr>
        <w:t xml:space="preserve">a </w:t>
      </w:r>
      <w:r w:rsidRPr="00125276">
        <w:rPr>
          <w:rFonts w:ascii="Arial" w:eastAsia="Arial" w:hAnsi="Arial" w:cs="Arial"/>
          <w:spacing w:val="1"/>
          <w:sz w:val="24"/>
          <w:szCs w:val="24"/>
        </w:rPr>
        <w:t>I</w:t>
      </w:r>
      <w:r w:rsidRPr="00125276">
        <w:rPr>
          <w:rFonts w:ascii="Arial" w:eastAsia="Arial" w:hAnsi="Arial" w:cs="Arial"/>
          <w:spacing w:val="-1"/>
          <w:sz w:val="24"/>
          <w:szCs w:val="24"/>
        </w:rPr>
        <w:t>n</w:t>
      </w:r>
      <w:r w:rsidRPr="00125276">
        <w:rPr>
          <w:rFonts w:ascii="Arial" w:eastAsia="Arial" w:hAnsi="Arial" w:cs="Arial"/>
          <w:sz w:val="24"/>
          <w:szCs w:val="24"/>
        </w:rPr>
        <w:t>m</w:t>
      </w:r>
      <w:r w:rsidRPr="00125276">
        <w:rPr>
          <w:rFonts w:ascii="Arial" w:eastAsia="Arial" w:hAnsi="Arial" w:cs="Arial"/>
          <w:spacing w:val="-1"/>
          <w:sz w:val="24"/>
          <w:szCs w:val="24"/>
        </w:rPr>
        <w:t>a</w:t>
      </w:r>
      <w:r w:rsidRPr="00125276">
        <w:rPr>
          <w:rFonts w:ascii="Arial" w:eastAsia="Arial" w:hAnsi="Arial" w:cs="Arial"/>
          <w:sz w:val="24"/>
          <w:szCs w:val="24"/>
        </w:rPr>
        <w:t>c</w:t>
      </w:r>
      <w:r w:rsidRPr="00125276">
        <w:rPr>
          <w:rFonts w:ascii="Arial" w:eastAsia="Arial" w:hAnsi="Arial" w:cs="Arial"/>
          <w:spacing w:val="-1"/>
          <w:sz w:val="24"/>
          <w:szCs w:val="24"/>
        </w:rPr>
        <w:t>u</w:t>
      </w:r>
      <w:r w:rsidRPr="00125276">
        <w:rPr>
          <w:rFonts w:ascii="Arial" w:eastAsia="Arial" w:hAnsi="Arial" w:cs="Arial"/>
          <w:spacing w:val="2"/>
          <w:sz w:val="24"/>
          <w:szCs w:val="24"/>
        </w:rPr>
        <w:t>l</w:t>
      </w:r>
      <w:r w:rsidRPr="00125276">
        <w:rPr>
          <w:rFonts w:ascii="Arial" w:eastAsia="Arial" w:hAnsi="Arial" w:cs="Arial"/>
          <w:spacing w:val="-1"/>
          <w:sz w:val="24"/>
          <w:szCs w:val="24"/>
        </w:rPr>
        <w:t>ad</w:t>
      </w:r>
      <w:r w:rsidRPr="00125276">
        <w:rPr>
          <w:rFonts w:ascii="Arial" w:eastAsia="Arial" w:hAnsi="Arial" w:cs="Arial"/>
          <w:sz w:val="24"/>
          <w:szCs w:val="24"/>
        </w:rPr>
        <w:t>a c</w:t>
      </w:r>
      <w:r w:rsidRPr="00125276">
        <w:rPr>
          <w:rFonts w:ascii="Arial" w:eastAsia="Arial" w:hAnsi="Arial" w:cs="Arial"/>
          <w:spacing w:val="2"/>
          <w:sz w:val="24"/>
          <w:szCs w:val="24"/>
        </w:rPr>
        <w:t>u</w:t>
      </w:r>
      <w:r w:rsidRPr="00125276">
        <w:rPr>
          <w:rFonts w:ascii="Arial" w:eastAsia="Arial" w:hAnsi="Arial" w:cs="Arial"/>
          <w:spacing w:val="-1"/>
          <w:sz w:val="24"/>
          <w:szCs w:val="24"/>
        </w:rPr>
        <w:t>en</w:t>
      </w:r>
      <w:r w:rsidRPr="00125276">
        <w:rPr>
          <w:rFonts w:ascii="Arial" w:eastAsia="Arial" w:hAnsi="Arial" w:cs="Arial"/>
          <w:spacing w:val="5"/>
          <w:sz w:val="24"/>
          <w:szCs w:val="24"/>
        </w:rPr>
        <w:t>t</w:t>
      </w:r>
      <w:r w:rsidRPr="00125276">
        <w:rPr>
          <w:rFonts w:ascii="Arial" w:eastAsia="Arial" w:hAnsi="Arial" w:cs="Arial"/>
          <w:sz w:val="24"/>
          <w:szCs w:val="24"/>
        </w:rPr>
        <w:t>a c</w:t>
      </w:r>
      <w:r w:rsidRPr="00125276">
        <w:rPr>
          <w:rFonts w:ascii="Arial" w:eastAsia="Arial" w:hAnsi="Arial" w:cs="Arial"/>
          <w:spacing w:val="-1"/>
          <w:sz w:val="24"/>
          <w:szCs w:val="24"/>
        </w:rPr>
        <w:t>o</w:t>
      </w:r>
      <w:r w:rsidRPr="00125276">
        <w:rPr>
          <w:rFonts w:ascii="Arial" w:eastAsia="Arial" w:hAnsi="Arial" w:cs="Arial"/>
          <w:sz w:val="24"/>
          <w:szCs w:val="24"/>
        </w:rPr>
        <w:t xml:space="preserve">n </w:t>
      </w:r>
      <w:r w:rsidRPr="00125276">
        <w:rPr>
          <w:rFonts w:ascii="Arial" w:eastAsia="Arial" w:hAnsi="Arial" w:cs="Arial"/>
          <w:spacing w:val="-1"/>
          <w:sz w:val="24"/>
          <w:szCs w:val="24"/>
        </w:rPr>
        <w:t>u</w:t>
      </w:r>
      <w:r w:rsidRPr="00125276">
        <w:rPr>
          <w:rFonts w:ascii="Arial" w:eastAsia="Arial" w:hAnsi="Arial" w:cs="Arial"/>
          <w:sz w:val="24"/>
          <w:szCs w:val="24"/>
        </w:rPr>
        <w:t xml:space="preserve">n </w:t>
      </w:r>
      <w:r w:rsidRPr="00125276">
        <w:rPr>
          <w:rFonts w:ascii="Arial" w:eastAsia="Arial" w:hAnsi="Arial" w:cs="Arial"/>
          <w:spacing w:val="-1"/>
          <w:sz w:val="24"/>
          <w:szCs w:val="24"/>
        </w:rPr>
        <w:t>e</w:t>
      </w:r>
      <w:r w:rsidRPr="00125276">
        <w:rPr>
          <w:rFonts w:ascii="Arial" w:eastAsia="Arial" w:hAnsi="Arial" w:cs="Arial"/>
          <w:sz w:val="24"/>
          <w:szCs w:val="24"/>
        </w:rPr>
        <w:t>xc</w:t>
      </w:r>
      <w:r w:rsidRPr="00125276">
        <w:rPr>
          <w:rFonts w:ascii="Arial" w:eastAsia="Arial" w:hAnsi="Arial" w:cs="Arial"/>
          <w:spacing w:val="2"/>
          <w:sz w:val="24"/>
          <w:szCs w:val="24"/>
        </w:rPr>
        <w:t>e</w:t>
      </w:r>
      <w:r w:rsidRPr="00125276">
        <w:rPr>
          <w:rFonts w:ascii="Arial" w:eastAsia="Arial" w:hAnsi="Arial" w:cs="Arial"/>
          <w:spacing w:val="-1"/>
          <w:sz w:val="24"/>
          <w:szCs w:val="24"/>
        </w:rPr>
        <w:t>len</w:t>
      </w:r>
      <w:r w:rsidRPr="00125276">
        <w:rPr>
          <w:rFonts w:ascii="Arial" w:eastAsia="Arial" w:hAnsi="Arial" w:cs="Arial"/>
          <w:spacing w:val="1"/>
          <w:sz w:val="24"/>
          <w:szCs w:val="24"/>
        </w:rPr>
        <w:t>t</w:t>
      </w:r>
      <w:r w:rsidRPr="00125276">
        <w:rPr>
          <w:rFonts w:ascii="Arial" w:eastAsia="Arial" w:hAnsi="Arial" w:cs="Arial"/>
          <w:sz w:val="24"/>
          <w:szCs w:val="24"/>
        </w:rPr>
        <w:t xml:space="preserve">e </w:t>
      </w:r>
      <w:r w:rsidRPr="00125276">
        <w:rPr>
          <w:rFonts w:ascii="Arial" w:eastAsia="Arial" w:hAnsi="Arial" w:cs="Arial"/>
          <w:spacing w:val="2"/>
          <w:sz w:val="24"/>
          <w:szCs w:val="24"/>
        </w:rPr>
        <w:t>p</w:t>
      </w:r>
      <w:r w:rsidRPr="00125276">
        <w:rPr>
          <w:rFonts w:ascii="Arial" w:eastAsia="Arial" w:hAnsi="Arial" w:cs="Arial"/>
          <w:spacing w:val="-1"/>
          <w:sz w:val="24"/>
          <w:szCs w:val="24"/>
        </w:rPr>
        <w:t>e</w:t>
      </w:r>
      <w:r w:rsidRPr="00125276">
        <w:rPr>
          <w:rFonts w:ascii="Arial" w:eastAsia="Arial" w:hAnsi="Arial" w:cs="Arial"/>
          <w:sz w:val="24"/>
          <w:szCs w:val="24"/>
        </w:rPr>
        <w:t>rs</w:t>
      </w:r>
      <w:r w:rsidRPr="00125276">
        <w:rPr>
          <w:rFonts w:ascii="Arial" w:eastAsia="Arial" w:hAnsi="Arial" w:cs="Arial"/>
          <w:spacing w:val="-1"/>
          <w:sz w:val="24"/>
          <w:szCs w:val="24"/>
        </w:rPr>
        <w:t>o</w:t>
      </w:r>
      <w:r w:rsidRPr="00125276">
        <w:rPr>
          <w:rFonts w:ascii="Arial" w:eastAsia="Arial" w:hAnsi="Arial" w:cs="Arial"/>
          <w:spacing w:val="2"/>
          <w:sz w:val="24"/>
          <w:szCs w:val="24"/>
        </w:rPr>
        <w:t>n</w:t>
      </w:r>
      <w:r w:rsidRPr="00125276">
        <w:rPr>
          <w:rFonts w:ascii="Arial" w:eastAsia="Arial" w:hAnsi="Arial" w:cs="Arial"/>
          <w:spacing w:val="6"/>
          <w:sz w:val="24"/>
          <w:szCs w:val="24"/>
        </w:rPr>
        <w:t>a</w:t>
      </w:r>
      <w:r w:rsidRPr="00125276">
        <w:rPr>
          <w:rFonts w:ascii="Arial" w:eastAsia="Arial" w:hAnsi="Arial" w:cs="Arial"/>
          <w:sz w:val="24"/>
          <w:szCs w:val="24"/>
        </w:rPr>
        <w:t>l</w:t>
      </w:r>
      <w:r w:rsidRPr="00125276">
        <w:rPr>
          <w:rFonts w:ascii="Arial" w:eastAsia="Arial" w:hAnsi="Arial" w:cs="Arial"/>
          <w:spacing w:val="1"/>
          <w:sz w:val="24"/>
          <w:szCs w:val="24"/>
        </w:rPr>
        <w:t xml:space="preserve"> </w:t>
      </w:r>
      <w:r w:rsidRPr="00125276">
        <w:rPr>
          <w:rFonts w:ascii="Arial" w:eastAsia="Arial" w:hAnsi="Arial" w:cs="Arial"/>
          <w:sz w:val="24"/>
          <w:szCs w:val="24"/>
        </w:rPr>
        <w:t>c</w:t>
      </w:r>
      <w:r w:rsidRPr="00125276">
        <w:rPr>
          <w:rFonts w:ascii="Arial" w:eastAsia="Arial" w:hAnsi="Arial" w:cs="Arial"/>
          <w:spacing w:val="-1"/>
          <w:sz w:val="24"/>
          <w:szCs w:val="24"/>
        </w:rPr>
        <w:t>a</w:t>
      </w:r>
      <w:r w:rsidRPr="00125276">
        <w:rPr>
          <w:rFonts w:ascii="Arial" w:eastAsia="Arial" w:hAnsi="Arial" w:cs="Arial"/>
          <w:spacing w:val="2"/>
          <w:sz w:val="24"/>
          <w:szCs w:val="24"/>
        </w:rPr>
        <w:t>p</w:t>
      </w:r>
      <w:r w:rsidRPr="00125276">
        <w:rPr>
          <w:rFonts w:ascii="Arial" w:eastAsia="Arial" w:hAnsi="Arial" w:cs="Arial"/>
          <w:spacing w:val="-1"/>
          <w:sz w:val="24"/>
          <w:szCs w:val="24"/>
        </w:rPr>
        <w:t>a</w:t>
      </w:r>
      <w:r w:rsidRPr="00125276">
        <w:rPr>
          <w:rFonts w:ascii="Arial" w:eastAsia="Arial" w:hAnsi="Arial" w:cs="Arial"/>
          <w:sz w:val="24"/>
          <w:szCs w:val="24"/>
        </w:rPr>
        <w:t>s</w:t>
      </w:r>
      <w:r w:rsidRPr="00125276">
        <w:rPr>
          <w:rFonts w:ascii="Arial" w:eastAsia="Arial" w:hAnsi="Arial" w:cs="Arial"/>
          <w:spacing w:val="6"/>
          <w:sz w:val="24"/>
          <w:szCs w:val="24"/>
        </w:rPr>
        <w:t xml:space="preserve"> </w:t>
      </w:r>
      <w:r w:rsidRPr="00125276">
        <w:rPr>
          <w:rFonts w:ascii="Arial" w:eastAsia="Arial" w:hAnsi="Arial" w:cs="Arial"/>
          <w:spacing w:val="-1"/>
          <w:sz w:val="24"/>
          <w:szCs w:val="24"/>
        </w:rPr>
        <w:t>e</w:t>
      </w:r>
      <w:r w:rsidRPr="00125276">
        <w:rPr>
          <w:rFonts w:ascii="Arial" w:eastAsia="Arial" w:hAnsi="Arial" w:cs="Arial"/>
          <w:sz w:val="24"/>
          <w:szCs w:val="24"/>
        </w:rPr>
        <w:t xml:space="preserve">n </w:t>
      </w:r>
      <w:r w:rsidRPr="00125276">
        <w:rPr>
          <w:rFonts w:ascii="Arial" w:eastAsia="Arial" w:hAnsi="Arial" w:cs="Arial"/>
          <w:spacing w:val="-1"/>
          <w:sz w:val="24"/>
          <w:szCs w:val="24"/>
        </w:rPr>
        <w:t>e</w:t>
      </w:r>
      <w:r w:rsidRPr="00125276">
        <w:rPr>
          <w:rFonts w:ascii="Arial" w:eastAsia="Arial" w:hAnsi="Arial" w:cs="Arial"/>
          <w:sz w:val="24"/>
          <w:szCs w:val="24"/>
        </w:rPr>
        <w:t>l</w:t>
      </w:r>
      <w:r w:rsidRPr="00125276">
        <w:rPr>
          <w:rFonts w:ascii="Arial" w:eastAsia="Arial" w:hAnsi="Arial" w:cs="Arial"/>
          <w:spacing w:val="1"/>
          <w:sz w:val="24"/>
          <w:szCs w:val="24"/>
        </w:rPr>
        <w:t xml:space="preserve"> </w:t>
      </w:r>
      <w:r w:rsidRPr="00125276">
        <w:rPr>
          <w:rFonts w:ascii="Arial" w:eastAsia="Arial" w:hAnsi="Arial" w:cs="Arial"/>
          <w:spacing w:val="-1"/>
          <w:sz w:val="24"/>
          <w:szCs w:val="24"/>
        </w:rPr>
        <w:t>á</w:t>
      </w:r>
      <w:r w:rsidRPr="00125276">
        <w:rPr>
          <w:rFonts w:ascii="Arial" w:eastAsia="Arial" w:hAnsi="Arial" w:cs="Arial"/>
          <w:sz w:val="24"/>
          <w:szCs w:val="24"/>
        </w:rPr>
        <w:t>m</w:t>
      </w:r>
      <w:r w:rsidRPr="00125276">
        <w:rPr>
          <w:rFonts w:ascii="Arial" w:eastAsia="Arial" w:hAnsi="Arial" w:cs="Arial"/>
          <w:spacing w:val="-1"/>
          <w:sz w:val="24"/>
          <w:szCs w:val="24"/>
        </w:rPr>
        <w:t>bi</w:t>
      </w:r>
      <w:r w:rsidRPr="00125276">
        <w:rPr>
          <w:rFonts w:ascii="Arial" w:eastAsia="Arial" w:hAnsi="Arial" w:cs="Arial"/>
          <w:spacing w:val="1"/>
          <w:sz w:val="24"/>
          <w:szCs w:val="24"/>
        </w:rPr>
        <w:t>t</w:t>
      </w:r>
      <w:r w:rsidRPr="00125276">
        <w:rPr>
          <w:rFonts w:ascii="Arial" w:eastAsia="Arial" w:hAnsi="Arial" w:cs="Arial"/>
          <w:sz w:val="24"/>
          <w:szCs w:val="24"/>
        </w:rPr>
        <w:t xml:space="preserve">o </w:t>
      </w:r>
      <w:r w:rsidRPr="00125276">
        <w:rPr>
          <w:rFonts w:ascii="Arial" w:eastAsia="Arial" w:hAnsi="Arial" w:cs="Arial"/>
          <w:spacing w:val="-1"/>
          <w:sz w:val="24"/>
          <w:szCs w:val="24"/>
        </w:rPr>
        <w:t>p</w:t>
      </w:r>
      <w:r w:rsidRPr="00125276">
        <w:rPr>
          <w:rFonts w:ascii="Arial" w:eastAsia="Arial" w:hAnsi="Arial" w:cs="Arial"/>
          <w:sz w:val="24"/>
          <w:szCs w:val="24"/>
        </w:rPr>
        <w:t>r</w:t>
      </w:r>
      <w:r w:rsidRPr="00125276">
        <w:rPr>
          <w:rFonts w:ascii="Arial" w:eastAsia="Arial" w:hAnsi="Arial" w:cs="Arial"/>
          <w:spacing w:val="-1"/>
          <w:sz w:val="24"/>
          <w:szCs w:val="24"/>
        </w:rPr>
        <w:t>o</w:t>
      </w:r>
      <w:r w:rsidRPr="00125276">
        <w:rPr>
          <w:rFonts w:ascii="Arial" w:eastAsia="Arial" w:hAnsi="Arial" w:cs="Arial"/>
          <w:spacing w:val="1"/>
          <w:sz w:val="24"/>
          <w:szCs w:val="24"/>
        </w:rPr>
        <w:t>f</w:t>
      </w:r>
      <w:r w:rsidRPr="00125276">
        <w:rPr>
          <w:rFonts w:ascii="Arial" w:eastAsia="Arial" w:hAnsi="Arial" w:cs="Arial"/>
          <w:spacing w:val="-1"/>
          <w:sz w:val="24"/>
          <w:szCs w:val="24"/>
        </w:rPr>
        <w:t>e</w:t>
      </w:r>
      <w:r w:rsidRPr="00125276">
        <w:rPr>
          <w:rFonts w:ascii="Arial" w:eastAsia="Arial" w:hAnsi="Arial" w:cs="Arial"/>
          <w:sz w:val="24"/>
          <w:szCs w:val="24"/>
        </w:rPr>
        <w:t>s</w:t>
      </w:r>
      <w:r w:rsidRPr="00125276">
        <w:rPr>
          <w:rFonts w:ascii="Arial" w:eastAsia="Arial" w:hAnsi="Arial" w:cs="Arial"/>
          <w:spacing w:val="-1"/>
          <w:sz w:val="24"/>
          <w:szCs w:val="24"/>
        </w:rPr>
        <w:t>i</w:t>
      </w:r>
      <w:r w:rsidRPr="00125276">
        <w:rPr>
          <w:rFonts w:ascii="Arial" w:eastAsia="Arial" w:hAnsi="Arial" w:cs="Arial"/>
          <w:spacing w:val="2"/>
          <w:sz w:val="24"/>
          <w:szCs w:val="24"/>
        </w:rPr>
        <w:t>o</w:t>
      </w:r>
      <w:r w:rsidRPr="00125276">
        <w:rPr>
          <w:rFonts w:ascii="Arial" w:eastAsia="Arial" w:hAnsi="Arial" w:cs="Arial"/>
          <w:spacing w:val="-1"/>
          <w:sz w:val="24"/>
          <w:szCs w:val="24"/>
        </w:rPr>
        <w:t>n</w:t>
      </w:r>
      <w:r w:rsidRPr="00125276">
        <w:rPr>
          <w:rFonts w:ascii="Arial" w:eastAsia="Arial" w:hAnsi="Arial" w:cs="Arial"/>
          <w:spacing w:val="2"/>
          <w:sz w:val="24"/>
          <w:szCs w:val="24"/>
        </w:rPr>
        <w:t>a</w:t>
      </w:r>
      <w:r w:rsidRPr="00125276">
        <w:rPr>
          <w:rFonts w:ascii="Arial" w:eastAsia="Arial" w:hAnsi="Arial" w:cs="Arial"/>
          <w:sz w:val="24"/>
          <w:szCs w:val="24"/>
        </w:rPr>
        <w:t>l y</w:t>
      </w:r>
      <w:r w:rsidRPr="00125276">
        <w:rPr>
          <w:rFonts w:ascii="Arial" w:eastAsia="Arial" w:hAnsi="Arial" w:cs="Arial"/>
          <w:spacing w:val="1"/>
          <w:sz w:val="24"/>
          <w:szCs w:val="24"/>
        </w:rPr>
        <w:t xml:space="preserve"> </w:t>
      </w:r>
      <w:r w:rsidRPr="00125276">
        <w:rPr>
          <w:rFonts w:ascii="Arial" w:eastAsia="Arial" w:hAnsi="Arial" w:cs="Arial"/>
          <w:spacing w:val="-1"/>
          <w:sz w:val="24"/>
          <w:szCs w:val="24"/>
        </w:rPr>
        <w:t>qu</w:t>
      </w:r>
      <w:r w:rsidRPr="00125276">
        <w:rPr>
          <w:rFonts w:ascii="Arial" w:eastAsia="Arial" w:hAnsi="Arial" w:cs="Arial"/>
          <w:sz w:val="24"/>
          <w:szCs w:val="24"/>
        </w:rPr>
        <w:t xml:space="preserve">e </w:t>
      </w:r>
      <w:r w:rsidRPr="00125276">
        <w:rPr>
          <w:rFonts w:ascii="Arial" w:eastAsia="Arial" w:hAnsi="Arial" w:cs="Arial"/>
          <w:spacing w:val="-1"/>
          <w:sz w:val="24"/>
          <w:szCs w:val="24"/>
        </w:rPr>
        <w:t>ade</w:t>
      </w:r>
      <w:r w:rsidRPr="00125276">
        <w:rPr>
          <w:rFonts w:ascii="Arial" w:eastAsia="Arial" w:hAnsi="Arial" w:cs="Arial"/>
          <w:sz w:val="24"/>
          <w:szCs w:val="24"/>
        </w:rPr>
        <w:t>m</w:t>
      </w:r>
      <w:r w:rsidRPr="00125276">
        <w:rPr>
          <w:rFonts w:ascii="Arial" w:eastAsia="Arial" w:hAnsi="Arial" w:cs="Arial"/>
          <w:spacing w:val="-1"/>
          <w:sz w:val="24"/>
          <w:szCs w:val="24"/>
        </w:rPr>
        <w:t>á</w:t>
      </w:r>
      <w:r w:rsidRPr="00125276">
        <w:rPr>
          <w:rFonts w:ascii="Arial" w:eastAsia="Arial" w:hAnsi="Arial" w:cs="Arial"/>
          <w:sz w:val="24"/>
          <w:szCs w:val="24"/>
        </w:rPr>
        <w:t>s</w:t>
      </w:r>
      <w:r w:rsidRPr="00125276">
        <w:rPr>
          <w:rFonts w:ascii="Arial" w:eastAsia="Arial" w:hAnsi="Arial" w:cs="Arial"/>
          <w:spacing w:val="1"/>
          <w:sz w:val="24"/>
          <w:szCs w:val="24"/>
        </w:rPr>
        <w:t xml:space="preserve"> </w:t>
      </w:r>
      <w:r w:rsidRPr="00125276">
        <w:rPr>
          <w:rFonts w:ascii="Arial" w:eastAsia="Arial" w:hAnsi="Arial" w:cs="Arial"/>
          <w:sz w:val="24"/>
          <w:szCs w:val="24"/>
        </w:rPr>
        <w:t>se c</w:t>
      </w:r>
      <w:r w:rsidRPr="00125276">
        <w:rPr>
          <w:rFonts w:ascii="Arial" w:eastAsia="Arial" w:hAnsi="Arial" w:cs="Arial"/>
          <w:spacing w:val="-1"/>
          <w:sz w:val="24"/>
          <w:szCs w:val="24"/>
        </w:rPr>
        <w:t>a</w:t>
      </w:r>
      <w:r w:rsidRPr="00125276">
        <w:rPr>
          <w:rFonts w:ascii="Arial" w:eastAsia="Arial" w:hAnsi="Arial" w:cs="Arial"/>
          <w:sz w:val="24"/>
          <w:szCs w:val="24"/>
        </w:rPr>
        <w:t>r</w:t>
      </w:r>
      <w:r w:rsidRPr="00125276">
        <w:rPr>
          <w:rFonts w:ascii="Arial" w:eastAsia="Arial" w:hAnsi="Arial" w:cs="Arial"/>
          <w:spacing w:val="-1"/>
          <w:sz w:val="24"/>
          <w:szCs w:val="24"/>
        </w:rPr>
        <w:t>a</w:t>
      </w:r>
      <w:r w:rsidRPr="00125276">
        <w:rPr>
          <w:rFonts w:ascii="Arial" w:eastAsia="Arial" w:hAnsi="Arial" w:cs="Arial"/>
          <w:sz w:val="24"/>
          <w:szCs w:val="24"/>
        </w:rPr>
        <w:t>c</w:t>
      </w:r>
      <w:r w:rsidRPr="00125276">
        <w:rPr>
          <w:rFonts w:ascii="Arial" w:eastAsia="Arial" w:hAnsi="Arial" w:cs="Arial"/>
          <w:spacing w:val="1"/>
          <w:sz w:val="24"/>
          <w:szCs w:val="24"/>
        </w:rPr>
        <w:t>t</w:t>
      </w:r>
      <w:r w:rsidRPr="00125276">
        <w:rPr>
          <w:rFonts w:ascii="Arial" w:eastAsia="Arial" w:hAnsi="Arial" w:cs="Arial"/>
          <w:spacing w:val="2"/>
          <w:sz w:val="24"/>
          <w:szCs w:val="24"/>
        </w:rPr>
        <w:t>e</w:t>
      </w:r>
      <w:r w:rsidRPr="00125276">
        <w:rPr>
          <w:rFonts w:ascii="Arial" w:eastAsia="Arial" w:hAnsi="Arial" w:cs="Arial"/>
          <w:sz w:val="24"/>
          <w:szCs w:val="24"/>
        </w:rPr>
        <w:t>r</w:t>
      </w:r>
      <w:r w:rsidRPr="00125276">
        <w:rPr>
          <w:rFonts w:ascii="Arial" w:eastAsia="Arial" w:hAnsi="Arial" w:cs="Arial"/>
          <w:spacing w:val="-1"/>
          <w:sz w:val="24"/>
          <w:szCs w:val="24"/>
        </w:rPr>
        <w:t>i</w:t>
      </w:r>
      <w:r w:rsidRPr="00125276">
        <w:rPr>
          <w:rFonts w:ascii="Arial" w:eastAsia="Arial" w:hAnsi="Arial" w:cs="Arial"/>
          <w:sz w:val="24"/>
          <w:szCs w:val="24"/>
        </w:rPr>
        <w:t xml:space="preserve">za </w:t>
      </w:r>
      <w:r w:rsidRPr="00125276">
        <w:rPr>
          <w:rFonts w:ascii="Arial" w:eastAsia="Arial" w:hAnsi="Arial" w:cs="Arial"/>
          <w:spacing w:val="-1"/>
          <w:sz w:val="24"/>
          <w:szCs w:val="24"/>
        </w:rPr>
        <w:t>po</w:t>
      </w:r>
      <w:r w:rsidRPr="00125276">
        <w:rPr>
          <w:rFonts w:ascii="Arial" w:eastAsia="Arial" w:hAnsi="Arial" w:cs="Arial"/>
          <w:sz w:val="24"/>
          <w:szCs w:val="24"/>
        </w:rPr>
        <w:t>r</w:t>
      </w:r>
      <w:r w:rsidRPr="00125276">
        <w:rPr>
          <w:rFonts w:ascii="Arial" w:eastAsia="Arial" w:hAnsi="Arial" w:cs="Arial"/>
          <w:spacing w:val="1"/>
          <w:sz w:val="24"/>
          <w:szCs w:val="24"/>
        </w:rPr>
        <w:t xml:space="preserve"> </w:t>
      </w:r>
      <w:r w:rsidRPr="00125276">
        <w:rPr>
          <w:rFonts w:ascii="Arial" w:eastAsia="Arial" w:hAnsi="Arial" w:cs="Arial"/>
          <w:sz w:val="24"/>
          <w:szCs w:val="24"/>
        </w:rPr>
        <w:t xml:space="preserve">su </w:t>
      </w:r>
      <w:r w:rsidRPr="00125276">
        <w:rPr>
          <w:rFonts w:ascii="Arial" w:eastAsia="Arial" w:hAnsi="Arial" w:cs="Arial"/>
          <w:spacing w:val="-1"/>
          <w:sz w:val="24"/>
          <w:szCs w:val="24"/>
        </w:rPr>
        <w:t>a</w:t>
      </w:r>
      <w:r w:rsidRPr="00125276">
        <w:rPr>
          <w:rFonts w:ascii="Arial" w:eastAsia="Arial" w:hAnsi="Arial" w:cs="Arial"/>
          <w:sz w:val="24"/>
          <w:szCs w:val="24"/>
        </w:rPr>
        <w:t>m</w:t>
      </w:r>
      <w:r w:rsidRPr="00125276">
        <w:rPr>
          <w:rFonts w:ascii="Arial" w:eastAsia="Arial" w:hAnsi="Arial" w:cs="Arial"/>
          <w:spacing w:val="-1"/>
          <w:sz w:val="24"/>
          <w:szCs w:val="24"/>
        </w:rPr>
        <w:t>abi</w:t>
      </w:r>
      <w:r w:rsidRPr="00125276">
        <w:rPr>
          <w:rFonts w:ascii="Arial" w:eastAsia="Arial" w:hAnsi="Arial" w:cs="Arial"/>
          <w:spacing w:val="2"/>
          <w:sz w:val="24"/>
          <w:szCs w:val="24"/>
        </w:rPr>
        <w:t>l</w:t>
      </w:r>
      <w:r w:rsidRPr="00125276">
        <w:rPr>
          <w:rFonts w:ascii="Arial" w:eastAsia="Arial" w:hAnsi="Arial" w:cs="Arial"/>
          <w:spacing w:val="-1"/>
          <w:sz w:val="24"/>
          <w:szCs w:val="24"/>
        </w:rPr>
        <w:t>i</w:t>
      </w:r>
      <w:r w:rsidRPr="00125276">
        <w:rPr>
          <w:rFonts w:ascii="Arial" w:eastAsia="Arial" w:hAnsi="Arial" w:cs="Arial"/>
          <w:spacing w:val="2"/>
          <w:sz w:val="24"/>
          <w:szCs w:val="24"/>
        </w:rPr>
        <w:t>d</w:t>
      </w:r>
      <w:r w:rsidRPr="00125276">
        <w:rPr>
          <w:rFonts w:ascii="Arial" w:eastAsia="Arial" w:hAnsi="Arial" w:cs="Arial"/>
          <w:spacing w:val="-1"/>
          <w:sz w:val="24"/>
          <w:szCs w:val="24"/>
        </w:rPr>
        <w:t>ad</w:t>
      </w:r>
      <w:r w:rsidRPr="00125276">
        <w:rPr>
          <w:rFonts w:ascii="Arial" w:eastAsia="Arial" w:hAnsi="Arial" w:cs="Arial"/>
          <w:sz w:val="24"/>
          <w:szCs w:val="24"/>
        </w:rPr>
        <w:t>,</w:t>
      </w:r>
      <w:r w:rsidRPr="00125276">
        <w:rPr>
          <w:rFonts w:ascii="Arial" w:eastAsia="Arial" w:hAnsi="Arial" w:cs="Arial"/>
          <w:spacing w:val="2"/>
          <w:sz w:val="24"/>
          <w:szCs w:val="24"/>
        </w:rPr>
        <w:t xml:space="preserve"> </w:t>
      </w:r>
      <w:r w:rsidRPr="00125276">
        <w:rPr>
          <w:rFonts w:ascii="Arial" w:eastAsia="Arial" w:hAnsi="Arial" w:cs="Arial"/>
          <w:spacing w:val="1"/>
          <w:sz w:val="24"/>
          <w:szCs w:val="24"/>
        </w:rPr>
        <w:t>t</w:t>
      </w:r>
      <w:r w:rsidRPr="00125276">
        <w:rPr>
          <w:rFonts w:ascii="Arial" w:eastAsia="Arial" w:hAnsi="Arial" w:cs="Arial"/>
          <w:sz w:val="24"/>
          <w:szCs w:val="24"/>
        </w:rPr>
        <w:t>r</w:t>
      </w:r>
      <w:r w:rsidRPr="00125276">
        <w:rPr>
          <w:rFonts w:ascii="Arial" w:eastAsia="Arial" w:hAnsi="Arial" w:cs="Arial"/>
          <w:spacing w:val="-1"/>
          <w:sz w:val="24"/>
          <w:szCs w:val="24"/>
        </w:rPr>
        <w:t>a</w:t>
      </w:r>
      <w:r w:rsidRPr="00125276">
        <w:rPr>
          <w:rFonts w:ascii="Arial" w:eastAsia="Arial" w:hAnsi="Arial" w:cs="Arial"/>
          <w:spacing w:val="1"/>
          <w:sz w:val="24"/>
          <w:szCs w:val="24"/>
        </w:rPr>
        <w:t>t</w:t>
      </w:r>
      <w:r w:rsidRPr="00125276">
        <w:rPr>
          <w:rFonts w:ascii="Arial" w:eastAsia="Arial" w:hAnsi="Arial" w:cs="Arial"/>
          <w:sz w:val="24"/>
          <w:szCs w:val="24"/>
        </w:rPr>
        <w:t xml:space="preserve">o </w:t>
      </w:r>
      <w:r w:rsidRPr="00125276">
        <w:rPr>
          <w:rFonts w:ascii="Arial" w:eastAsia="Arial" w:hAnsi="Arial" w:cs="Arial"/>
          <w:spacing w:val="-1"/>
          <w:sz w:val="24"/>
          <w:szCs w:val="24"/>
        </w:rPr>
        <w:t>hu</w:t>
      </w:r>
      <w:r w:rsidRPr="00125276">
        <w:rPr>
          <w:rFonts w:ascii="Arial" w:eastAsia="Arial" w:hAnsi="Arial" w:cs="Arial"/>
          <w:sz w:val="24"/>
          <w:szCs w:val="24"/>
        </w:rPr>
        <w:t>m</w:t>
      </w:r>
      <w:r w:rsidRPr="00125276">
        <w:rPr>
          <w:rFonts w:ascii="Arial" w:eastAsia="Arial" w:hAnsi="Arial" w:cs="Arial"/>
          <w:spacing w:val="-1"/>
          <w:sz w:val="24"/>
          <w:szCs w:val="24"/>
        </w:rPr>
        <w:t>ani</w:t>
      </w:r>
      <w:r w:rsidRPr="00125276">
        <w:rPr>
          <w:rFonts w:ascii="Arial" w:eastAsia="Arial" w:hAnsi="Arial" w:cs="Arial"/>
          <w:spacing w:val="12"/>
          <w:sz w:val="24"/>
          <w:szCs w:val="24"/>
        </w:rPr>
        <w:t>z</w:t>
      </w:r>
      <w:r w:rsidRPr="00125276">
        <w:rPr>
          <w:rFonts w:ascii="Arial" w:eastAsia="Arial" w:hAnsi="Arial" w:cs="Arial"/>
          <w:spacing w:val="-1"/>
          <w:sz w:val="24"/>
          <w:szCs w:val="24"/>
        </w:rPr>
        <w:t>ad</w:t>
      </w:r>
      <w:r w:rsidRPr="00125276">
        <w:rPr>
          <w:rFonts w:ascii="Arial" w:eastAsia="Arial" w:hAnsi="Arial" w:cs="Arial"/>
          <w:sz w:val="24"/>
          <w:szCs w:val="24"/>
        </w:rPr>
        <w:t>o y</w:t>
      </w:r>
      <w:r w:rsidRPr="00125276">
        <w:rPr>
          <w:rFonts w:ascii="Arial" w:eastAsia="Arial" w:hAnsi="Arial" w:cs="Arial"/>
          <w:spacing w:val="1"/>
          <w:sz w:val="24"/>
          <w:szCs w:val="24"/>
        </w:rPr>
        <w:t xml:space="preserve"> </w:t>
      </w:r>
      <w:r w:rsidRPr="00125276">
        <w:rPr>
          <w:rFonts w:ascii="Arial" w:eastAsia="Arial" w:hAnsi="Arial" w:cs="Arial"/>
          <w:spacing w:val="-1"/>
          <w:sz w:val="24"/>
          <w:szCs w:val="24"/>
        </w:rPr>
        <w:t>a</w:t>
      </w:r>
      <w:r w:rsidRPr="00125276">
        <w:rPr>
          <w:rFonts w:ascii="Arial" w:eastAsia="Arial" w:hAnsi="Arial" w:cs="Arial"/>
          <w:spacing w:val="1"/>
          <w:sz w:val="24"/>
          <w:szCs w:val="24"/>
        </w:rPr>
        <w:t>t</w:t>
      </w:r>
      <w:r w:rsidRPr="00125276">
        <w:rPr>
          <w:rFonts w:ascii="Arial" w:eastAsia="Arial" w:hAnsi="Arial" w:cs="Arial"/>
          <w:spacing w:val="-1"/>
          <w:sz w:val="24"/>
          <w:szCs w:val="24"/>
        </w:rPr>
        <w:t>en</w:t>
      </w:r>
      <w:r w:rsidRPr="00125276">
        <w:rPr>
          <w:rFonts w:ascii="Arial" w:eastAsia="Arial" w:hAnsi="Arial" w:cs="Arial"/>
          <w:sz w:val="24"/>
          <w:szCs w:val="24"/>
        </w:rPr>
        <w:t>c</w:t>
      </w:r>
      <w:r w:rsidRPr="00125276">
        <w:rPr>
          <w:rFonts w:ascii="Arial" w:eastAsia="Arial" w:hAnsi="Arial" w:cs="Arial"/>
          <w:spacing w:val="-1"/>
          <w:sz w:val="24"/>
          <w:szCs w:val="24"/>
        </w:rPr>
        <w:t>i</w:t>
      </w:r>
      <w:r w:rsidRPr="00125276">
        <w:rPr>
          <w:rFonts w:ascii="Arial" w:eastAsia="Arial" w:hAnsi="Arial" w:cs="Arial"/>
          <w:spacing w:val="2"/>
          <w:sz w:val="24"/>
          <w:szCs w:val="24"/>
        </w:rPr>
        <w:t>ó</w:t>
      </w:r>
      <w:r w:rsidRPr="00125276">
        <w:rPr>
          <w:rFonts w:ascii="Arial" w:eastAsia="Arial" w:hAnsi="Arial" w:cs="Arial"/>
          <w:sz w:val="24"/>
          <w:szCs w:val="24"/>
        </w:rPr>
        <w:t>n c</w:t>
      </w:r>
      <w:r w:rsidRPr="00125276">
        <w:rPr>
          <w:rFonts w:ascii="Arial" w:eastAsia="Arial" w:hAnsi="Arial" w:cs="Arial"/>
          <w:spacing w:val="-1"/>
          <w:sz w:val="24"/>
          <w:szCs w:val="24"/>
        </w:rPr>
        <w:t>o</w:t>
      </w:r>
      <w:r w:rsidRPr="00125276">
        <w:rPr>
          <w:rFonts w:ascii="Arial" w:eastAsia="Arial" w:hAnsi="Arial" w:cs="Arial"/>
          <w:sz w:val="24"/>
          <w:szCs w:val="24"/>
        </w:rPr>
        <w:t>n</w:t>
      </w:r>
      <w:r w:rsidRPr="00125276">
        <w:rPr>
          <w:rFonts w:ascii="Arial" w:eastAsia="Arial" w:hAnsi="Arial" w:cs="Arial"/>
          <w:spacing w:val="35"/>
          <w:sz w:val="24"/>
          <w:szCs w:val="24"/>
        </w:rPr>
        <w:t xml:space="preserve"> </w:t>
      </w:r>
      <w:r w:rsidRPr="00125276">
        <w:rPr>
          <w:rFonts w:ascii="Arial" w:eastAsia="Arial" w:hAnsi="Arial" w:cs="Arial"/>
          <w:sz w:val="24"/>
          <w:szCs w:val="24"/>
        </w:rPr>
        <w:t>c</w:t>
      </w:r>
      <w:r w:rsidRPr="00125276">
        <w:rPr>
          <w:rFonts w:ascii="Arial" w:eastAsia="Arial" w:hAnsi="Arial" w:cs="Arial"/>
          <w:spacing w:val="-1"/>
          <w:sz w:val="24"/>
          <w:szCs w:val="24"/>
        </w:rPr>
        <w:t>ali</w:t>
      </w:r>
      <w:r w:rsidRPr="00125276">
        <w:rPr>
          <w:rFonts w:ascii="Arial" w:eastAsia="Arial" w:hAnsi="Arial" w:cs="Arial"/>
          <w:spacing w:val="2"/>
          <w:sz w:val="24"/>
          <w:szCs w:val="24"/>
        </w:rPr>
        <w:t>d</w:t>
      </w:r>
      <w:r w:rsidRPr="00125276">
        <w:rPr>
          <w:rFonts w:ascii="Arial" w:eastAsia="Arial" w:hAnsi="Arial" w:cs="Arial"/>
          <w:spacing w:val="-1"/>
          <w:sz w:val="24"/>
          <w:szCs w:val="24"/>
        </w:rPr>
        <w:t>a</w:t>
      </w:r>
      <w:r w:rsidRPr="00125276">
        <w:rPr>
          <w:rFonts w:ascii="Arial" w:eastAsia="Arial" w:hAnsi="Arial" w:cs="Arial"/>
          <w:sz w:val="24"/>
          <w:szCs w:val="24"/>
        </w:rPr>
        <w:t>d</w:t>
      </w:r>
      <w:r w:rsidRPr="00125276">
        <w:rPr>
          <w:rFonts w:ascii="Arial" w:eastAsia="Arial" w:hAnsi="Arial" w:cs="Arial"/>
          <w:spacing w:val="35"/>
          <w:sz w:val="24"/>
          <w:szCs w:val="24"/>
        </w:rPr>
        <w:t xml:space="preserve"> </w:t>
      </w:r>
      <w:r w:rsidRPr="00125276">
        <w:rPr>
          <w:rFonts w:ascii="Arial" w:eastAsia="Arial" w:hAnsi="Arial" w:cs="Arial"/>
          <w:sz w:val="24"/>
          <w:szCs w:val="24"/>
        </w:rPr>
        <w:t>a</w:t>
      </w:r>
      <w:r w:rsidRPr="00125276">
        <w:rPr>
          <w:rFonts w:ascii="Arial" w:eastAsia="Arial" w:hAnsi="Arial" w:cs="Arial"/>
          <w:spacing w:val="35"/>
          <w:sz w:val="24"/>
          <w:szCs w:val="24"/>
        </w:rPr>
        <w:t xml:space="preserve"> </w:t>
      </w:r>
      <w:r w:rsidRPr="00125276">
        <w:rPr>
          <w:rFonts w:ascii="Arial" w:eastAsia="Arial" w:hAnsi="Arial" w:cs="Arial"/>
          <w:spacing w:val="1"/>
          <w:sz w:val="24"/>
          <w:szCs w:val="24"/>
        </w:rPr>
        <w:t>t</w:t>
      </w:r>
      <w:r w:rsidRPr="00125276">
        <w:rPr>
          <w:rFonts w:ascii="Arial" w:eastAsia="Arial" w:hAnsi="Arial" w:cs="Arial"/>
          <w:spacing w:val="-1"/>
          <w:sz w:val="24"/>
          <w:szCs w:val="24"/>
        </w:rPr>
        <w:t>o</w:t>
      </w:r>
      <w:r w:rsidRPr="00125276">
        <w:rPr>
          <w:rFonts w:ascii="Arial" w:eastAsia="Arial" w:hAnsi="Arial" w:cs="Arial"/>
          <w:sz w:val="24"/>
          <w:szCs w:val="24"/>
        </w:rPr>
        <w:t>d</w:t>
      </w:r>
      <w:r w:rsidRPr="00125276">
        <w:rPr>
          <w:rFonts w:ascii="Arial" w:eastAsia="Arial" w:hAnsi="Arial" w:cs="Arial"/>
          <w:spacing w:val="-1"/>
          <w:sz w:val="24"/>
          <w:szCs w:val="24"/>
        </w:rPr>
        <w:t>o</w:t>
      </w:r>
      <w:r w:rsidRPr="00125276">
        <w:rPr>
          <w:rFonts w:ascii="Arial" w:eastAsia="Arial" w:hAnsi="Arial" w:cs="Arial"/>
          <w:sz w:val="24"/>
          <w:szCs w:val="24"/>
        </w:rPr>
        <w:t>s</w:t>
      </w:r>
      <w:r w:rsidRPr="00125276">
        <w:rPr>
          <w:rFonts w:ascii="Arial" w:eastAsia="Arial" w:hAnsi="Arial" w:cs="Arial"/>
          <w:spacing w:val="37"/>
          <w:sz w:val="24"/>
          <w:szCs w:val="24"/>
        </w:rPr>
        <w:t xml:space="preserve"> </w:t>
      </w:r>
      <w:r w:rsidRPr="00125276">
        <w:rPr>
          <w:rFonts w:ascii="Arial" w:eastAsia="Arial" w:hAnsi="Arial" w:cs="Arial"/>
          <w:sz w:val="24"/>
          <w:szCs w:val="24"/>
        </w:rPr>
        <w:t>y</w:t>
      </w:r>
      <w:r w:rsidRPr="00125276">
        <w:rPr>
          <w:rFonts w:ascii="Arial" w:eastAsia="Arial" w:hAnsi="Arial" w:cs="Arial"/>
          <w:spacing w:val="37"/>
          <w:sz w:val="24"/>
          <w:szCs w:val="24"/>
        </w:rPr>
        <w:t xml:space="preserve"> </w:t>
      </w:r>
      <w:r w:rsidRPr="00125276">
        <w:rPr>
          <w:rFonts w:ascii="Arial" w:eastAsia="Arial" w:hAnsi="Arial" w:cs="Arial"/>
          <w:sz w:val="24"/>
          <w:szCs w:val="24"/>
        </w:rPr>
        <w:t>c</w:t>
      </w:r>
      <w:r w:rsidRPr="00125276">
        <w:rPr>
          <w:rFonts w:ascii="Arial" w:eastAsia="Arial" w:hAnsi="Arial" w:cs="Arial"/>
          <w:spacing w:val="-1"/>
          <w:sz w:val="24"/>
          <w:szCs w:val="24"/>
        </w:rPr>
        <w:t>ad</w:t>
      </w:r>
      <w:r w:rsidRPr="00125276">
        <w:rPr>
          <w:rFonts w:ascii="Arial" w:eastAsia="Arial" w:hAnsi="Arial" w:cs="Arial"/>
          <w:sz w:val="24"/>
          <w:szCs w:val="24"/>
        </w:rPr>
        <w:t>a</w:t>
      </w:r>
      <w:r w:rsidRPr="00125276">
        <w:rPr>
          <w:rFonts w:ascii="Arial" w:eastAsia="Arial" w:hAnsi="Arial" w:cs="Arial"/>
          <w:spacing w:val="35"/>
          <w:sz w:val="24"/>
          <w:szCs w:val="24"/>
        </w:rPr>
        <w:t xml:space="preserve"> </w:t>
      </w:r>
      <w:r w:rsidRPr="00125276">
        <w:rPr>
          <w:rFonts w:ascii="Arial" w:eastAsia="Arial" w:hAnsi="Arial" w:cs="Arial"/>
          <w:spacing w:val="-1"/>
          <w:sz w:val="24"/>
          <w:szCs w:val="24"/>
        </w:rPr>
        <w:t>un</w:t>
      </w:r>
      <w:r w:rsidRPr="00125276">
        <w:rPr>
          <w:rFonts w:ascii="Arial" w:eastAsia="Arial" w:hAnsi="Arial" w:cs="Arial"/>
          <w:sz w:val="24"/>
          <w:szCs w:val="24"/>
        </w:rPr>
        <w:t>o</w:t>
      </w:r>
      <w:r w:rsidRPr="00125276">
        <w:rPr>
          <w:rFonts w:ascii="Arial" w:eastAsia="Arial" w:hAnsi="Arial" w:cs="Arial"/>
          <w:spacing w:val="35"/>
          <w:sz w:val="24"/>
          <w:szCs w:val="24"/>
        </w:rPr>
        <w:t xml:space="preserve"> </w:t>
      </w:r>
      <w:r w:rsidRPr="00125276">
        <w:rPr>
          <w:rFonts w:ascii="Arial" w:eastAsia="Arial" w:hAnsi="Arial" w:cs="Arial"/>
          <w:spacing w:val="-1"/>
          <w:sz w:val="24"/>
          <w:szCs w:val="24"/>
        </w:rPr>
        <w:t>d</w:t>
      </w:r>
      <w:r w:rsidRPr="00125276">
        <w:rPr>
          <w:rFonts w:ascii="Arial" w:eastAsia="Arial" w:hAnsi="Arial" w:cs="Arial"/>
          <w:sz w:val="24"/>
          <w:szCs w:val="24"/>
        </w:rPr>
        <w:t>e</w:t>
      </w:r>
      <w:r w:rsidRPr="00125276">
        <w:rPr>
          <w:rFonts w:ascii="Arial" w:eastAsia="Arial" w:hAnsi="Arial" w:cs="Arial"/>
          <w:spacing w:val="35"/>
          <w:sz w:val="24"/>
          <w:szCs w:val="24"/>
        </w:rPr>
        <w:t xml:space="preserve"> </w:t>
      </w:r>
      <w:r w:rsidRPr="00125276">
        <w:rPr>
          <w:rFonts w:ascii="Arial" w:eastAsia="Arial" w:hAnsi="Arial" w:cs="Arial"/>
          <w:spacing w:val="-1"/>
          <w:sz w:val="24"/>
          <w:szCs w:val="24"/>
        </w:rPr>
        <w:t>lo</w:t>
      </w:r>
      <w:r w:rsidRPr="00125276">
        <w:rPr>
          <w:rFonts w:ascii="Arial" w:eastAsia="Arial" w:hAnsi="Arial" w:cs="Arial"/>
          <w:sz w:val="24"/>
          <w:szCs w:val="24"/>
        </w:rPr>
        <w:t>s</w:t>
      </w:r>
      <w:r w:rsidRPr="00125276">
        <w:rPr>
          <w:rFonts w:ascii="Arial" w:eastAsia="Arial" w:hAnsi="Arial" w:cs="Arial"/>
          <w:spacing w:val="37"/>
          <w:sz w:val="24"/>
          <w:szCs w:val="24"/>
        </w:rPr>
        <w:t xml:space="preserve"> </w:t>
      </w:r>
      <w:r w:rsidRPr="00125276">
        <w:rPr>
          <w:rFonts w:ascii="Arial" w:eastAsia="Arial" w:hAnsi="Arial" w:cs="Arial"/>
          <w:spacing w:val="-1"/>
          <w:sz w:val="24"/>
          <w:szCs w:val="24"/>
        </w:rPr>
        <w:t>u</w:t>
      </w:r>
      <w:r w:rsidRPr="00125276">
        <w:rPr>
          <w:rFonts w:ascii="Arial" w:eastAsia="Arial" w:hAnsi="Arial" w:cs="Arial"/>
          <w:sz w:val="24"/>
          <w:szCs w:val="24"/>
        </w:rPr>
        <w:t>s</w:t>
      </w:r>
      <w:r w:rsidRPr="00125276">
        <w:rPr>
          <w:rFonts w:ascii="Arial" w:eastAsia="Arial" w:hAnsi="Arial" w:cs="Arial"/>
          <w:spacing w:val="-1"/>
          <w:sz w:val="24"/>
          <w:szCs w:val="24"/>
        </w:rPr>
        <w:t>ua</w:t>
      </w:r>
      <w:r w:rsidRPr="00125276">
        <w:rPr>
          <w:rFonts w:ascii="Arial" w:eastAsia="Arial" w:hAnsi="Arial" w:cs="Arial"/>
          <w:sz w:val="24"/>
          <w:szCs w:val="24"/>
        </w:rPr>
        <w:t>r</w:t>
      </w:r>
      <w:r w:rsidRPr="00125276">
        <w:rPr>
          <w:rFonts w:ascii="Arial" w:eastAsia="Arial" w:hAnsi="Arial" w:cs="Arial"/>
          <w:spacing w:val="-1"/>
          <w:sz w:val="24"/>
          <w:szCs w:val="24"/>
        </w:rPr>
        <w:t>io</w:t>
      </w:r>
      <w:r w:rsidRPr="00125276">
        <w:rPr>
          <w:rFonts w:ascii="Arial" w:eastAsia="Arial" w:hAnsi="Arial" w:cs="Arial"/>
          <w:sz w:val="24"/>
          <w:szCs w:val="24"/>
        </w:rPr>
        <w:t>s</w:t>
      </w:r>
      <w:r w:rsidRPr="00125276">
        <w:rPr>
          <w:rFonts w:ascii="Arial" w:eastAsia="Arial" w:hAnsi="Arial" w:cs="Arial"/>
          <w:spacing w:val="37"/>
          <w:sz w:val="24"/>
          <w:szCs w:val="24"/>
        </w:rPr>
        <w:t xml:space="preserve"> </w:t>
      </w:r>
      <w:r w:rsidRPr="00125276">
        <w:rPr>
          <w:rFonts w:ascii="Arial" w:eastAsia="Arial" w:hAnsi="Arial" w:cs="Arial"/>
          <w:sz w:val="24"/>
          <w:szCs w:val="24"/>
        </w:rPr>
        <w:t>s</w:t>
      </w:r>
      <w:r w:rsidRPr="00125276">
        <w:rPr>
          <w:rFonts w:ascii="Arial" w:eastAsia="Arial" w:hAnsi="Arial" w:cs="Arial"/>
          <w:spacing w:val="-1"/>
          <w:sz w:val="24"/>
          <w:szCs w:val="24"/>
        </w:rPr>
        <w:t>i</w:t>
      </w:r>
      <w:r w:rsidRPr="00125276">
        <w:rPr>
          <w:rFonts w:ascii="Arial" w:eastAsia="Arial" w:hAnsi="Arial" w:cs="Arial"/>
          <w:sz w:val="24"/>
          <w:szCs w:val="24"/>
        </w:rPr>
        <w:t>n</w:t>
      </w:r>
      <w:r w:rsidRPr="00125276">
        <w:rPr>
          <w:rFonts w:ascii="Arial" w:eastAsia="Arial" w:hAnsi="Arial" w:cs="Arial"/>
          <w:spacing w:val="35"/>
          <w:sz w:val="24"/>
          <w:szCs w:val="24"/>
        </w:rPr>
        <w:t xml:space="preserve"> </w:t>
      </w:r>
      <w:r w:rsidRPr="00125276">
        <w:rPr>
          <w:rFonts w:ascii="Arial" w:eastAsia="Arial" w:hAnsi="Arial" w:cs="Arial"/>
          <w:spacing w:val="-1"/>
          <w:sz w:val="24"/>
          <w:szCs w:val="24"/>
        </w:rPr>
        <w:t>di</w:t>
      </w:r>
      <w:r w:rsidRPr="00125276">
        <w:rPr>
          <w:rFonts w:ascii="Arial" w:eastAsia="Arial" w:hAnsi="Arial" w:cs="Arial"/>
          <w:sz w:val="24"/>
          <w:szCs w:val="24"/>
        </w:rPr>
        <w:t>s</w:t>
      </w:r>
      <w:r w:rsidRPr="00125276">
        <w:rPr>
          <w:rFonts w:ascii="Arial" w:eastAsia="Arial" w:hAnsi="Arial" w:cs="Arial"/>
          <w:spacing w:val="1"/>
          <w:sz w:val="24"/>
          <w:szCs w:val="24"/>
        </w:rPr>
        <w:t>t</w:t>
      </w:r>
      <w:r w:rsidRPr="00125276">
        <w:rPr>
          <w:rFonts w:ascii="Arial" w:eastAsia="Arial" w:hAnsi="Arial" w:cs="Arial"/>
          <w:spacing w:val="-1"/>
          <w:sz w:val="24"/>
          <w:szCs w:val="24"/>
        </w:rPr>
        <w:t>in</w:t>
      </w:r>
      <w:r w:rsidRPr="00125276">
        <w:rPr>
          <w:rFonts w:ascii="Arial" w:eastAsia="Arial" w:hAnsi="Arial" w:cs="Arial"/>
          <w:spacing w:val="4"/>
          <w:sz w:val="24"/>
          <w:szCs w:val="24"/>
        </w:rPr>
        <w:t>c</w:t>
      </w:r>
      <w:r w:rsidRPr="00125276">
        <w:rPr>
          <w:rFonts w:ascii="Arial" w:eastAsia="Arial" w:hAnsi="Arial" w:cs="Arial"/>
          <w:spacing w:val="-1"/>
          <w:sz w:val="24"/>
          <w:szCs w:val="24"/>
        </w:rPr>
        <w:t>i</w:t>
      </w:r>
      <w:r w:rsidRPr="00125276">
        <w:rPr>
          <w:rFonts w:ascii="Arial" w:eastAsia="Arial" w:hAnsi="Arial" w:cs="Arial"/>
          <w:spacing w:val="2"/>
          <w:sz w:val="24"/>
          <w:szCs w:val="24"/>
        </w:rPr>
        <w:t>ó</w:t>
      </w:r>
      <w:r w:rsidRPr="00125276">
        <w:rPr>
          <w:rFonts w:ascii="Arial" w:eastAsia="Arial" w:hAnsi="Arial" w:cs="Arial"/>
          <w:sz w:val="24"/>
          <w:szCs w:val="24"/>
        </w:rPr>
        <w:t>n</w:t>
      </w:r>
      <w:r w:rsidRPr="00125276">
        <w:rPr>
          <w:rFonts w:ascii="Arial" w:eastAsia="Arial" w:hAnsi="Arial" w:cs="Arial"/>
          <w:spacing w:val="35"/>
          <w:sz w:val="24"/>
          <w:szCs w:val="24"/>
        </w:rPr>
        <w:t xml:space="preserve"> </w:t>
      </w:r>
      <w:r w:rsidRPr="00125276">
        <w:rPr>
          <w:rFonts w:ascii="Arial" w:eastAsia="Arial" w:hAnsi="Arial" w:cs="Arial"/>
          <w:spacing w:val="-1"/>
          <w:sz w:val="24"/>
          <w:szCs w:val="24"/>
        </w:rPr>
        <w:t>d</w:t>
      </w:r>
      <w:r w:rsidRPr="00125276">
        <w:rPr>
          <w:rFonts w:ascii="Arial" w:eastAsia="Arial" w:hAnsi="Arial" w:cs="Arial"/>
          <w:sz w:val="24"/>
          <w:szCs w:val="24"/>
        </w:rPr>
        <w:t>e</w:t>
      </w:r>
      <w:r w:rsidRPr="00125276">
        <w:rPr>
          <w:rFonts w:ascii="Arial" w:eastAsia="Arial" w:hAnsi="Arial" w:cs="Arial"/>
          <w:spacing w:val="35"/>
          <w:sz w:val="24"/>
          <w:szCs w:val="24"/>
        </w:rPr>
        <w:t xml:space="preserve"> </w:t>
      </w:r>
      <w:r w:rsidRPr="00125276">
        <w:rPr>
          <w:rFonts w:ascii="Arial" w:eastAsia="Arial" w:hAnsi="Arial" w:cs="Arial"/>
          <w:sz w:val="24"/>
          <w:szCs w:val="24"/>
        </w:rPr>
        <w:t>s</w:t>
      </w:r>
      <w:r w:rsidRPr="00125276">
        <w:rPr>
          <w:rFonts w:ascii="Arial" w:eastAsia="Arial" w:hAnsi="Arial" w:cs="Arial"/>
          <w:spacing w:val="-1"/>
          <w:sz w:val="24"/>
          <w:szCs w:val="24"/>
        </w:rPr>
        <w:t>e</w:t>
      </w:r>
      <w:r w:rsidRPr="00125276">
        <w:rPr>
          <w:rFonts w:ascii="Arial" w:eastAsia="Arial" w:hAnsi="Arial" w:cs="Arial"/>
          <w:sz w:val="24"/>
          <w:szCs w:val="24"/>
        </w:rPr>
        <w:t>x</w:t>
      </w:r>
      <w:r w:rsidRPr="00125276">
        <w:rPr>
          <w:rFonts w:ascii="Arial" w:eastAsia="Arial" w:hAnsi="Arial" w:cs="Arial"/>
          <w:spacing w:val="-1"/>
          <w:sz w:val="24"/>
          <w:szCs w:val="24"/>
        </w:rPr>
        <w:t>o</w:t>
      </w:r>
      <w:r w:rsidRPr="00125276">
        <w:rPr>
          <w:rFonts w:ascii="Arial" w:eastAsia="Arial" w:hAnsi="Arial" w:cs="Arial"/>
          <w:sz w:val="24"/>
          <w:szCs w:val="24"/>
        </w:rPr>
        <w:t>,</w:t>
      </w:r>
      <w:r w:rsidRPr="00125276">
        <w:rPr>
          <w:rFonts w:ascii="Arial" w:eastAsia="Arial" w:hAnsi="Arial" w:cs="Arial"/>
          <w:spacing w:val="43"/>
          <w:sz w:val="24"/>
          <w:szCs w:val="24"/>
        </w:rPr>
        <w:t xml:space="preserve"> </w:t>
      </w:r>
      <w:r w:rsidRPr="00125276">
        <w:rPr>
          <w:rFonts w:ascii="Arial" w:eastAsia="Arial" w:hAnsi="Arial" w:cs="Arial"/>
          <w:spacing w:val="-4"/>
          <w:sz w:val="24"/>
          <w:szCs w:val="24"/>
        </w:rPr>
        <w:t>r</w:t>
      </w:r>
      <w:r w:rsidRPr="00125276">
        <w:rPr>
          <w:rFonts w:ascii="Arial" w:eastAsia="Arial" w:hAnsi="Arial" w:cs="Arial"/>
          <w:spacing w:val="-1"/>
          <w:sz w:val="24"/>
          <w:szCs w:val="24"/>
        </w:rPr>
        <w:t>eli</w:t>
      </w:r>
      <w:r w:rsidRPr="00125276">
        <w:rPr>
          <w:rFonts w:ascii="Arial" w:eastAsia="Arial" w:hAnsi="Arial" w:cs="Arial"/>
          <w:spacing w:val="2"/>
          <w:sz w:val="24"/>
          <w:szCs w:val="24"/>
        </w:rPr>
        <w:t>g</w:t>
      </w:r>
      <w:r w:rsidRPr="00125276">
        <w:rPr>
          <w:rFonts w:ascii="Arial" w:eastAsia="Arial" w:hAnsi="Arial" w:cs="Arial"/>
          <w:spacing w:val="-1"/>
          <w:sz w:val="24"/>
          <w:szCs w:val="24"/>
        </w:rPr>
        <w:t>ión</w:t>
      </w:r>
      <w:r w:rsidRPr="00125276">
        <w:rPr>
          <w:rFonts w:ascii="Arial" w:eastAsia="Arial" w:hAnsi="Arial" w:cs="Arial"/>
          <w:sz w:val="24"/>
          <w:szCs w:val="24"/>
        </w:rPr>
        <w:t>,</w:t>
      </w:r>
      <w:r w:rsidRPr="00125276">
        <w:rPr>
          <w:rFonts w:ascii="Arial" w:eastAsia="Arial" w:hAnsi="Arial" w:cs="Arial"/>
          <w:spacing w:val="38"/>
          <w:sz w:val="24"/>
          <w:szCs w:val="24"/>
        </w:rPr>
        <w:t xml:space="preserve"> </w:t>
      </w:r>
      <w:r w:rsidRPr="00125276">
        <w:rPr>
          <w:rFonts w:ascii="Arial" w:eastAsia="Arial" w:hAnsi="Arial" w:cs="Arial"/>
          <w:spacing w:val="-1"/>
          <w:sz w:val="24"/>
          <w:szCs w:val="24"/>
        </w:rPr>
        <w:t>e</w:t>
      </w:r>
      <w:r w:rsidRPr="00125276">
        <w:rPr>
          <w:rFonts w:ascii="Arial" w:eastAsia="Arial" w:hAnsi="Arial" w:cs="Arial"/>
          <w:sz w:val="24"/>
          <w:szCs w:val="24"/>
        </w:rPr>
        <w:t>s</w:t>
      </w:r>
      <w:r w:rsidRPr="00125276">
        <w:rPr>
          <w:rFonts w:ascii="Arial" w:eastAsia="Arial" w:hAnsi="Arial" w:cs="Arial"/>
          <w:spacing w:val="1"/>
          <w:sz w:val="24"/>
          <w:szCs w:val="24"/>
        </w:rPr>
        <w:t>t</w:t>
      </w:r>
      <w:r w:rsidRPr="00125276">
        <w:rPr>
          <w:rFonts w:ascii="Arial" w:eastAsia="Arial" w:hAnsi="Arial" w:cs="Arial"/>
          <w:sz w:val="24"/>
          <w:szCs w:val="24"/>
        </w:rPr>
        <w:t>r</w:t>
      </w:r>
      <w:r w:rsidRPr="00125276">
        <w:rPr>
          <w:rFonts w:ascii="Arial" w:eastAsia="Arial" w:hAnsi="Arial" w:cs="Arial"/>
          <w:spacing w:val="-1"/>
          <w:sz w:val="24"/>
          <w:szCs w:val="24"/>
        </w:rPr>
        <w:t>a</w:t>
      </w:r>
      <w:r w:rsidRPr="00125276">
        <w:rPr>
          <w:rFonts w:ascii="Arial" w:eastAsia="Arial" w:hAnsi="Arial" w:cs="Arial"/>
          <w:spacing w:val="1"/>
          <w:sz w:val="24"/>
          <w:szCs w:val="24"/>
        </w:rPr>
        <w:t>t</w:t>
      </w:r>
      <w:r w:rsidRPr="00125276">
        <w:rPr>
          <w:rFonts w:ascii="Arial" w:eastAsia="Arial" w:hAnsi="Arial" w:cs="Arial"/>
          <w:spacing w:val="-1"/>
          <w:sz w:val="24"/>
          <w:szCs w:val="24"/>
        </w:rPr>
        <w:t>o</w:t>
      </w:r>
      <w:r w:rsidRPr="00125276">
        <w:rPr>
          <w:rFonts w:ascii="Arial" w:eastAsia="Arial" w:hAnsi="Arial" w:cs="Arial"/>
          <w:sz w:val="24"/>
          <w:szCs w:val="24"/>
        </w:rPr>
        <w:t>, c</w:t>
      </w:r>
      <w:r w:rsidRPr="00125276">
        <w:rPr>
          <w:rFonts w:ascii="Arial" w:eastAsia="Arial" w:hAnsi="Arial" w:cs="Arial"/>
          <w:spacing w:val="-1"/>
          <w:sz w:val="24"/>
          <w:szCs w:val="24"/>
        </w:rPr>
        <w:t>olo</w:t>
      </w:r>
      <w:r w:rsidRPr="00125276">
        <w:rPr>
          <w:rFonts w:ascii="Arial" w:eastAsia="Arial" w:hAnsi="Arial" w:cs="Arial"/>
          <w:sz w:val="24"/>
          <w:szCs w:val="24"/>
        </w:rPr>
        <w:t>r,</w:t>
      </w:r>
      <w:r w:rsidRPr="00125276">
        <w:rPr>
          <w:rFonts w:ascii="Arial" w:eastAsia="Arial" w:hAnsi="Arial" w:cs="Arial"/>
          <w:spacing w:val="2"/>
          <w:sz w:val="24"/>
          <w:szCs w:val="24"/>
        </w:rPr>
        <w:t xml:space="preserve"> </w:t>
      </w:r>
      <w:r w:rsidRPr="00125276">
        <w:rPr>
          <w:rFonts w:ascii="Arial" w:eastAsia="Arial" w:hAnsi="Arial" w:cs="Arial"/>
          <w:spacing w:val="-1"/>
          <w:sz w:val="24"/>
          <w:szCs w:val="24"/>
        </w:rPr>
        <w:t>n</w:t>
      </w:r>
      <w:r w:rsidRPr="00125276">
        <w:rPr>
          <w:rFonts w:ascii="Arial" w:eastAsia="Arial" w:hAnsi="Arial" w:cs="Arial"/>
          <w:sz w:val="24"/>
          <w:szCs w:val="24"/>
        </w:rPr>
        <w:t>i r</w:t>
      </w:r>
      <w:r w:rsidRPr="00125276">
        <w:rPr>
          <w:rFonts w:ascii="Arial" w:eastAsia="Arial" w:hAnsi="Arial" w:cs="Arial"/>
          <w:spacing w:val="-1"/>
          <w:sz w:val="24"/>
          <w:szCs w:val="24"/>
        </w:rPr>
        <w:t>a</w:t>
      </w:r>
      <w:r w:rsidRPr="00125276">
        <w:rPr>
          <w:rFonts w:ascii="Arial" w:eastAsia="Arial" w:hAnsi="Arial" w:cs="Arial"/>
          <w:sz w:val="24"/>
          <w:szCs w:val="24"/>
        </w:rPr>
        <w:t>z</w:t>
      </w:r>
      <w:r w:rsidRPr="00125276">
        <w:rPr>
          <w:rFonts w:ascii="Arial" w:eastAsia="Arial" w:hAnsi="Arial" w:cs="Arial"/>
          <w:spacing w:val="-1"/>
          <w:sz w:val="24"/>
          <w:szCs w:val="24"/>
        </w:rPr>
        <w:t>a</w:t>
      </w:r>
      <w:r w:rsidRPr="00125276">
        <w:rPr>
          <w:rFonts w:ascii="Arial" w:eastAsia="Arial" w:hAnsi="Arial" w:cs="Arial"/>
          <w:sz w:val="24"/>
          <w:szCs w:val="24"/>
        </w:rPr>
        <w:t xml:space="preserve">. El </w:t>
      </w:r>
      <w:r w:rsidRPr="00125276">
        <w:rPr>
          <w:rFonts w:ascii="Arial" w:eastAsia="Arial" w:hAnsi="Arial" w:cs="Arial"/>
          <w:spacing w:val="-1"/>
          <w:sz w:val="24"/>
          <w:szCs w:val="24"/>
        </w:rPr>
        <w:t>pe</w:t>
      </w:r>
      <w:r w:rsidRPr="00125276">
        <w:rPr>
          <w:rFonts w:ascii="Arial" w:eastAsia="Arial" w:hAnsi="Arial" w:cs="Arial"/>
          <w:sz w:val="24"/>
          <w:szCs w:val="24"/>
        </w:rPr>
        <w:t>rs</w:t>
      </w:r>
      <w:r w:rsidRPr="00125276">
        <w:rPr>
          <w:rFonts w:ascii="Arial" w:eastAsia="Arial" w:hAnsi="Arial" w:cs="Arial"/>
          <w:spacing w:val="-1"/>
          <w:sz w:val="24"/>
          <w:szCs w:val="24"/>
        </w:rPr>
        <w:t>o</w:t>
      </w:r>
      <w:r w:rsidRPr="00125276">
        <w:rPr>
          <w:rFonts w:ascii="Arial" w:eastAsia="Arial" w:hAnsi="Arial" w:cs="Arial"/>
          <w:spacing w:val="2"/>
          <w:sz w:val="24"/>
          <w:szCs w:val="24"/>
        </w:rPr>
        <w:t>n</w:t>
      </w:r>
      <w:r w:rsidRPr="00125276">
        <w:rPr>
          <w:rFonts w:ascii="Arial" w:eastAsia="Arial" w:hAnsi="Arial" w:cs="Arial"/>
          <w:spacing w:val="-1"/>
          <w:sz w:val="24"/>
          <w:szCs w:val="24"/>
        </w:rPr>
        <w:t>a</w:t>
      </w:r>
      <w:r w:rsidRPr="00125276">
        <w:rPr>
          <w:rFonts w:ascii="Arial" w:eastAsia="Arial" w:hAnsi="Arial" w:cs="Arial"/>
          <w:sz w:val="24"/>
          <w:szCs w:val="24"/>
        </w:rPr>
        <w:t xml:space="preserve">l </w:t>
      </w:r>
      <w:r w:rsidRPr="00125276">
        <w:rPr>
          <w:rFonts w:ascii="Arial" w:eastAsia="Arial" w:hAnsi="Arial" w:cs="Arial"/>
          <w:spacing w:val="-1"/>
          <w:sz w:val="24"/>
          <w:szCs w:val="24"/>
        </w:rPr>
        <w:t>a</w:t>
      </w:r>
      <w:r w:rsidRPr="00125276">
        <w:rPr>
          <w:rFonts w:ascii="Arial" w:eastAsia="Arial" w:hAnsi="Arial" w:cs="Arial"/>
          <w:spacing w:val="4"/>
          <w:sz w:val="24"/>
          <w:szCs w:val="24"/>
        </w:rPr>
        <w:t>s</w:t>
      </w:r>
      <w:r w:rsidRPr="00125276">
        <w:rPr>
          <w:rFonts w:ascii="Arial" w:eastAsia="Arial" w:hAnsi="Arial" w:cs="Arial"/>
          <w:spacing w:val="-1"/>
          <w:sz w:val="24"/>
          <w:szCs w:val="24"/>
        </w:rPr>
        <w:t>i</w:t>
      </w:r>
      <w:r w:rsidRPr="00125276">
        <w:rPr>
          <w:rFonts w:ascii="Arial" w:eastAsia="Arial" w:hAnsi="Arial" w:cs="Arial"/>
          <w:sz w:val="24"/>
          <w:szCs w:val="24"/>
        </w:rPr>
        <w:t>s</w:t>
      </w:r>
      <w:r w:rsidRPr="00125276">
        <w:rPr>
          <w:rFonts w:ascii="Arial" w:eastAsia="Arial" w:hAnsi="Arial" w:cs="Arial"/>
          <w:spacing w:val="1"/>
          <w:sz w:val="24"/>
          <w:szCs w:val="24"/>
        </w:rPr>
        <w:t>t</w:t>
      </w:r>
      <w:r w:rsidRPr="00125276">
        <w:rPr>
          <w:rFonts w:ascii="Arial" w:eastAsia="Arial" w:hAnsi="Arial" w:cs="Arial"/>
          <w:spacing w:val="-1"/>
          <w:sz w:val="24"/>
          <w:szCs w:val="24"/>
        </w:rPr>
        <w:t>en</w:t>
      </w:r>
      <w:r w:rsidRPr="00125276">
        <w:rPr>
          <w:rFonts w:ascii="Arial" w:eastAsia="Arial" w:hAnsi="Arial" w:cs="Arial"/>
          <w:sz w:val="24"/>
          <w:szCs w:val="24"/>
        </w:rPr>
        <w:t>c</w:t>
      </w:r>
      <w:r w:rsidRPr="00125276">
        <w:rPr>
          <w:rFonts w:ascii="Arial" w:eastAsia="Arial" w:hAnsi="Arial" w:cs="Arial"/>
          <w:spacing w:val="2"/>
          <w:sz w:val="24"/>
          <w:szCs w:val="24"/>
        </w:rPr>
        <w:t>i</w:t>
      </w:r>
      <w:r w:rsidRPr="00125276">
        <w:rPr>
          <w:rFonts w:ascii="Arial" w:eastAsia="Arial" w:hAnsi="Arial" w:cs="Arial"/>
          <w:spacing w:val="-1"/>
          <w:sz w:val="24"/>
          <w:szCs w:val="24"/>
        </w:rPr>
        <w:t>a</w:t>
      </w:r>
      <w:r w:rsidRPr="00125276">
        <w:rPr>
          <w:rFonts w:ascii="Arial" w:eastAsia="Arial" w:hAnsi="Arial" w:cs="Arial"/>
          <w:sz w:val="24"/>
          <w:szCs w:val="24"/>
        </w:rPr>
        <w:t xml:space="preserve">l </w:t>
      </w:r>
      <w:r w:rsidRPr="00125276">
        <w:rPr>
          <w:rFonts w:ascii="Arial" w:eastAsia="Arial" w:hAnsi="Arial" w:cs="Arial"/>
          <w:spacing w:val="-1"/>
          <w:sz w:val="24"/>
          <w:szCs w:val="24"/>
        </w:rPr>
        <w:t>d</w:t>
      </w:r>
      <w:r w:rsidRPr="00125276">
        <w:rPr>
          <w:rFonts w:ascii="Arial" w:eastAsia="Arial" w:hAnsi="Arial" w:cs="Arial"/>
          <w:sz w:val="24"/>
          <w:szCs w:val="24"/>
        </w:rPr>
        <w:t xml:space="preserve">e </w:t>
      </w:r>
      <w:r w:rsidRPr="00125276">
        <w:rPr>
          <w:rFonts w:ascii="Arial" w:eastAsia="Arial" w:hAnsi="Arial" w:cs="Arial"/>
          <w:spacing w:val="2"/>
          <w:sz w:val="24"/>
          <w:szCs w:val="24"/>
        </w:rPr>
        <w:t>l</w:t>
      </w:r>
      <w:r w:rsidRPr="00125276">
        <w:rPr>
          <w:rFonts w:ascii="Arial" w:eastAsia="Arial" w:hAnsi="Arial" w:cs="Arial"/>
          <w:sz w:val="24"/>
          <w:szCs w:val="24"/>
        </w:rPr>
        <w:t xml:space="preserve">a </w:t>
      </w:r>
      <w:r w:rsidRPr="00125276">
        <w:rPr>
          <w:rFonts w:ascii="Arial" w:eastAsia="Arial" w:hAnsi="Arial" w:cs="Arial"/>
          <w:spacing w:val="-1"/>
          <w:sz w:val="24"/>
          <w:szCs w:val="24"/>
        </w:rPr>
        <w:t>in</w:t>
      </w:r>
      <w:r w:rsidRPr="00125276">
        <w:rPr>
          <w:rFonts w:ascii="Arial" w:eastAsia="Arial" w:hAnsi="Arial" w:cs="Arial"/>
          <w:sz w:val="24"/>
          <w:szCs w:val="24"/>
        </w:rPr>
        <w:t>s</w:t>
      </w:r>
      <w:r w:rsidRPr="00125276">
        <w:rPr>
          <w:rFonts w:ascii="Arial" w:eastAsia="Arial" w:hAnsi="Arial" w:cs="Arial"/>
          <w:spacing w:val="1"/>
          <w:sz w:val="24"/>
          <w:szCs w:val="24"/>
        </w:rPr>
        <w:t>t</w:t>
      </w:r>
      <w:r w:rsidRPr="00125276">
        <w:rPr>
          <w:rFonts w:ascii="Arial" w:eastAsia="Arial" w:hAnsi="Arial" w:cs="Arial"/>
          <w:spacing w:val="-1"/>
          <w:sz w:val="24"/>
          <w:szCs w:val="24"/>
        </w:rPr>
        <w:t>i</w:t>
      </w:r>
      <w:r w:rsidRPr="00125276">
        <w:rPr>
          <w:rFonts w:ascii="Arial" w:eastAsia="Arial" w:hAnsi="Arial" w:cs="Arial"/>
          <w:spacing w:val="1"/>
          <w:sz w:val="24"/>
          <w:szCs w:val="24"/>
        </w:rPr>
        <w:t>t</w:t>
      </w:r>
      <w:r w:rsidRPr="00125276">
        <w:rPr>
          <w:rFonts w:ascii="Arial" w:eastAsia="Arial" w:hAnsi="Arial" w:cs="Arial"/>
          <w:spacing w:val="-1"/>
          <w:sz w:val="24"/>
          <w:szCs w:val="24"/>
        </w:rPr>
        <w:t>u</w:t>
      </w:r>
      <w:r w:rsidRPr="00125276">
        <w:rPr>
          <w:rFonts w:ascii="Arial" w:eastAsia="Arial" w:hAnsi="Arial" w:cs="Arial"/>
          <w:sz w:val="24"/>
          <w:szCs w:val="24"/>
        </w:rPr>
        <w:t>c</w:t>
      </w:r>
      <w:r w:rsidRPr="00125276">
        <w:rPr>
          <w:rFonts w:ascii="Arial" w:eastAsia="Arial" w:hAnsi="Arial" w:cs="Arial"/>
          <w:spacing w:val="2"/>
          <w:sz w:val="24"/>
          <w:szCs w:val="24"/>
        </w:rPr>
        <w:t>ió</w:t>
      </w:r>
      <w:r w:rsidRPr="00125276">
        <w:rPr>
          <w:rFonts w:ascii="Arial" w:eastAsia="Arial" w:hAnsi="Arial" w:cs="Arial"/>
          <w:sz w:val="24"/>
          <w:szCs w:val="24"/>
        </w:rPr>
        <w:t xml:space="preserve">n </w:t>
      </w:r>
      <w:r w:rsidRPr="00125276">
        <w:rPr>
          <w:rFonts w:ascii="Arial" w:eastAsia="Arial" w:hAnsi="Arial" w:cs="Arial"/>
          <w:spacing w:val="-1"/>
          <w:sz w:val="24"/>
          <w:szCs w:val="24"/>
        </w:rPr>
        <w:t>e</w:t>
      </w:r>
      <w:r w:rsidRPr="00125276">
        <w:rPr>
          <w:rFonts w:ascii="Arial" w:eastAsia="Arial" w:hAnsi="Arial" w:cs="Arial"/>
          <w:sz w:val="24"/>
          <w:szCs w:val="24"/>
        </w:rPr>
        <w:t>s</w:t>
      </w:r>
      <w:r w:rsidRPr="00125276">
        <w:rPr>
          <w:rFonts w:ascii="Arial" w:eastAsia="Arial" w:hAnsi="Arial" w:cs="Arial"/>
          <w:spacing w:val="1"/>
          <w:sz w:val="24"/>
          <w:szCs w:val="24"/>
        </w:rPr>
        <w:t>t</w:t>
      </w:r>
      <w:r w:rsidRPr="00125276">
        <w:rPr>
          <w:rFonts w:ascii="Arial" w:eastAsia="Arial" w:hAnsi="Arial" w:cs="Arial"/>
          <w:sz w:val="24"/>
          <w:szCs w:val="24"/>
        </w:rPr>
        <w:t>á c</w:t>
      </w:r>
      <w:r w:rsidRPr="00125276">
        <w:rPr>
          <w:rFonts w:ascii="Arial" w:eastAsia="Arial" w:hAnsi="Arial" w:cs="Arial"/>
          <w:spacing w:val="-1"/>
          <w:sz w:val="24"/>
          <w:szCs w:val="24"/>
        </w:rPr>
        <w:t>o</w:t>
      </w:r>
      <w:r w:rsidRPr="00125276">
        <w:rPr>
          <w:rFonts w:ascii="Arial" w:eastAsia="Arial" w:hAnsi="Arial" w:cs="Arial"/>
          <w:sz w:val="24"/>
          <w:szCs w:val="24"/>
        </w:rPr>
        <w:t>m</w:t>
      </w:r>
      <w:r w:rsidRPr="00125276">
        <w:rPr>
          <w:rFonts w:ascii="Arial" w:eastAsia="Arial" w:hAnsi="Arial" w:cs="Arial"/>
          <w:spacing w:val="-1"/>
          <w:sz w:val="24"/>
          <w:szCs w:val="24"/>
        </w:rPr>
        <w:t>p</w:t>
      </w:r>
      <w:r w:rsidRPr="00125276">
        <w:rPr>
          <w:rFonts w:ascii="Arial" w:eastAsia="Arial" w:hAnsi="Arial" w:cs="Arial"/>
          <w:sz w:val="24"/>
          <w:szCs w:val="24"/>
        </w:rPr>
        <w:t>r</w:t>
      </w:r>
      <w:r w:rsidRPr="00125276">
        <w:rPr>
          <w:rFonts w:ascii="Arial" w:eastAsia="Arial" w:hAnsi="Arial" w:cs="Arial"/>
          <w:spacing w:val="2"/>
          <w:sz w:val="24"/>
          <w:szCs w:val="24"/>
        </w:rPr>
        <w:t>e</w:t>
      </w:r>
      <w:r w:rsidRPr="00125276">
        <w:rPr>
          <w:rFonts w:ascii="Arial" w:eastAsia="Arial" w:hAnsi="Arial" w:cs="Arial"/>
          <w:spacing w:val="-1"/>
          <w:sz w:val="24"/>
          <w:szCs w:val="24"/>
        </w:rPr>
        <w:t>nd</w:t>
      </w:r>
      <w:r w:rsidRPr="00125276">
        <w:rPr>
          <w:rFonts w:ascii="Arial" w:eastAsia="Arial" w:hAnsi="Arial" w:cs="Arial"/>
          <w:spacing w:val="2"/>
          <w:sz w:val="24"/>
          <w:szCs w:val="24"/>
        </w:rPr>
        <w:t>i</w:t>
      </w:r>
      <w:r w:rsidRPr="00125276">
        <w:rPr>
          <w:rFonts w:ascii="Arial" w:eastAsia="Arial" w:hAnsi="Arial" w:cs="Arial"/>
          <w:spacing w:val="-1"/>
          <w:sz w:val="24"/>
          <w:szCs w:val="24"/>
        </w:rPr>
        <w:t>d</w:t>
      </w:r>
      <w:r w:rsidRPr="00125276">
        <w:rPr>
          <w:rFonts w:ascii="Arial" w:eastAsia="Arial" w:hAnsi="Arial" w:cs="Arial"/>
          <w:sz w:val="24"/>
          <w:szCs w:val="24"/>
        </w:rPr>
        <w:t xml:space="preserve">o </w:t>
      </w:r>
      <w:r w:rsidRPr="00125276">
        <w:rPr>
          <w:rFonts w:ascii="Arial" w:eastAsia="Arial" w:hAnsi="Arial" w:cs="Arial"/>
          <w:spacing w:val="-1"/>
          <w:sz w:val="24"/>
          <w:szCs w:val="24"/>
        </w:rPr>
        <w:t>po</w:t>
      </w:r>
      <w:r w:rsidRPr="00125276">
        <w:rPr>
          <w:rFonts w:ascii="Arial" w:eastAsia="Arial" w:hAnsi="Arial" w:cs="Arial"/>
          <w:sz w:val="24"/>
          <w:szCs w:val="24"/>
        </w:rPr>
        <w:t>r:</w:t>
      </w:r>
    </w:p>
    <w:p w14:paraId="2FB8CDB5" w14:textId="77777777" w:rsidR="008F3244" w:rsidRPr="00125276" w:rsidRDefault="008F3244" w:rsidP="00125276">
      <w:pPr>
        <w:spacing w:after="0" w:line="360" w:lineRule="auto"/>
        <w:jc w:val="both"/>
        <w:rPr>
          <w:rFonts w:ascii="Arial" w:hAnsi="Arial" w:cs="Arial"/>
          <w:sz w:val="24"/>
          <w:szCs w:val="24"/>
        </w:rPr>
      </w:pPr>
    </w:p>
    <w:p w14:paraId="5FB8766A" w14:textId="77777777" w:rsidR="008F3244" w:rsidRPr="00125276" w:rsidRDefault="008F3244" w:rsidP="00125276">
      <w:pPr>
        <w:spacing w:after="0" w:line="36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39"/>
          <w:sz w:val="24"/>
          <w:szCs w:val="24"/>
        </w:rPr>
        <w:t xml:space="preserve"> </w:t>
      </w:r>
      <w:r w:rsidRPr="00125276">
        <w:rPr>
          <w:rFonts w:ascii="Arial" w:eastAsia="Arial" w:hAnsi="Arial" w:cs="Arial"/>
          <w:sz w:val="24"/>
          <w:szCs w:val="24"/>
        </w:rPr>
        <w:t>E</w:t>
      </w:r>
      <w:r w:rsidRPr="00125276">
        <w:rPr>
          <w:rFonts w:ascii="Arial" w:eastAsia="Arial" w:hAnsi="Arial" w:cs="Arial"/>
          <w:spacing w:val="-1"/>
          <w:sz w:val="24"/>
          <w:szCs w:val="24"/>
        </w:rPr>
        <w:t>n</w:t>
      </w:r>
      <w:r w:rsidRPr="00125276">
        <w:rPr>
          <w:rFonts w:ascii="Arial" w:eastAsia="Arial" w:hAnsi="Arial" w:cs="Arial"/>
          <w:spacing w:val="1"/>
          <w:sz w:val="24"/>
          <w:szCs w:val="24"/>
        </w:rPr>
        <w:t>f</w:t>
      </w:r>
      <w:r w:rsidRPr="00125276">
        <w:rPr>
          <w:rFonts w:ascii="Arial" w:eastAsia="Arial" w:hAnsi="Arial" w:cs="Arial"/>
          <w:spacing w:val="-1"/>
          <w:sz w:val="24"/>
          <w:szCs w:val="24"/>
        </w:rPr>
        <w:t>e</w:t>
      </w:r>
      <w:r w:rsidRPr="00125276">
        <w:rPr>
          <w:rFonts w:ascii="Arial" w:eastAsia="Arial" w:hAnsi="Arial" w:cs="Arial"/>
          <w:sz w:val="24"/>
          <w:szCs w:val="24"/>
        </w:rPr>
        <w:t>rm</w:t>
      </w:r>
      <w:r w:rsidRPr="00125276">
        <w:rPr>
          <w:rFonts w:ascii="Arial" w:eastAsia="Arial" w:hAnsi="Arial" w:cs="Arial"/>
          <w:spacing w:val="-1"/>
          <w:sz w:val="24"/>
          <w:szCs w:val="24"/>
        </w:rPr>
        <w:t>e</w:t>
      </w:r>
      <w:r w:rsidRPr="00125276">
        <w:rPr>
          <w:rFonts w:ascii="Arial" w:eastAsia="Arial" w:hAnsi="Arial" w:cs="Arial"/>
          <w:sz w:val="24"/>
          <w:szCs w:val="24"/>
        </w:rPr>
        <w:t>r</w:t>
      </w:r>
      <w:r w:rsidRPr="00125276">
        <w:rPr>
          <w:rFonts w:ascii="Arial" w:eastAsia="Arial" w:hAnsi="Arial" w:cs="Arial"/>
          <w:spacing w:val="-1"/>
          <w:sz w:val="24"/>
          <w:szCs w:val="24"/>
        </w:rPr>
        <w:t>o</w:t>
      </w:r>
      <w:r w:rsidRPr="00125276">
        <w:rPr>
          <w:rFonts w:ascii="Arial" w:eastAsia="Arial" w:hAnsi="Arial" w:cs="Arial"/>
          <w:sz w:val="24"/>
          <w:szCs w:val="24"/>
        </w:rPr>
        <w:t>s</w:t>
      </w:r>
      <w:r w:rsidRPr="00125276">
        <w:rPr>
          <w:rFonts w:ascii="Arial" w:eastAsia="Arial" w:hAnsi="Arial" w:cs="Arial"/>
          <w:spacing w:val="1"/>
          <w:sz w:val="24"/>
          <w:szCs w:val="24"/>
        </w:rPr>
        <w:t xml:space="preserve"> </w:t>
      </w:r>
      <w:r w:rsidRPr="00125276">
        <w:rPr>
          <w:rFonts w:ascii="Arial" w:eastAsia="Arial" w:hAnsi="Arial" w:cs="Arial"/>
          <w:spacing w:val="-1"/>
          <w:sz w:val="24"/>
          <w:szCs w:val="24"/>
        </w:rPr>
        <w:t>p</w:t>
      </w:r>
      <w:r w:rsidRPr="00125276">
        <w:rPr>
          <w:rFonts w:ascii="Arial" w:eastAsia="Arial" w:hAnsi="Arial" w:cs="Arial"/>
          <w:sz w:val="24"/>
          <w:szCs w:val="24"/>
        </w:rPr>
        <w:t>r</w:t>
      </w:r>
      <w:r w:rsidRPr="00125276">
        <w:rPr>
          <w:rFonts w:ascii="Arial" w:eastAsia="Arial" w:hAnsi="Arial" w:cs="Arial"/>
          <w:spacing w:val="-1"/>
          <w:sz w:val="24"/>
          <w:szCs w:val="24"/>
        </w:rPr>
        <w:t>o</w:t>
      </w:r>
      <w:r w:rsidRPr="00125276">
        <w:rPr>
          <w:rFonts w:ascii="Arial" w:eastAsia="Arial" w:hAnsi="Arial" w:cs="Arial"/>
          <w:spacing w:val="5"/>
          <w:sz w:val="24"/>
          <w:szCs w:val="24"/>
        </w:rPr>
        <w:t>f</w:t>
      </w:r>
      <w:r w:rsidRPr="00125276">
        <w:rPr>
          <w:rFonts w:ascii="Arial" w:eastAsia="Arial" w:hAnsi="Arial" w:cs="Arial"/>
          <w:spacing w:val="-1"/>
          <w:sz w:val="24"/>
          <w:szCs w:val="24"/>
        </w:rPr>
        <w:t>e</w:t>
      </w:r>
      <w:r w:rsidRPr="00125276">
        <w:rPr>
          <w:rFonts w:ascii="Arial" w:eastAsia="Arial" w:hAnsi="Arial" w:cs="Arial"/>
          <w:sz w:val="24"/>
          <w:szCs w:val="24"/>
        </w:rPr>
        <w:t>s</w:t>
      </w:r>
      <w:r w:rsidRPr="00125276">
        <w:rPr>
          <w:rFonts w:ascii="Arial" w:eastAsia="Arial" w:hAnsi="Arial" w:cs="Arial"/>
          <w:spacing w:val="-1"/>
          <w:sz w:val="24"/>
          <w:szCs w:val="24"/>
        </w:rPr>
        <w:t>i</w:t>
      </w:r>
      <w:r w:rsidRPr="00125276">
        <w:rPr>
          <w:rFonts w:ascii="Arial" w:eastAsia="Arial" w:hAnsi="Arial" w:cs="Arial"/>
          <w:spacing w:val="2"/>
          <w:sz w:val="24"/>
          <w:szCs w:val="24"/>
        </w:rPr>
        <w:t>o</w:t>
      </w:r>
      <w:r w:rsidRPr="00125276">
        <w:rPr>
          <w:rFonts w:ascii="Arial" w:eastAsia="Arial" w:hAnsi="Arial" w:cs="Arial"/>
          <w:spacing w:val="-1"/>
          <w:sz w:val="24"/>
          <w:szCs w:val="24"/>
        </w:rPr>
        <w:t>na</w:t>
      </w:r>
      <w:r w:rsidRPr="00125276">
        <w:rPr>
          <w:rFonts w:ascii="Arial" w:eastAsia="Arial" w:hAnsi="Arial" w:cs="Arial"/>
          <w:spacing w:val="2"/>
          <w:sz w:val="24"/>
          <w:szCs w:val="24"/>
        </w:rPr>
        <w:t>l</w:t>
      </w:r>
      <w:r w:rsidRPr="00125276">
        <w:rPr>
          <w:rFonts w:ascii="Arial" w:eastAsia="Arial" w:hAnsi="Arial" w:cs="Arial"/>
          <w:spacing w:val="-1"/>
          <w:sz w:val="24"/>
          <w:szCs w:val="24"/>
        </w:rPr>
        <w:t>e</w:t>
      </w:r>
      <w:r w:rsidRPr="00125276">
        <w:rPr>
          <w:rFonts w:ascii="Arial" w:eastAsia="Arial" w:hAnsi="Arial" w:cs="Arial"/>
          <w:sz w:val="24"/>
          <w:szCs w:val="24"/>
        </w:rPr>
        <w:t xml:space="preserve">s   </w:t>
      </w:r>
      <w:r w:rsidRPr="00125276">
        <w:rPr>
          <w:rFonts w:ascii="Arial" w:eastAsia="Arial" w:hAnsi="Arial" w:cs="Arial"/>
          <w:spacing w:val="47"/>
          <w:sz w:val="24"/>
          <w:szCs w:val="24"/>
        </w:rPr>
        <w:t xml:space="preserve"> </w:t>
      </w:r>
      <w:r w:rsidRPr="00125276">
        <w:rPr>
          <w:rFonts w:ascii="Arial" w:eastAsia="Arial" w:hAnsi="Arial" w:cs="Arial"/>
          <w:sz w:val="24"/>
          <w:szCs w:val="24"/>
        </w:rPr>
        <w:t>6</w:t>
      </w:r>
    </w:p>
    <w:p w14:paraId="42A39C4C" w14:textId="77777777" w:rsidR="008F3244" w:rsidRPr="00125276" w:rsidRDefault="008F3244" w:rsidP="00125276">
      <w:pPr>
        <w:spacing w:after="0" w:line="36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39"/>
          <w:sz w:val="24"/>
          <w:szCs w:val="24"/>
        </w:rPr>
        <w:t xml:space="preserve"> </w:t>
      </w:r>
      <w:r w:rsidRPr="00125276">
        <w:rPr>
          <w:rFonts w:ascii="Arial" w:eastAsia="Arial" w:hAnsi="Arial" w:cs="Arial"/>
          <w:sz w:val="24"/>
          <w:szCs w:val="24"/>
        </w:rPr>
        <w:t>A</w:t>
      </w:r>
      <w:r w:rsidRPr="00125276">
        <w:rPr>
          <w:rFonts w:ascii="Arial" w:eastAsia="Arial" w:hAnsi="Arial" w:cs="Arial"/>
          <w:spacing w:val="-1"/>
          <w:sz w:val="24"/>
          <w:szCs w:val="24"/>
        </w:rPr>
        <w:t>u</w:t>
      </w:r>
      <w:r w:rsidRPr="00125276">
        <w:rPr>
          <w:rFonts w:ascii="Arial" w:eastAsia="Arial" w:hAnsi="Arial" w:cs="Arial"/>
          <w:sz w:val="24"/>
          <w:szCs w:val="24"/>
        </w:rPr>
        <w:t>x</w:t>
      </w:r>
      <w:r w:rsidRPr="00125276">
        <w:rPr>
          <w:rFonts w:ascii="Arial" w:eastAsia="Arial" w:hAnsi="Arial" w:cs="Arial"/>
          <w:spacing w:val="-1"/>
          <w:sz w:val="24"/>
          <w:szCs w:val="24"/>
        </w:rPr>
        <w:t>il</w:t>
      </w:r>
      <w:r w:rsidRPr="00125276">
        <w:rPr>
          <w:rFonts w:ascii="Arial" w:eastAsia="Arial" w:hAnsi="Arial" w:cs="Arial"/>
          <w:spacing w:val="2"/>
          <w:sz w:val="24"/>
          <w:szCs w:val="24"/>
        </w:rPr>
        <w:t>i</w:t>
      </w:r>
      <w:r w:rsidRPr="00125276">
        <w:rPr>
          <w:rFonts w:ascii="Arial" w:eastAsia="Arial" w:hAnsi="Arial" w:cs="Arial"/>
          <w:spacing w:val="-1"/>
          <w:sz w:val="24"/>
          <w:szCs w:val="24"/>
        </w:rPr>
        <w:t>a</w:t>
      </w:r>
      <w:r w:rsidRPr="00125276">
        <w:rPr>
          <w:rFonts w:ascii="Arial" w:eastAsia="Arial" w:hAnsi="Arial" w:cs="Arial"/>
          <w:sz w:val="24"/>
          <w:szCs w:val="24"/>
        </w:rPr>
        <w:t>r</w:t>
      </w:r>
      <w:r w:rsidRPr="00125276">
        <w:rPr>
          <w:rFonts w:ascii="Arial" w:eastAsia="Arial" w:hAnsi="Arial" w:cs="Arial"/>
          <w:spacing w:val="-1"/>
          <w:sz w:val="24"/>
          <w:szCs w:val="24"/>
        </w:rPr>
        <w:t>e</w:t>
      </w:r>
      <w:r w:rsidRPr="00125276">
        <w:rPr>
          <w:rFonts w:ascii="Arial" w:eastAsia="Arial" w:hAnsi="Arial" w:cs="Arial"/>
          <w:sz w:val="24"/>
          <w:szCs w:val="24"/>
        </w:rPr>
        <w:t>s</w:t>
      </w:r>
      <w:r w:rsidRPr="00125276">
        <w:rPr>
          <w:rFonts w:ascii="Arial" w:eastAsia="Arial" w:hAnsi="Arial" w:cs="Arial"/>
          <w:spacing w:val="1"/>
          <w:sz w:val="24"/>
          <w:szCs w:val="24"/>
        </w:rPr>
        <w:t xml:space="preserve"> </w:t>
      </w:r>
      <w:r w:rsidRPr="00125276">
        <w:rPr>
          <w:rFonts w:ascii="Arial" w:eastAsia="Arial" w:hAnsi="Arial" w:cs="Arial"/>
          <w:spacing w:val="2"/>
          <w:sz w:val="24"/>
          <w:szCs w:val="24"/>
        </w:rPr>
        <w:t>d</w:t>
      </w:r>
      <w:r w:rsidRPr="00125276">
        <w:rPr>
          <w:rFonts w:ascii="Arial" w:eastAsia="Arial" w:hAnsi="Arial" w:cs="Arial"/>
          <w:sz w:val="24"/>
          <w:szCs w:val="24"/>
        </w:rPr>
        <w:t>e E</w:t>
      </w:r>
      <w:r w:rsidRPr="00125276">
        <w:rPr>
          <w:rFonts w:ascii="Arial" w:eastAsia="Arial" w:hAnsi="Arial" w:cs="Arial"/>
          <w:spacing w:val="-1"/>
          <w:sz w:val="24"/>
          <w:szCs w:val="24"/>
        </w:rPr>
        <w:t>n</w:t>
      </w:r>
      <w:r w:rsidRPr="00125276">
        <w:rPr>
          <w:rFonts w:ascii="Arial" w:eastAsia="Arial" w:hAnsi="Arial" w:cs="Arial"/>
          <w:spacing w:val="1"/>
          <w:sz w:val="24"/>
          <w:szCs w:val="24"/>
        </w:rPr>
        <w:t>f</w:t>
      </w:r>
      <w:r w:rsidRPr="00125276">
        <w:rPr>
          <w:rFonts w:ascii="Arial" w:eastAsia="Arial" w:hAnsi="Arial" w:cs="Arial"/>
          <w:spacing w:val="-1"/>
          <w:sz w:val="24"/>
          <w:szCs w:val="24"/>
        </w:rPr>
        <w:t>e</w:t>
      </w:r>
      <w:r w:rsidRPr="00125276">
        <w:rPr>
          <w:rFonts w:ascii="Arial" w:eastAsia="Arial" w:hAnsi="Arial" w:cs="Arial"/>
          <w:sz w:val="24"/>
          <w:szCs w:val="24"/>
        </w:rPr>
        <w:t>rm</w:t>
      </w:r>
      <w:r w:rsidRPr="00125276">
        <w:rPr>
          <w:rFonts w:ascii="Arial" w:eastAsia="Arial" w:hAnsi="Arial" w:cs="Arial"/>
          <w:spacing w:val="-1"/>
          <w:sz w:val="24"/>
          <w:szCs w:val="24"/>
        </w:rPr>
        <w:t>e</w:t>
      </w:r>
      <w:r w:rsidRPr="00125276">
        <w:rPr>
          <w:rFonts w:ascii="Arial" w:eastAsia="Arial" w:hAnsi="Arial" w:cs="Arial"/>
          <w:sz w:val="24"/>
          <w:szCs w:val="24"/>
        </w:rPr>
        <w:t>r</w:t>
      </w:r>
      <w:r w:rsidRPr="00125276">
        <w:rPr>
          <w:rFonts w:ascii="Arial" w:eastAsia="Arial" w:hAnsi="Arial" w:cs="Arial"/>
          <w:spacing w:val="1"/>
          <w:sz w:val="24"/>
          <w:szCs w:val="24"/>
        </w:rPr>
        <w:t>í</w:t>
      </w:r>
      <w:r w:rsidRPr="00125276">
        <w:rPr>
          <w:rFonts w:ascii="Arial" w:eastAsia="Arial" w:hAnsi="Arial" w:cs="Arial"/>
          <w:sz w:val="24"/>
          <w:szCs w:val="24"/>
        </w:rPr>
        <w:t xml:space="preserve">a     </w:t>
      </w:r>
      <w:r w:rsidRPr="00125276">
        <w:rPr>
          <w:rFonts w:ascii="Arial" w:eastAsia="Arial" w:hAnsi="Arial" w:cs="Arial"/>
          <w:spacing w:val="22"/>
          <w:sz w:val="24"/>
          <w:szCs w:val="24"/>
        </w:rPr>
        <w:t xml:space="preserve"> </w:t>
      </w:r>
      <w:r w:rsidRPr="00125276">
        <w:rPr>
          <w:rFonts w:ascii="Arial" w:eastAsia="Arial" w:hAnsi="Arial" w:cs="Arial"/>
          <w:spacing w:val="-1"/>
          <w:sz w:val="24"/>
          <w:szCs w:val="24"/>
        </w:rPr>
        <w:t>2</w:t>
      </w:r>
      <w:r w:rsidRPr="00125276">
        <w:rPr>
          <w:rFonts w:ascii="Arial" w:eastAsia="Arial" w:hAnsi="Arial" w:cs="Arial"/>
          <w:sz w:val="24"/>
          <w:szCs w:val="24"/>
        </w:rPr>
        <w:t>6</w:t>
      </w:r>
    </w:p>
    <w:p w14:paraId="19AFD6A5" w14:textId="77777777" w:rsidR="008F3244" w:rsidRPr="00125276" w:rsidRDefault="008F3244" w:rsidP="00125276">
      <w:pPr>
        <w:spacing w:after="0" w:line="36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39"/>
          <w:sz w:val="24"/>
          <w:szCs w:val="24"/>
        </w:rPr>
        <w:t xml:space="preserve"> </w:t>
      </w:r>
      <w:r w:rsidRPr="00125276">
        <w:rPr>
          <w:rFonts w:ascii="Arial" w:eastAsia="Arial" w:hAnsi="Arial" w:cs="Arial"/>
          <w:sz w:val="24"/>
          <w:szCs w:val="24"/>
        </w:rPr>
        <w:t>M</w:t>
      </w:r>
      <w:r w:rsidRPr="00125276">
        <w:rPr>
          <w:rFonts w:ascii="Arial" w:eastAsia="Arial" w:hAnsi="Arial" w:cs="Arial"/>
          <w:spacing w:val="-1"/>
          <w:sz w:val="24"/>
          <w:szCs w:val="24"/>
        </w:rPr>
        <w:t>édi</w:t>
      </w:r>
      <w:r w:rsidRPr="00125276">
        <w:rPr>
          <w:rFonts w:ascii="Arial" w:eastAsia="Arial" w:hAnsi="Arial" w:cs="Arial"/>
          <w:sz w:val="24"/>
          <w:szCs w:val="24"/>
        </w:rPr>
        <w:t>c</w:t>
      </w:r>
      <w:r w:rsidRPr="00125276">
        <w:rPr>
          <w:rFonts w:ascii="Arial" w:eastAsia="Arial" w:hAnsi="Arial" w:cs="Arial"/>
          <w:spacing w:val="-1"/>
          <w:sz w:val="24"/>
          <w:szCs w:val="24"/>
        </w:rPr>
        <w:t>o</w:t>
      </w:r>
      <w:r w:rsidRPr="00125276">
        <w:rPr>
          <w:rFonts w:ascii="Arial" w:eastAsia="Arial" w:hAnsi="Arial" w:cs="Arial"/>
          <w:sz w:val="24"/>
          <w:szCs w:val="24"/>
        </w:rPr>
        <w:t xml:space="preserve">s                               </w:t>
      </w:r>
      <w:r w:rsidRPr="00125276">
        <w:rPr>
          <w:rFonts w:ascii="Arial" w:eastAsia="Arial" w:hAnsi="Arial" w:cs="Arial"/>
          <w:spacing w:val="29"/>
          <w:sz w:val="24"/>
          <w:szCs w:val="24"/>
        </w:rPr>
        <w:t xml:space="preserve"> </w:t>
      </w:r>
      <w:r w:rsidRPr="00125276">
        <w:rPr>
          <w:rFonts w:ascii="Arial" w:eastAsia="Arial" w:hAnsi="Arial" w:cs="Arial"/>
          <w:spacing w:val="-1"/>
          <w:sz w:val="24"/>
          <w:szCs w:val="24"/>
        </w:rPr>
        <w:t>11</w:t>
      </w:r>
    </w:p>
    <w:p w14:paraId="09CA32EA" w14:textId="77777777" w:rsidR="008F3244" w:rsidRPr="00125276" w:rsidRDefault="008F3244" w:rsidP="00125276">
      <w:pPr>
        <w:spacing w:after="0" w:line="36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39"/>
          <w:sz w:val="24"/>
          <w:szCs w:val="24"/>
        </w:rPr>
        <w:t xml:space="preserve"> </w:t>
      </w:r>
      <w:r w:rsidRPr="00125276">
        <w:rPr>
          <w:rFonts w:ascii="Arial" w:eastAsia="Arial" w:hAnsi="Arial" w:cs="Arial"/>
          <w:spacing w:val="1"/>
          <w:sz w:val="24"/>
          <w:szCs w:val="24"/>
        </w:rPr>
        <w:t>O</w:t>
      </w:r>
      <w:r w:rsidRPr="00125276">
        <w:rPr>
          <w:rFonts w:ascii="Arial" w:eastAsia="Arial" w:hAnsi="Arial" w:cs="Arial"/>
          <w:spacing w:val="-1"/>
          <w:sz w:val="24"/>
          <w:szCs w:val="24"/>
        </w:rPr>
        <w:t>don</w:t>
      </w:r>
      <w:r w:rsidRPr="00125276">
        <w:rPr>
          <w:rFonts w:ascii="Arial" w:eastAsia="Arial" w:hAnsi="Arial" w:cs="Arial"/>
          <w:spacing w:val="1"/>
          <w:sz w:val="24"/>
          <w:szCs w:val="24"/>
        </w:rPr>
        <w:t>t</w:t>
      </w:r>
      <w:r w:rsidRPr="00125276">
        <w:rPr>
          <w:rFonts w:ascii="Arial" w:eastAsia="Arial" w:hAnsi="Arial" w:cs="Arial"/>
          <w:spacing w:val="-1"/>
          <w:sz w:val="24"/>
          <w:szCs w:val="24"/>
        </w:rPr>
        <w:t>ó</w:t>
      </w:r>
      <w:r w:rsidRPr="00125276">
        <w:rPr>
          <w:rFonts w:ascii="Arial" w:eastAsia="Arial" w:hAnsi="Arial" w:cs="Arial"/>
          <w:spacing w:val="2"/>
          <w:sz w:val="24"/>
          <w:szCs w:val="24"/>
        </w:rPr>
        <w:t>l</w:t>
      </w:r>
      <w:r w:rsidRPr="00125276">
        <w:rPr>
          <w:rFonts w:ascii="Arial" w:eastAsia="Arial" w:hAnsi="Arial" w:cs="Arial"/>
          <w:spacing w:val="-1"/>
          <w:sz w:val="24"/>
          <w:szCs w:val="24"/>
        </w:rPr>
        <w:t>og</w:t>
      </w:r>
      <w:r w:rsidRPr="00125276">
        <w:rPr>
          <w:rFonts w:ascii="Arial" w:eastAsia="Arial" w:hAnsi="Arial" w:cs="Arial"/>
          <w:sz w:val="24"/>
          <w:szCs w:val="24"/>
        </w:rPr>
        <w:t xml:space="preserve">os                        </w:t>
      </w:r>
      <w:r w:rsidRPr="00125276">
        <w:rPr>
          <w:rFonts w:ascii="Arial" w:eastAsia="Arial" w:hAnsi="Arial" w:cs="Arial"/>
          <w:spacing w:val="27"/>
          <w:sz w:val="24"/>
          <w:szCs w:val="24"/>
        </w:rPr>
        <w:t xml:space="preserve"> </w:t>
      </w:r>
      <w:r w:rsidRPr="00125276">
        <w:rPr>
          <w:rFonts w:ascii="Arial" w:eastAsia="Arial" w:hAnsi="Arial" w:cs="Arial"/>
          <w:sz w:val="24"/>
          <w:szCs w:val="24"/>
        </w:rPr>
        <w:t>2</w:t>
      </w:r>
    </w:p>
    <w:p w14:paraId="2D0FEC9D" w14:textId="77777777" w:rsidR="008F3244" w:rsidRPr="00125276" w:rsidRDefault="008F3244" w:rsidP="00125276">
      <w:pPr>
        <w:spacing w:after="0" w:line="36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39"/>
          <w:sz w:val="24"/>
          <w:szCs w:val="24"/>
        </w:rPr>
        <w:t xml:space="preserve"> </w:t>
      </w:r>
      <w:r w:rsidRPr="00125276">
        <w:rPr>
          <w:rFonts w:ascii="Arial" w:eastAsia="Arial" w:hAnsi="Arial" w:cs="Arial"/>
          <w:sz w:val="24"/>
          <w:szCs w:val="24"/>
        </w:rPr>
        <w:t>A</w:t>
      </w:r>
      <w:r w:rsidRPr="00125276">
        <w:rPr>
          <w:rFonts w:ascii="Arial" w:eastAsia="Arial" w:hAnsi="Arial" w:cs="Arial"/>
          <w:spacing w:val="-1"/>
          <w:sz w:val="24"/>
          <w:szCs w:val="24"/>
        </w:rPr>
        <w:t>u</w:t>
      </w:r>
      <w:r w:rsidRPr="00125276">
        <w:rPr>
          <w:rFonts w:ascii="Arial" w:eastAsia="Arial" w:hAnsi="Arial" w:cs="Arial"/>
          <w:sz w:val="24"/>
          <w:szCs w:val="24"/>
        </w:rPr>
        <w:t>x</w:t>
      </w:r>
      <w:r w:rsidRPr="00125276">
        <w:rPr>
          <w:rFonts w:ascii="Arial" w:eastAsia="Arial" w:hAnsi="Arial" w:cs="Arial"/>
          <w:spacing w:val="-1"/>
          <w:sz w:val="24"/>
          <w:szCs w:val="24"/>
        </w:rPr>
        <w:t>il</w:t>
      </w:r>
      <w:r w:rsidRPr="00125276">
        <w:rPr>
          <w:rFonts w:ascii="Arial" w:eastAsia="Arial" w:hAnsi="Arial" w:cs="Arial"/>
          <w:spacing w:val="2"/>
          <w:sz w:val="24"/>
          <w:szCs w:val="24"/>
        </w:rPr>
        <w:t>i</w:t>
      </w:r>
      <w:r w:rsidRPr="00125276">
        <w:rPr>
          <w:rFonts w:ascii="Arial" w:eastAsia="Arial" w:hAnsi="Arial" w:cs="Arial"/>
          <w:spacing w:val="-1"/>
          <w:sz w:val="24"/>
          <w:szCs w:val="24"/>
        </w:rPr>
        <w:t>a</w:t>
      </w:r>
      <w:r w:rsidRPr="00125276">
        <w:rPr>
          <w:rFonts w:ascii="Arial" w:eastAsia="Arial" w:hAnsi="Arial" w:cs="Arial"/>
          <w:sz w:val="24"/>
          <w:szCs w:val="24"/>
        </w:rPr>
        <w:t>r</w:t>
      </w:r>
      <w:r w:rsidRPr="00125276">
        <w:rPr>
          <w:rFonts w:ascii="Arial" w:eastAsia="Arial" w:hAnsi="Arial" w:cs="Arial"/>
          <w:spacing w:val="1"/>
          <w:sz w:val="24"/>
          <w:szCs w:val="24"/>
        </w:rPr>
        <w:t xml:space="preserve"> </w:t>
      </w:r>
      <w:r w:rsidRPr="00125276">
        <w:rPr>
          <w:rFonts w:ascii="Arial" w:eastAsia="Arial" w:hAnsi="Arial" w:cs="Arial"/>
          <w:spacing w:val="-1"/>
          <w:sz w:val="24"/>
          <w:szCs w:val="24"/>
        </w:rPr>
        <w:t>d</w:t>
      </w:r>
      <w:r w:rsidRPr="00125276">
        <w:rPr>
          <w:rFonts w:ascii="Arial" w:eastAsia="Arial" w:hAnsi="Arial" w:cs="Arial"/>
          <w:sz w:val="24"/>
          <w:szCs w:val="24"/>
        </w:rPr>
        <w:t xml:space="preserve">e </w:t>
      </w:r>
      <w:r w:rsidRPr="00125276">
        <w:rPr>
          <w:rFonts w:ascii="Arial" w:eastAsia="Arial" w:hAnsi="Arial" w:cs="Arial"/>
          <w:spacing w:val="2"/>
          <w:sz w:val="24"/>
          <w:szCs w:val="24"/>
        </w:rPr>
        <w:t>o</w:t>
      </w:r>
      <w:r w:rsidRPr="00125276">
        <w:rPr>
          <w:rFonts w:ascii="Arial" w:eastAsia="Arial" w:hAnsi="Arial" w:cs="Arial"/>
          <w:spacing w:val="-1"/>
          <w:sz w:val="24"/>
          <w:szCs w:val="24"/>
        </w:rPr>
        <w:t>don</w:t>
      </w:r>
      <w:r w:rsidRPr="00125276">
        <w:rPr>
          <w:rFonts w:ascii="Arial" w:eastAsia="Arial" w:hAnsi="Arial" w:cs="Arial"/>
          <w:spacing w:val="1"/>
          <w:sz w:val="24"/>
          <w:szCs w:val="24"/>
        </w:rPr>
        <w:t>t</w:t>
      </w:r>
      <w:r w:rsidRPr="00125276">
        <w:rPr>
          <w:rFonts w:ascii="Arial" w:eastAsia="Arial" w:hAnsi="Arial" w:cs="Arial"/>
          <w:spacing w:val="2"/>
          <w:sz w:val="24"/>
          <w:szCs w:val="24"/>
        </w:rPr>
        <w:t>o</w:t>
      </w:r>
      <w:r w:rsidRPr="00125276">
        <w:rPr>
          <w:rFonts w:ascii="Arial" w:eastAsia="Arial" w:hAnsi="Arial" w:cs="Arial"/>
          <w:spacing w:val="-1"/>
          <w:sz w:val="24"/>
          <w:szCs w:val="24"/>
        </w:rPr>
        <w:t>log</w:t>
      </w:r>
      <w:r w:rsidRPr="00125276">
        <w:rPr>
          <w:rFonts w:ascii="Arial" w:eastAsia="Arial" w:hAnsi="Arial" w:cs="Arial"/>
          <w:spacing w:val="1"/>
          <w:sz w:val="24"/>
          <w:szCs w:val="24"/>
        </w:rPr>
        <w:t>í</w:t>
      </w:r>
      <w:r w:rsidRPr="00125276">
        <w:rPr>
          <w:rFonts w:ascii="Arial" w:eastAsia="Arial" w:hAnsi="Arial" w:cs="Arial"/>
          <w:sz w:val="24"/>
          <w:szCs w:val="24"/>
        </w:rPr>
        <w:t xml:space="preserve">a        </w:t>
      </w:r>
      <w:r w:rsidRPr="00125276">
        <w:rPr>
          <w:rFonts w:ascii="Arial" w:eastAsia="Arial" w:hAnsi="Arial" w:cs="Arial"/>
          <w:spacing w:val="10"/>
          <w:sz w:val="24"/>
          <w:szCs w:val="24"/>
        </w:rPr>
        <w:t xml:space="preserve"> </w:t>
      </w:r>
      <w:r w:rsidRPr="00125276">
        <w:rPr>
          <w:rFonts w:ascii="Arial" w:eastAsia="Arial" w:hAnsi="Arial" w:cs="Arial"/>
          <w:sz w:val="24"/>
          <w:szCs w:val="24"/>
        </w:rPr>
        <w:t>1</w:t>
      </w:r>
    </w:p>
    <w:p w14:paraId="56F4FFF3" w14:textId="77777777" w:rsidR="008F3244" w:rsidRPr="00125276" w:rsidRDefault="008F3244" w:rsidP="00125276">
      <w:pPr>
        <w:spacing w:after="0" w:line="36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39"/>
          <w:sz w:val="24"/>
          <w:szCs w:val="24"/>
        </w:rPr>
        <w:t xml:space="preserve"> </w:t>
      </w:r>
      <w:r w:rsidRPr="00125276">
        <w:rPr>
          <w:rFonts w:ascii="Arial" w:eastAsia="Arial" w:hAnsi="Arial" w:cs="Arial"/>
          <w:sz w:val="24"/>
          <w:szCs w:val="24"/>
        </w:rPr>
        <w:t>B</w:t>
      </w:r>
      <w:r w:rsidRPr="00125276">
        <w:rPr>
          <w:rFonts w:ascii="Arial" w:eastAsia="Arial" w:hAnsi="Arial" w:cs="Arial"/>
          <w:spacing w:val="-1"/>
          <w:sz w:val="24"/>
          <w:szCs w:val="24"/>
        </w:rPr>
        <w:t>a</w:t>
      </w:r>
      <w:r w:rsidRPr="00125276">
        <w:rPr>
          <w:rFonts w:ascii="Arial" w:eastAsia="Arial" w:hAnsi="Arial" w:cs="Arial"/>
          <w:sz w:val="24"/>
          <w:szCs w:val="24"/>
        </w:rPr>
        <w:t>c</w:t>
      </w:r>
      <w:r w:rsidRPr="00125276">
        <w:rPr>
          <w:rFonts w:ascii="Arial" w:eastAsia="Arial" w:hAnsi="Arial" w:cs="Arial"/>
          <w:spacing w:val="1"/>
          <w:sz w:val="24"/>
          <w:szCs w:val="24"/>
        </w:rPr>
        <w:t>t</w:t>
      </w:r>
      <w:r w:rsidRPr="00125276">
        <w:rPr>
          <w:rFonts w:ascii="Arial" w:eastAsia="Arial" w:hAnsi="Arial" w:cs="Arial"/>
          <w:spacing w:val="-1"/>
          <w:sz w:val="24"/>
          <w:szCs w:val="24"/>
        </w:rPr>
        <w:t>e</w:t>
      </w:r>
      <w:r w:rsidRPr="00125276">
        <w:rPr>
          <w:rFonts w:ascii="Arial" w:eastAsia="Arial" w:hAnsi="Arial" w:cs="Arial"/>
          <w:sz w:val="24"/>
          <w:szCs w:val="24"/>
        </w:rPr>
        <w:t>r</w:t>
      </w:r>
      <w:r w:rsidRPr="00125276">
        <w:rPr>
          <w:rFonts w:ascii="Arial" w:eastAsia="Arial" w:hAnsi="Arial" w:cs="Arial"/>
          <w:spacing w:val="-1"/>
          <w:sz w:val="24"/>
          <w:szCs w:val="24"/>
        </w:rPr>
        <w:t>ió</w:t>
      </w:r>
      <w:r w:rsidRPr="00125276">
        <w:rPr>
          <w:rFonts w:ascii="Arial" w:eastAsia="Arial" w:hAnsi="Arial" w:cs="Arial"/>
          <w:spacing w:val="2"/>
          <w:sz w:val="24"/>
          <w:szCs w:val="24"/>
        </w:rPr>
        <w:t>l</w:t>
      </w:r>
      <w:r w:rsidRPr="00125276">
        <w:rPr>
          <w:rFonts w:ascii="Arial" w:eastAsia="Arial" w:hAnsi="Arial" w:cs="Arial"/>
          <w:spacing w:val="-1"/>
          <w:sz w:val="24"/>
          <w:szCs w:val="24"/>
        </w:rPr>
        <w:t>o</w:t>
      </w:r>
      <w:r w:rsidRPr="00125276">
        <w:rPr>
          <w:rFonts w:ascii="Arial" w:eastAsia="Arial" w:hAnsi="Arial" w:cs="Arial"/>
          <w:spacing w:val="2"/>
          <w:sz w:val="24"/>
          <w:szCs w:val="24"/>
        </w:rPr>
        <w:t>g</w:t>
      </w:r>
      <w:r w:rsidRPr="00125276">
        <w:rPr>
          <w:rFonts w:ascii="Arial" w:eastAsia="Arial" w:hAnsi="Arial" w:cs="Arial"/>
          <w:spacing w:val="-1"/>
          <w:sz w:val="24"/>
          <w:szCs w:val="24"/>
        </w:rPr>
        <w:t>o</w:t>
      </w:r>
      <w:r w:rsidRPr="00125276">
        <w:rPr>
          <w:rFonts w:ascii="Arial" w:eastAsia="Arial" w:hAnsi="Arial" w:cs="Arial"/>
          <w:sz w:val="24"/>
          <w:szCs w:val="24"/>
        </w:rPr>
        <w:t xml:space="preserve">s                      </w:t>
      </w:r>
      <w:r w:rsidRPr="00125276">
        <w:rPr>
          <w:rFonts w:ascii="Arial" w:eastAsia="Arial" w:hAnsi="Arial" w:cs="Arial"/>
          <w:spacing w:val="63"/>
          <w:sz w:val="24"/>
          <w:szCs w:val="24"/>
        </w:rPr>
        <w:t xml:space="preserve"> </w:t>
      </w:r>
      <w:r w:rsidRPr="00125276">
        <w:rPr>
          <w:rFonts w:ascii="Arial" w:eastAsia="Arial" w:hAnsi="Arial" w:cs="Arial"/>
          <w:sz w:val="24"/>
          <w:szCs w:val="24"/>
        </w:rPr>
        <w:t>3</w:t>
      </w:r>
    </w:p>
    <w:p w14:paraId="100C00F8" w14:textId="77777777" w:rsidR="008F3244" w:rsidRPr="00125276" w:rsidRDefault="008F3244" w:rsidP="00125276">
      <w:pPr>
        <w:spacing w:after="0" w:line="36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39"/>
          <w:sz w:val="24"/>
          <w:szCs w:val="24"/>
        </w:rPr>
        <w:t xml:space="preserve"> </w:t>
      </w:r>
      <w:r w:rsidRPr="00125276">
        <w:rPr>
          <w:rFonts w:ascii="Arial" w:eastAsia="Arial" w:hAnsi="Arial" w:cs="Arial"/>
          <w:sz w:val="24"/>
          <w:szCs w:val="24"/>
        </w:rPr>
        <w:t>A</w:t>
      </w:r>
      <w:r w:rsidRPr="00125276">
        <w:rPr>
          <w:rFonts w:ascii="Arial" w:eastAsia="Arial" w:hAnsi="Arial" w:cs="Arial"/>
          <w:spacing w:val="-1"/>
          <w:sz w:val="24"/>
          <w:szCs w:val="24"/>
        </w:rPr>
        <w:t>u</w:t>
      </w:r>
      <w:r w:rsidRPr="00125276">
        <w:rPr>
          <w:rFonts w:ascii="Arial" w:eastAsia="Arial" w:hAnsi="Arial" w:cs="Arial"/>
          <w:sz w:val="24"/>
          <w:szCs w:val="24"/>
        </w:rPr>
        <w:t>x</w:t>
      </w:r>
      <w:r w:rsidRPr="00125276">
        <w:rPr>
          <w:rFonts w:ascii="Arial" w:eastAsia="Arial" w:hAnsi="Arial" w:cs="Arial"/>
          <w:spacing w:val="-1"/>
          <w:sz w:val="24"/>
          <w:szCs w:val="24"/>
        </w:rPr>
        <w:t>il</w:t>
      </w:r>
      <w:r w:rsidRPr="00125276">
        <w:rPr>
          <w:rFonts w:ascii="Arial" w:eastAsia="Arial" w:hAnsi="Arial" w:cs="Arial"/>
          <w:spacing w:val="2"/>
          <w:sz w:val="24"/>
          <w:szCs w:val="24"/>
        </w:rPr>
        <w:t>i</w:t>
      </w:r>
      <w:r w:rsidRPr="00125276">
        <w:rPr>
          <w:rFonts w:ascii="Arial" w:eastAsia="Arial" w:hAnsi="Arial" w:cs="Arial"/>
          <w:spacing w:val="-1"/>
          <w:sz w:val="24"/>
          <w:szCs w:val="24"/>
        </w:rPr>
        <w:t>a</w:t>
      </w:r>
      <w:r w:rsidRPr="00125276">
        <w:rPr>
          <w:rFonts w:ascii="Arial" w:eastAsia="Arial" w:hAnsi="Arial" w:cs="Arial"/>
          <w:sz w:val="24"/>
          <w:szCs w:val="24"/>
        </w:rPr>
        <w:t>r</w:t>
      </w:r>
      <w:r w:rsidRPr="00125276">
        <w:rPr>
          <w:rFonts w:ascii="Arial" w:eastAsia="Arial" w:hAnsi="Arial" w:cs="Arial"/>
          <w:spacing w:val="2"/>
          <w:sz w:val="24"/>
          <w:szCs w:val="24"/>
        </w:rPr>
        <w:t xml:space="preserve"> </w:t>
      </w:r>
      <w:r w:rsidRPr="00125276">
        <w:rPr>
          <w:rFonts w:ascii="Arial" w:eastAsia="Arial" w:hAnsi="Arial" w:cs="Arial"/>
          <w:spacing w:val="-1"/>
          <w:sz w:val="24"/>
          <w:szCs w:val="24"/>
        </w:rPr>
        <w:t>d</w:t>
      </w:r>
      <w:r w:rsidRPr="00125276">
        <w:rPr>
          <w:rFonts w:ascii="Arial" w:eastAsia="Arial" w:hAnsi="Arial" w:cs="Arial"/>
          <w:sz w:val="24"/>
          <w:szCs w:val="24"/>
        </w:rPr>
        <w:t xml:space="preserve">e </w:t>
      </w:r>
      <w:r w:rsidRPr="00125276">
        <w:rPr>
          <w:rFonts w:ascii="Arial" w:eastAsia="Arial" w:hAnsi="Arial" w:cs="Arial"/>
          <w:spacing w:val="2"/>
          <w:sz w:val="24"/>
          <w:szCs w:val="24"/>
        </w:rPr>
        <w:t>l</w:t>
      </w:r>
      <w:r w:rsidRPr="00125276">
        <w:rPr>
          <w:rFonts w:ascii="Arial" w:eastAsia="Arial" w:hAnsi="Arial" w:cs="Arial"/>
          <w:spacing w:val="-1"/>
          <w:sz w:val="24"/>
          <w:szCs w:val="24"/>
        </w:rPr>
        <w:t>abo</w:t>
      </w:r>
      <w:r w:rsidRPr="00125276">
        <w:rPr>
          <w:rFonts w:ascii="Arial" w:eastAsia="Arial" w:hAnsi="Arial" w:cs="Arial"/>
          <w:spacing w:val="4"/>
          <w:sz w:val="24"/>
          <w:szCs w:val="24"/>
        </w:rPr>
        <w:t>r</w:t>
      </w:r>
      <w:r w:rsidRPr="00125276">
        <w:rPr>
          <w:rFonts w:ascii="Arial" w:eastAsia="Arial" w:hAnsi="Arial" w:cs="Arial"/>
          <w:spacing w:val="-1"/>
          <w:sz w:val="24"/>
          <w:szCs w:val="24"/>
        </w:rPr>
        <w:t>a</w:t>
      </w:r>
      <w:r w:rsidRPr="00125276">
        <w:rPr>
          <w:rFonts w:ascii="Arial" w:eastAsia="Arial" w:hAnsi="Arial" w:cs="Arial"/>
          <w:spacing w:val="1"/>
          <w:sz w:val="24"/>
          <w:szCs w:val="24"/>
        </w:rPr>
        <w:t>t</w:t>
      </w:r>
      <w:r w:rsidRPr="00125276">
        <w:rPr>
          <w:rFonts w:ascii="Arial" w:eastAsia="Arial" w:hAnsi="Arial" w:cs="Arial"/>
          <w:sz w:val="24"/>
          <w:szCs w:val="24"/>
        </w:rPr>
        <w:t>or</w:t>
      </w:r>
      <w:r w:rsidRPr="00125276">
        <w:rPr>
          <w:rFonts w:ascii="Arial" w:eastAsia="Arial" w:hAnsi="Arial" w:cs="Arial"/>
          <w:spacing w:val="-1"/>
          <w:sz w:val="24"/>
          <w:szCs w:val="24"/>
        </w:rPr>
        <w:t>i</w:t>
      </w:r>
      <w:r w:rsidRPr="00125276">
        <w:rPr>
          <w:rFonts w:ascii="Arial" w:eastAsia="Arial" w:hAnsi="Arial" w:cs="Arial"/>
          <w:sz w:val="24"/>
          <w:szCs w:val="24"/>
        </w:rPr>
        <w:t xml:space="preserve">o         </w:t>
      </w:r>
      <w:r w:rsidRPr="00125276">
        <w:rPr>
          <w:rFonts w:ascii="Arial" w:eastAsia="Arial" w:hAnsi="Arial" w:cs="Arial"/>
          <w:spacing w:val="61"/>
          <w:sz w:val="24"/>
          <w:szCs w:val="24"/>
        </w:rPr>
        <w:t xml:space="preserve"> </w:t>
      </w:r>
      <w:r w:rsidRPr="00125276">
        <w:rPr>
          <w:rFonts w:ascii="Arial" w:eastAsia="Arial" w:hAnsi="Arial" w:cs="Arial"/>
          <w:sz w:val="24"/>
          <w:szCs w:val="24"/>
        </w:rPr>
        <w:t>1</w:t>
      </w:r>
    </w:p>
    <w:p w14:paraId="4EC3D368" w14:textId="77777777" w:rsidR="00465CE8" w:rsidRPr="00125276" w:rsidRDefault="00465CE8" w:rsidP="00125276">
      <w:pPr>
        <w:spacing w:line="360" w:lineRule="auto"/>
        <w:jc w:val="both"/>
        <w:rPr>
          <w:rFonts w:ascii="Arial" w:eastAsia="Verdana" w:hAnsi="Arial" w:cs="Arial"/>
          <w:sz w:val="24"/>
          <w:szCs w:val="24"/>
        </w:rPr>
      </w:pPr>
    </w:p>
    <w:p w14:paraId="5B14DDB5" w14:textId="76EAE694" w:rsidR="008F3244" w:rsidRPr="00E562D3" w:rsidRDefault="00121023" w:rsidP="00125276">
      <w:pPr>
        <w:spacing w:line="360" w:lineRule="auto"/>
        <w:jc w:val="both"/>
        <w:rPr>
          <w:rFonts w:ascii="Arial" w:eastAsia="Arial" w:hAnsi="Arial" w:cs="Arial"/>
          <w:b/>
          <w:bCs/>
          <w:i/>
          <w:iCs/>
          <w:sz w:val="24"/>
          <w:szCs w:val="24"/>
        </w:rPr>
      </w:pPr>
      <w:r w:rsidRPr="00E562D3">
        <w:rPr>
          <w:rFonts w:ascii="Arial" w:eastAsia="Verdana" w:hAnsi="Arial" w:cs="Arial"/>
          <w:b/>
          <w:bCs/>
          <w:i/>
          <w:iCs/>
          <w:sz w:val="24"/>
          <w:szCs w:val="24"/>
        </w:rPr>
        <w:t>2</w:t>
      </w:r>
      <w:r w:rsidR="00465CE8" w:rsidRPr="00E562D3">
        <w:rPr>
          <w:rFonts w:ascii="Arial" w:eastAsia="Verdana" w:hAnsi="Arial" w:cs="Arial"/>
          <w:b/>
          <w:bCs/>
          <w:i/>
          <w:iCs/>
          <w:sz w:val="24"/>
          <w:szCs w:val="24"/>
        </w:rPr>
        <w:t xml:space="preserve">.3.6 </w:t>
      </w:r>
      <w:r w:rsidR="00465CE8" w:rsidRPr="00E562D3">
        <w:rPr>
          <w:rFonts w:ascii="Arial" w:eastAsia="Arial" w:hAnsi="Arial" w:cs="Arial"/>
          <w:b/>
          <w:bCs/>
          <w:i/>
          <w:iCs/>
          <w:spacing w:val="1"/>
          <w:sz w:val="24"/>
          <w:szCs w:val="24"/>
        </w:rPr>
        <w:t>i</w:t>
      </w:r>
      <w:r w:rsidR="00465CE8" w:rsidRPr="00E562D3">
        <w:rPr>
          <w:rFonts w:ascii="Arial" w:eastAsia="Arial" w:hAnsi="Arial" w:cs="Arial"/>
          <w:b/>
          <w:bCs/>
          <w:i/>
          <w:iCs/>
          <w:spacing w:val="-1"/>
          <w:sz w:val="24"/>
          <w:szCs w:val="24"/>
        </w:rPr>
        <w:t>n</w:t>
      </w:r>
      <w:r w:rsidR="00465CE8" w:rsidRPr="00E562D3">
        <w:rPr>
          <w:rFonts w:ascii="Arial" w:eastAsia="Arial" w:hAnsi="Arial" w:cs="Arial"/>
          <w:b/>
          <w:bCs/>
          <w:i/>
          <w:iCs/>
          <w:spacing w:val="1"/>
          <w:sz w:val="24"/>
          <w:szCs w:val="24"/>
        </w:rPr>
        <w:t>f</w:t>
      </w:r>
      <w:r w:rsidR="00465CE8" w:rsidRPr="00E562D3">
        <w:rPr>
          <w:rFonts w:ascii="Arial" w:eastAsia="Arial" w:hAnsi="Arial" w:cs="Arial"/>
          <w:b/>
          <w:bCs/>
          <w:i/>
          <w:iCs/>
          <w:spacing w:val="-1"/>
          <w:sz w:val="24"/>
          <w:szCs w:val="24"/>
        </w:rPr>
        <w:t>ra</w:t>
      </w:r>
      <w:r w:rsidR="00465CE8" w:rsidRPr="00E562D3">
        <w:rPr>
          <w:rFonts w:ascii="Arial" w:eastAsia="Arial" w:hAnsi="Arial" w:cs="Arial"/>
          <w:b/>
          <w:bCs/>
          <w:i/>
          <w:iCs/>
          <w:sz w:val="24"/>
          <w:szCs w:val="24"/>
        </w:rPr>
        <w:t>es</w:t>
      </w:r>
      <w:r w:rsidR="00465CE8" w:rsidRPr="00E562D3">
        <w:rPr>
          <w:rFonts w:ascii="Arial" w:eastAsia="Arial" w:hAnsi="Arial" w:cs="Arial"/>
          <w:b/>
          <w:bCs/>
          <w:i/>
          <w:iCs/>
          <w:spacing w:val="5"/>
          <w:sz w:val="24"/>
          <w:szCs w:val="24"/>
        </w:rPr>
        <w:t>t</w:t>
      </w:r>
      <w:r w:rsidR="00465CE8" w:rsidRPr="00E562D3">
        <w:rPr>
          <w:rFonts w:ascii="Arial" w:eastAsia="Arial" w:hAnsi="Arial" w:cs="Arial"/>
          <w:b/>
          <w:bCs/>
          <w:i/>
          <w:iCs/>
          <w:spacing w:val="-1"/>
          <w:sz w:val="24"/>
          <w:szCs w:val="24"/>
        </w:rPr>
        <w:t>ruc</w:t>
      </w:r>
      <w:r w:rsidR="00465CE8" w:rsidRPr="00E562D3">
        <w:rPr>
          <w:rFonts w:ascii="Arial" w:eastAsia="Arial" w:hAnsi="Arial" w:cs="Arial"/>
          <w:b/>
          <w:bCs/>
          <w:i/>
          <w:iCs/>
          <w:spacing w:val="5"/>
          <w:sz w:val="24"/>
          <w:szCs w:val="24"/>
        </w:rPr>
        <w:t>t</w:t>
      </w:r>
      <w:r w:rsidR="00465CE8" w:rsidRPr="00E562D3">
        <w:rPr>
          <w:rFonts w:ascii="Arial" w:eastAsia="Arial" w:hAnsi="Arial" w:cs="Arial"/>
          <w:b/>
          <w:bCs/>
          <w:i/>
          <w:iCs/>
          <w:spacing w:val="-1"/>
          <w:sz w:val="24"/>
          <w:szCs w:val="24"/>
        </w:rPr>
        <w:t>ur</w:t>
      </w:r>
      <w:r w:rsidR="00465CE8" w:rsidRPr="00E562D3">
        <w:rPr>
          <w:rFonts w:ascii="Arial" w:eastAsia="Arial" w:hAnsi="Arial" w:cs="Arial"/>
          <w:b/>
          <w:bCs/>
          <w:i/>
          <w:iCs/>
          <w:sz w:val="24"/>
          <w:szCs w:val="24"/>
        </w:rPr>
        <w:t>a.</w:t>
      </w:r>
    </w:p>
    <w:p w14:paraId="69DE96B1" w14:textId="77777777" w:rsidR="00FB72C6" w:rsidRPr="00125276" w:rsidRDefault="00FB72C6" w:rsidP="00125276">
      <w:pPr>
        <w:spacing w:line="360" w:lineRule="auto"/>
        <w:jc w:val="both"/>
        <w:rPr>
          <w:rFonts w:ascii="Arial" w:eastAsia="Arial" w:hAnsi="Arial" w:cs="Arial"/>
          <w:b/>
          <w:bCs/>
          <w:sz w:val="24"/>
          <w:szCs w:val="24"/>
        </w:rPr>
      </w:pPr>
    </w:p>
    <w:p w14:paraId="4A8A4524" w14:textId="77777777" w:rsidR="008F3244" w:rsidRPr="00125276" w:rsidRDefault="008F3244" w:rsidP="00125276">
      <w:pPr>
        <w:spacing w:after="0" w:line="360" w:lineRule="auto"/>
        <w:ind w:right="380"/>
        <w:jc w:val="both"/>
        <w:rPr>
          <w:rFonts w:ascii="Arial" w:eastAsia="Arial" w:hAnsi="Arial" w:cs="Arial"/>
          <w:sz w:val="24"/>
          <w:szCs w:val="24"/>
        </w:rPr>
      </w:pPr>
      <w:r w:rsidRPr="00125276">
        <w:rPr>
          <w:rFonts w:ascii="Arial" w:eastAsia="Arial" w:hAnsi="Arial" w:cs="Arial"/>
          <w:spacing w:val="-1"/>
          <w:sz w:val="24"/>
          <w:szCs w:val="24"/>
        </w:rPr>
        <w:t>L</w:t>
      </w:r>
      <w:r w:rsidRPr="00125276">
        <w:rPr>
          <w:rFonts w:ascii="Arial" w:eastAsia="Arial" w:hAnsi="Arial" w:cs="Arial"/>
          <w:sz w:val="24"/>
          <w:szCs w:val="24"/>
        </w:rPr>
        <w:t xml:space="preserve">a </w:t>
      </w:r>
      <w:r w:rsidRPr="00125276">
        <w:rPr>
          <w:rFonts w:ascii="Arial" w:eastAsia="Arial" w:hAnsi="Arial" w:cs="Arial"/>
          <w:spacing w:val="-1"/>
          <w:sz w:val="24"/>
          <w:szCs w:val="24"/>
        </w:rPr>
        <w:t>in</w:t>
      </w:r>
      <w:r w:rsidRPr="00125276">
        <w:rPr>
          <w:rFonts w:ascii="Arial" w:eastAsia="Arial" w:hAnsi="Arial" w:cs="Arial"/>
          <w:sz w:val="24"/>
          <w:szCs w:val="24"/>
        </w:rPr>
        <w:t>s</w:t>
      </w:r>
      <w:r w:rsidRPr="00125276">
        <w:rPr>
          <w:rFonts w:ascii="Arial" w:eastAsia="Arial" w:hAnsi="Arial" w:cs="Arial"/>
          <w:spacing w:val="1"/>
          <w:sz w:val="24"/>
          <w:szCs w:val="24"/>
        </w:rPr>
        <w:t>t</w:t>
      </w:r>
      <w:r w:rsidRPr="00125276">
        <w:rPr>
          <w:rFonts w:ascii="Arial" w:eastAsia="Arial" w:hAnsi="Arial" w:cs="Arial"/>
          <w:spacing w:val="-1"/>
          <w:sz w:val="24"/>
          <w:szCs w:val="24"/>
        </w:rPr>
        <w:t>i</w:t>
      </w:r>
      <w:r w:rsidRPr="00125276">
        <w:rPr>
          <w:rFonts w:ascii="Arial" w:eastAsia="Arial" w:hAnsi="Arial" w:cs="Arial"/>
          <w:spacing w:val="1"/>
          <w:sz w:val="24"/>
          <w:szCs w:val="24"/>
        </w:rPr>
        <w:t>t</w:t>
      </w:r>
      <w:r w:rsidRPr="00125276">
        <w:rPr>
          <w:rFonts w:ascii="Arial" w:eastAsia="Arial" w:hAnsi="Arial" w:cs="Arial"/>
          <w:spacing w:val="-1"/>
          <w:sz w:val="24"/>
          <w:szCs w:val="24"/>
        </w:rPr>
        <w:t>u</w:t>
      </w:r>
      <w:r w:rsidRPr="00125276">
        <w:rPr>
          <w:rFonts w:ascii="Arial" w:eastAsia="Arial" w:hAnsi="Arial" w:cs="Arial"/>
          <w:spacing w:val="4"/>
          <w:sz w:val="24"/>
          <w:szCs w:val="24"/>
        </w:rPr>
        <w:t>c</w:t>
      </w:r>
      <w:r w:rsidRPr="00125276">
        <w:rPr>
          <w:rFonts w:ascii="Arial" w:eastAsia="Arial" w:hAnsi="Arial" w:cs="Arial"/>
          <w:spacing w:val="-1"/>
          <w:sz w:val="24"/>
          <w:szCs w:val="24"/>
        </w:rPr>
        <w:t>ió</w:t>
      </w:r>
      <w:r w:rsidRPr="00125276">
        <w:rPr>
          <w:rFonts w:ascii="Arial" w:eastAsia="Arial" w:hAnsi="Arial" w:cs="Arial"/>
          <w:sz w:val="24"/>
          <w:szCs w:val="24"/>
        </w:rPr>
        <w:t>n</w:t>
      </w:r>
      <w:r w:rsidRPr="00125276">
        <w:rPr>
          <w:rFonts w:ascii="Arial" w:eastAsia="Arial" w:hAnsi="Arial" w:cs="Arial"/>
          <w:spacing w:val="4"/>
          <w:sz w:val="24"/>
          <w:szCs w:val="24"/>
        </w:rPr>
        <w:t xml:space="preserve"> </w:t>
      </w:r>
      <w:r w:rsidRPr="00125276">
        <w:rPr>
          <w:rFonts w:ascii="Arial" w:eastAsia="Arial" w:hAnsi="Arial" w:cs="Arial"/>
          <w:spacing w:val="-1"/>
          <w:sz w:val="24"/>
          <w:szCs w:val="24"/>
        </w:rPr>
        <w:t>e</w:t>
      </w:r>
      <w:r w:rsidRPr="00125276">
        <w:rPr>
          <w:rFonts w:ascii="Arial" w:eastAsia="Arial" w:hAnsi="Arial" w:cs="Arial"/>
          <w:sz w:val="24"/>
          <w:szCs w:val="24"/>
        </w:rPr>
        <w:t>s</w:t>
      </w:r>
      <w:r w:rsidRPr="00125276">
        <w:rPr>
          <w:rFonts w:ascii="Arial" w:eastAsia="Arial" w:hAnsi="Arial" w:cs="Arial"/>
          <w:spacing w:val="1"/>
          <w:sz w:val="24"/>
          <w:szCs w:val="24"/>
        </w:rPr>
        <w:t>t</w:t>
      </w:r>
      <w:r w:rsidRPr="00125276">
        <w:rPr>
          <w:rFonts w:ascii="Arial" w:eastAsia="Arial" w:hAnsi="Arial" w:cs="Arial"/>
          <w:sz w:val="24"/>
          <w:szCs w:val="24"/>
        </w:rPr>
        <w:t xml:space="preserve">á </w:t>
      </w:r>
      <w:r w:rsidRPr="00125276">
        <w:rPr>
          <w:rFonts w:ascii="Arial" w:eastAsia="Arial" w:hAnsi="Arial" w:cs="Arial"/>
          <w:spacing w:val="-1"/>
          <w:sz w:val="24"/>
          <w:szCs w:val="24"/>
        </w:rPr>
        <w:t>do</w:t>
      </w:r>
      <w:r w:rsidRPr="00125276">
        <w:rPr>
          <w:rFonts w:ascii="Arial" w:eastAsia="Arial" w:hAnsi="Arial" w:cs="Arial"/>
          <w:spacing w:val="1"/>
          <w:sz w:val="24"/>
          <w:szCs w:val="24"/>
        </w:rPr>
        <w:t>t</w:t>
      </w:r>
      <w:r w:rsidRPr="00125276">
        <w:rPr>
          <w:rFonts w:ascii="Arial" w:eastAsia="Arial" w:hAnsi="Arial" w:cs="Arial"/>
          <w:spacing w:val="2"/>
          <w:sz w:val="24"/>
          <w:szCs w:val="24"/>
        </w:rPr>
        <w:t>a</w:t>
      </w:r>
      <w:r w:rsidRPr="00125276">
        <w:rPr>
          <w:rFonts w:ascii="Arial" w:eastAsia="Arial" w:hAnsi="Arial" w:cs="Arial"/>
          <w:spacing w:val="-1"/>
          <w:sz w:val="24"/>
          <w:szCs w:val="24"/>
        </w:rPr>
        <w:t>d</w:t>
      </w:r>
      <w:r w:rsidRPr="00125276">
        <w:rPr>
          <w:rFonts w:ascii="Arial" w:eastAsia="Arial" w:hAnsi="Arial" w:cs="Arial"/>
          <w:sz w:val="24"/>
          <w:szCs w:val="24"/>
        </w:rPr>
        <w:t>a</w:t>
      </w:r>
      <w:r w:rsidRPr="00125276">
        <w:rPr>
          <w:rFonts w:ascii="Arial" w:eastAsia="Arial" w:hAnsi="Arial" w:cs="Arial"/>
          <w:spacing w:val="4"/>
          <w:sz w:val="24"/>
          <w:szCs w:val="24"/>
        </w:rPr>
        <w:t xml:space="preserve"> </w:t>
      </w:r>
      <w:r w:rsidRPr="00125276">
        <w:rPr>
          <w:rFonts w:ascii="Arial" w:eastAsia="Arial" w:hAnsi="Arial" w:cs="Arial"/>
          <w:spacing w:val="-1"/>
          <w:sz w:val="24"/>
          <w:szCs w:val="24"/>
        </w:rPr>
        <w:t>d</w:t>
      </w:r>
      <w:r w:rsidRPr="00125276">
        <w:rPr>
          <w:rFonts w:ascii="Arial" w:eastAsia="Arial" w:hAnsi="Arial" w:cs="Arial"/>
          <w:sz w:val="24"/>
          <w:szCs w:val="24"/>
        </w:rPr>
        <w:t>e</w:t>
      </w:r>
      <w:r w:rsidRPr="00125276">
        <w:rPr>
          <w:rFonts w:ascii="Arial" w:eastAsia="Arial" w:hAnsi="Arial" w:cs="Arial"/>
          <w:spacing w:val="4"/>
          <w:sz w:val="24"/>
          <w:szCs w:val="24"/>
        </w:rPr>
        <w:t xml:space="preserve"> </w:t>
      </w:r>
      <w:r w:rsidRPr="00125276">
        <w:rPr>
          <w:rFonts w:ascii="Arial" w:eastAsia="Arial" w:hAnsi="Arial" w:cs="Arial"/>
          <w:spacing w:val="-1"/>
          <w:sz w:val="24"/>
          <w:szCs w:val="24"/>
        </w:rPr>
        <w:t>la</w:t>
      </w:r>
      <w:r w:rsidRPr="00125276">
        <w:rPr>
          <w:rFonts w:ascii="Arial" w:eastAsia="Arial" w:hAnsi="Arial" w:cs="Arial"/>
          <w:sz w:val="24"/>
          <w:szCs w:val="24"/>
        </w:rPr>
        <w:t>s</w:t>
      </w:r>
      <w:r w:rsidRPr="00125276">
        <w:rPr>
          <w:rFonts w:ascii="Arial" w:eastAsia="Arial" w:hAnsi="Arial" w:cs="Arial"/>
          <w:spacing w:val="2"/>
          <w:sz w:val="24"/>
          <w:szCs w:val="24"/>
        </w:rPr>
        <w:t xml:space="preserve"> </w:t>
      </w:r>
      <w:r w:rsidRPr="00125276">
        <w:rPr>
          <w:rFonts w:ascii="Arial" w:eastAsia="Arial" w:hAnsi="Arial" w:cs="Arial"/>
          <w:sz w:val="24"/>
          <w:szCs w:val="24"/>
        </w:rPr>
        <w:t>c</w:t>
      </w:r>
      <w:r w:rsidRPr="00125276">
        <w:rPr>
          <w:rFonts w:ascii="Arial" w:eastAsia="Arial" w:hAnsi="Arial" w:cs="Arial"/>
          <w:spacing w:val="2"/>
          <w:sz w:val="24"/>
          <w:szCs w:val="24"/>
        </w:rPr>
        <w:t>a</w:t>
      </w:r>
      <w:r w:rsidRPr="00125276">
        <w:rPr>
          <w:rFonts w:ascii="Arial" w:eastAsia="Arial" w:hAnsi="Arial" w:cs="Arial"/>
          <w:sz w:val="24"/>
          <w:szCs w:val="24"/>
        </w:rPr>
        <w:t>r</w:t>
      </w:r>
      <w:r w:rsidRPr="00125276">
        <w:rPr>
          <w:rFonts w:ascii="Arial" w:eastAsia="Arial" w:hAnsi="Arial" w:cs="Arial"/>
          <w:spacing w:val="-1"/>
          <w:sz w:val="24"/>
          <w:szCs w:val="24"/>
        </w:rPr>
        <w:t>a</w:t>
      </w:r>
      <w:r w:rsidRPr="00125276">
        <w:rPr>
          <w:rFonts w:ascii="Arial" w:eastAsia="Arial" w:hAnsi="Arial" w:cs="Arial"/>
          <w:sz w:val="24"/>
          <w:szCs w:val="24"/>
        </w:rPr>
        <w:t>c</w:t>
      </w:r>
      <w:r w:rsidRPr="00125276">
        <w:rPr>
          <w:rFonts w:ascii="Arial" w:eastAsia="Arial" w:hAnsi="Arial" w:cs="Arial"/>
          <w:spacing w:val="1"/>
          <w:sz w:val="24"/>
          <w:szCs w:val="24"/>
        </w:rPr>
        <w:t>t</w:t>
      </w:r>
      <w:r w:rsidRPr="00125276">
        <w:rPr>
          <w:rFonts w:ascii="Arial" w:eastAsia="Arial" w:hAnsi="Arial" w:cs="Arial"/>
          <w:spacing w:val="-1"/>
          <w:sz w:val="24"/>
          <w:szCs w:val="24"/>
        </w:rPr>
        <w:t>e</w:t>
      </w:r>
      <w:r w:rsidRPr="00125276">
        <w:rPr>
          <w:rFonts w:ascii="Arial" w:eastAsia="Arial" w:hAnsi="Arial" w:cs="Arial"/>
          <w:sz w:val="24"/>
          <w:szCs w:val="24"/>
        </w:rPr>
        <w:t>r</w:t>
      </w:r>
      <w:r w:rsidRPr="00125276">
        <w:rPr>
          <w:rFonts w:ascii="Arial" w:eastAsia="Arial" w:hAnsi="Arial" w:cs="Arial"/>
          <w:spacing w:val="1"/>
          <w:sz w:val="24"/>
          <w:szCs w:val="24"/>
        </w:rPr>
        <w:t>í</w:t>
      </w:r>
      <w:r w:rsidRPr="00125276">
        <w:rPr>
          <w:rFonts w:ascii="Arial" w:eastAsia="Arial" w:hAnsi="Arial" w:cs="Arial"/>
          <w:sz w:val="24"/>
          <w:szCs w:val="24"/>
        </w:rPr>
        <w:t>s</w:t>
      </w:r>
      <w:r w:rsidRPr="00125276">
        <w:rPr>
          <w:rFonts w:ascii="Arial" w:eastAsia="Arial" w:hAnsi="Arial" w:cs="Arial"/>
          <w:spacing w:val="1"/>
          <w:sz w:val="24"/>
          <w:szCs w:val="24"/>
        </w:rPr>
        <w:t>t</w:t>
      </w:r>
      <w:r w:rsidRPr="00125276">
        <w:rPr>
          <w:rFonts w:ascii="Arial" w:eastAsia="Arial" w:hAnsi="Arial" w:cs="Arial"/>
          <w:spacing w:val="-1"/>
          <w:sz w:val="24"/>
          <w:szCs w:val="24"/>
        </w:rPr>
        <w:t>i</w:t>
      </w:r>
      <w:r w:rsidRPr="00125276">
        <w:rPr>
          <w:rFonts w:ascii="Arial" w:eastAsia="Arial" w:hAnsi="Arial" w:cs="Arial"/>
          <w:sz w:val="24"/>
          <w:szCs w:val="24"/>
        </w:rPr>
        <w:t>c</w:t>
      </w:r>
      <w:r w:rsidRPr="00125276">
        <w:rPr>
          <w:rFonts w:ascii="Arial" w:eastAsia="Arial" w:hAnsi="Arial" w:cs="Arial"/>
          <w:spacing w:val="-1"/>
          <w:sz w:val="24"/>
          <w:szCs w:val="24"/>
        </w:rPr>
        <w:t>a</w:t>
      </w:r>
      <w:r w:rsidRPr="00125276">
        <w:rPr>
          <w:rFonts w:ascii="Arial" w:eastAsia="Arial" w:hAnsi="Arial" w:cs="Arial"/>
          <w:sz w:val="24"/>
          <w:szCs w:val="24"/>
        </w:rPr>
        <w:t>s</w:t>
      </w:r>
      <w:r w:rsidRPr="00125276">
        <w:rPr>
          <w:rFonts w:ascii="Arial" w:eastAsia="Arial" w:hAnsi="Arial" w:cs="Arial"/>
          <w:spacing w:val="2"/>
          <w:sz w:val="24"/>
          <w:szCs w:val="24"/>
        </w:rPr>
        <w:t xml:space="preserve"> </w:t>
      </w:r>
      <w:r w:rsidRPr="00125276">
        <w:rPr>
          <w:rFonts w:ascii="Arial" w:eastAsia="Arial" w:hAnsi="Arial" w:cs="Arial"/>
          <w:spacing w:val="-1"/>
          <w:sz w:val="24"/>
          <w:szCs w:val="24"/>
        </w:rPr>
        <w:t>e</w:t>
      </w:r>
      <w:r w:rsidRPr="00125276">
        <w:rPr>
          <w:rFonts w:ascii="Arial" w:eastAsia="Arial" w:hAnsi="Arial" w:cs="Arial"/>
          <w:sz w:val="24"/>
          <w:szCs w:val="24"/>
        </w:rPr>
        <w:t xml:space="preserve">n </w:t>
      </w:r>
      <w:r w:rsidRPr="00125276">
        <w:rPr>
          <w:rFonts w:ascii="Arial" w:eastAsia="Arial" w:hAnsi="Arial" w:cs="Arial"/>
          <w:spacing w:val="-1"/>
          <w:sz w:val="24"/>
          <w:szCs w:val="24"/>
        </w:rPr>
        <w:t>in</w:t>
      </w:r>
      <w:r w:rsidRPr="00125276">
        <w:rPr>
          <w:rFonts w:ascii="Arial" w:eastAsia="Arial" w:hAnsi="Arial" w:cs="Arial"/>
          <w:spacing w:val="4"/>
          <w:sz w:val="24"/>
          <w:szCs w:val="24"/>
        </w:rPr>
        <w:t>s</w:t>
      </w:r>
      <w:r w:rsidRPr="00125276">
        <w:rPr>
          <w:rFonts w:ascii="Arial" w:eastAsia="Arial" w:hAnsi="Arial" w:cs="Arial"/>
          <w:spacing w:val="-1"/>
          <w:sz w:val="24"/>
          <w:szCs w:val="24"/>
        </w:rPr>
        <w:t>u</w:t>
      </w:r>
      <w:r w:rsidRPr="00125276">
        <w:rPr>
          <w:rFonts w:ascii="Arial" w:eastAsia="Arial" w:hAnsi="Arial" w:cs="Arial"/>
          <w:sz w:val="24"/>
          <w:szCs w:val="24"/>
        </w:rPr>
        <w:t>m</w:t>
      </w:r>
      <w:r w:rsidRPr="00125276">
        <w:rPr>
          <w:rFonts w:ascii="Arial" w:eastAsia="Arial" w:hAnsi="Arial" w:cs="Arial"/>
          <w:spacing w:val="-1"/>
          <w:sz w:val="24"/>
          <w:szCs w:val="24"/>
        </w:rPr>
        <w:t>o</w:t>
      </w:r>
      <w:r w:rsidRPr="00125276">
        <w:rPr>
          <w:rFonts w:ascii="Arial" w:eastAsia="Arial" w:hAnsi="Arial" w:cs="Arial"/>
          <w:sz w:val="24"/>
          <w:szCs w:val="24"/>
        </w:rPr>
        <w:t>s,</w:t>
      </w:r>
      <w:r w:rsidRPr="00125276">
        <w:rPr>
          <w:rFonts w:ascii="Arial" w:eastAsia="Arial" w:hAnsi="Arial" w:cs="Arial"/>
          <w:spacing w:val="3"/>
          <w:sz w:val="24"/>
          <w:szCs w:val="24"/>
        </w:rPr>
        <w:t xml:space="preserve"> </w:t>
      </w:r>
      <w:r w:rsidRPr="00125276">
        <w:rPr>
          <w:rFonts w:ascii="Arial" w:eastAsia="Arial" w:hAnsi="Arial" w:cs="Arial"/>
          <w:spacing w:val="-1"/>
          <w:sz w:val="24"/>
          <w:szCs w:val="24"/>
        </w:rPr>
        <w:t>e</w:t>
      </w:r>
      <w:r w:rsidRPr="00125276">
        <w:rPr>
          <w:rFonts w:ascii="Arial" w:eastAsia="Arial" w:hAnsi="Arial" w:cs="Arial"/>
          <w:spacing w:val="2"/>
          <w:sz w:val="24"/>
          <w:szCs w:val="24"/>
        </w:rPr>
        <w:t>q</w:t>
      </w:r>
      <w:r w:rsidRPr="00125276">
        <w:rPr>
          <w:rFonts w:ascii="Arial" w:eastAsia="Arial" w:hAnsi="Arial" w:cs="Arial"/>
          <w:spacing w:val="-1"/>
          <w:sz w:val="24"/>
          <w:szCs w:val="24"/>
        </w:rPr>
        <w:t>ui</w:t>
      </w:r>
      <w:r w:rsidRPr="00125276">
        <w:rPr>
          <w:rFonts w:ascii="Arial" w:eastAsia="Arial" w:hAnsi="Arial" w:cs="Arial"/>
          <w:spacing w:val="2"/>
          <w:sz w:val="24"/>
          <w:szCs w:val="24"/>
        </w:rPr>
        <w:t>p</w:t>
      </w:r>
      <w:r w:rsidRPr="00125276">
        <w:rPr>
          <w:rFonts w:ascii="Arial" w:eastAsia="Arial" w:hAnsi="Arial" w:cs="Arial"/>
          <w:spacing w:val="-1"/>
          <w:sz w:val="24"/>
          <w:szCs w:val="24"/>
        </w:rPr>
        <w:t>o</w:t>
      </w:r>
      <w:r w:rsidRPr="00125276">
        <w:rPr>
          <w:rFonts w:ascii="Arial" w:eastAsia="Arial" w:hAnsi="Arial" w:cs="Arial"/>
          <w:sz w:val="24"/>
          <w:szCs w:val="24"/>
        </w:rPr>
        <w:t>s</w:t>
      </w:r>
      <w:r w:rsidRPr="00125276">
        <w:rPr>
          <w:rFonts w:ascii="Arial" w:eastAsia="Arial" w:hAnsi="Arial" w:cs="Arial"/>
          <w:spacing w:val="2"/>
          <w:sz w:val="24"/>
          <w:szCs w:val="24"/>
        </w:rPr>
        <w:t xml:space="preserve"> </w:t>
      </w:r>
      <w:r w:rsidRPr="00125276">
        <w:rPr>
          <w:rFonts w:ascii="Arial" w:eastAsia="Arial" w:hAnsi="Arial" w:cs="Arial"/>
          <w:sz w:val="24"/>
          <w:szCs w:val="24"/>
        </w:rPr>
        <w:t>e</w:t>
      </w:r>
      <w:r w:rsidRPr="00125276">
        <w:rPr>
          <w:rFonts w:ascii="Arial" w:eastAsia="Arial" w:hAnsi="Arial" w:cs="Arial"/>
          <w:spacing w:val="4"/>
          <w:sz w:val="24"/>
          <w:szCs w:val="24"/>
        </w:rPr>
        <w:t xml:space="preserve"> </w:t>
      </w:r>
      <w:r w:rsidRPr="00125276">
        <w:rPr>
          <w:rFonts w:ascii="Arial" w:eastAsia="Arial" w:hAnsi="Arial" w:cs="Arial"/>
          <w:spacing w:val="-1"/>
          <w:sz w:val="24"/>
          <w:szCs w:val="24"/>
        </w:rPr>
        <w:t>in</w:t>
      </w:r>
      <w:r w:rsidRPr="00125276">
        <w:rPr>
          <w:rFonts w:ascii="Arial" w:eastAsia="Arial" w:hAnsi="Arial" w:cs="Arial"/>
          <w:spacing w:val="1"/>
          <w:sz w:val="24"/>
          <w:szCs w:val="24"/>
        </w:rPr>
        <w:t>f</w:t>
      </w:r>
      <w:r w:rsidRPr="00125276">
        <w:rPr>
          <w:rFonts w:ascii="Arial" w:eastAsia="Arial" w:hAnsi="Arial" w:cs="Arial"/>
          <w:sz w:val="24"/>
          <w:szCs w:val="24"/>
        </w:rPr>
        <w:t>r</w:t>
      </w:r>
      <w:r w:rsidRPr="00125276">
        <w:rPr>
          <w:rFonts w:ascii="Arial" w:eastAsia="Arial" w:hAnsi="Arial" w:cs="Arial"/>
          <w:spacing w:val="-1"/>
          <w:sz w:val="24"/>
          <w:szCs w:val="24"/>
        </w:rPr>
        <w:t>ae</w:t>
      </w:r>
      <w:r w:rsidRPr="00125276">
        <w:rPr>
          <w:rFonts w:ascii="Arial" w:eastAsia="Arial" w:hAnsi="Arial" w:cs="Arial"/>
          <w:sz w:val="24"/>
          <w:szCs w:val="24"/>
        </w:rPr>
        <w:t>s</w:t>
      </w:r>
      <w:r w:rsidRPr="00125276">
        <w:rPr>
          <w:rFonts w:ascii="Arial" w:eastAsia="Arial" w:hAnsi="Arial" w:cs="Arial"/>
          <w:spacing w:val="1"/>
          <w:sz w:val="24"/>
          <w:szCs w:val="24"/>
        </w:rPr>
        <w:t>t</w:t>
      </w:r>
      <w:r w:rsidRPr="00125276">
        <w:rPr>
          <w:rFonts w:ascii="Arial" w:eastAsia="Arial" w:hAnsi="Arial" w:cs="Arial"/>
          <w:sz w:val="24"/>
          <w:szCs w:val="24"/>
        </w:rPr>
        <w:t>r</w:t>
      </w:r>
      <w:r w:rsidRPr="00125276">
        <w:rPr>
          <w:rFonts w:ascii="Arial" w:eastAsia="Arial" w:hAnsi="Arial" w:cs="Arial"/>
          <w:spacing w:val="-1"/>
          <w:sz w:val="24"/>
          <w:szCs w:val="24"/>
        </w:rPr>
        <w:t>u</w:t>
      </w:r>
      <w:r w:rsidRPr="00125276">
        <w:rPr>
          <w:rFonts w:ascii="Arial" w:eastAsia="Arial" w:hAnsi="Arial" w:cs="Arial"/>
          <w:sz w:val="24"/>
          <w:szCs w:val="24"/>
        </w:rPr>
        <w:t>c</w:t>
      </w:r>
      <w:r w:rsidRPr="00125276">
        <w:rPr>
          <w:rFonts w:ascii="Arial" w:eastAsia="Arial" w:hAnsi="Arial" w:cs="Arial"/>
          <w:spacing w:val="1"/>
          <w:sz w:val="24"/>
          <w:szCs w:val="24"/>
        </w:rPr>
        <w:t>t</w:t>
      </w:r>
      <w:r w:rsidRPr="00125276">
        <w:rPr>
          <w:rFonts w:ascii="Arial" w:eastAsia="Arial" w:hAnsi="Arial" w:cs="Arial"/>
          <w:spacing w:val="-1"/>
          <w:sz w:val="24"/>
          <w:szCs w:val="24"/>
        </w:rPr>
        <w:t>u</w:t>
      </w:r>
      <w:r w:rsidRPr="00125276">
        <w:rPr>
          <w:rFonts w:ascii="Arial" w:eastAsia="Arial" w:hAnsi="Arial" w:cs="Arial"/>
          <w:spacing w:val="4"/>
          <w:sz w:val="24"/>
          <w:szCs w:val="24"/>
        </w:rPr>
        <w:t>r</w:t>
      </w:r>
      <w:r w:rsidRPr="00125276">
        <w:rPr>
          <w:rFonts w:ascii="Arial" w:eastAsia="Arial" w:hAnsi="Arial" w:cs="Arial"/>
          <w:sz w:val="24"/>
          <w:szCs w:val="24"/>
        </w:rPr>
        <w:t xml:space="preserve">a </w:t>
      </w:r>
      <w:r w:rsidRPr="00125276">
        <w:rPr>
          <w:rFonts w:ascii="Arial" w:eastAsia="Arial" w:hAnsi="Arial" w:cs="Arial"/>
          <w:spacing w:val="-1"/>
          <w:sz w:val="24"/>
          <w:szCs w:val="24"/>
        </w:rPr>
        <w:t>ne</w:t>
      </w:r>
      <w:r w:rsidRPr="00125276">
        <w:rPr>
          <w:rFonts w:ascii="Arial" w:eastAsia="Arial" w:hAnsi="Arial" w:cs="Arial"/>
          <w:sz w:val="24"/>
          <w:szCs w:val="24"/>
        </w:rPr>
        <w:t>c</w:t>
      </w:r>
      <w:r w:rsidRPr="00125276">
        <w:rPr>
          <w:rFonts w:ascii="Arial" w:eastAsia="Arial" w:hAnsi="Arial" w:cs="Arial"/>
          <w:spacing w:val="-1"/>
          <w:sz w:val="24"/>
          <w:szCs w:val="24"/>
        </w:rPr>
        <w:t>e</w:t>
      </w:r>
      <w:r w:rsidRPr="00125276">
        <w:rPr>
          <w:rFonts w:ascii="Arial" w:eastAsia="Arial" w:hAnsi="Arial" w:cs="Arial"/>
          <w:sz w:val="24"/>
          <w:szCs w:val="24"/>
        </w:rPr>
        <w:t>s</w:t>
      </w:r>
      <w:r w:rsidRPr="00125276">
        <w:rPr>
          <w:rFonts w:ascii="Arial" w:eastAsia="Arial" w:hAnsi="Arial" w:cs="Arial"/>
          <w:spacing w:val="-1"/>
          <w:sz w:val="24"/>
          <w:szCs w:val="24"/>
        </w:rPr>
        <w:t>a</w:t>
      </w:r>
      <w:r w:rsidRPr="00125276">
        <w:rPr>
          <w:rFonts w:ascii="Arial" w:eastAsia="Arial" w:hAnsi="Arial" w:cs="Arial"/>
          <w:spacing w:val="4"/>
          <w:sz w:val="24"/>
          <w:szCs w:val="24"/>
        </w:rPr>
        <w:t>r</w:t>
      </w:r>
      <w:r w:rsidRPr="00125276">
        <w:rPr>
          <w:rFonts w:ascii="Arial" w:eastAsia="Arial" w:hAnsi="Arial" w:cs="Arial"/>
          <w:spacing w:val="-1"/>
          <w:sz w:val="24"/>
          <w:szCs w:val="24"/>
        </w:rPr>
        <w:t>ia</w:t>
      </w:r>
      <w:r w:rsidRPr="00125276">
        <w:rPr>
          <w:rFonts w:ascii="Arial" w:eastAsia="Arial" w:hAnsi="Arial" w:cs="Arial"/>
          <w:sz w:val="24"/>
          <w:szCs w:val="24"/>
        </w:rPr>
        <w:t>s</w:t>
      </w:r>
      <w:r w:rsidRPr="00125276">
        <w:rPr>
          <w:rFonts w:ascii="Arial" w:eastAsia="Arial" w:hAnsi="Arial" w:cs="Arial"/>
          <w:spacing w:val="5"/>
          <w:sz w:val="24"/>
          <w:szCs w:val="24"/>
        </w:rPr>
        <w:t xml:space="preserve"> </w:t>
      </w:r>
      <w:r w:rsidRPr="00125276">
        <w:rPr>
          <w:rFonts w:ascii="Arial" w:eastAsia="Arial" w:hAnsi="Arial" w:cs="Arial"/>
          <w:spacing w:val="-1"/>
          <w:sz w:val="24"/>
          <w:szCs w:val="24"/>
        </w:rPr>
        <w:t>pa</w:t>
      </w:r>
      <w:r w:rsidRPr="00125276">
        <w:rPr>
          <w:rFonts w:ascii="Arial" w:eastAsia="Arial" w:hAnsi="Arial" w:cs="Arial"/>
          <w:sz w:val="24"/>
          <w:szCs w:val="24"/>
        </w:rPr>
        <w:t>ra</w:t>
      </w:r>
      <w:r w:rsidRPr="00125276">
        <w:rPr>
          <w:rFonts w:ascii="Arial" w:eastAsia="Arial" w:hAnsi="Arial" w:cs="Arial"/>
          <w:spacing w:val="4"/>
          <w:sz w:val="24"/>
          <w:szCs w:val="24"/>
        </w:rPr>
        <w:t xml:space="preserve"> </w:t>
      </w:r>
      <w:r w:rsidRPr="00125276">
        <w:rPr>
          <w:rFonts w:ascii="Arial" w:eastAsia="Arial" w:hAnsi="Arial" w:cs="Arial"/>
          <w:spacing w:val="-1"/>
          <w:sz w:val="24"/>
          <w:szCs w:val="24"/>
        </w:rPr>
        <w:t>b</w:t>
      </w:r>
      <w:r w:rsidRPr="00125276">
        <w:rPr>
          <w:rFonts w:ascii="Arial" w:eastAsia="Arial" w:hAnsi="Arial" w:cs="Arial"/>
          <w:sz w:val="24"/>
          <w:szCs w:val="24"/>
        </w:rPr>
        <w:t>r</w:t>
      </w:r>
      <w:r w:rsidRPr="00125276">
        <w:rPr>
          <w:rFonts w:ascii="Arial" w:eastAsia="Arial" w:hAnsi="Arial" w:cs="Arial"/>
          <w:spacing w:val="3"/>
          <w:sz w:val="24"/>
          <w:szCs w:val="24"/>
        </w:rPr>
        <w:t>i</w:t>
      </w:r>
      <w:r w:rsidRPr="00125276">
        <w:rPr>
          <w:rFonts w:ascii="Arial" w:eastAsia="Arial" w:hAnsi="Arial" w:cs="Arial"/>
          <w:spacing w:val="-1"/>
          <w:sz w:val="24"/>
          <w:szCs w:val="24"/>
        </w:rPr>
        <w:t>nda</w:t>
      </w:r>
      <w:r w:rsidRPr="00125276">
        <w:rPr>
          <w:rFonts w:ascii="Arial" w:eastAsia="Arial" w:hAnsi="Arial" w:cs="Arial"/>
          <w:sz w:val="24"/>
          <w:szCs w:val="24"/>
        </w:rPr>
        <w:t>r</w:t>
      </w:r>
      <w:r w:rsidRPr="00125276">
        <w:rPr>
          <w:rFonts w:ascii="Arial" w:eastAsia="Arial" w:hAnsi="Arial" w:cs="Arial"/>
          <w:spacing w:val="5"/>
          <w:sz w:val="24"/>
          <w:szCs w:val="24"/>
        </w:rPr>
        <w:t xml:space="preserve"> </w:t>
      </w:r>
      <w:r w:rsidRPr="00125276">
        <w:rPr>
          <w:rFonts w:ascii="Arial" w:eastAsia="Arial" w:hAnsi="Arial" w:cs="Arial"/>
          <w:sz w:val="24"/>
          <w:szCs w:val="24"/>
        </w:rPr>
        <w:t xml:space="preserve">a </w:t>
      </w:r>
      <w:r w:rsidRPr="00125276">
        <w:rPr>
          <w:rFonts w:ascii="Arial" w:eastAsia="Arial" w:hAnsi="Arial" w:cs="Arial"/>
          <w:spacing w:val="2"/>
          <w:sz w:val="24"/>
          <w:szCs w:val="24"/>
        </w:rPr>
        <w:t>l</w:t>
      </w:r>
      <w:r w:rsidRPr="00125276">
        <w:rPr>
          <w:rFonts w:ascii="Arial" w:eastAsia="Arial" w:hAnsi="Arial" w:cs="Arial"/>
          <w:spacing w:val="-1"/>
          <w:sz w:val="24"/>
          <w:szCs w:val="24"/>
        </w:rPr>
        <w:t>o</w:t>
      </w:r>
      <w:r w:rsidRPr="00125276">
        <w:rPr>
          <w:rFonts w:ascii="Arial" w:eastAsia="Arial" w:hAnsi="Arial" w:cs="Arial"/>
          <w:sz w:val="24"/>
          <w:szCs w:val="24"/>
        </w:rPr>
        <w:t>s</w:t>
      </w:r>
      <w:r w:rsidRPr="00125276">
        <w:rPr>
          <w:rFonts w:ascii="Arial" w:eastAsia="Arial" w:hAnsi="Arial" w:cs="Arial"/>
          <w:spacing w:val="1"/>
          <w:sz w:val="24"/>
          <w:szCs w:val="24"/>
        </w:rPr>
        <w:t xml:space="preserve"> </w:t>
      </w:r>
      <w:r w:rsidRPr="00125276">
        <w:rPr>
          <w:rFonts w:ascii="Arial" w:eastAsia="Arial" w:hAnsi="Arial" w:cs="Arial"/>
          <w:spacing w:val="-1"/>
          <w:sz w:val="24"/>
          <w:szCs w:val="24"/>
        </w:rPr>
        <w:t>u</w:t>
      </w:r>
      <w:r w:rsidRPr="00125276">
        <w:rPr>
          <w:rFonts w:ascii="Arial" w:eastAsia="Arial" w:hAnsi="Arial" w:cs="Arial"/>
          <w:sz w:val="24"/>
          <w:szCs w:val="24"/>
        </w:rPr>
        <w:t>s</w:t>
      </w:r>
      <w:r w:rsidRPr="00125276">
        <w:rPr>
          <w:rFonts w:ascii="Arial" w:eastAsia="Arial" w:hAnsi="Arial" w:cs="Arial"/>
          <w:spacing w:val="2"/>
          <w:sz w:val="24"/>
          <w:szCs w:val="24"/>
        </w:rPr>
        <w:t>u</w:t>
      </w:r>
      <w:r w:rsidRPr="00125276">
        <w:rPr>
          <w:rFonts w:ascii="Arial" w:eastAsia="Arial" w:hAnsi="Arial" w:cs="Arial"/>
          <w:spacing w:val="-1"/>
          <w:sz w:val="24"/>
          <w:szCs w:val="24"/>
        </w:rPr>
        <w:t>a</w:t>
      </w:r>
      <w:r w:rsidRPr="00125276">
        <w:rPr>
          <w:rFonts w:ascii="Arial" w:eastAsia="Arial" w:hAnsi="Arial" w:cs="Arial"/>
          <w:sz w:val="24"/>
          <w:szCs w:val="24"/>
        </w:rPr>
        <w:t>r</w:t>
      </w:r>
      <w:r w:rsidRPr="00125276">
        <w:rPr>
          <w:rFonts w:ascii="Arial" w:eastAsia="Arial" w:hAnsi="Arial" w:cs="Arial"/>
          <w:spacing w:val="3"/>
          <w:sz w:val="24"/>
          <w:szCs w:val="24"/>
        </w:rPr>
        <w:t>i</w:t>
      </w:r>
      <w:r w:rsidRPr="00125276">
        <w:rPr>
          <w:rFonts w:ascii="Arial" w:eastAsia="Arial" w:hAnsi="Arial" w:cs="Arial"/>
          <w:spacing w:val="2"/>
          <w:sz w:val="24"/>
          <w:szCs w:val="24"/>
        </w:rPr>
        <w:t>o</w:t>
      </w:r>
      <w:r w:rsidRPr="00125276">
        <w:rPr>
          <w:rFonts w:ascii="Arial" w:eastAsia="Arial" w:hAnsi="Arial" w:cs="Arial"/>
          <w:sz w:val="24"/>
          <w:szCs w:val="24"/>
        </w:rPr>
        <w:t>s</w:t>
      </w:r>
      <w:r w:rsidRPr="00125276">
        <w:rPr>
          <w:rFonts w:ascii="Arial" w:eastAsia="Arial" w:hAnsi="Arial" w:cs="Arial"/>
          <w:spacing w:val="1"/>
          <w:sz w:val="24"/>
          <w:szCs w:val="24"/>
        </w:rPr>
        <w:t xml:space="preserve"> </w:t>
      </w:r>
      <w:r w:rsidRPr="00125276">
        <w:rPr>
          <w:rFonts w:ascii="Arial" w:eastAsia="Arial" w:hAnsi="Arial" w:cs="Arial"/>
          <w:spacing w:val="-1"/>
          <w:sz w:val="24"/>
          <w:szCs w:val="24"/>
        </w:rPr>
        <w:t>d</w:t>
      </w:r>
      <w:r w:rsidRPr="00125276">
        <w:rPr>
          <w:rFonts w:ascii="Arial" w:eastAsia="Arial" w:hAnsi="Arial" w:cs="Arial"/>
          <w:sz w:val="24"/>
          <w:szCs w:val="24"/>
        </w:rPr>
        <w:t xml:space="preserve">e </w:t>
      </w:r>
      <w:r w:rsidRPr="00125276">
        <w:rPr>
          <w:rFonts w:ascii="Arial" w:eastAsia="Arial" w:hAnsi="Arial" w:cs="Arial"/>
          <w:spacing w:val="2"/>
          <w:sz w:val="24"/>
          <w:szCs w:val="24"/>
        </w:rPr>
        <w:t>l</w:t>
      </w:r>
      <w:r w:rsidRPr="00125276">
        <w:rPr>
          <w:rFonts w:ascii="Arial" w:eastAsia="Arial" w:hAnsi="Arial" w:cs="Arial"/>
          <w:spacing w:val="-1"/>
          <w:sz w:val="24"/>
          <w:szCs w:val="24"/>
        </w:rPr>
        <w:t>o</w:t>
      </w:r>
      <w:r w:rsidRPr="00125276">
        <w:rPr>
          <w:rFonts w:ascii="Arial" w:eastAsia="Arial" w:hAnsi="Arial" w:cs="Arial"/>
          <w:sz w:val="24"/>
          <w:szCs w:val="24"/>
        </w:rPr>
        <w:t>s</w:t>
      </w:r>
      <w:r w:rsidRPr="00125276">
        <w:rPr>
          <w:rFonts w:ascii="Arial" w:eastAsia="Arial" w:hAnsi="Arial" w:cs="Arial"/>
          <w:spacing w:val="1"/>
          <w:sz w:val="24"/>
          <w:szCs w:val="24"/>
        </w:rPr>
        <w:t xml:space="preserve"> </w:t>
      </w:r>
      <w:r w:rsidRPr="00125276">
        <w:rPr>
          <w:rFonts w:ascii="Arial" w:eastAsia="Arial" w:hAnsi="Arial" w:cs="Arial"/>
          <w:sz w:val="24"/>
          <w:szCs w:val="24"/>
        </w:rPr>
        <w:t>s</w:t>
      </w:r>
      <w:r w:rsidRPr="00125276">
        <w:rPr>
          <w:rFonts w:ascii="Arial" w:eastAsia="Arial" w:hAnsi="Arial" w:cs="Arial"/>
          <w:spacing w:val="-1"/>
          <w:sz w:val="24"/>
          <w:szCs w:val="24"/>
        </w:rPr>
        <w:t>e</w:t>
      </w:r>
      <w:r w:rsidRPr="00125276">
        <w:rPr>
          <w:rFonts w:ascii="Arial" w:eastAsia="Arial" w:hAnsi="Arial" w:cs="Arial"/>
          <w:sz w:val="24"/>
          <w:szCs w:val="24"/>
        </w:rPr>
        <w:t>r</w:t>
      </w:r>
      <w:r w:rsidRPr="00125276">
        <w:rPr>
          <w:rFonts w:ascii="Arial" w:eastAsia="Arial" w:hAnsi="Arial" w:cs="Arial"/>
          <w:spacing w:val="4"/>
          <w:sz w:val="24"/>
          <w:szCs w:val="24"/>
        </w:rPr>
        <w:t>v</w:t>
      </w:r>
      <w:r w:rsidRPr="00125276">
        <w:rPr>
          <w:rFonts w:ascii="Arial" w:eastAsia="Arial" w:hAnsi="Arial" w:cs="Arial"/>
          <w:spacing w:val="-1"/>
          <w:sz w:val="24"/>
          <w:szCs w:val="24"/>
        </w:rPr>
        <w:t>i</w:t>
      </w:r>
      <w:r w:rsidRPr="00125276">
        <w:rPr>
          <w:rFonts w:ascii="Arial" w:eastAsia="Arial" w:hAnsi="Arial" w:cs="Arial"/>
          <w:sz w:val="24"/>
          <w:szCs w:val="24"/>
        </w:rPr>
        <w:t>c</w:t>
      </w:r>
      <w:r w:rsidRPr="00125276">
        <w:rPr>
          <w:rFonts w:ascii="Arial" w:eastAsia="Arial" w:hAnsi="Arial" w:cs="Arial"/>
          <w:spacing w:val="-1"/>
          <w:sz w:val="24"/>
          <w:szCs w:val="24"/>
        </w:rPr>
        <w:t>io</w:t>
      </w:r>
      <w:r w:rsidRPr="00125276">
        <w:rPr>
          <w:rFonts w:ascii="Arial" w:eastAsia="Arial" w:hAnsi="Arial" w:cs="Arial"/>
          <w:sz w:val="24"/>
          <w:szCs w:val="24"/>
        </w:rPr>
        <w:t>s</w:t>
      </w:r>
      <w:r w:rsidRPr="00125276">
        <w:rPr>
          <w:rFonts w:ascii="Arial" w:eastAsia="Arial" w:hAnsi="Arial" w:cs="Arial"/>
          <w:spacing w:val="5"/>
          <w:sz w:val="24"/>
          <w:szCs w:val="24"/>
        </w:rPr>
        <w:t xml:space="preserve"> </w:t>
      </w:r>
      <w:r w:rsidRPr="00125276">
        <w:rPr>
          <w:rFonts w:ascii="Arial" w:eastAsia="Arial" w:hAnsi="Arial" w:cs="Arial"/>
          <w:spacing w:val="-1"/>
          <w:sz w:val="24"/>
          <w:szCs w:val="24"/>
        </w:rPr>
        <w:t>un</w:t>
      </w:r>
      <w:r w:rsidRPr="00125276">
        <w:rPr>
          <w:rFonts w:ascii="Arial" w:eastAsia="Arial" w:hAnsi="Arial" w:cs="Arial"/>
          <w:sz w:val="24"/>
          <w:szCs w:val="24"/>
        </w:rPr>
        <w:t>a</w:t>
      </w:r>
      <w:r w:rsidRPr="00125276">
        <w:rPr>
          <w:rFonts w:ascii="Arial" w:eastAsia="Arial" w:hAnsi="Arial" w:cs="Arial"/>
          <w:spacing w:val="4"/>
          <w:sz w:val="24"/>
          <w:szCs w:val="24"/>
        </w:rPr>
        <w:t xml:space="preserve"> </w:t>
      </w:r>
      <w:r w:rsidRPr="00125276">
        <w:rPr>
          <w:rFonts w:ascii="Arial" w:eastAsia="Arial" w:hAnsi="Arial" w:cs="Arial"/>
          <w:spacing w:val="-1"/>
          <w:sz w:val="24"/>
          <w:szCs w:val="24"/>
        </w:rPr>
        <w:t>a</w:t>
      </w:r>
      <w:r w:rsidRPr="00125276">
        <w:rPr>
          <w:rFonts w:ascii="Arial" w:eastAsia="Arial" w:hAnsi="Arial" w:cs="Arial"/>
          <w:spacing w:val="1"/>
          <w:sz w:val="24"/>
          <w:szCs w:val="24"/>
        </w:rPr>
        <w:t>t</w:t>
      </w:r>
      <w:r w:rsidRPr="00125276">
        <w:rPr>
          <w:rFonts w:ascii="Arial" w:eastAsia="Arial" w:hAnsi="Arial" w:cs="Arial"/>
          <w:spacing w:val="-1"/>
          <w:sz w:val="24"/>
          <w:szCs w:val="24"/>
        </w:rPr>
        <w:t>en</w:t>
      </w:r>
      <w:r w:rsidRPr="00125276">
        <w:rPr>
          <w:rFonts w:ascii="Arial" w:eastAsia="Arial" w:hAnsi="Arial" w:cs="Arial"/>
          <w:spacing w:val="4"/>
          <w:sz w:val="24"/>
          <w:szCs w:val="24"/>
        </w:rPr>
        <w:t>c</w:t>
      </w:r>
      <w:r w:rsidRPr="00125276">
        <w:rPr>
          <w:rFonts w:ascii="Arial" w:eastAsia="Arial" w:hAnsi="Arial" w:cs="Arial"/>
          <w:spacing w:val="-1"/>
          <w:sz w:val="24"/>
          <w:szCs w:val="24"/>
        </w:rPr>
        <w:t>ió</w:t>
      </w:r>
      <w:r w:rsidRPr="00125276">
        <w:rPr>
          <w:rFonts w:ascii="Arial" w:eastAsia="Arial" w:hAnsi="Arial" w:cs="Arial"/>
          <w:sz w:val="24"/>
          <w:szCs w:val="24"/>
        </w:rPr>
        <w:t>n</w:t>
      </w:r>
      <w:r w:rsidRPr="00125276">
        <w:rPr>
          <w:rFonts w:ascii="Arial" w:eastAsia="Arial" w:hAnsi="Arial" w:cs="Arial"/>
          <w:spacing w:val="4"/>
          <w:sz w:val="24"/>
          <w:szCs w:val="24"/>
        </w:rPr>
        <w:t xml:space="preserve"> </w:t>
      </w:r>
      <w:r w:rsidRPr="00125276">
        <w:rPr>
          <w:rFonts w:ascii="Arial" w:eastAsia="Arial" w:hAnsi="Arial" w:cs="Arial"/>
          <w:sz w:val="24"/>
          <w:szCs w:val="24"/>
        </w:rPr>
        <w:t>c</w:t>
      </w:r>
      <w:r w:rsidRPr="00125276">
        <w:rPr>
          <w:rFonts w:ascii="Arial" w:eastAsia="Arial" w:hAnsi="Arial" w:cs="Arial"/>
          <w:spacing w:val="-1"/>
          <w:sz w:val="24"/>
          <w:szCs w:val="24"/>
        </w:rPr>
        <w:t>ó</w:t>
      </w:r>
      <w:r w:rsidRPr="00125276">
        <w:rPr>
          <w:rFonts w:ascii="Arial" w:eastAsia="Arial" w:hAnsi="Arial" w:cs="Arial"/>
          <w:sz w:val="24"/>
          <w:szCs w:val="24"/>
        </w:rPr>
        <w:t>m</w:t>
      </w:r>
      <w:r w:rsidRPr="00125276">
        <w:rPr>
          <w:rFonts w:ascii="Arial" w:eastAsia="Arial" w:hAnsi="Arial" w:cs="Arial"/>
          <w:spacing w:val="2"/>
          <w:sz w:val="24"/>
          <w:szCs w:val="24"/>
        </w:rPr>
        <w:t>o</w:t>
      </w:r>
      <w:r w:rsidRPr="00125276">
        <w:rPr>
          <w:rFonts w:ascii="Arial" w:eastAsia="Arial" w:hAnsi="Arial" w:cs="Arial"/>
          <w:spacing w:val="-1"/>
          <w:sz w:val="24"/>
          <w:szCs w:val="24"/>
        </w:rPr>
        <w:t>d</w:t>
      </w:r>
      <w:r w:rsidRPr="00125276">
        <w:rPr>
          <w:rFonts w:ascii="Arial" w:eastAsia="Arial" w:hAnsi="Arial" w:cs="Arial"/>
          <w:sz w:val="24"/>
          <w:szCs w:val="24"/>
        </w:rPr>
        <w:t>a y</w:t>
      </w:r>
      <w:r w:rsidRPr="00125276">
        <w:rPr>
          <w:rFonts w:ascii="Arial" w:eastAsia="Arial" w:hAnsi="Arial" w:cs="Arial"/>
          <w:spacing w:val="1"/>
          <w:sz w:val="24"/>
          <w:szCs w:val="24"/>
        </w:rPr>
        <w:t xml:space="preserve"> </w:t>
      </w:r>
      <w:r w:rsidRPr="00125276">
        <w:rPr>
          <w:rFonts w:ascii="Arial" w:eastAsia="Arial" w:hAnsi="Arial" w:cs="Arial"/>
          <w:spacing w:val="-1"/>
          <w:sz w:val="24"/>
          <w:szCs w:val="24"/>
        </w:rPr>
        <w:t>e</w:t>
      </w:r>
      <w:r w:rsidRPr="00125276">
        <w:rPr>
          <w:rFonts w:ascii="Arial" w:eastAsia="Arial" w:hAnsi="Arial" w:cs="Arial"/>
          <w:spacing w:val="1"/>
          <w:sz w:val="24"/>
          <w:szCs w:val="24"/>
        </w:rPr>
        <w:t>f</w:t>
      </w:r>
      <w:r w:rsidRPr="00125276">
        <w:rPr>
          <w:rFonts w:ascii="Arial" w:eastAsia="Arial" w:hAnsi="Arial" w:cs="Arial"/>
          <w:spacing w:val="-1"/>
          <w:sz w:val="24"/>
          <w:szCs w:val="24"/>
        </w:rPr>
        <w:t>e</w:t>
      </w:r>
      <w:r w:rsidRPr="00125276">
        <w:rPr>
          <w:rFonts w:ascii="Arial" w:eastAsia="Arial" w:hAnsi="Arial" w:cs="Arial"/>
          <w:sz w:val="24"/>
          <w:szCs w:val="24"/>
        </w:rPr>
        <w:t>c</w:t>
      </w:r>
      <w:r w:rsidRPr="00125276">
        <w:rPr>
          <w:rFonts w:ascii="Arial" w:eastAsia="Arial" w:hAnsi="Arial" w:cs="Arial"/>
          <w:spacing w:val="1"/>
          <w:sz w:val="24"/>
          <w:szCs w:val="24"/>
        </w:rPr>
        <w:t>t</w:t>
      </w:r>
      <w:r w:rsidRPr="00125276">
        <w:rPr>
          <w:rFonts w:ascii="Arial" w:eastAsia="Arial" w:hAnsi="Arial" w:cs="Arial"/>
          <w:spacing w:val="-1"/>
          <w:sz w:val="24"/>
          <w:szCs w:val="24"/>
        </w:rPr>
        <w:t>i</w:t>
      </w:r>
      <w:r w:rsidRPr="00125276">
        <w:rPr>
          <w:rFonts w:ascii="Arial" w:eastAsia="Arial" w:hAnsi="Arial" w:cs="Arial"/>
          <w:spacing w:val="4"/>
          <w:sz w:val="24"/>
          <w:szCs w:val="24"/>
        </w:rPr>
        <w:t>v</w:t>
      </w:r>
      <w:r w:rsidRPr="00125276">
        <w:rPr>
          <w:rFonts w:ascii="Arial" w:eastAsia="Arial" w:hAnsi="Arial" w:cs="Arial"/>
          <w:sz w:val="24"/>
          <w:szCs w:val="24"/>
        </w:rPr>
        <w:t xml:space="preserve">a </w:t>
      </w:r>
      <w:r w:rsidRPr="00125276">
        <w:rPr>
          <w:rFonts w:ascii="Arial" w:eastAsia="Arial" w:hAnsi="Arial" w:cs="Arial"/>
          <w:spacing w:val="2"/>
          <w:sz w:val="24"/>
          <w:szCs w:val="24"/>
        </w:rPr>
        <w:t>e</w:t>
      </w:r>
      <w:r w:rsidRPr="00125276">
        <w:rPr>
          <w:rFonts w:ascii="Arial" w:eastAsia="Arial" w:hAnsi="Arial" w:cs="Arial"/>
          <w:sz w:val="24"/>
          <w:szCs w:val="24"/>
        </w:rPr>
        <w:t xml:space="preserve">n </w:t>
      </w:r>
      <w:r w:rsidRPr="00125276">
        <w:rPr>
          <w:rFonts w:ascii="Arial" w:eastAsia="Arial" w:hAnsi="Arial" w:cs="Arial"/>
          <w:spacing w:val="-1"/>
          <w:sz w:val="24"/>
          <w:szCs w:val="24"/>
        </w:rPr>
        <w:t>l</w:t>
      </w:r>
      <w:r w:rsidRPr="00125276">
        <w:rPr>
          <w:rFonts w:ascii="Arial" w:eastAsia="Arial" w:hAnsi="Arial" w:cs="Arial"/>
          <w:sz w:val="24"/>
          <w:szCs w:val="24"/>
        </w:rPr>
        <w:t>a r</w:t>
      </w:r>
      <w:r w:rsidRPr="00125276">
        <w:rPr>
          <w:rFonts w:ascii="Arial" w:eastAsia="Arial" w:hAnsi="Arial" w:cs="Arial"/>
          <w:spacing w:val="-1"/>
          <w:sz w:val="24"/>
          <w:szCs w:val="24"/>
        </w:rPr>
        <w:t>e</w:t>
      </w:r>
      <w:r w:rsidRPr="00125276">
        <w:rPr>
          <w:rFonts w:ascii="Arial" w:eastAsia="Arial" w:hAnsi="Arial" w:cs="Arial"/>
          <w:sz w:val="24"/>
          <w:szCs w:val="24"/>
        </w:rPr>
        <w:t>s</w:t>
      </w:r>
      <w:r w:rsidRPr="00125276">
        <w:rPr>
          <w:rFonts w:ascii="Arial" w:eastAsia="Arial" w:hAnsi="Arial" w:cs="Arial"/>
          <w:spacing w:val="2"/>
          <w:sz w:val="24"/>
          <w:szCs w:val="24"/>
        </w:rPr>
        <w:t>o</w:t>
      </w:r>
      <w:r w:rsidRPr="00125276">
        <w:rPr>
          <w:rFonts w:ascii="Arial" w:eastAsia="Arial" w:hAnsi="Arial" w:cs="Arial"/>
          <w:spacing w:val="-1"/>
          <w:sz w:val="24"/>
          <w:szCs w:val="24"/>
        </w:rPr>
        <w:t>lu</w:t>
      </w:r>
      <w:r w:rsidRPr="00125276">
        <w:rPr>
          <w:rFonts w:ascii="Arial" w:eastAsia="Arial" w:hAnsi="Arial" w:cs="Arial"/>
          <w:spacing w:val="4"/>
          <w:sz w:val="24"/>
          <w:szCs w:val="24"/>
        </w:rPr>
        <w:t>c</w:t>
      </w:r>
      <w:r w:rsidRPr="00125276">
        <w:rPr>
          <w:rFonts w:ascii="Arial" w:eastAsia="Arial" w:hAnsi="Arial" w:cs="Arial"/>
          <w:spacing w:val="-1"/>
          <w:sz w:val="24"/>
          <w:szCs w:val="24"/>
        </w:rPr>
        <w:t>ió</w:t>
      </w:r>
      <w:r w:rsidRPr="00125276">
        <w:rPr>
          <w:rFonts w:ascii="Arial" w:eastAsia="Arial" w:hAnsi="Arial" w:cs="Arial"/>
          <w:sz w:val="24"/>
          <w:szCs w:val="24"/>
        </w:rPr>
        <w:t>n</w:t>
      </w:r>
      <w:r w:rsidRPr="00125276">
        <w:rPr>
          <w:rFonts w:ascii="Arial" w:eastAsia="Arial" w:hAnsi="Arial" w:cs="Arial"/>
          <w:spacing w:val="4"/>
          <w:sz w:val="24"/>
          <w:szCs w:val="24"/>
        </w:rPr>
        <w:t xml:space="preserve"> </w:t>
      </w:r>
      <w:r w:rsidRPr="00125276">
        <w:rPr>
          <w:rFonts w:ascii="Arial" w:eastAsia="Arial" w:hAnsi="Arial" w:cs="Arial"/>
          <w:spacing w:val="-1"/>
          <w:sz w:val="24"/>
          <w:szCs w:val="24"/>
        </w:rPr>
        <w:t>d</w:t>
      </w:r>
      <w:r w:rsidRPr="00125276">
        <w:rPr>
          <w:rFonts w:ascii="Arial" w:eastAsia="Arial" w:hAnsi="Arial" w:cs="Arial"/>
          <w:sz w:val="24"/>
          <w:szCs w:val="24"/>
        </w:rPr>
        <w:t xml:space="preserve">e </w:t>
      </w:r>
      <w:r w:rsidRPr="00125276">
        <w:rPr>
          <w:rFonts w:ascii="Arial" w:eastAsia="Arial" w:hAnsi="Arial" w:cs="Arial"/>
          <w:spacing w:val="2"/>
          <w:sz w:val="24"/>
          <w:szCs w:val="24"/>
        </w:rPr>
        <w:t>l</w:t>
      </w:r>
      <w:r w:rsidRPr="00125276">
        <w:rPr>
          <w:rFonts w:ascii="Arial" w:eastAsia="Arial" w:hAnsi="Arial" w:cs="Arial"/>
          <w:spacing w:val="-1"/>
          <w:sz w:val="24"/>
          <w:szCs w:val="24"/>
        </w:rPr>
        <w:t>a</w:t>
      </w:r>
      <w:r w:rsidRPr="00125276">
        <w:rPr>
          <w:rFonts w:ascii="Arial" w:eastAsia="Arial" w:hAnsi="Arial" w:cs="Arial"/>
          <w:sz w:val="24"/>
          <w:szCs w:val="24"/>
        </w:rPr>
        <w:t>s</w:t>
      </w:r>
      <w:r w:rsidRPr="00125276">
        <w:rPr>
          <w:rFonts w:ascii="Arial" w:eastAsia="Arial" w:hAnsi="Arial" w:cs="Arial"/>
          <w:spacing w:val="3"/>
          <w:sz w:val="24"/>
          <w:szCs w:val="24"/>
        </w:rPr>
        <w:t xml:space="preserve"> </w:t>
      </w:r>
      <w:r w:rsidRPr="00125276">
        <w:rPr>
          <w:rFonts w:ascii="Arial" w:eastAsia="Arial" w:hAnsi="Arial" w:cs="Arial"/>
          <w:spacing w:val="2"/>
          <w:sz w:val="24"/>
          <w:szCs w:val="24"/>
        </w:rPr>
        <w:t>a</w:t>
      </w:r>
      <w:r w:rsidRPr="00125276">
        <w:rPr>
          <w:rFonts w:ascii="Arial" w:eastAsia="Arial" w:hAnsi="Arial" w:cs="Arial"/>
          <w:spacing w:val="-1"/>
          <w:sz w:val="24"/>
          <w:szCs w:val="24"/>
        </w:rPr>
        <w:t>l</w:t>
      </w:r>
      <w:r w:rsidRPr="00125276">
        <w:rPr>
          <w:rFonts w:ascii="Arial" w:eastAsia="Arial" w:hAnsi="Arial" w:cs="Arial"/>
          <w:spacing w:val="1"/>
          <w:sz w:val="24"/>
          <w:szCs w:val="24"/>
        </w:rPr>
        <w:t>t</w:t>
      </w:r>
      <w:r w:rsidRPr="00125276">
        <w:rPr>
          <w:rFonts w:ascii="Arial" w:eastAsia="Arial" w:hAnsi="Arial" w:cs="Arial"/>
          <w:spacing w:val="-1"/>
          <w:sz w:val="24"/>
          <w:szCs w:val="24"/>
        </w:rPr>
        <w:t>e</w:t>
      </w:r>
      <w:r w:rsidRPr="00125276">
        <w:rPr>
          <w:rFonts w:ascii="Arial" w:eastAsia="Arial" w:hAnsi="Arial" w:cs="Arial"/>
          <w:sz w:val="24"/>
          <w:szCs w:val="24"/>
        </w:rPr>
        <w:t>r</w:t>
      </w:r>
      <w:r w:rsidRPr="00125276">
        <w:rPr>
          <w:rFonts w:ascii="Arial" w:eastAsia="Arial" w:hAnsi="Arial" w:cs="Arial"/>
          <w:spacing w:val="-1"/>
          <w:sz w:val="24"/>
          <w:szCs w:val="24"/>
        </w:rPr>
        <w:t>a</w:t>
      </w:r>
      <w:r w:rsidRPr="00125276">
        <w:rPr>
          <w:rFonts w:ascii="Arial" w:eastAsia="Arial" w:hAnsi="Arial" w:cs="Arial"/>
          <w:sz w:val="24"/>
          <w:szCs w:val="24"/>
        </w:rPr>
        <w:t>c</w:t>
      </w:r>
      <w:r w:rsidRPr="00125276">
        <w:rPr>
          <w:rFonts w:ascii="Arial" w:eastAsia="Arial" w:hAnsi="Arial" w:cs="Arial"/>
          <w:spacing w:val="2"/>
          <w:sz w:val="24"/>
          <w:szCs w:val="24"/>
        </w:rPr>
        <w:t>i</w:t>
      </w:r>
      <w:r w:rsidRPr="00125276">
        <w:rPr>
          <w:rFonts w:ascii="Arial" w:eastAsia="Arial" w:hAnsi="Arial" w:cs="Arial"/>
          <w:spacing w:val="-1"/>
          <w:sz w:val="24"/>
          <w:szCs w:val="24"/>
        </w:rPr>
        <w:t>one</w:t>
      </w:r>
      <w:r w:rsidRPr="00125276">
        <w:rPr>
          <w:rFonts w:ascii="Arial" w:eastAsia="Arial" w:hAnsi="Arial" w:cs="Arial"/>
          <w:sz w:val="24"/>
          <w:szCs w:val="24"/>
        </w:rPr>
        <w:t>s</w:t>
      </w:r>
      <w:r w:rsidRPr="00125276">
        <w:rPr>
          <w:rFonts w:ascii="Arial" w:eastAsia="Arial" w:hAnsi="Arial" w:cs="Arial"/>
          <w:spacing w:val="5"/>
          <w:sz w:val="24"/>
          <w:szCs w:val="24"/>
        </w:rPr>
        <w:t xml:space="preserve"> </w:t>
      </w:r>
      <w:r w:rsidRPr="00125276">
        <w:rPr>
          <w:rFonts w:ascii="Arial" w:eastAsia="Arial" w:hAnsi="Arial" w:cs="Arial"/>
          <w:spacing w:val="-1"/>
          <w:sz w:val="24"/>
          <w:szCs w:val="24"/>
        </w:rPr>
        <w:t>d</w:t>
      </w:r>
      <w:r w:rsidRPr="00125276">
        <w:rPr>
          <w:rFonts w:ascii="Arial" w:eastAsia="Arial" w:hAnsi="Arial" w:cs="Arial"/>
          <w:sz w:val="24"/>
          <w:szCs w:val="24"/>
        </w:rPr>
        <w:t>e</w:t>
      </w:r>
      <w:r w:rsidRPr="00125276">
        <w:rPr>
          <w:rFonts w:ascii="Arial" w:eastAsia="Arial" w:hAnsi="Arial" w:cs="Arial"/>
          <w:spacing w:val="4"/>
          <w:sz w:val="24"/>
          <w:szCs w:val="24"/>
        </w:rPr>
        <w:t xml:space="preserve"> </w:t>
      </w:r>
      <w:r w:rsidRPr="00125276">
        <w:rPr>
          <w:rFonts w:ascii="Arial" w:eastAsia="Arial" w:hAnsi="Arial" w:cs="Arial"/>
          <w:spacing w:val="-1"/>
          <w:sz w:val="24"/>
          <w:szCs w:val="24"/>
        </w:rPr>
        <w:t>l</w:t>
      </w:r>
      <w:r w:rsidRPr="00125276">
        <w:rPr>
          <w:rFonts w:ascii="Arial" w:eastAsia="Arial" w:hAnsi="Arial" w:cs="Arial"/>
          <w:sz w:val="24"/>
          <w:szCs w:val="24"/>
        </w:rPr>
        <w:t>a</w:t>
      </w:r>
      <w:r w:rsidRPr="00125276">
        <w:rPr>
          <w:rFonts w:ascii="Arial" w:eastAsia="Arial" w:hAnsi="Arial" w:cs="Arial"/>
          <w:spacing w:val="4"/>
          <w:sz w:val="24"/>
          <w:szCs w:val="24"/>
        </w:rPr>
        <w:t xml:space="preserve"> </w:t>
      </w:r>
      <w:r w:rsidRPr="00125276">
        <w:rPr>
          <w:rFonts w:ascii="Arial" w:eastAsia="Arial" w:hAnsi="Arial" w:cs="Arial"/>
          <w:sz w:val="24"/>
          <w:szCs w:val="24"/>
        </w:rPr>
        <w:t>s</w:t>
      </w:r>
      <w:r w:rsidRPr="00125276">
        <w:rPr>
          <w:rFonts w:ascii="Arial" w:eastAsia="Arial" w:hAnsi="Arial" w:cs="Arial"/>
          <w:spacing w:val="-1"/>
          <w:sz w:val="24"/>
          <w:szCs w:val="24"/>
        </w:rPr>
        <w:t>al</w:t>
      </w:r>
      <w:r w:rsidRPr="00125276">
        <w:rPr>
          <w:rFonts w:ascii="Arial" w:eastAsia="Arial" w:hAnsi="Arial" w:cs="Arial"/>
          <w:spacing w:val="2"/>
          <w:sz w:val="24"/>
          <w:szCs w:val="24"/>
        </w:rPr>
        <w:t>u</w:t>
      </w:r>
      <w:r w:rsidRPr="00125276">
        <w:rPr>
          <w:rFonts w:ascii="Arial" w:eastAsia="Arial" w:hAnsi="Arial" w:cs="Arial"/>
          <w:sz w:val="24"/>
          <w:szCs w:val="24"/>
        </w:rPr>
        <w:t xml:space="preserve">d </w:t>
      </w:r>
      <w:r w:rsidRPr="00125276">
        <w:rPr>
          <w:rFonts w:ascii="Arial" w:eastAsia="Arial" w:hAnsi="Arial" w:cs="Arial"/>
          <w:spacing w:val="-1"/>
          <w:sz w:val="24"/>
          <w:szCs w:val="24"/>
        </w:rPr>
        <w:t>q</w:t>
      </w:r>
      <w:r w:rsidRPr="00125276">
        <w:rPr>
          <w:rFonts w:ascii="Arial" w:eastAsia="Arial" w:hAnsi="Arial" w:cs="Arial"/>
          <w:spacing w:val="2"/>
          <w:sz w:val="24"/>
          <w:szCs w:val="24"/>
        </w:rPr>
        <w:t>u</w:t>
      </w:r>
      <w:r w:rsidRPr="00125276">
        <w:rPr>
          <w:rFonts w:ascii="Arial" w:eastAsia="Arial" w:hAnsi="Arial" w:cs="Arial"/>
          <w:sz w:val="24"/>
          <w:szCs w:val="24"/>
        </w:rPr>
        <w:t xml:space="preserve">e </w:t>
      </w:r>
      <w:r w:rsidRPr="00125276">
        <w:rPr>
          <w:rFonts w:ascii="Arial" w:eastAsia="Arial" w:hAnsi="Arial" w:cs="Arial"/>
          <w:spacing w:val="-1"/>
          <w:sz w:val="24"/>
          <w:szCs w:val="24"/>
        </w:rPr>
        <w:t>lo</w:t>
      </w:r>
      <w:r w:rsidRPr="00125276">
        <w:rPr>
          <w:rFonts w:ascii="Arial" w:eastAsia="Arial" w:hAnsi="Arial" w:cs="Arial"/>
          <w:sz w:val="24"/>
          <w:szCs w:val="24"/>
        </w:rPr>
        <w:t>s</w:t>
      </w:r>
      <w:r w:rsidRPr="00125276">
        <w:rPr>
          <w:rFonts w:ascii="Arial" w:eastAsia="Arial" w:hAnsi="Arial" w:cs="Arial"/>
          <w:spacing w:val="5"/>
          <w:sz w:val="24"/>
          <w:szCs w:val="24"/>
        </w:rPr>
        <w:t xml:space="preserve"> </w:t>
      </w:r>
      <w:r w:rsidRPr="00125276">
        <w:rPr>
          <w:rFonts w:ascii="Arial" w:eastAsia="Arial" w:hAnsi="Arial" w:cs="Arial"/>
          <w:spacing w:val="3"/>
          <w:sz w:val="24"/>
          <w:szCs w:val="24"/>
        </w:rPr>
        <w:t>a</w:t>
      </w:r>
      <w:r w:rsidRPr="00125276">
        <w:rPr>
          <w:rFonts w:ascii="Arial" w:eastAsia="Arial" w:hAnsi="Arial" w:cs="Arial"/>
          <w:spacing w:val="2"/>
          <w:sz w:val="24"/>
          <w:szCs w:val="24"/>
        </w:rPr>
        <w:t>q</w:t>
      </w:r>
      <w:r w:rsidRPr="00125276">
        <w:rPr>
          <w:rFonts w:ascii="Arial" w:eastAsia="Arial" w:hAnsi="Arial" w:cs="Arial"/>
          <w:spacing w:val="-1"/>
          <w:sz w:val="24"/>
          <w:szCs w:val="24"/>
        </w:rPr>
        <w:t>ue</w:t>
      </w:r>
      <w:r w:rsidRPr="00125276">
        <w:rPr>
          <w:rFonts w:ascii="Arial" w:eastAsia="Arial" w:hAnsi="Arial" w:cs="Arial"/>
          <w:spacing w:val="2"/>
          <w:sz w:val="24"/>
          <w:szCs w:val="24"/>
        </w:rPr>
        <w:t>j</w:t>
      </w:r>
      <w:r w:rsidRPr="00125276">
        <w:rPr>
          <w:rFonts w:ascii="Arial" w:eastAsia="Arial" w:hAnsi="Arial" w:cs="Arial"/>
          <w:spacing w:val="-1"/>
          <w:sz w:val="24"/>
          <w:szCs w:val="24"/>
        </w:rPr>
        <w:t>en</w:t>
      </w:r>
      <w:r w:rsidRPr="00125276">
        <w:rPr>
          <w:rFonts w:ascii="Arial" w:eastAsia="Arial" w:hAnsi="Arial" w:cs="Arial"/>
          <w:sz w:val="24"/>
          <w:szCs w:val="24"/>
        </w:rPr>
        <w:t>,</w:t>
      </w:r>
      <w:r w:rsidRPr="00125276">
        <w:rPr>
          <w:rFonts w:ascii="Arial" w:eastAsia="Arial" w:hAnsi="Arial" w:cs="Arial"/>
          <w:spacing w:val="2"/>
          <w:sz w:val="24"/>
          <w:szCs w:val="24"/>
        </w:rPr>
        <w:t xml:space="preserve"> </w:t>
      </w:r>
      <w:r w:rsidRPr="00125276">
        <w:rPr>
          <w:rFonts w:ascii="Arial" w:eastAsia="Arial" w:hAnsi="Arial" w:cs="Arial"/>
          <w:sz w:val="24"/>
          <w:szCs w:val="24"/>
        </w:rPr>
        <w:t>c</w:t>
      </w:r>
      <w:r w:rsidRPr="00125276">
        <w:rPr>
          <w:rFonts w:ascii="Arial" w:eastAsia="Arial" w:hAnsi="Arial" w:cs="Arial"/>
          <w:spacing w:val="2"/>
          <w:sz w:val="24"/>
          <w:szCs w:val="24"/>
        </w:rPr>
        <w:t>o</w:t>
      </w:r>
      <w:r w:rsidRPr="00125276">
        <w:rPr>
          <w:rFonts w:ascii="Arial" w:eastAsia="Arial" w:hAnsi="Arial" w:cs="Arial"/>
          <w:spacing w:val="-1"/>
          <w:sz w:val="24"/>
          <w:szCs w:val="24"/>
        </w:rPr>
        <w:t>n</w:t>
      </w:r>
      <w:r w:rsidRPr="00125276">
        <w:rPr>
          <w:rFonts w:ascii="Arial" w:eastAsia="Arial" w:hAnsi="Arial" w:cs="Arial"/>
          <w:spacing w:val="1"/>
          <w:sz w:val="24"/>
          <w:szCs w:val="24"/>
        </w:rPr>
        <w:t>t</w:t>
      </w:r>
      <w:r w:rsidRPr="00125276">
        <w:rPr>
          <w:rFonts w:ascii="Arial" w:eastAsia="Arial" w:hAnsi="Arial" w:cs="Arial"/>
          <w:spacing w:val="-1"/>
          <w:sz w:val="24"/>
          <w:szCs w:val="24"/>
        </w:rPr>
        <w:t>an</w:t>
      </w:r>
      <w:r w:rsidRPr="00125276">
        <w:rPr>
          <w:rFonts w:ascii="Arial" w:eastAsia="Arial" w:hAnsi="Arial" w:cs="Arial"/>
          <w:spacing w:val="2"/>
          <w:sz w:val="24"/>
          <w:szCs w:val="24"/>
        </w:rPr>
        <w:t>d</w:t>
      </w:r>
      <w:r w:rsidRPr="00125276">
        <w:rPr>
          <w:rFonts w:ascii="Arial" w:eastAsia="Arial" w:hAnsi="Arial" w:cs="Arial"/>
          <w:sz w:val="24"/>
          <w:szCs w:val="24"/>
        </w:rPr>
        <w:t>o c</w:t>
      </w:r>
      <w:r w:rsidRPr="00125276">
        <w:rPr>
          <w:rFonts w:ascii="Arial" w:eastAsia="Arial" w:hAnsi="Arial" w:cs="Arial"/>
          <w:spacing w:val="-1"/>
          <w:sz w:val="24"/>
          <w:szCs w:val="24"/>
        </w:rPr>
        <w:t>o</w:t>
      </w:r>
      <w:r w:rsidRPr="00125276">
        <w:rPr>
          <w:rFonts w:ascii="Arial" w:eastAsia="Arial" w:hAnsi="Arial" w:cs="Arial"/>
          <w:sz w:val="24"/>
          <w:szCs w:val="24"/>
        </w:rPr>
        <w:t>n</w:t>
      </w:r>
      <w:r w:rsidRPr="00125276">
        <w:rPr>
          <w:rFonts w:ascii="Arial" w:eastAsia="Arial" w:hAnsi="Arial" w:cs="Arial"/>
          <w:spacing w:val="4"/>
          <w:sz w:val="24"/>
          <w:szCs w:val="24"/>
        </w:rPr>
        <w:t xml:space="preserve"> </w:t>
      </w:r>
      <w:r w:rsidRPr="00125276">
        <w:rPr>
          <w:rFonts w:ascii="Arial" w:eastAsia="Arial" w:hAnsi="Arial" w:cs="Arial"/>
          <w:spacing w:val="-1"/>
          <w:sz w:val="24"/>
          <w:szCs w:val="24"/>
        </w:rPr>
        <w:t>lo</w:t>
      </w:r>
      <w:r w:rsidRPr="00125276">
        <w:rPr>
          <w:rFonts w:ascii="Arial" w:eastAsia="Arial" w:hAnsi="Arial" w:cs="Arial"/>
          <w:sz w:val="24"/>
          <w:szCs w:val="24"/>
        </w:rPr>
        <w:t>s</w:t>
      </w:r>
      <w:r w:rsidRPr="00125276">
        <w:rPr>
          <w:rFonts w:ascii="Arial" w:eastAsia="Arial" w:hAnsi="Arial" w:cs="Arial"/>
          <w:spacing w:val="1"/>
          <w:sz w:val="24"/>
          <w:szCs w:val="24"/>
        </w:rPr>
        <w:t xml:space="preserve"> </w:t>
      </w:r>
      <w:r w:rsidRPr="00125276">
        <w:rPr>
          <w:rFonts w:ascii="Arial" w:eastAsia="Arial" w:hAnsi="Arial" w:cs="Arial"/>
          <w:sz w:val="24"/>
          <w:szCs w:val="24"/>
        </w:rPr>
        <w:t>s</w:t>
      </w:r>
      <w:r w:rsidRPr="00125276">
        <w:rPr>
          <w:rFonts w:ascii="Arial" w:eastAsia="Arial" w:hAnsi="Arial" w:cs="Arial"/>
          <w:spacing w:val="2"/>
          <w:sz w:val="24"/>
          <w:szCs w:val="24"/>
        </w:rPr>
        <w:t>i</w:t>
      </w:r>
      <w:r w:rsidRPr="00125276">
        <w:rPr>
          <w:rFonts w:ascii="Arial" w:eastAsia="Arial" w:hAnsi="Arial" w:cs="Arial"/>
          <w:spacing w:val="-1"/>
          <w:sz w:val="24"/>
          <w:szCs w:val="24"/>
        </w:rPr>
        <w:t>gu</w:t>
      </w:r>
      <w:r w:rsidRPr="00125276">
        <w:rPr>
          <w:rFonts w:ascii="Arial" w:eastAsia="Arial" w:hAnsi="Arial" w:cs="Arial"/>
          <w:spacing w:val="2"/>
          <w:sz w:val="24"/>
          <w:szCs w:val="24"/>
        </w:rPr>
        <w:t>i</w:t>
      </w:r>
      <w:r w:rsidRPr="00125276">
        <w:rPr>
          <w:rFonts w:ascii="Arial" w:eastAsia="Arial" w:hAnsi="Arial" w:cs="Arial"/>
          <w:spacing w:val="-1"/>
          <w:sz w:val="24"/>
          <w:szCs w:val="24"/>
        </w:rPr>
        <w:t>en</w:t>
      </w:r>
      <w:r w:rsidRPr="00125276">
        <w:rPr>
          <w:rFonts w:ascii="Arial" w:eastAsia="Arial" w:hAnsi="Arial" w:cs="Arial"/>
          <w:spacing w:val="1"/>
          <w:sz w:val="24"/>
          <w:szCs w:val="24"/>
        </w:rPr>
        <w:t>t</w:t>
      </w:r>
      <w:r w:rsidRPr="00125276">
        <w:rPr>
          <w:rFonts w:ascii="Arial" w:eastAsia="Arial" w:hAnsi="Arial" w:cs="Arial"/>
          <w:spacing w:val="2"/>
          <w:sz w:val="24"/>
          <w:szCs w:val="24"/>
        </w:rPr>
        <w:t>e</w:t>
      </w:r>
      <w:r w:rsidRPr="00125276">
        <w:rPr>
          <w:rFonts w:ascii="Arial" w:eastAsia="Arial" w:hAnsi="Arial" w:cs="Arial"/>
          <w:sz w:val="24"/>
          <w:szCs w:val="24"/>
        </w:rPr>
        <w:t>s s</w:t>
      </w:r>
      <w:r w:rsidRPr="00125276">
        <w:rPr>
          <w:rFonts w:ascii="Arial" w:eastAsia="Arial" w:hAnsi="Arial" w:cs="Arial"/>
          <w:spacing w:val="-1"/>
          <w:sz w:val="24"/>
          <w:szCs w:val="24"/>
        </w:rPr>
        <w:t>e</w:t>
      </w:r>
      <w:r w:rsidRPr="00125276">
        <w:rPr>
          <w:rFonts w:ascii="Arial" w:eastAsia="Arial" w:hAnsi="Arial" w:cs="Arial"/>
          <w:sz w:val="24"/>
          <w:szCs w:val="24"/>
        </w:rPr>
        <w:t>rv</w:t>
      </w:r>
      <w:r w:rsidRPr="00125276">
        <w:rPr>
          <w:rFonts w:ascii="Arial" w:eastAsia="Arial" w:hAnsi="Arial" w:cs="Arial"/>
          <w:spacing w:val="-1"/>
          <w:sz w:val="24"/>
          <w:szCs w:val="24"/>
        </w:rPr>
        <w:t>i</w:t>
      </w:r>
      <w:r w:rsidRPr="00125276">
        <w:rPr>
          <w:rFonts w:ascii="Arial" w:eastAsia="Arial" w:hAnsi="Arial" w:cs="Arial"/>
          <w:sz w:val="24"/>
          <w:szCs w:val="24"/>
        </w:rPr>
        <w:t>c</w:t>
      </w:r>
      <w:r w:rsidRPr="00125276">
        <w:rPr>
          <w:rFonts w:ascii="Arial" w:eastAsia="Arial" w:hAnsi="Arial" w:cs="Arial"/>
          <w:spacing w:val="-1"/>
          <w:sz w:val="24"/>
          <w:szCs w:val="24"/>
        </w:rPr>
        <w:t>io</w:t>
      </w:r>
      <w:r w:rsidRPr="00125276">
        <w:rPr>
          <w:rFonts w:ascii="Arial" w:eastAsia="Arial" w:hAnsi="Arial" w:cs="Arial"/>
          <w:sz w:val="24"/>
          <w:szCs w:val="24"/>
        </w:rPr>
        <w:t>s:</w:t>
      </w:r>
    </w:p>
    <w:p w14:paraId="358B4E7F" w14:textId="77777777" w:rsidR="008F3244" w:rsidRPr="00125276" w:rsidRDefault="008F3244" w:rsidP="00125276">
      <w:pPr>
        <w:spacing w:after="0" w:line="360" w:lineRule="auto"/>
        <w:ind w:right="380"/>
        <w:jc w:val="both"/>
        <w:rPr>
          <w:rFonts w:ascii="Arial" w:eastAsia="Arial" w:hAnsi="Arial" w:cs="Arial"/>
          <w:sz w:val="24"/>
          <w:szCs w:val="24"/>
        </w:rPr>
      </w:pPr>
    </w:p>
    <w:p w14:paraId="3C4F1E80" w14:textId="77777777" w:rsidR="008F3244" w:rsidRPr="00125276" w:rsidRDefault="008F3244" w:rsidP="00125276">
      <w:pPr>
        <w:spacing w:after="0" w:line="36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39"/>
          <w:sz w:val="24"/>
          <w:szCs w:val="24"/>
        </w:rPr>
        <w:t xml:space="preserve"> </w:t>
      </w:r>
      <w:r w:rsidRPr="00125276">
        <w:rPr>
          <w:rFonts w:ascii="Arial" w:eastAsia="Arial" w:hAnsi="Arial" w:cs="Arial"/>
          <w:sz w:val="24"/>
          <w:szCs w:val="24"/>
        </w:rPr>
        <w:t>S</w:t>
      </w:r>
      <w:r w:rsidRPr="00125276">
        <w:rPr>
          <w:rFonts w:ascii="Arial" w:eastAsia="Arial" w:hAnsi="Arial" w:cs="Arial"/>
          <w:spacing w:val="-1"/>
          <w:sz w:val="24"/>
          <w:szCs w:val="24"/>
        </w:rPr>
        <w:t>al</w:t>
      </w:r>
      <w:r w:rsidRPr="00125276">
        <w:rPr>
          <w:rFonts w:ascii="Arial" w:eastAsia="Arial" w:hAnsi="Arial" w:cs="Arial"/>
          <w:sz w:val="24"/>
          <w:szCs w:val="24"/>
        </w:rPr>
        <w:t xml:space="preserve">a </w:t>
      </w:r>
      <w:r w:rsidRPr="00125276">
        <w:rPr>
          <w:rFonts w:ascii="Arial" w:eastAsia="Arial" w:hAnsi="Arial" w:cs="Arial"/>
          <w:spacing w:val="-1"/>
          <w:sz w:val="24"/>
          <w:szCs w:val="24"/>
        </w:rPr>
        <w:t>d</w:t>
      </w:r>
      <w:r w:rsidRPr="00125276">
        <w:rPr>
          <w:rFonts w:ascii="Arial" w:eastAsia="Arial" w:hAnsi="Arial" w:cs="Arial"/>
          <w:sz w:val="24"/>
          <w:szCs w:val="24"/>
        </w:rPr>
        <w:t>e</w:t>
      </w:r>
      <w:r w:rsidRPr="00125276">
        <w:rPr>
          <w:rFonts w:ascii="Arial" w:eastAsia="Arial" w:hAnsi="Arial" w:cs="Arial"/>
          <w:spacing w:val="4"/>
          <w:sz w:val="24"/>
          <w:szCs w:val="24"/>
        </w:rPr>
        <w:t xml:space="preserve"> </w:t>
      </w:r>
      <w:r w:rsidRPr="00125276">
        <w:rPr>
          <w:rFonts w:ascii="Arial" w:eastAsia="Arial" w:hAnsi="Arial" w:cs="Arial"/>
          <w:spacing w:val="-1"/>
          <w:sz w:val="24"/>
          <w:szCs w:val="24"/>
        </w:rPr>
        <w:t>u</w:t>
      </w:r>
      <w:r w:rsidRPr="00125276">
        <w:rPr>
          <w:rFonts w:ascii="Arial" w:eastAsia="Arial" w:hAnsi="Arial" w:cs="Arial"/>
          <w:sz w:val="24"/>
          <w:szCs w:val="24"/>
        </w:rPr>
        <w:t>r</w:t>
      </w:r>
      <w:r w:rsidRPr="00125276">
        <w:rPr>
          <w:rFonts w:ascii="Arial" w:eastAsia="Arial" w:hAnsi="Arial" w:cs="Arial"/>
          <w:spacing w:val="-1"/>
          <w:sz w:val="24"/>
          <w:szCs w:val="24"/>
        </w:rPr>
        <w:t>g</w:t>
      </w:r>
      <w:r w:rsidRPr="00125276">
        <w:rPr>
          <w:rFonts w:ascii="Arial" w:eastAsia="Arial" w:hAnsi="Arial" w:cs="Arial"/>
          <w:spacing w:val="2"/>
          <w:sz w:val="24"/>
          <w:szCs w:val="24"/>
        </w:rPr>
        <w:t>e</w:t>
      </w:r>
      <w:r w:rsidRPr="00125276">
        <w:rPr>
          <w:rFonts w:ascii="Arial" w:eastAsia="Arial" w:hAnsi="Arial" w:cs="Arial"/>
          <w:spacing w:val="-1"/>
          <w:sz w:val="24"/>
          <w:szCs w:val="24"/>
        </w:rPr>
        <w:t>n</w:t>
      </w:r>
      <w:r w:rsidRPr="00125276">
        <w:rPr>
          <w:rFonts w:ascii="Arial" w:eastAsia="Arial" w:hAnsi="Arial" w:cs="Arial"/>
          <w:sz w:val="24"/>
          <w:szCs w:val="24"/>
        </w:rPr>
        <w:t>c</w:t>
      </w:r>
      <w:r w:rsidRPr="00125276">
        <w:rPr>
          <w:rFonts w:ascii="Arial" w:eastAsia="Arial" w:hAnsi="Arial" w:cs="Arial"/>
          <w:spacing w:val="-1"/>
          <w:sz w:val="24"/>
          <w:szCs w:val="24"/>
        </w:rPr>
        <w:t>ia</w:t>
      </w:r>
      <w:r w:rsidRPr="00125276">
        <w:rPr>
          <w:rFonts w:ascii="Arial" w:eastAsia="Arial" w:hAnsi="Arial" w:cs="Arial"/>
          <w:sz w:val="24"/>
          <w:szCs w:val="24"/>
        </w:rPr>
        <w:t>s</w:t>
      </w:r>
    </w:p>
    <w:p w14:paraId="4251EF77" w14:textId="77777777" w:rsidR="008F3244" w:rsidRPr="00125276" w:rsidRDefault="008F3244" w:rsidP="00125276">
      <w:pPr>
        <w:spacing w:after="0" w:line="36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39"/>
          <w:sz w:val="24"/>
          <w:szCs w:val="24"/>
        </w:rPr>
        <w:t xml:space="preserve"> </w:t>
      </w:r>
      <w:r w:rsidRPr="00125276">
        <w:rPr>
          <w:rFonts w:ascii="Arial" w:eastAsia="Arial" w:hAnsi="Arial" w:cs="Arial"/>
          <w:sz w:val="24"/>
          <w:szCs w:val="24"/>
        </w:rPr>
        <w:t>S</w:t>
      </w:r>
      <w:r w:rsidRPr="00125276">
        <w:rPr>
          <w:rFonts w:ascii="Arial" w:eastAsia="Arial" w:hAnsi="Arial" w:cs="Arial"/>
          <w:spacing w:val="-1"/>
          <w:sz w:val="24"/>
          <w:szCs w:val="24"/>
        </w:rPr>
        <w:t>al</w:t>
      </w:r>
      <w:r w:rsidRPr="00125276">
        <w:rPr>
          <w:rFonts w:ascii="Arial" w:eastAsia="Arial" w:hAnsi="Arial" w:cs="Arial"/>
          <w:sz w:val="24"/>
          <w:szCs w:val="24"/>
        </w:rPr>
        <w:t xml:space="preserve">a </w:t>
      </w:r>
      <w:r w:rsidRPr="00125276">
        <w:rPr>
          <w:rFonts w:ascii="Arial" w:eastAsia="Arial" w:hAnsi="Arial" w:cs="Arial"/>
          <w:spacing w:val="-1"/>
          <w:sz w:val="24"/>
          <w:szCs w:val="24"/>
        </w:rPr>
        <w:t>d</w:t>
      </w:r>
      <w:r w:rsidRPr="00125276">
        <w:rPr>
          <w:rFonts w:ascii="Arial" w:eastAsia="Arial" w:hAnsi="Arial" w:cs="Arial"/>
          <w:sz w:val="24"/>
          <w:szCs w:val="24"/>
        </w:rPr>
        <w:t>e</w:t>
      </w:r>
      <w:r w:rsidRPr="00125276">
        <w:rPr>
          <w:rFonts w:ascii="Arial" w:eastAsia="Arial" w:hAnsi="Arial" w:cs="Arial"/>
          <w:spacing w:val="4"/>
          <w:sz w:val="24"/>
          <w:szCs w:val="24"/>
        </w:rPr>
        <w:t xml:space="preserve"> </w:t>
      </w:r>
      <w:r w:rsidRPr="00125276">
        <w:rPr>
          <w:rFonts w:ascii="Arial" w:eastAsia="Arial" w:hAnsi="Arial" w:cs="Arial"/>
          <w:spacing w:val="-1"/>
          <w:sz w:val="24"/>
          <w:szCs w:val="24"/>
        </w:rPr>
        <w:t>ob</w:t>
      </w:r>
      <w:r w:rsidRPr="00125276">
        <w:rPr>
          <w:rFonts w:ascii="Arial" w:eastAsia="Arial" w:hAnsi="Arial" w:cs="Arial"/>
          <w:sz w:val="24"/>
          <w:szCs w:val="24"/>
        </w:rPr>
        <w:t>s</w:t>
      </w:r>
      <w:r w:rsidRPr="00125276">
        <w:rPr>
          <w:rFonts w:ascii="Arial" w:eastAsia="Arial" w:hAnsi="Arial" w:cs="Arial"/>
          <w:spacing w:val="-1"/>
          <w:sz w:val="24"/>
          <w:szCs w:val="24"/>
        </w:rPr>
        <w:t>e</w:t>
      </w:r>
      <w:r w:rsidRPr="00125276">
        <w:rPr>
          <w:rFonts w:ascii="Arial" w:eastAsia="Arial" w:hAnsi="Arial" w:cs="Arial"/>
          <w:sz w:val="24"/>
          <w:szCs w:val="24"/>
        </w:rPr>
        <w:t>r</w:t>
      </w:r>
      <w:r w:rsidRPr="00125276">
        <w:rPr>
          <w:rFonts w:ascii="Arial" w:eastAsia="Arial" w:hAnsi="Arial" w:cs="Arial"/>
          <w:spacing w:val="4"/>
          <w:sz w:val="24"/>
          <w:szCs w:val="24"/>
        </w:rPr>
        <w:t>v</w:t>
      </w:r>
      <w:r w:rsidRPr="00125276">
        <w:rPr>
          <w:rFonts w:ascii="Arial" w:eastAsia="Arial" w:hAnsi="Arial" w:cs="Arial"/>
          <w:spacing w:val="-1"/>
          <w:sz w:val="24"/>
          <w:szCs w:val="24"/>
        </w:rPr>
        <w:t>a</w:t>
      </w:r>
      <w:r w:rsidRPr="00125276">
        <w:rPr>
          <w:rFonts w:ascii="Arial" w:eastAsia="Arial" w:hAnsi="Arial" w:cs="Arial"/>
          <w:sz w:val="24"/>
          <w:szCs w:val="24"/>
        </w:rPr>
        <w:t>c</w:t>
      </w:r>
      <w:r w:rsidRPr="00125276">
        <w:rPr>
          <w:rFonts w:ascii="Arial" w:eastAsia="Arial" w:hAnsi="Arial" w:cs="Arial"/>
          <w:spacing w:val="-1"/>
          <w:sz w:val="24"/>
          <w:szCs w:val="24"/>
        </w:rPr>
        <w:t>i</w:t>
      </w:r>
      <w:r w:rsidRPr="00125276">
        <w:rPr>
          <w:rFonts w:ascii="Arial" w:eastAsia="Arial" w:hAnsi="Arial" w:cs="Arial"/>
          <w:spacing w:val="2"/>
          <w:sz w:val="24"/>
          <w:szCs w:val="24"/>
        </w:rPr>
        <w:t>ó</w:t>
      </w:r>
      <w:r w:rsidRPr="00125276">
        <w:rPr>
          <w:rFonts w:ascii="Arial" w:eastAsia="Arial" w:hAnsi="Arial" w:cs="Arial"/>
          <w:sz w:val="24"/>
          <w:szCs w:val="24"/>
        </w:rPr>
        <w:t>n</w:t>
      </w:r>
    </w:p>
    <w:p w14:paraId="5C5C6F56" w14:textId="77777777" w:rsidR="008F3244" w:rsidRPr="00125276" w:rsidRDefault="008F3244" w:rsidP="00125276">
      <w:pPr>
        <w:spacing w:after="0" w:line="36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39"/>
          <w:sz w:val="24"/>
          <w:szCs w:val="24"/>
        </w:rPr>
        <w:t xml:space="preserve"> </w:t>
      </w:r>
      <w:r w:rsidRPr="00125276">
        <w:rPr>
          <w:rFonts w:ascii="Arial" w:eastAsia="Arial" w:hAnsi="Arial" w:cs="Arial"/>
          <w:sz w:val="24"/>
          <w:szCs w:val="24"/>
        </w:rPr>
        <w:t>S</w:t>
      </w:r>
      <w:r w:rsidRPr="00125276">
        <w:rPr>
          <w:rFonts w:ascii="Arial" w:eastAsia="Arial" w:hAnsi="Arial" w:cs="Arial"/>
          <w:spacing w:val="-1"/>
          <w:sz w:val="24"/>
          <w:szCs w:val="24"/>
        </w:rPr>
        <w:t>al</w:t>
      </w:r>
      <w:r w:rsidRPr="00125276">
        <w:rPr>
          <w:rFonts w:ascii="Arial" w:eastAsia="Arial" w:hAnsi="Arial" w:cs="Arial"/>
          <w:sz w:val="24"/>
          <w:szCs w:val="24"/>
        </w:rPr>
        <w:t xml:space="preserve">a </w:t>
      </w:r>
      <w:r w:rsidRPr="00125276">
        <w:rPr>
          <w:rFonts w:ascii="Arial" w:eastAsia="Arial" w:hAnsi="Arial" w:cs="Arial"/>
          <w:spacing w:val="-1"/>
          <w:sz w:val="24"/>
          <w:szCs w:val="24"/>
        </w:rPr>
        <w:t>d</w:t>
      </w:r>
      <w:r w:rsidRPr="00125276">
        <w:rPr>
          <w:rFonts w:ascii="Arial" w:eastAsia="Arial" w:hAnsi="Arial" w:cs="Arial"/>
          <w:sz w:val="24"/>
          <w:szCs w:val="24"/>
        </w:rPr>
        <w:t>e</w:t>
      </w:r>
      <w:r w:rsidRPr="00125276">
        <w:rPr>
          <w:rFonts w:ascii="Arial" w:eastAsia="Arial" w:hAnsi="Arial" w:cs="Arial"/>
          <w:spacing w:val="4"/>
          <w:sz w:val="24"/>
          <w:szCs w:val="24"/>
        </w:rPr>
        <w:t xml:space="preserve"> </w:t>
      </w:r>
      <w:r w:rsidRPr="00125276">
        <w:rPr>
          <w:rFonts w:ascii="Arial" w:eastAsia="Arial" w:hAnsi="Arial" w:cs="Arial"/>
          <w:spacing w:val="-1"/>
          <w:sz w:val="24"/>
          <w:szCs w:val="24"/>
        </w:rPr>
        <w:t>a</w:t>
      </w:r>
      <w:r w:rsidRPr="00125276">
        <w:rPr>
          <w:rFonts w:ascii="Arial" w:eastAsia="Arial" w:hAnsi="Arial" w:cs="Arial"/>
          <w:spacing w:val="1"/>
          <w:sz w:val="24"/>
          <w:szCs w:val="24"/>
        </w:rPr>
        <w:t>t</w:t>
      </w:r>
      <w:r w:rsidRPr="00125276">
        <w:rPr>
          <w:rFonts w:ascii="Arial" w:eastAsia="Arial" w:hAnsi="Arial" w:cs="Arial"/>
          <w:spacing w:val="-1"/>
          <w:sz w:val="24"/>
          <w:szCs w:val="24"/>
        </w:rPr>
        <w:t>en</w:t>
      </w:r>
      <w:r w:rsidRPr="00125276">
        <w:rPr>
          <w:rFonts w:ascii="Arial" w:eastAsia="Arial" w:hAnsi="Arial" w:cs="Arial"/>
          <w:sz w:val="24"/>
          <w:szCs w:val="24"/>
        </w:rPr>
        <w:t>c</w:t>
      </w:r>
      <w:r w:rsidRPr="00125276">
        <w:rPr>
          <w:rFonts w:ascii="Arial" w:eastAsia="Arial" w:hAnsi="Arial" w:cs="Arial"/>
          <w:spacing w:val="2"/>
          <w:sz w:val="24"/>
          <w:szCs w:val="24"/>
        </w:rPr>
        <w:t>i</w:t>
      </w:r>
      <w:r w:rsidRPr="00125276">
        <w:rPr>
          <w:rFonts w:ascii="Arial" w:eastAsia="Arial" w:hAnsi="Arial" w:cs="Arial"/>
          <w:spacing w:val="-1"/>
          <w:sz w:val="24"/>
          <w:szCs w:val="24"/>
        </w:rPr>
        <w:t>ó</w:t>
      </w:r>
      <w:r w:rsidRPr="00125276">
        <w:rPr>
          <w:rFonts w:ascii="Arial" w:eastAsia="Arial" w:hAnsi="Arial" w:cs="Arial"/>
          <w:sz w:val="24"/>
          <w:szCs w:val="24"/>
        </w:rPr>
        <w:t xml:space="preserve">n </w:t>
      </w:r>
      <w:r w:rsidRPr="00125276">
        <w:rPr>
          <w:rFonts w:ascii="Arial" w:eastAsia="Arial" w:hAnsi="Arial" w:cs="Arial"/>
          <w:spacing w:val="-1"/>
          <w:sz w:val="24"/>
          <w:szCs w:val="24"/>
        </w:rPr>
        <w:t>in</w:t>
      </w:r>
      <w:r w:rsidRPr="00125276">
        <w:rPr>
          <w:rFonts w:ascii="Arial" w:eastAsia="Arial" w:hAnsi="Arial" w:cs="Arial"/>
          <w:spacing w:val="4"/>
          <w:sz w:val="24"/>
          <w:szCs w:val="24"/>
        </w:rPr>
        <w:t>m</w:t>
      </w:r>
      <w:r w:rsidRPr="00125276">
        <w:rPr>
          <w:rFonts w:ascii="Arial" w:eastAsia="Arial" w:hAnsi="Arial" w:cs="Arial"/>
          <w:spacing w:val="-1"/>
          <w:sz w:val="24"/>
          <w:szCs w:val="24"/>
        </w:rPr>
        <w:t>ed</w:t>
      </w:r>
      <w:r w:rsidRPr="00125276">
        <w:rPr>
          <w:rFonts w:ascii="Arial" w:eastAsia="Arial" w:hAnsi="Arial" w:cs="Arial"/>
          <w:spacing w:val="2"/>
          <w:sz w:val="24"/>
          <w:szCs w:val="24"/>
        </w:rPr>
        <w:t>i</w:t>
      </w:r>
      <w:r w:rsidRPr="00125276">
        <w:rPr>
          <w:rFonts w:ascii="Arial" w:eastAsia="Arial" w:hAnsi="Arial" w:cs="Arial"/>
          <w:spacing w:val="-1"/>
          <w:sz w:val="24"/>
          <w:szCs w:val="24"/>
        </w:rPr>
        <w:t>a</w:t>
      </w:r>
      <w:r w:rsidRPr="00125276">
        <w:rPr>
          <w:rFonts w:ascii="Arial" w:eastAsia="Arial" w:hAnsi="Arial" w:cs="Arial"/>
          <w:spacing w:val="1"/>
          <w:sz w:val="24"/>
          <w:szCs w:val="24"/>
        </w:rPr>
        <w:t>t</w:t>
      </w:r>
      <w:r w:rsidRPr="00125276">
        <w:rPr>
          <w:rFonts w:ascii="Arial" w:eastAsia="Arial" w:hAnsi="Arial" w:cs="Arial"/>
          <w:sz w:val="24"/>
          <w:szCs w:val="24"/>
        </w:rPr>
        <w:t>a</w:t>
      </w:r>
    </w:p>
    <w:p w14:paraId="61281E8A" w14:textId="77777777" w:rsidR="008F3244" w:rsidRPr="00125276" w:rsidRDefault="008F3244" w:rsidP="00125276">
      <w:pPr>
        <w:spacing w:after="0" w:line="360" w:lineRule="auto"/>
        <w:ind w:left="497"/>
        <w:jc w:val="both"/>
        <w:rPr>
          <w:rFonts w:ascii="Arial" w:eastAsia="Arial" w:hAnsi="Arial" w:cs="Arial"/>
          <w:sz w:val="24"/>
          <w:szCs w:val="24"/>
        </w:rPr>
      </w:pPr>
      <w:r w:rsidRPr="00125276">
        <w:rPr>
          <w:rFonts w:ascii="Arial" w:eastAsia="Verdana" w:hAnsi="Arial" w:cs="Arial"/>
          <w:sz w:val="24"/>
          <w:szCs w:val="24"/>
        </w:rPr>
        <w:lastRenderedPageBreak/>
        <w:t xml:space="preserve">•     </w:t>
      </w:r>
      <w:r w:rsidRPr="00125276">
        <w:rPr>
          <w:rFonts w:ascii="Arial" w:eastAsia="Verdana" w:hAnsi="Arial" w:cs="Arial"/>
          <w:spacing w:val="39"/>
          <w:sz w:val="24"/>
          <w:szCs w:val="24"/>
        </w:rPr>
        <w:t xml:space="preserve"> </w:t>
      </w:r>
      <w:r w:rsidRPr="00125276">
        <w:rPr>
          <w:rFonts w:ascii="Arial" w:eastAsia="Arial" w:hAnsi="Arial" w:cs="Arial"/>
          <w:sz w:val="24"/>
          <w:szCs w:val="24"/>
        </w:rPr>
        <w:t>S</w:t>
      </w:r>
      <w:r w:rsidRPr="00125276">
        <w:rPr>
          <w:rFonts w:ascii="Arial" w:eastAsia="Arial" w:hAnsi="Arial" w:cs="Arial"/>
          <w:spacing w:val="-1"/>
          <w:sz w:val="24"/>
          <w:szCs w:val="24"/>
        </w:rPr>
        <w:t>al</w:t>
      </w:r>
      <w:r w:rsidRPr="00125276">
        <w:rPr>
          <w:rFonts w:ascii="Arial" w:eastAsia="Arial" w:hAnsi="Arial" w:cs="Arial"/>
          <w:sz w:val="24"/>
          <w:szCs w:val="24"/>
        </w:rPr>
        <w:t xml:space="preserve">a </w:t>
      </w:r>
      <w:r w:rsidRPr="00125276">
        <w:rPr>
          <w:rFonts w:ascii="Arial" w:eastAsia="Arial" w:hAnsi="Arial" w:cs="Arial"/>
          <w:spacing w:val="-1"/>
          <w:sz w:val="24"/>
          <w:szCs w:val="24"/>
        </w:rPr>
        <w:t>d</w:t>
      </w:r>
      <w:r w:rsidRPr="00125276">
        <w:rPr>
          <w:rFonts w:ascii="Arial" w:eastAsia="Arial" w:hAnsi="Arial" w:cs="Arial"/>
          <w:sz w:val="24"/>
          <w:szCs w:val="24"/>
        </w:rPr>
        <w:t xml:space="preserve">e </w:t>
      </w:r>
      <w:r w:rsidRPr="00125276">
        <w:rPr>
          <w:rFonts w:ascii="Arial" w:eastAsia="Arial" w:hAnsi="Arial" w:cs="Arial"/>
          <w:spacing w:val="4"/>
          <w:sz w:val="24"/>
          <w:szCs w:val="24"/>
        </w:rPr>
        <w:t>r</w:t>
      </w:r>
      <w:r w:rsidRPr="00125276">
        <w:rPr>
          <w:rFonts w:ascii="Arial" w:eastAsia="Arial" w:hAnsi="Arial" w:cs="Arial"/>
          <w:spacing w:val="-1"/>
          <w:sz w:val="24"/>
          <w:szCs w:val="24"/>
        </w:rPr>
        <w:t>e</w:t>
      </w:r>
      <w:r w:rsidRPr="00125276">
        <w:rPr>
          <w:rFonts w:ascii="Arial" w:eastAsia="Arial" w:hAnsi="Arial" w:cs="Arial"/>
          <w:sz w:val="24"/>
          <w:szCs w:val="24"/>
        </w:rPr>
        <w:t>c</w:t>
      </w:r>
      <w:r w:rsidRPr="00125276">
        <w:rPr>
          <w:rFonts w:ascii="Arial" w:eastAsia="Arial" w:hAnsi="Arial" w:cs="Arial"/>
          <w:spacing w:val="-1"/>
          <w:sz w:val="24"/>
          <w:szCs w:val="24"/>
        </w:rPr>
        <w:t>u</w:t>
      </w:r>
      <w:r w:rsidRPr="00125276">
        <w:rPr>
          <w:rFonts w:ascii="Arial" w:eastAsia="Arial" w:hAnsi="Arial" w:cs="Arial"/>
          <w:spacing w:val="2"/>
          <w:sz w:val="24"/>
          <w:szCs w:val="24"/>
        </w:rPr>
        <w:t>p</w:t>
      </w:r>
      <w:r w:rsidRPr="00125276">
        <w:rPr>
          <w:rFonts w:ascii="Arial" w:eastAsia="Arial" w:hAnsi="Arial" w:cs="Arial"/>
          <w:spacing w:val="-1"/>
          <w:sz w:val="24"/>
          <w:szCs w:val="24"/>
        </w:rPr>
        <w:t>e</w:t>
      </w:r>
      <w:r w:rsidRPr="00125276">
        <w:rPr>
          <w:rFonts w:ascii="Arial" w:eastAsia="Arial" w:hAnsi="Arial" w:cs="Arial"/>
          <w:sz w:val="24"/>
          <w:szCs w:val="24"/>
        </w:rPr>
        <w:t>r</w:t>
      </w:r>
      <w:r w:rsidRPr="00125276">
        <w:rPr>
          <w:rFonts w:ascii="Arial" w:eastAsia="Arial" w:hAnsi="Arial" w:cs="Arial"/>
          <w:spacing w:val="-1"/>
          <w:sz w:val="24"/>
          <w:szCs w:val="24"/>
        </w:rPr>
        <w:t>a</w:t>
      </w:r>
      <w:r w:rsidRPr="00125276">
        <w:rPr>
          <w:rFonts w:ascii="Arial" w:eastAsia="Arial" w:hAnsi="Arial" w:cs="Arial"/>
          <w:sz w:val="24"/>
          <w:szCs w:val="24"/>
        </w:rPr>
        <w:t>c</w:t>
      </w:r>
      <w:r w:rsidRPr="00125276">
        <w:rPr>
          <w:rFonts w:ascii="Arial" w:eastAsia="Arial" w:hAnsi="Arial" w:cs="Arial"/>
          <w:spacing w:val="2"/>
          <w:sz w:val="24"/>
          <w:szCs w:val="24"/>
        </w:rPr>
        <w:t>i</w:t>
      </w:r>
      <w:r w:rsidRPr="00125276">
        <w:rPr>
          <w:rFonts w:ascii="Arial" w:eastAsia="Arial" w:hAnsi="Arial" w:cs="Arial"/>
          <w:spacing w:val="-1"/>
          <w:sz w:val="24"/>
          <w:szCs w:val="24"/>
        </w:rPr>
        <w:t>ó</w:t>
      </w:r>
      <w:r w:rsidRPr="00125276">
        <w:rPr>
          <w:rFonts w:ascii="Arial" w:eastAsia="Arial" w:hAnsi="Arial" w:cs="Arial"/>
          <w:sz w:val="24"/>
          <w:szCs w:val="24"/>
        </w:rPr>
        <w:t xml:space="preserve">n </w:t>
      </w:r>
      <w:r w:rsidRPr="00125276">
        <w:rPr>
          <w:rFonts w:ascii="Arial" w:eastAsia="Arial" w:hAnsi="Arial" w:cs="Arial"/>
          <w:spacing w:val="-1"/>
          <w:sz w:val="24"/>
          <w:szCs w:val="24"/>
        </w:rPr>
        <w:t>po</w:t>
      </w:r>
      <w:r w:rsidRPr="00125276">
        <w:rPr>
          <w:rFonts w:ascii="Arial" w:eastAsia="Arial" w:hAnsi="Arial" w:cs="Arial"/>
          <w:sz w:val="24"/>
          <w:szCs w:val="24"/>
        </w:rPr>
        <w:t>st</w:t>
      </w:r>
      <w:r w:rsidRPr="00125276">
        <w:rPr>
          <w:rFonts w:ascii="Arial" w:eastAsia="Arial" w:hAnsi="Arial" w:cs="Arial"/>
          <w:spacing w:val="2"/>
          <w:sz w:val="24"/>
          <w:szCs w:val="24"/>
        </w:rPr>
        <w:t xml:space="preserve"> p</w:t>
      </w:r>
      <w:r w:rsidRPr="00125276">
        <w:rPr>
          <w:rFonts w:ascii="Arial" w:eastAsia="Arial" w:hAnsi="Arial" w:cs="Arial"/>
          <w:spacing w:val="-1"/>
          <w:sz w:val="24"/>
          <w:szCs w:val="24"/>
        </w:rPr>
        <w:t>a</w:t>
      </w:r>
      <w:r w:rsidRPr="00125276">
        <w:rPr>
          <w:rFonts w:ascii="Arial" w:eastAsia="Arial" w:hAnsi="Arial" w:cs="Arial"/>
          <w:sz w:val="24"/>
          <w:szCs w:val="24"/>
        </w:rPr>
        <w:t>r</w:t>
      </w:r>
      <w:r w:rsidRPr="00125276">
        <w:rPr>
          <w:rFonts w:ascii="Arial" w:eastAsia="Arial" w:hAnsi="Arial" w:cs="Arial"/>
          <w:spacing w:val="1"/>
          <w:sz w:val="24"/>
          <w:szCs w:val="24"/>
        </w:rPr>
        <w:t>t</w:t>
      </w:r>
      <w:r w:rsidRPr="00125276">
        <w:rPr>
          <w:rFonts w:ascii="Arial" w:eastAsia="Arial" w:hAnsi="Arial" w:cs="Arial"/>
          <w:sz w:val="24"/>
          <w:szCs w:val="24"/>
        </w:rPr>
        <w:t>o</w:t>
      </w:r>
    </w:p>
    <w:p w14:paraId="5B288E57" w14:textId="77777777" w:rsidR="008F3244" w:rsidRPr="00125276" w:rsidRDefault="008F3244" w:rsidP="00125276">
      <w:pPr>
        <w:spacing w:after="0" w:line="36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39"/>
          <w:sz w:val="24"/>
          <w:szCs w:val="24"/>
        </w:rPr>
        <w:t xml:space="preserve"> </w:t>
      </w:r>
      <w:r w:rsidRPr="00125276">
        <w:rPr>
          <w:rFonts w:ascii="Arial" w:eastAsia="Arial" w:hAnsi="Arial" w:cs="Arial"/>
          <w:sz w:val="24"/>
          <w:szCs w:val="24"/>
        </w:rPr>
        <w:t>S</w:t>
      </w:r>
      <w:r w:rsidRPr="00125276">
        <w:rPr>
          <w:rFonts w:ascii="Arial" w:eastAsia="Arial" w:hAnsi="Arial" w:cs="Arial"/>
          <w:spacing w:val="-1"/>
          <w:sz w:val="24"/>
          <w:szCs w:val="24"/>
        </w:rPr>
        <w:t>al</w:t>
      </w:r>
      <w:r w:rsidRPr="00125276">
        <w:rPr>
          <w:rFonts w:ascii="Arial" w:eastAsia="Arial" w:hAnsi="Arial" w:cs="Arial"/>
          <w:sz w:val="24"/>
          <w:szCs w:val="24"/>
        </w:rPr>
        <w:t xml:space="preserve">a </w:t>
      </w:r>
      <w:r w:rsidRPr="00125276">
        <w:rPr>
          <w:rFonts w:ascii="Arial" w:eastAsia="Arial" w:hAnsi="Arial" w:cs="Arial"/>
          <w:spacing w:val="-1"/>
          <w:sz w:val="24"/>
          <w:szCs w:val="24"/>
        </w:rPr>
        <w:t>d</w:t>
      </w:r>
      <w:r w:rsidRPr="00125276">
        <w:rPr>
          <w:rFonts w:ascii="Arial" w:eastAsia="Arial" w:hAnsi="Arial" w:cs="Arial"/>
          <w:sz w:val="24"/>
          <w:szCs w:val="24"/>
        </w:rPr>
        <w:t xml:space="preserve">e </w:t>
      </w:r>
      <w:r w:rsidRPr="00125276">
        <w:rPr>
          <w:rFonts w:ascii="Arial" w:eastAsia="Arial" w:hAnsi="Arial" w:cs="Arial"/>
          <w:spacing w:val="1"/>
          <w:sz w:val="24"/>
          <w:szCs w:val="24"/>
        </w:rPr>
        <w:t>t</w:t>
      </w:r>
      <w:r w:rsidRPr="00125276">
        <w:rPr>
          <w:rFonts w:ascii="Arial" w:eastAsia="Arial" w:hAnsi="Arial" w:cs="Arial"/>
          <w:sz w:val="24"/>
          <w:szCs w:val="24"/>
        </w:rPr>
        <w:t>r</w:t>
      </w:r>
      <w:r w:rsidRPr="00125276">
        <w:rPr>
          <w:rFonts w:ascii="Arial" w:eastAsia="Arial" w:hAnsi="Arial" w:cs="Arial"/>
          <w:spacing w:val="2"/>
          <w:sz w:val="24"/>
          <w:szCs w:val="24"/>
        </w:rPr>
        <w:t>a</w:t>
      </w:r>
      <w:r w:rsidRPr="00125276">
        <w:rPr>
          <w:rFonts w:ascii="Arial" w:eastAsia="Arial" w:hAnsi="Arial" w:cs="Arial"/>
          <w:spacing w:val="-1"/>
          <w:sz w:val="24"/>
          <w:szCs w:val="24"/>
        </w:rPr>
        <w:t>ba</w:t>
      </w:r>
      <w:r w:rsidRPr="00125276">
        <w:rPr>
          <w:rFonts w:ascii="Arial" w:eastAsia="Arial" w:hAnsi="Arial" w:cs="Arial"/>
          <w:spacing w:val="2"/>
          <w:sz w:val="24"/>
          <w:szCs w:val="24"/>
        </w:rPr>
        <w:t>j</w:t>
      </w:r>
      <w:r w:rsidRPr="00125276">
        <w:rPr>
          <w:rFonts w:ascii="Arial" w:eastAsia="Arial" w:hAnsi="Arial" w:cs="Arial"/>
          <w:sz w:val="24"/>
          <w:szCs w:val="24"/>
        </w:rPr>
        <w:t xml:space="preserve">o </w:t>
      </w:r>
      <w:r w:rsidRPr="00125276">
        <w:rPr>
          <w:rFonts w:ascii="Arial" w:eastAsia="Arial" w:hAnsi="Arial" w:cs="Arial"/>
          <w:spacing w:val="-1"/>
          <w:sz w:val="24"/>
          <w:szCs w:val="24"/>
        </w:rPr>
        <w:t>d</w:t>
      </w:r>
      <w:r w:rsidRPr="00125276">
        <w:rPr>
          <w:rFonts w:ascii="Arial" w:eastAsia="Arial" w:hAnsi="Arial" w:cs="Arial"/>
          <w:sz w:val="24"/>
          <w:szCs w:val="24"/>
        </w:rPr>
        <w:t xml:space="preserve">e </w:t>
      </w:r>
      <w:r w:rsidRPr="00125276">
        <w:rPr>
          <w:rFonts w:ascii="Arial" w:eastAsia="Arial" w:hAnsi="Arial" w:cs="Arial"/>
          <w:spacing w:val="-1"/>
          <w:sz w:val="24"/>
          <w:szCs w:val="24"/>
        </w:rPr>
        <w:t>pa</w:t>
      </w:r>
      <w:r w:rsidRPr="00125276">
        <w:rPr>
          <w:rFonts w:ascii="Arial" w:eastAsia="Arial" w:hAnsi="Arial" w:cs="Arial"/>
          <w:sz w:val="24"/>
          <w:szCs w:val="24"/>
        </w:rPr>
        <w:t>r</w:t>
      </w:r>
      <w:r w:rsidRPr="00125276">
        <w:rPr>
          <w:rFonts w:ascii="Arial" w:eastAsia="Arial" w:hAnsi="Arial" w:cs="Arial"/>
          <w:spacing w:val="1"/>
          <w:sz w:val="24"/>
          <w:szCs w:val="24"/>
        </w:rPr>
        <w:t>t</w:t>
      </w:r>
      <w:r w:rsidRPr="00125276">
        <w:rPr>
          <w:rFonts w:ascii="Arial" w:eastAsia="Arial" w:hAnsi="Arial" w:cs="Arial"/>
          <w:spacing w:val="-1"/>
          <w:sz w:val="24"/>
          <w:szCs w:val="24"/>
        </w:rPr>
        <w:t>o</w:t>
      </w:r>
      <w:r w:rsidRPr="00125276">
        <w:rPr>
          <w:rFonts w:ascii="Arial" w:eastAsia="Arial" w:hAnsi="Arial" w:cs="Arial"/>
          <w:sz w:val="24"/>
          <w:szCs w:val="24"/>
        </w:rPr>
        <w:t>.</w:t>
      </w:r>
    </w:p>
    <w:p w14:paraId="3DE98343" w14:textId="77777777" w:rsidR="008F3244" w:rsidRPr="00125276" w:rsidRDefault="008F3244" w:rsidP="00125276">
      <w:pPr>
        <w:spacing w:after="0" w:line="36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39"/>
          <w:sz w:val="24"/>
          <w:szCs w:val="24"/>
        </w:rPr>
        <w:t xml:space="preserve"> </w:t>
      </w:r>
      <w:r w:rsidRPr="00125276">
        <w:rPr>
          <w:rFonts w:ascii="Arial" w:eastAsia="Arial" w:hAnsi="Arial" w:cs="Arial"/>
          <w:spacing w:val="-1"/>
          <w:sz w:val="24"/>
          <w:szCs w:val="24"/>
        </w:rPr>
        <w:t>Ho</w:t>
      </w:r>
      <w:r w:rsidRPr="00125276">
        <w:rPr>
          <w:rFonts w:ascii="Arial" w:eastAsia="Arial" w:hAnsi="Arial" w:cs="Arial"/>
          <w:sz w:val="24"/>
          <w:szCs w:val="24"/>
        </w:rPr>
        <w:t>s</w:t>
      </w:r>
      <w:r w:rsidRPr="00125276">
        <w:rPr>
          <w:rFonts w:ascii="Arial" w:eastAsia="Arial" w:hAnsi="Arial" w:cs="Arial"/>
          <w:spacing w:val="-1"/>
          <w:sz w:val="24"/>
          <w:szCs w:val="24"/>
        </w:rPr>
        <w:t>pi</w:t>
      </w:r>
      <w:r w:rsidRPr="00125276">
        <w:rPr>
          <w:rFonts w:ascii="Arial" w:eastAsia="Arial" w:hAnsi="Arial" w:cs="Arial"/>
          <w:spacing w:val="1"/>
          <w:sz w:val="24"/>
          <w:szCs w:val="24"/>
        </w:rPr>
        <w:t>t</w:t>
      </w:r>
      <w:r w:rsidRPr="00125276">
        <w:rPr>
          <w:rFonts w:ascii="Arial" w:eastAsia="Arial" w:hAnsi="Arial" w:cs="Arial"/>
          <w:spacing w:val="2"/>
          <w:sz w:val="24"/>
          <w:szCs w:val="24"/>
        </w:rPr>
        <w:t>a</w:t>
      </w:r>
      <w:r w:rsidRPr="00125276">
        <w:rPr>
          <w:rFonts w:ascii="Arial" w:eastAsia="Arial" w:hAnsi="Arial" w:cs="Arial"/>
          <w:spacing w:val="-1"/>
          <w:sz w:val="24"/>
          <w:szCs w:val="24"/>
        </w:rPr>
        <w:t>li</w:t>
      </w:r>
      <w:r w:rsidRPr="00125276">
        <w:rPr>
          <w:rFonts w:ascii="Arial" w:eastAsia="Arial" w:hAnsi="Arial" w:cs="Arial"/>
          <w:sz w:val="24"/>
          <w:szCs w:val="24"/>
        </w:rPr>
        <w:t>z</w:t>
      </w:r>
      <w:r w:rsidRPr="00125276">
        <w:rPr>
          <w:rFonts w:ascii="Arial" w:eastAsia="Arial" w:hAnsi="Arial" w:cs="Arial"/>
          <w:spacing w:val="-1"/>
          <w:sz w:val="24"/>
          <w:szCs w:val="24"/>
        </w:rPr>
        <w:t>a</w:t>
      </w:r>
      <w:r w:rsidRPr="00125276">
        <w:rPr>
          <w:rFonts w:ascii="Arial" w:eastAsia="Arial" w:hAnsi="Arial" w:cs="Arial"/>
          <w:spacing w:val="4"/>
          <w:sz w:val="24"/>
          <w:szCs w:val="24"/>
        </w:rPr>
        <w:t>c</w:t>
      </w:r>
      <w:r w:rsidRPr="00125276">
        <w:rPr>
          <w:rFonts w:ascii="Arial" w:eastAsia="Arial" w:hAnsi="Arial" w:cs="Arial"/>
          <w:spacing w:val="-1"/>
          <w:sz w:val="24"/>
          <w:szCs w:val="24"/>
        </w:rPr>
        <w:t>i</w:t>
      </w:r>
      <w:r w:rsidRPr="00125276">
        <w:rPr>
          <w:rFonts w:ascii="Arial" w:eastAsia="Arial" w:hAnsi="Arial" w:cs="Arial"/>
          <w:spacing w:val="2"/>
          <w:sz w:val="24"/>
          <w:szCs w:val="24"/>
        </w:rPr>
        <w:t>ó</w:t>
      </w:r>
      <w:r w:rsidRPr="00125276">
        <w:rPr>
          <w:rFonts w:ascii="Arial" w:eastAsia="Arial" w:hAnsi="Arial" w:cs="Arial"/>
          <w:spacing w:val="-1"/>
          <w:sz w:val="24"/>
          <w:szCs w:val="24"/>
        </w:rPr>
        <w:t>n</w:t>
      </w:r>
      <w:r w:rsidRPr="00125276">
        <w:rPr>
          <w:rFonts w:ascii="Arial" w:eastAsia="Arial" w:hAnsi="Arial" w:cs="Arial"/>
          <w:sz w:val="24"/>
          <w:szCs w:val="24"/>
        </w:rPr>
        <w:t>:</w:t>
      </w:r>
      <w:r w:rsidRPr="00125276">
        <w:rPr>
          <w:rFonts w:ascii="Arial" w:eastAsia="Arial" w:hAnsi="Arial" w:cs="Arial"/>
          <w:spacing w:val="2"/>
          <w:sz w:val="24"/>
          <w:szCs w:val="24"/>
        </w:rPr>
        <w:t xml:space="preserve"> </w:t>
      </w:r>
      <w:r w:rsidRPr="00125276">
        <w:rPr>
          <w:rFonts w:ascii="Arial" w:eastAsia="Arial" w:hAnsi="Arial" w:cs="Arial"/>
          <w:sz w:val="24"/>
          <w:szCs w:val="24"/>
        </w:rPr>
        <w:t>(s</w:t>
      </w:r>
      <w:r w:rsidRPr="00125276">
        <w:rPr>
          <w:rFonts w:ascii="Arial" w:eastAsia="Arial" w:hAnsi="Arial" w:cs="Arial"/>
          <w:spacing w:val="-1"/>
          <w:sz w:val="24"/>
          <w:szCs w:val="24"/>
        </w:rPr>
        <w:t>al</w:t>
      </w:r>
      <w:r w:rsidRPr="00125276">
        <w:rPr>
          <w:rFonts w:ascii="Arial" w:eastAsia="Arial" w:hAnsi="Arial" w:cs="Arial"/>
          <w:sz w:val="24"/>
          <w:szCs w:val="24"/>
        </w:rPr>
        <w:t xml:space="preserve">a </w:t>
      </w:r>
      <w:r w:rsidRPr="00125276">
        <w:rPr>
          <w:rFonts w:ascii="Arial" w:eastAsia="Arial" w:hAnsi="Arial" w:cs="Arial"/>
          <w:spacing w:val="-1"/>
          <w:sz w:val="24"/>
          <w:szCs w:val="24"/>
        </w:rPr>
        <w:t>ho</w:t>
      </w:r>
      <w:r w:rsidRPr="00125276">
        <w:rPr>
          <w:rFonts w:ascii="Arial" w:eastAsia="Arial" w:hAnsi="Arial" w:cs="Arial"/>
          <w:spacing w:val="4"/>
          <w:sz w:val="24"/>
          <w:szCs w:val="24"/>
        </w:rPr>
        <w:t>m</w:t>
      </w:r>
      <w:r w:rsidRPr="00125276">
        <w:rPr>
          <w:rFonts w:ascii="Arial" w:eastAsia="Arial" w:hAnsi="Arial" w:cs="Arial"/>
          <w:spacing w:val="-1"/>
          <w:sz w:val="24"/>
          <w:szCs w:val="24"/>
        </w:rPr>
        <w:t>b</w:t>
      </w:r>
      <w:r w:rsidRPr="00125276">
        <w:rPr>
          <w:rFonts w:ascii="Arial" w:eastAsia="Arial" w:hAnsi="Arial" w:cs="Arial"/>
          <w:sz w:val="24"/>
          <w:szCs w:val="24"/>
        </w:rPr>
        <w:t>r</w:t>
      </w:r>
      <w:r w:rsidRPr="00125276">
        <w:rPr>
          <w:rFonts w:ascii="Arial" w:eastAsia="Arial" w:hAnsi="Arial" w:cs="Arial"/>
          <w:spacing w:val="-1"/>
          <w:sz w:val="24"/>
          <w:szCs w:val="24"/>
        </w:rPr>
        <w:t>e</w:t>
      </w:r>
      <w:r w:rsidRPr="00125276">
        <w:rPr>
          <w:rFonts w:ascii="Arial" w:eastAsia="Arial" w:hAnsi="Arial" w:cs="Arial"/>
          <w:sz w:val="24"/>
          <w:szCs w:val="24"/>
        </w:rPr>
        <w:t>s,</w:t>
      </w:r>
      <w:r w:rsidRPr="00125276">
        <w:rPr>
          <w:rFonts w:ascii="Arial" w:eastAsia="Arial" w:hAnsi="Arial" w:cs="Arial"/>
          <w:spacing w:val="2"/>
          <w:sz w:val="24"/>
          <w:szCs w:val="24"/>
        </w:rPr>
        <w:t xml:space="preserve"> </w:t>
      </w:r>
      <w:r w:rsidRPr="00125276">
        <w:rPr>
          <w:rFonts w:ascii="Arial" w:eastAsia="Arial" w:hAnsi="Arial" w:cs="Arial"/>
          <w:sz w:val="24"/>
          <w:szCs w:val="24"/>
        </w:rPr>
        <w:t>s</w:t>
      </w:r>
      <w:r w:rsidRPr="00125276">
        <w:rPr>
          <w:rFonts w:ascii="Arial" w:eastAsia="Arial" w:hAnsi="Arial" w:cs="Arial"/>
          <w:spacing w:val="-1"/>
          <w:sz w:val="24"/>
          <w:szCs w:val="24"/>
        </w:rPr>
        <w:t>al</w:t>
      </w:r>
      <w:r w:rsidRPr="00125276">
        <w:rPr>
          <w:rFonts w:ascii="Arial" w:eastAsia="Arial" w:hAnsi="Arial" w:cs="Arial"/>
          <w:sz w:val="24"/>
          <w:szCs w:val="24"/>
        </w:rPr>
        <w:t>a</w:t>
      </w:r>
      <w:r w:rsidRPr="00125276">
        <w:rPr>
          <w:rFonts w:ascii="Arial" w:eastAsia="Arial" w:hAnsi="Arial" w:cs="Arial"/>
          <w:spacing w:val="4"/>
          <w:sz w:val="24"/>
          <w:szCs w:val="24"/>
        </w:rPr>
        <w:t xml:space="preserve"> </w:t>
      </w:r>
      <w:r w:rsidRPr="00125276">
        <w:rPr>
          <w:rFonts w:ascii="Arial" w:eastAsia="Arial" w:hAnsi="Arial" w:cs="Arial"/>
          <w:sz w:val="24"/>
          <w:szCs w:val="24"/>
        </w:rPr>
        <w:t>m</w:t>
      </w:r>
      <w:r w:rsidRPr="00125276">
        <w:rPr>
          <w:rFonts w:ascii="Arial" w:eastAsia="Arial" w:hAnsi="Arial" w:cs="Arial"/>
          <w:spacing w:val="-1"/>
          <w:sz w:val="24"/>
          <w:szCs w:val="24"/>
        </w:rPr>
        <w:t>uje</w:t>
      </w:r>
      <w:r w:rsidRPr="00125276">
        <w:rPr>
          <w:rFonts w:ascii="Arial" w:eastAsia="Arial" w:hAnsi="Arial" w:cs="Arial"/>
          <w:sz w:val="24"/>
          <w:szCs w:val="24"/>
        </w:rPr>
        <w:t>r</w:t>
      </w:r>
      <w:r w:rsidRPr="00125276">
        <w:rPr>
          <w:rFonts w:ascii="Arial" w:eastAsia="Arial" w:hAnsi="Arial" w:cs="Arial"/>
          <w:spacing w:val="-1"/>
          <w:sz w:val="24"/>
          <w:szCs w:val="24"/>
        </w:rPr>
        <w:t>e</w:t>
      </w:r>
      <w:r w:rsidRPr="00125276">
        <w:rPr>
          <w:rFonts w:ascii="Arial" w:eastAsia="Arial" w:hAnsi="Arial" w:cs="Arial"/>
          <w:sz w:val="24"/>
          <w:szCs w:val="24"/>
        </w:rPr>
        <w:t>s,</w:t>
      </w:r>
      <w:r w:rsidRPr="00125276">
        <w:rPr>
          <w:rFonts w:ascii="Arial" w:eastAsia="Arial" w:hAnsi="Arial" w:cs="Arial"/>
          <w:spacing w:val="2"/>
          <w:sz w:val="24"/>
          <w:szCs w:val="24"/>
        </w:rPr>
        <w:t xml:space="preserve"> </w:t>
      </w:r>
      <w:r w:rsidRPr="00125276">
        <w:rPr>
          <w:rFonts w:ascii="Arial" w:eastAsia="Arial" w:hAnsi="Arial" w:cs="Arial"/>
          <w:spacing w:val="-1"/>
          <w:sz w:val="24"/>
          <w:szCs w:val="24"/>
        </w:rPr>
        <w:t>p</w:t>
      </w:r>
      <w:r w:rsidRPr="00125276">
        <w:rPr>
          <w:rFonts w:ascii="Arial" w:eastAsia="Arial" w:hAnsi="Arial" w:cs="Arial"/>
          <w:spacing w:val="2"/>
          <w:sz w:val="24"/>
          <w:szCs w:val="24"/>
        </w:rPr>
        <w:t>e</w:t>
      </w:r>
      <w:r w:rsidRPr="00125276">
        <w:rPr>
          <w:rFonts w:ascii="Arial" w:eastAsia="Arial" w:hAnsi="Arial" w:cs="Arial"/>
          <w:spacing w:val="-1"/>
          <w:sz w:val="24"/>
          <w:szCs w:val="24"/>
        </w:rPr>
        <w:t>d</w:t>
      </w:r>
      <w:r w:rsidRPr="00125276">
        <w:rPr>
          <w:rFonts w:ascii="Arial" w:eastAsia="Arial" w:hAnsi="Arial" w:cs="Arial"/>
          <w:spacing w:val="2"/>
          <w:sz w:val="24"/>
          <w:szCs w:val="24"/>
        </w:rPr>
        <w:t>i</w:t>
      </w:r>
      <w:r w:rsidRPr="00125276">
        <w:rPr>
          <w:rFonts w:ascii="Arial" w:eastAsia="Arial" w:hAnsi="Arial" w:cs="Arial"/>
          <w:spacing w:val="-1"/>
          <w:sz w:val="24"/>
          <w:szCs w:val="24"/>
        </w:rPr>
        <w:t>a</w:t>
      </w:r>
      <w:r w:rsidRPr="00125276">
        <w:rPr>
          <w:rFonts w:ascii="Arial" w:eastAsia="Arial" w:hAnsi="Arial" w:cs="Arial"/>
          <w:spacing w:val="1"/>
          <w:sz w:val="24"/>
          <w:szCs w:val="24"/>
        </w:rPr>
        <w:t>t</w:t>
      </w:r>
      <w:r w:rsidRPr="00125276">
        <w:rPr>
          <w:rFonts w:ascii="Arial" w:eastAsia="Arial" w:hAnsi="Arial" w:cs="Arial"/>
          <w:sz w:val="24"/>
          <w:szCs w:val="24"/>
        </w:rPr>
        <w:t>r</w:t>
      </w:r>
      <w:r w:rsidRPr="00125276">
        <w:rPr>
          <w:rFonts w:ascii="Arial" w:eastAsia="Arial" w:hAnsi="Arial" w:cs="Arial"/>
          <w:spacing w:val="1"/>
          <w:sz w:val="24"/>
          <w:szCs w:val="24"/>
        </w:rPr>
        <w:t>í</w:t>
      </w:r>
      <w:r w:rsidRPr="00125276">
        <w:rPr>
          <w:rFonts w:ascii="Arial" w:eastAsia="Arial" w:hAnsi="Arial" w:cs="Arial"/>
          <w:spacing w:val="-1"/>
          <w:sz w:val="24"/>
          <w:szCs w:val="24"/>
        </w:rPr>
        <w:t>a</w:t>
      </w:r>
      <w:r w:rsidRPr="00125276">
        <w:rPr>
          <w:rFonts w:ascii="Arial" w:eastAsia="Arial" w:hAnsi="Arial" w:cs="Arial"/>
          <w:sz w:val="24"/>
          <w:szCs w:val="24"/>
        </w:rPr>
        <w:t>,</w:t>
      </w:r>
      <w:r w:rsidRPr="00125276">
        <w:rPr>
          <w:rFonts w:ascii="Arial" w:eastAsia="Arial" w:hAnsi="Arial" w:cs="Arial"/>
          <w:spacing w:val="2"/>
          <w:sz w:val="24"/>
          <w:szCs w:val="24"/>
        </w:rPr>
        <w:t xml:space="preserve"> </w:t>
      </w:r>
      <w:r w:rsidRPr="00125276">
        <w:rPr>
          <w:rFonts w:ascii="Arial" w:eastAsia="Arial" w:hAnsi="Arial" w:cs="Arial"/>
          <w:spacing w:val="-1"/>
          <w:sz w:val="24"/>
          <w:szCs w:val="24"/>
        </w:rPr>
        <w:t>ai</w:t>
      </w:r>
      <w:r w:rsidRPr="00125276">
        <w:rPr>
          <w:rFonts w:ascii="Arial" w:eastAsia="Arial" w:hAnsi="Arial" w:cs="Arial"/>
          <w:sz w:val="24"/>
          <w:szCs w:val="24"/>
        </w:rPr>
        <w:t>s</w:t>
      </w:r>
      <w:r w:rsidRPr="00125276">
        <w:rPr>
          <w:rFonts w:ascii="Arial" w:eastAsia="Arial" w:hAnsi="Arial" w:cs="Arial"/>
          <w:spacing w:val="-1"/>
          <w:sz w:val="24"/>
          <w:szCs w:val="24"/>
        </w:rPr>
        <w:t>la</w:t>
      </w:r>
      <w:r w:rsidRPr="00125276">
        <w:rPr>
          <w:rFonts w:ascii="Arial" w:eastAsia="Arial" w:hAnsi="Arial" w:cs="Arial"/>
          <w:sz w:val="24"/>
          <w:szCs w:val="24"/>
        </w:rPr>
        <w:t>m</w:t>
      </w:r>
      <w:r w:rsidRPr="00125276">
        <w:rPr>
          <w:rFonts w:ascii="Arial" w:eastAsia="Arial" w:hAnsi="Arial" w:cs="Arial"/>
          <w:spacing w:val="3"/>
          <w:sz w:val="24"/>
          <w:szCs w:val="24"/>
        </w:rPr>
        <w:t>i</w:t>
      </w:r>
      <w:r w:rsidRPr="00125276">
        <w:rPr>
          <w:rFonts w:ascii="Arial" w:eastAsia="Arial" w:hAnsi="Arial" w:cs="Arial"/>
          <w:spacing w:val="-1"/>
          <w:sz w:val="24"/>
          <w:szCs w:val="24"/>
        </w:rPr>
        <w:t>en</w:t>
      </w:r>
      <w:r w:rsidRPr="00125276">
        <w:rPr>
          <w:rFonts w:ascii="Arial" w:eastAsia="Arial" w:hAnsi="Arial" w:cs="Arial"/>
          <w:spacing w:val="1"/>
          <w:sz w:val="24"/>
          <w:szCs w:val="24"/>
        </w:rPr>
        <w:t>t</w:t>
      </w:r>
      <w:r w:rsidRPr="00125276">
        <w:rPr>
          <w:rFonts w:ascii="Arial" w:eastAsia="Arial" w:hAnsi="Arial" w:cs="Arial"/>
          <w:spacing w:val="-1"/>
          <w:sz w:val="24"/>
          <w:szCs w:val="24"/>
        </w:rPr>
        <w:t>o</w:t>
      </w:r>
      <w:r w:rsidRPr="00125276">
        <w:rPr>
          <w:rFonts w:ascii="Arial" w:eastAsia="Arial" w:hAnsi="Arial" w:cs="Arial"/>
          <w:sz w:val="24"/>
          <w:szCs w:val="24"/>
        </w:rPr>
        <w:t>)</w:t>
      </w:r>
    </w:p>
    <w:p w14:paraId="14E44110" w14:textId="64B68B4A" w:rsidR="008F3244" w:rsidRPr="00125276" w:rsidRDefault="008F3244" w:rsidP="00125276">
      <w:pPr>
        <w:spacing w:after="0" w:line="360" w:lineRule="auto"/>
        <w:ind w:left="497"/>
        <w:jc w:val="both"/>
        <w:rPr>
          <w:rFonts w:ascii="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39"/>
          <w:sz w:val="24"/>
          <w:szCs w:val="24"/>
        </w:rPr>
        <w:t xml:space="preserve"> </w:t>
      </w:r>
      <w:r w:rsidRPr="00125276">
        <w:rPr>
          <w:rFonts w:ascii="Arial" w:eastAsia="Arial" w:hAnsi="Arial" w:cs="Arial"/>
          <w:spacing w:val="-1"/>
          <w:sz w:val="24"/>
          <w:szCs w:val="24"/>
        </w:rPr>
        <w:t>Con</w:t>
      </w:r>
      <w:r w:rsidRPr="00125276">
        <w:rPr>
          <w:rFonts w:ascii="Arial" w:eastAsia="Arial" w:hAnsi="Arial" w:cs="Arial"/>
          <w:sz w:val="24"/>
          <w:szCs w:val="24"/>
        </w:rPr>
        <w:t>s</w:t>
      </w:r>
      <w:r w:rsidRPr="00125276">
        <w:rPr>
          <w:rFonts w:ascii="Arial" w:eastAsia="Arial" w:hAnsi="Arial" w:cs="Arial"/>
          <w:spacing w:val="2"/>
          <w:sz w:val="24"/>
          <w:szCs w:val="24"/>
        </w:rPr>
        <w:t>u</w:t>
      </w:r>
      <w:r w:rsidRPr="00125276">
        <w:rPr>
          <w:rFonts w:ascii="Arial" w:eastAsia="Arial" w:hAnsi="Arial" w:cs="Arial"/>
          <w:spacing w:val="-1"/>
          <w:sz w:val="24"/>
          <w:szCs w:val="24"/>
        </w:rPr>
        <w:t>l</w:t>
      </w:r>
      <w:r w:rsidRPr="00125276">
        <w:rPr>
          <w:rFonts w:ascii="Arial" w:eastAsia="Arial" w:hAnsi="Arial" w:cs="Arial"/>
          <w:spacing w:val="1"/>
          <w:sz w:val="24"/>
          <w:szCs w:val="24"/>
        </w:rPr>
        <w:t>t</w:t>
      </w:r>
      <w:r w:rsidRPr="00125276">
        <w:rPr>
          <w:rFonts w:ascii="Arial" w:eastAsia="Arial" w:hAnsi="Arial" w:cs="Arial"/>
          <w:sz w:val="24"/>
          <w:szCs w:val="24"/>
        </w:rPr>
        <w:t>a</w:t>
      </w:r>
      <w:r w:rsidRPr="00125276">
        <w:rPr>
          <w:rFonts w:ascii="Arial" w:eastAsia="Arial" w:hAnsi="Arial" w:cs="Arial"/>
          <w:spacing w:val="12"/>
          <w:sz w:val="24"/>
          <w:szCs w:val="24"/>
        </w:rPr>
        <w:t xml:space="preserve"> </w:t>
      </w:r>
      <w:r w:rsidRPr="00125276">
        <w:rPr>
          <w:rFonts w:ascii="Arial" w:eastAsia="Arial" w:hAnsi="Arial" w:cs="Arial"/>
          <w:spacing w:val="-1"/>
          <w:sz w:val="24"/>
          <w:szCs w:val="24"/>
        </w:rPr>
        <w:t>e</w:t>
      </w:r>
      <w:r w:rsidRPr="00125276">
        <w:rPr>
          <w:rFonts w:ascii="Arial" w:eastAsia="Arial" w:hAnsi="Arial" w:cs="Arial"/>
          <w:sz w:val="24"/>
          <w:szCs w:val="24"/>
        </w:rPr>
        <w:t>x</w:t>
      </w:r>
      <w:r w:rsidRPr="00125276">
        <w:rPr>
          <w:rFonts w:ascii="Arial" w:eastAsia="Arial" w:hAnsi="Arial" w:cs="Arial"/>
          <w:spacing w:val="1"/>
          <w:sz w:val="24"/>
          <w:szCs w:val="24"/>
        </w:rPr>
        <w:t>t</w:t>
      </w:r>
      <w:r w:rsidRPr="00125276">
        <w:rPr>
          <w:rFonts w:ascii="Arial" w:eastAsia="Arial" w:hAnsi="Arial" w:cs="Arial"/>
          <w:spacing w:val="-1"/>
          <w:sz w:val="24"/>
          <w:szCs w:val="24"/>
        </w:rPr>
        <w:t>e</w:t>
      </w:r>
      <w:r w:rsidRPr="00125276">
        <w:rPr>
          <w:rFonts w:ascii="Arial" w:eastAsia="Arial" w:hAnsi="Arial" w:cs="Arial"/>
          <w:spacing w:val="1"/>
          <w:sz w:val="24"/>
          <w:szCs w:val="24"/>
        </w:rPr>
        <w:t>r</w:t>
      </w:r>
      <w:r w:rsidRPr="00125276">
        <w:rPr>
          <w:rFonts w:ascii="Arial" w:eastAsia="Arial" w:hAnsi="Arial" w:cs="Arial"/>
          <w:spacing w:val="-1"/>
          <w:sz w:val="24"/>
          <w:szCs w:val="24"/>
        </w:rPr>
        <w:t>na</w:t>
      </w:r>
      <w:r w:rsidRPr="00125276">
        <w:rPr>
          <w:rFonts w:ascii="Arial" w:eastAsia="Arial" w:hAnsi="Arial" w:cs="Arial"/>
          <w:sz w:val="24"/>
          <w:szCs w:val="24"/>
        </w:rPr>
        <w:t>:</w:t>
      </w:r>
      <w:r w:rsidRPr="00125276">
        <w:rPr>
          <w:rFonts w:ascii="Arial" w:eastAsia="Arial" w:hAnsi="Arial" w:cs="Arial"/>
          <w:spacing w:val="14"/>
          <w:sz w:val="24"/>
          <w:szCs w:val="24"/>
        </w:rPr>
        <w:t xml:space="preserve"> </w:t>
      </w:r>
      <w:r w:rsidRPr="00125276">
        <w:rPr>
          <w:rFonts w:ascii="Arial" w:eastAsia="Arial" w:hAnsi="Arial" w:cs="Arial"/>
          <w:spacing w:val="1"/>
          <w:sz w:val="24"/>
          <w:szCs w:val="24"/>
        </w:rPr>
        <w:t>(</w:t>
      </w:r>
      <w:r w:rsidRPr="00125276">
        <w:rPr>
          <w:rFonts w:ascii="Arial" w:eastAsia="Arial" w:hAnsi="Arial" w:cs="Arial"/>
          <w:sz w:val="24"/>
          <w:szCs w:val="24"/>
        </w:rPr>
        <w:t>4</w:t>
      </w:r>
      <w:r w:rsidRPr="00125276">
        <w:rPr>
          <w:rFonts w:ascii="Arial" w:eastAsia="Arial" w:hAnsi="Arial" w:cs="Arial"/>
          <w:spacing w:val="12"/>
          <w:sz w:val="24"/>
          <w:szCs w:val="24"/>
        </w:rPr>
        <w:t xml:space="preserve"> </w:t>
      </w:r>
      <w:r w:rsidRPr="00125276">
        <w:rPr>
          <w:rFonts w:ascii="Arial" w:eastAsia="Arial" w:hAnsi="Arial" w:cs="Arial"/>
          <w:sz w:val="24"/>
          <w:szCs w:val="24"/>
        </w:rPr>
        <w:t>c</w:t>
      </w:r>
      <w:r w:rsidRPr="00125276">
        <w:rPr>
          <w:rFonts w:ascii="Arial" w:eastAsia="Arial" w:hAnsi="Arial" w:cs="Arial"/>
          <w:spacing w:val="-1"/>
          <w:sz w:val="24"/>
          <w:szCs w:val="24"/>
        </w:rPr>
        <w:t>on</w:t>
      </w:r>
      <w:r w:rsidRPr="00125276">
        <w:rPr>
          <w:rFonts w:ascii="Arial" w:eastAsia="Arial" w:hAnsi="Arial" w:cs="Arial"/>
          <w:spacing w:val="4"/>
          <w:sz w:val="24"/>
          <w:szCs w:val="24"/>
        </w:rPr>
        <w:t>s</w:t>
      </w:r>
      <w:r w:rsidRPr="00125276">
        <w:rPr>
          <w:rFonts w:ascii="Arial" w:eastAsia="Arial" w:hAnsi="Arial" w:cs="Arial"/>
          <w:spacing w:val="-1"/>
          <w:sz w:val="24"/>
          <w:szCs w:val="24"/>
        </w:rPr>
        <w:t>ul</w:t>
      </w:r>
      <w:r w:rsidRPr="00125276">
        <w:rPr>
          <w:rFonts w:ascii="Arial" w:eastAsia="Arial" w:hAnsi="Arial" w:cs="Arial"/>
          <w:spacing w:val="1"/>
          <w:sz w:val="24"/>
          <w:szCs w:val="24"/>
        </w:rPr>
        <w:t>t</w:t>
      </w:r>
      <w:r w:rsidRPr="00125276">
        <w:rPr>
          <w:rFonts w:ascii="Arial" w:eastAsia="Arial" w:hAnsi="Arial" w:cs="Arial"/>
          <w:spacing w:val="-1"/>
          <w:sz w:val="24"/>
          <w:szCs w:val="24"/>
        </w:rPr>
        <w:t>o</w:t>
      </w:r>
      <w:r w:rsidRPr="00125276">
        <w:rPr>
          <w:rFonts w:ascii="Arial" w:eastAsia="Arial" w:hAnsi="Arial" w:cs="Arial"/>
          <w:sz w:val="24"/>
          <w:szCs w:val="24"/>
        </w:rPr>
        <w:t>r</w:t>
      </w:r>
      <w:r w:rsidRPr="00125276">
        <w:rPr>
          <w:rFonts w:ascii="Arial" w:eastAsia="Arial" w:hAnsi="Arial" w:cs="Arial"/>
          <w:spacing w:val="3"/>
          <w:sz w:val="24"/>
          <w:szCs w:val="24"/>
        </w:rPr>
        <w:t>i</w:t>
      </w:r>
      <w:r w:rsidRPr="00125276">
        <w:rPr>
          <w:rFonts w:ascii="Arial" w:eastAsia="Arial" w:hAnsi="Arial" w:cs="Arial"/>
          <w:spacing w:val="-1"/>
          <w:sz w:val="24"/>
          <w:szCs w:val="24"/>
        </w:rPr>
        <w:t>o</w:t>
      </w:r>
      <w:r w:rsidRPr="00125276">
        <w:rPr>
          <w:rFonts w:ascii="Arial" w:eastAsia="Arial" w:hAnsi="Arial" w:cs="Arial"/>
          <w:sz w:val="24"/>
          <w:szCs w:val="24"/>
        </w:rPr>
        <w:t>s</w:t>
      </w:r>
      <w:r w:rsidRPr="00125276">
        <w:rPr>
          <w:rFonts w:ascii="Arial" w:eastAsia="Arial" w:hAnsi="Arial" w:cs="Arial"/>
          <w:spacing w:val="13"/>
          <w:sz w:val="24"/>
          <w:szCs w:val="24"/>
        </w:rPr>
        <w:t xml:space="preserve"> </w:t>
      </w:r>
      <w:r w:rsidRPr="00125276">
        <w:rPr>
          <w:rFonts w:ascii="Arial" w:eastAsia="Arial" w:hAnsi="Arial" w:cs="Arial"/>
          <w:sz w:val="24"/>
          <w:szCs w:val="24"/>
        </w:rPr>
        <w:t>c</w:t>
      </w:r>
      <w:r w:rsidRPr="00125276">
        <w:rPr>
          <w:rFonts w:ascii="Arial" w:eastAsia="Arial" w:hAnsi="Arial" w:cs="Arial"/>
          <w:spacing w:val="-1"/>
          <w:sz w:val="24"/>
          <w:szCs w:val="24"/>
        </w:rPr>
        <w:t>o</w:t>
      </w:r>
      <w:r w:rsidRPr="00125276">
        <w:rPr>
          <w:rFonts w:ascii="Arial" w:eastAsia="Arial" w:hAnsi="Arial" w:cs="Arial"/>
          <w:spacing w:val="2"/>
          <w:sz w:val="24"/>
          <w:szCs w:val="24"/>
        </w:rPr>
        <w:t>n</w:t>
      </w:r>
      <w:r w:rsidRPr="00125276">
        <w:rPr>
          <w:rFonts w:ascii="Arial" w:eastAsia="Arial" w:hAnsi="Arial" w:cs="Arial"/>
          <w:sz w:val="24"/>
          <w:szCs w:val="24"/>
        </w:rPr>
        <w:t>s</w:t>
      </w:r>
      <w:r w:rsidRPr="00125276">
        <w:rPr>
          <w:rFonts w:ascii="Arial" w:eastAsia="Arial" w:hAnsi="Arial" w:cs="Arial"/>
          <w:spacing w:val="-1"/>
          <w:sz w:val="24"/>
          <w:szCs w:val="24"/>
        </w:rPr>
        <w:t>ul</w:t>
      </w:r>
      <w:r w:rsidRPr="00125276">
        <w:rPr>
          <w:rFonts w:ascii="Arial" w:eastAsia="Arial" w:hAnsi="Arial" w:cs="Arial"/>
          <w:spacing w:val="1"/>
          <w:sz w:val="24"/>
          <w:szCs w:val="24"/>
        </w:rPr>
        <w:t>t</w:t>
      </w:r>
      <w:r w:rsidRPr="00125276">
        <w:rPr>
          <w:rFonts w:ascii="Arial" w:eastAsia="Arial" w:hAnsi="Arial" w:cs="Arial"/>
          <w:sz w:val="24"/>
          <w:szCs w:val="24"/>
        </w:rPr>
        <w:t>a</w:t>
      </w:r>
      <w:r w:rsidRPr="00125276">
        <w:rPr>
          <w:rFonts w:ascii="Arial" w:eastAsia="Arial" w:hAnsi="Arial" w:cs="Arial"/>
          <w:spacing w:val="12"/>
          <w:sz w:val="24"/>
          <w:szCs w:val="24"/>
        </w:rPr>
        <w:t xml:space="preserve"> </w:t>
      </w:r>
      <w:r w:rsidRPr="00125276">
        <w:rPr>
          <w:rFonts w:ascii="Arial" w:eastAsia="Arial" w:hAnsi="Arial" w:cs="Arial"/>
          <w:sz w:val="24"/>
          <w:szCs w:val="24"/>
        </w:rPr>
        <w:t>m</w:t>
      </w:r>
      <w:r w:rsidRPr="00125276">
        <w:rPr>
          <w:rFonts w:ascii="Arial" w:eastAsia="Arial" w:hAnsi="Arial" w:cs="Arial"/>
          <w:spacing w:val="-1"/>
          <w:sz w:val="24"/>
          <w:szCs w:val="24"/>
        </w:rPr>
        <w:t>édi</w:t>
      </w:r>
      <w:r w:rsidRPr="00125276">
        <w:rPr>
          <w:rFonts w:ascii="Arial" w:eastAsia="Arial" w:hAnsi="Arial" w:cs="Arial"/>
          <w:spacing w:val="4"/>
          <w:sz w:val="24"/>
          <w:szCs w:val="24"/>
        </w:rPr>
        <w:t>c</w:t>
      </w:r>
      <w:r w:rsidRPr="00125276">
        <w:rPr>
          <w:rFonts w:ascii="Arial" w:eastAsia="Arial" w:hAnsi="Arial" w:cs="Arial"/>
          <w:spacing w:val="-1"/>
          <w:sz w:val="24"/>
          <w:szCs w:val="24"/>
        </w:rPr>
        <w:t>a</w:t>
      </w:r>
      <w:r w:rsidRPr="00125276">
        <w:rPr>
          <w:rFonts w:ascii="Arial" w:eastAsia="Arial" w:hAnsi="Arial" w:cs="Arial"/>
          <w:sz w:val="24"/>
          <w:szCs w:val="24"/>
        </w:rPr>
        <w:t>,</w:t>
      </w:r>
      <w:r w:rsidRPr="00125276">
        <w:rPr>
          <w:rFonts w:ascii="Arial" w:eastAsia="Arial" w:hAnsi="Arial" w:cs="Arial"/>
          <w:spacing w:val="18"/>
          <w:sz w:val="24"/>
          <w:szCs w:val="24"/>
        </w:rPr>
        <w:t xml:space="preserve"> </w:t>
      </w:r>
      <w:r w:rsidRPr="00125276">
        <w:rPr>
          <w:rFonts w:ascii="Arial" w:eastAsia="Arial" w:hAnsi="Arial" w:cs="Arial"/>
          <w:sz w:val="24"/>
          <w:szCs w:val="24"/>
        </w:rPr>
        <w:t>2</w:t>
      </w:r>
      <w:r w:rsidRPr="00125276">
        <w:rPr>
          <w:rFonts w:ascii="Arial" w:eastAsia="Arial" w:hAnsi="Arial" w:cs="Arial"/>
          <w:spacing w:val="12"/>
          <w:sz w:val="24"/>
          <w:szCs w:val="24"/>
        </w:rPr>
        <w:t xml:space="preserve"> </w:t>
      </w:r>
      <w:r w:rsidRPr="00125276">
        <w:rPr>
          <w:rFonts w:ascii="Arial" w:eastAsia="Arial" w:hAnsi="Arial" w:cs="Arial"/>
          <w:sz w:val="24"/>
          <w:szCs w:val="24"/>
        </w:rPr>
        <w:t>c</w:t>
      </w:r>
      <w:r w:rsidRPr="00125276">
        <w:rPr>
          <w:rFonts w:ascii="Arial" w:eastAsia="Arial" w:hAnsi="Arial" w:cs="Arial"/>
          <w:spacing w:val="-1"/>
          <w:sz w:val="24"/>
          <w:szCs w:val="24"/>
        </w:rPr>
        <w:t>on</w:t>
      </w:r>
      <w:r w:rsidRPr="00125276">
        <w:rPr>
          <w:rFonts w:ascii="Arial" w:eastAsia="Arial" w:hAnsi="Arial" w:cs="Arial"/>
          <w:sz w:val="24"/>
          <w:szCs w:val="24"/>
        </w:rPr>
        <w:t>s</w:t>
      </w:r>
      <w:r w:rsidRPr="00125276">
        <w:rPr>
          <w:rFonts w:ascii="Arial" w:eastAsia="Arial" w:hAnsi="Arial" w:cs="Arial"/>
          <w:spacing w:val="-1"/>
          <w:sz w:val="24"/>
          <w:szCs w:val="24"/>
        </w:rPr>
        <w:t>ul</w:t>
      </w:r>
      <w:r w:rsidRPr="00125276">
        <w:rPr>
          <w:rFonts w:ascii="Arial" w:eastAsia="Arial" w:hAnsi="Arial" w:cs="Arial"/>
          <w:spacing w:val="1"/>
          <w:sz w:val="24"/>
          <w:szCs w:val="24"/>
        </w:rPr>
        <w:t>t</w:t>
      </w:r>
      <w:r w:rsidRPr="00125276">
        <w:rPr>
          <w:rFonts w:ascii="Arial" w:eastAsia="Arial" w:hAnsi="Arial" w:cs="Arial"/>
          <w:spacing w:val="-1"/>
          <w:sz w:val="24"/>
          <w:szCs w:val="24"/>
        </w:rPr>
        <w:t>o</w:t>
      </w:r>
      <w:r w:rsidRPr="00125276">
        <w:rPr>
          <w:rFonts w:ascii="Arial" w:eastAsia="Arial" w:hAnsi="Arial" w:cs="Arial"/>
          <w:spacing w:val="4"/>
          <w:sz w:val="24"/>
          <w:szCs w:val="24"/>
        </w:rPr>
        <w:t>r</w:t>
      </w:r>
      <w:r w:rsidRPr="00125276">
        <w:rPr>
          <w:rFonts w:ascii="Arial" w:eastAsia="Arial" w:hAnsi="Arial" w:cs="Arial"/>
          <w:sz w:val="24"/>
          <w:szCs w:val="24"/>
        </w:rPr>
        <w:t>io</w:t>
      </w:r>
      <w:r w:rsidRPr="00125276">
        <w:rPr>
          <w:rFonts w:ascii="Arial" w:eastAsia="Arial" w:hAnsi="Arial" w:cs="Arial"/>
          <w:spacing w:val="12"/>
          <w:sz w:val="24"/>
          <w:szCs w:val="24"/>
        </w:rPr>
        <w:t xml:space="preserve"> </w:t>
      </w:r>
      <w:r w:rsidRPr="00125276">
        <w:rPr>
          <w:rFonts w:ascii="Arial" w:eastAsia="Arial" w:hAnsi="Arial" w:cs="Arial"/>
          <w:spacing w:val="-1"/>
          <w:sz w:val="24"/>
          <w:szCs w:val="24"/>
        </w:rPr>
        <w:t>en</w:t>
      </w:r>
      <w:r w:rsidRPr="00125276">
        <w:rPr>
          <w:rFonts w:ascii="Arial" w:eastAsia="Arial" w:hAnsi="Arial" w:cs="Arial"/>
          <w:spacing w:val="1"/>
          <w:sz w:val="24"/>
          <w:szCs w:val="24"/>
        </w:rPr>
        <w:t>f</w:t>
      </w:r>
      <w:r w:rsidRPr="00125276">
        <w:rPr>
          <w:rFonts w:ascii="Arial" w:eastAsia="Arial" w:hAnsi="Arial" w:cs="Arial"/>
          <w:spacing w:val="-1"/>
          <w:sz w:val="24"/>
          <w:szCs w:val="24"/>
        </w:rPr>
        <w:t>e</w:t>
      </w:r>
      <w:r w:rsidRPr="00125276">
        <w:rPr>
          <w:rFonts w:ascii="Arial" w:eastAsia="Arial" w:hAnsi="Arial" w:cs="Arial"/>
          <w:sz w:val="24"/>
          <w:szCs w:val="24"/>
        </w:rPr>
        <w:t>r</w:t>
      </w:r>
      <w:r w:rsidRPr="00125276">
        <w:rPr>
          <w:rFonts w:ascii="Arial" w:eastAsia="Arial" w:hAnsi="Arial" w:cs="Arial"/>
          <w:spacing w:val="4"/>
          <w:sz w:val="24"/>
          <w:szCs w:val="24"/>
        </w:rPr>
        <w:t>m</w:t>
      </w:r>
      <w:r w:rsidRPr="00125276">
        <w:rPr>
          <w:rFonts w:ascii="Arial" w:eastAsia="Arial" w:hAnsi="Arial" w:cs="Arial"/>
          <w:spacing w:val="-1"/>
          <w:sz w:val="24"/>
          <w:szCs w:val="24"/>
        </w:rPr>
        <w:t>e</w:t>
      </w:r>
      <w:r w:rsidRPr="00125276">
        <w:rPr>
          <w:rFonts w:ascii="Arial" w:eastAsia="Arial" w:hAnsi="Arial" w:cs="Arial"/>
          <w:sz w:val="24"/>
          <w:szCs w:val="24"/>
        </w:rPr>
        <w:t>r</w:t>
      </w:r>
      <w:r w:rsidRPr="00125276">
        <w:rPr>
          <w:rFonts w:ascii="Arial" w:eastAsia="Arial" w:hAnsi="Arial" w:cs="Arial"/>
          <w:spacing w:val="1"/>
          <w:sz w:val="24"/>
          <w:szCs w:val="24"/>
        </w:rPr>
        <w:t>í</w:t>
      </w:r>
      <w:r w:rsidRPr="00125276">
        <w:rPr>
          <w:rFonts w:ascii="Arial" w:eastAsia="Arial" w:hAnsi="Arial" w:cs="Arial"/>
          <w:sz w:val="24"/>
          <w:szCs w:val="24"/>
        </w:rPr>
        <w:t>a</w:t>
      </w:r>
      <w:r w:rsidR="00465CE8" w:rsidRPr="00125276">
        <w:rPr>
          <w:rFonts w:ascii="Arial" w:eastAsia="Arial" w:hAnsi="Arial" w:cs="Arial"/>
          <w:spacing w:val="12"/>
          <w:sz w:val="24"/>
          <w:szCs w:val="24"/>
        </w:rPr>
        <w:t xml:space="preserve"> </w:t>
      </w:r>
      <w:r w:rsidR="00465CE8" w:rsidRPr="00125276">
        <w:rPr>
          <w:rFonts w:ascii="Arial" w:eastAsia="Arial" w:hAnsi="Arial" w:cs="Arial"/>
          <w:spacing w:val="-1"/>
          <w:sz w:val="24"/>
          <w:szCs w:val="24"/>
        </w:rPr>
        <w:t>P</w:t>
      </w:r>
      <w:r w:rsidR="00465CE8" w:rsidRPr="00125276">
        <w:rPr>
          <w:rFonts w:ascii="Arial" w:eastAsia="Arial" w:hAnsi="Arial" w:cs="Arial"/>
          <w:sz w:val="24"/>
          <w:szCs w:val="24"/>
        </w:rPr>
        <w:t>Y</w:t>
      </w:r>
      <w:r w:rsidR="00465CE8" w:rsidRPr="00125276">
        <w:rPr>
          <w:rFonts w:ascii="Arial" w:eastAsia="Arial" w:hAnsi="Arial" w:cs="Arial"/>
          <w:spacing w:val="-1"/>
          <w:sz w:val="24"/>
          <w:szCs w:val="24"/>
        </w:rPr>
        <w:t>P</w:t>
      </w:r>
      <w:r w:rsidR="00465CE8" w:rsidRPr="00125276">
        <w:rPr>
          <w:rFonts w:ascii="Arial" w:eastAsia="Arial" w:hAnsi="Arial" w:cs="Arial"/>
          <w:sz w:val="24"/>
          <w:szCs w:val="24"/>
        </w:rPr>
        <w:t>,</w:t>
      </w:r>
      <w:r w:rsidRPr="00125276">
        <w:rPr>
          <w:rFonts w:ascii="Arial" w:eastAsia="Arial" w:hAnsi="Arial" w:cs="Arial"/>
          <w:sz w:val="24"/>
          <w:szCs w:val="24"/>
        </w:rPr>
        <w:t xml:space="preserve"> </w:t>
      </w:r>
      <w:r w:rsidR="00465CE8" w:rsidRPr="00125276">
        <w:rPr>
          <w:rFonts w:ascii="Arial" w:hAnsi="Arial" w:cs="Arial"/>
          <w:sz w:val="24"/>
          <w:szCs w:val="24"/>
        </w:rPr>
        <w:t>2 consultorio enfermería PAI</w:t>
      </w:r>
      <w:r w:rsidRPr="00125276">
        <w:rPr>
          <w:rFonts w:ascii="Arial" w:eastAsia="Arial" w:hAnsi="Arial" w:cs="Arial"/>
          <w:sz w:val="24"/>
          <w:szCs w:val="24"/>
        </w:rPr>
        <w:t xml:space="preserve">  </w:t>
      </w:r>
      <w:r w:rsidRPr="00125276">
        <w:rPr>
          <w:rFonts w:ascii="Arial" w:eastAsia="Arial" w:hAnsi="Arial" w:cs="Arial"/>
          <w:spacing w:val="5"/>
          <w:sz w:val="24"/>
          <w:szCs w:val="24"/>
        </w:rPr>
        <w:t xml:space="preserve"> </w:t>
      </w:r>
      <w:r w:rsidR="00465CE8" w:rsidRPr="00125276">
        <w:rPr>
          <w:rFonts w:ascii="Arial" w:eastAsia="Arial" w:hAnsi="Arial" w:cs="Arial"/>
          <w:spacing w:val="-1"/>
          <w:sz w:val="24"/>
          <w:szCs w:val="24"/>
        </w:rPr>
        <w:t>in</w:t>
      </w:r>
      <w:r w:rsidR="00465CE8" w:rsidRPr="00125276">
        <w:rPr>
          <w:rFonts w:ascii="Arial" w:eastAsia="Arial" w:hAnsi="Arial" w:cs="Arial"/>
          <w:spacing w:val="1"/>
          <w:sz w:val="24"/>
          <w:szCs w:val="24"/>
        </w:rPr>
        <w:t>t</w:t>
      </w:r>
      <w:r w:rsidR="00465CE8" w:rsidRPr="00125276">
        <w:rPr>
          <w:rFonts w:ascii="Arial" w:eastAsia="Arial" w:hAnsi="Arial" w:cs="Arial"/>
          <w:sz w:val="24"/>
          <w:szCs w:val="24"/>
        </w:rPr>
        <w:t>r</w:t>
      </w:r>
      <w:r w:rsidR="00465CE8" w:rsidRPr="00125276">
        <w:rPr>
          <w:rFonts w:ascii="Arial" w:eastAsia="Arial" w:hAnsi="Arial" w:cs="Arial"/>
          <w:spacing w:val="-1"/>
          <w:sz w:val="24"/>
          <w:szCs w:val="24"/>
        </w:rPr>
        <w:t>a</w:t>
      </w:r>
      <w:r w:rsidR="00465CE8" w:rsidRPr="00125276">
        <w:rPr>
          <w:rFonts w:ascii="Arial" w:eastAsia="Arial" w:hAnsi="Arial" w:cs="Arial"/>
          <w:sz w:val="24"/>
          <w:szCs w:val="24"/>
        </w:rPr>
        <w:t>m</w:t>
      </w:r>
      <w:r w:rsidR="00465CE8" w:rsidRPr="00125276">
        <w:rPr>
          <w:rFonts w:ascii="Arial" w:eastAsia="Arial" w:hAnsi="Arial" w:cs="Arial"/>
          <w:spacing w:val="-1"/>
          <w:sz w:val="24"/>
          <w:szCs w:val="24"/>
        </w:rPr>
        <w:t>u</w:t>
      </w:r>
      <w:r w:rsidR="00465CE8" w:rsidRPr="00125276">
        <w:rPr>
          <w:rFonts w:ascii="Arial" w:eastAsia="Arial" w:hAnsi="Arial" w:cs="Arial"/>
          <w:sz w:val="24"/>
          <w:szCs w:val="24"/>
        </w:rPr>
        <w:t>r</w:t>
      </w:r>
      <w:r w:rsidR="00465CE8" w:rsidRPr="00125276">
        <w:rPr>
          <w:rFonts w:ascii="Arial" w:eastAsia="Arial" w:hAnsi="Arial" w:cs="Arial"/>
          <w:spacing w:val="-1"/>
          <w:sz w:val="24"/>
          <w:szCs w:val="24"/>
        </w:rPr>
        <w:t>a</w:t>
      </w:r>
      <w:r w:rsidR="00465CE8" w:rsidRPr="00125276">
        <w:rPr>
          <w:rFonts w:ascii="Arial" w:eastAsia="Arial" w:hAnsi="Arial" w:cs="Arial"/>
          <w:spacing w:val="2"/>
          <w:sz w:val="24"/>
          <w:szCs w:val="24"/>
        </w:rPr>
        <w:t>l</w:t>
      </w:r>
      <w:r w:rsidR="00465CE8" w:rsidRPr="00125276">
        <w:rPr>
          <w:rFonts w:ascii="Arial" w:eastAsia="Arial" w:hAnsi="Arial" w:cs="Arial"/>
          <w:spacing w:val="-1"/>
          <w:sz w:val="24"/>
          <w:szCs w:val="24"/>
        </w:rPr>
        <w:t>e</w:t>
      </w:r>
      <w:r w:rsidR="00465CE8" w:rsidRPr="00125276">
        <w:rPr>
          <w:rFonts w:ascii="Arial" w:eastAsia="Arial" w:hAnsi="Arial" w:cs="Arial"/>
          <w:spacing w:val="1"/>
          <w:sz w:val="24"/>
          <w:szCs w:val="24"/>
        </w:rPr>
        <w:t>s</w:t>
      </w:r>
      <w:r w:rsidR="00465CE8" w:rsidRPr="00125276">
        <w:rPr>
          <w:rFonts w:ascii="Arial" w:eastAsia="Arial" w:hAnsi="Arial" w:cs="Arial"/>
          <w:sz w:val="24"/>
          <w:szCs w:val="24"/>
        </w:rPr>
        <w:t>, 8</w:t>
      </w:r>
      <w:r w:rsidRPr="00125276">
        <w:rPr>
          <w:rFonts w:ascii="Arial" w:eastAsia="Arial" w:hAnsi="Arial" w:cs="Arial"/>
          <w:sz w:val="24"/>
          <w:szCs w:val="24"/>
        </w:rPr>
        <w:t xml:space="preserve">   </w:t>
      </w:r>
      <w:r w:rsidR="00465CE8" w:rsidRPr="00125276">
        <w:rPr>
          <w:rFonts w:ascii="Arial" w:hAnsi="Arial" w:cs="Arial"/>
          <w:sz w:val="24"/>
          <w:szCs w:val="24"/>
        </w:rPr>
        <w:t xml:space="preserve">consultorio enfermería PAI </w:t>
      </w:r>
      <w:r w:rsidRPr="00125276">
        <w:rPr>
          <w:rFonts w:ascii="Arial" w:hAnsi="Arial" w:cs="Arial"/>
          <w:sz w:val="24"/>
          <w:szCs w:val="24"/>
        </w:rPr>
        <w:t>extramural)</w:t>
      </w:r>
    </w:p>
    <w:p w14:paraId="13A0B564" w14:textId="77777777" w:rsidR="008F3244" w:rsidRPr="00125276" w:rsidRDefault="008F3244" w:rsidP="00125276">
      <w:pPr>
        <w:spacing w:after="0" w:line="36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39"/>
          <w:sz w:val="24"/>
          <w:szCs w:val="24"/>
        </w:rPr>
        <w:t xml:space="preserve"> </w:t>
      </w:r>
      <w:r w:rsidRPr="00125276">
        <w:rPr>
          <w:rFonts w:ascii="Arial" w:eastAsia="Arial" w:hAnsi="Arial" w:cs="Arial"/>
          <w:spacing w:val="1"/>
          <w:sz w:val="24"/>
          <w:szCs w:val="24"/>
        </w:rPr>
        <w:t>F</w:t>
      </w:r>
      <w:r w:rsidRPr="00125276">
        <w:rPr>
          <w:rFonts w:ascii="Arial" w:eastAsia="Arial" w:hAnsi="Arial" w:cs="Arial"/>
          <w:spacing w:val="-1"/>
          <w:sz w:val="24"/>
          <w:szCs w:val="24"/>
        </w:rPr>
        <w:t>a</w:t>
      </w:r>
      <w:r w:rsidRPr="00125276">
        <w:rPr>
          <w:rFonts w:ascii="Arial" w:eastAsia="Arial" w:hAnsi="Arial" w:cs="Arial"/>
          <w:sz w:val="24"/>
          <w:szCs w:val="24"/>
        </w:rPr>
        <w:t>rm</w:t>
      </w:r>
      <w:r w:rsidRPr="00125276">
        <w:rPr>
          <w:rFonts w:ascii="Arial" w:eastAsia="Arial" w:hAnsi="Arial" w:cs="Arial"/>
          <w:spacing w:val="-1"/>
          <w:sz w:val="24"/>
          <w:szCs w:val="24"/>
        </w:rPr>
        <w:t>a</w:t>
      </w:r>
      <w:r w:rsidRPr="00125276">
        <w:rPr>
          <w:rFonts w:ascii="Arial" w:eastAsia="Arial" w:hAnsi="Arial" w:cs="Arial"/>
          <w:sz w:val="24"/>
          <w:szCs w:val="24"/>
        </w:rPr>
        <w:t>c</w:t>
      </w:r>
      <w:r w:rsidRPr="00125276">
        <w:rPr>
          <w:rFonts w:ascii="Arial" w:eastAsia="Arial" w:hAnsi="Arial" w:cs="Arial"/>
          <w:spacing w:val="-1"/>
          <w:sz w:val="24"/>
          <w:szCs w:val="24"/>
        </w:rPr>
        <w:t>ia</w:t>
      </w:r>
      <w:r w:rsidRPr="00125276">
        <w:rPr>
          <w:rFonts w:ascii="Arial" w:eastAsia="Arial" w:hAnsi="Arial" w:cs="Arial"/>
          <w:sz w:val="24"/>
          <w:szCs w:val="24"/>
        </w:rPr>
        <w:t>.</w:t>
      </w:r>
    </w:p>
    <w:p w14:paraId="175B881C" w14:textId="77777777" w:rsidR="008F3244" w:rsidRPr="00125276" w:rsidRDefault="008F3244" w:rsidP="00125276">
      <w:pPr>
        <w:spacing w:after="0" w:line="36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39"/>
          <w:sz w:val="24"/>
          <w:szCs w:val="24"/>
        </w:rPr>
        <w:t xml:space="preserve"> </w:t>
      </w:r>
      <w:r w:rsidRPr="00125276">
        <w:rPr>
          <w:rFonts w:ascii="Arial" w:eastAsia="Arial" w:hAnsi="Arial" w:cs="Arial"/>
          <w:spacing w:val="1"/>
          <w:sz w:val="24"/>
          <w:szCs w:val="24"/>
        </w:rPr>
        <w:t>O</w:t>
      </w:r>
      <w:r w:rsidRPr="00125276">
        <w:rPr>
          <w:rFonts w:ascii="Arial" w:eastAsia="Arial" w:hAnsi="Arial" w:cs="Arial"/>
          <w:spacing w:val="-1"/>
          <w:sz w:val="24"/>
          <w:szCs w:val="24"/>
        </w:rPr>
        <w:t>don</w:t>
      </w:r>
      <w:r w:rsidRPr="00125276">
        <w:rPr>
          <w:rFonts w:ascii="Arial" w:eastAsia="Arial" w:hAnsi="Arial" w:cs="Arial"/>
          <w:spacing w:val="1"/>
          <w:sz w:val="24"/>
          <w:szCs w:val="24"/>
        </w:rPr>
        <w:t>t</w:t>
      </w:r>
      <w:r w:rsidRPr="00125276">
        <w:rPr>
          <w:rFonts w:ascii="Arial" w:eastAsia="Arial" w:hAnsi="Arial" w:cs="Arial"/>
          <w:spacing w:val="-1"/>
          <w:sz w:val="24"/>
          <w:szCs w:val="24"/>
        </w:rPr>
        <w:t>o</w:t>
      </w:r>
      <w:r w:rsidRPr="00125276">
        <w:rPr>
          <w:rFonts w:ascii="Arial" w:eastAsia="Arial" w:hAnsi="Arial" w:cs="Arial"/>
          <w:spacing w:val="2"/>
          <w:sz w:val="24"/>
          <w:szCs w:val="24"/>
        </w:rPr>
        <w:t>l</w:t>
      </w:r>
      <w:r w:rsidRPr="00125276">
        <w:rPr>
          <w:rFonts w:ascii="Arial" w:eastAsia="Arial" w:hAnsi="Arial" w:cs="Arial"/>
          <w:spacing w:val="-1"/>
          <w:sz w:val="24"/>
          <w:szCs w:val="24"/>
        </w:rPr>
        <w:t>og</w:t>
      </w:r>
      <w:r w:rsidRPr="00125276">
        <w:rPr>
          <w:rFonts w:ascii="Arial" w:eastAsia="Arial" w:hAnsi="Arial" w:cs="Arial"/>
          <w:spacing w:val="1"/>
          <w:sz w:val="24"/>
          <w:szCs w:val="24"/>
        </w:rPr>
        <w:t>í</w:t>
      </w:r>
      <w:r w:rsidRPr="00125276">
        <w:rPr>
          <w:rFonts w:ascii="Arial" w:eastAsia="Arial" w:hAnsi="Arial" w:cs="Arial"/>
          <w:spacing w:val="-1"/>
          <w:sz w:val="24"/>
          <w:szCs w:val="24"/>
        </w:rPr>
        <w:t>a</w:t>
      </w:r>
      <w:r w:rsidRPr="00125276">
        <w:rPr>
          <w:rFonts w:ascii="Arial" w:eastAsia="Arial" w:hAnsi="Arial" w:cs="Arial"/>
          <w:sz w:val="24"/>
          <w:szCs w:val="24"/>
        </w:rPr>
        <w:t>:</w:t>
      </w:r>
      <w:r w:rsidRPr="00125276">
        <w:rPr>
          <w:rFonts w:ascii="Arial" w:eastAsia="Arial" w:hAnsi="Arial" w:cs="Arial"/>
          <w:spacing w:val="2"/>
          <w:sz w:val="24"/>
          <w:szCs w:val="24"/>
        </w:rPr>
        <w:t xml:space="preserve"> </w:t>
      </w:r>
      <w:r w:rsidRPr="00125276">
        <w:rPr>
          <w:rFonts w:ascii="Arial" w:eastAsia="Arial" w:hAnsi="Arial" w:cs="Arial"/>
          <w:sz w:val="24"/>
          <w:szCs w:val="24"/>
        </w:rPr>
        <w:t>(3</w:t>
      </w:r>
      <w:r w:rsidRPr="00125276">
        <w:rPr>
          <w:rFonts w:ascii="Arial" w:eastAsia="Arial" w:hAnsi="Arial" w:cs="Arial"/>
          <w:spacing w:val="3"/>
          <w:sz w:val="24"/>
          <w:szCs w:val="24"/>
        </w:rPr>
        <w:t xml:space="preserve"> </w:t>
      </w:r>
      <w:r w:rsidRPr="00125276">
        <w:rPr>
          <w:rFonts w:ascii="Arial" w:eastAsia="Arial" w:hAnsi="Arial" w:cs="Arial"/>
          <w:spacing w:val="-1"/>
          <w:sz w:val="24"/>
          <w:szCs w:val="24"/>
        </w:rPr>
        <w:t>un</w:t>
      </w:r>
      <w:r w:rsidRPr="00125276">
        <w:rPr>
          <w:rFonts w:ascii="Arial" w:eastAsia="Arial" w:hAnsi="Arial" w:cs="Arial"/>
          <w:spacing w:val="2"/>
          <w:sz w:val="24"/>
          <w:szCs w:val="24"/>
        </w:rPr>
        <w:t>i</w:t>
      </w:r>
      <w:r w:rsidRPr="00125276">
        <w:rPr>
          <w:rFonts w:ascii="Arial" w:eastAsia="Arial" w:hAnsi="Arial" w:cs="Arial"/>
          <w:spacing w:val="-1"/>
          <w:sz w:val="24"/>
          <w:szCs w:val="24"/>
        </w:rPr>
        <w:t>da</w:t>
      </w:r>
      <w:r w:rsidRPr="00125276">
        <w:rPr>
          <w:rFonts w:ascii="Arial" w:eastAsia="Arial" w:hAnsi="Arial" w:cs="Arial"/>
          <w:spacing w:val="2"/>
          <w:sz w:val="24"/>
          <w:szCs w:val="24"/>
        </w:rPr>
        <w:t>d</w:t>
      </w:r>
      <w:r w:rsidRPr="00125276">
        <w:rPr>
          <w:rFonts w:ascii="Arial" w:eastAsia="Arial" w:hAnsi="Arial" w:cs="Arial"/>
          <w:spacing w:val="-1"/>
          <w:sz w:val="24"/>
          <w:szCs w:val="24"/>
        </w:rPr>
        <w:t>e</w:t>
      </w:r>
      <w:r w:rsidRPr="00125276">
        <w:rPr>
          <w:rFonts w:ascii="Arial" w:eastAsia="Arial" w:hAnsi="Arial" w:cs="Arial"/>
          <w:sz w:val="24"/>
          <w:szCs w:val="24"/>
        </w:rPr>
        <w:t>s</w:t>
      </w:r>
      <w:r w:rsidRPr="00125276">
        <w:rPr>
          <w:rFonts w:ascii="Arial" w:eastAsia="Arial" w:hAnsi="Arial" w:cs="Arial"/>
          <w:spacing w:val="1"/>
          <w:sz w:val="24"/>
          <w:szCs w:val="24"/>
        </w:rPr>
        <w:t xml:space="preserve"> </w:t>
      </w:r>
      <w:r w:rsidRPr="00125276">
        <w:rPr>
          <w:rFonts w:ascii="Arial" w:eastAsia="Arial" w:hAnsi="Arial" w:cs="Arial"/>
          <w:spacing w:val="-1"/>
          <w:sz w:val="24"/>
          <w:szCs w:val="24"/>
        </w:rPr>
        <w:t>o</w:t>
      </w:r>
      <w:r w:rsidRPr="00125276">
        <w:rPr>
          <w:rFonts w:ascii="Arial" w:eastAsia="Arial" w:hAnsi="Arial" w:cs="Arial"/>
          <w:spacing w:val="2"/>
          <w:sz w:val="24"/>
          <w:szCs w:val="24"/>
        </w:rPr>
        <w:t>d</w:t>
      </w:r>
      <w:r w:rsidRPr="00125276">
        <w:rPr>
          <w:rFonts w:ascii="Arial" w:eastAsia="Arial" w:hAnsi="Arial" w:cs="Arial"/>
          <w:spacing w:val="-1"/>
          <w:sz w:val="24"/>
          <w:szCs w:val="24"/>
        </w:rPr>
        <w:t>on</w:t>
      </w:r>
      <w:r w:rsidRPr="00125276">
        <w:rPr>
          <w:rFonts w:ascii="Arial" w:eastAsia="Arial" w:hAnsi="Arial" w:cs="Arial"/>
          <w:spacing w:val="1"/>
          <w:sz w:val="24"/>
          <w:szCs w:val="24"/>
        </w:rPr>
        <w:t>t</w:t>
      </w:r>
      <w:r w:rsidRPr="00125276">
        <w:rPr>
          <w:rFonts w:ascii="Arial" w:eastAsia="Arial" w:hAnsi="Arial" w:cs="Arial"/>
          <w:spacing w:val="-1"/>
          <w:sz w:val="24"/>
          <w:szCs w:val="24"/>
        </w:rPr>
        <w:t>o</w:t>
      </w:r>
      <w:r w:rsidRPr="00125276">
        <w:rPr>
          <w:rFonts w:ascii="Arial" w:eastAsia="Arial" w:hAnsi="Arial" w:cs="Arial"/>
          <w:spacing w:val="2"/>
          <w:sz w:val="24"/>
          <w:szCs w:val="24"/>
        </w:rPr>
        <w:t>l</w:t>
      </w:r>
      <w:r w:rsidRPr="00125276">
        <w:rPr>
          <w:rFonts w:ascii="Arial" w:eastAsia="Arial" w:hAnsi="Arial" w:cs="Arial"/>
          <w:spacing w:val="-1"/>
          <w:sz w:val="24"/>
          <w:szCs w:val="24"/>
        </w:rPr>
        <w:t>ógi</w:t>
      </w:r>
      <w:r w:rsidRPr="00125276">
        <w:rPr>
          <w:rFonts w:ascii="Arial" w:eastAsia="Arial" w:hAnsi="Arial" w:cs="Arial"/>
          <w:spacing w:val="4"/>
          <w:sz w:val="24"/>
          <w:szCs w:val="24"/>
        </w:rPr>
        <w:t>c</w:t>
      </w:r>
      <w:r w:rsidRPr="00125276">
        <w:rPr>
          <w:rFonts w:ascii="Arial" w:eastAsia="Arial" w:hAnsi="Arial" w:cs="Arial"/>
          <w:spacing w:val="-1"/>
          <w:sz w:val="24"/>
          <w:szCs w:val="24"/>
        </w:rPr>
        <w:t>a</w:t>
      </w:r>
      <w:r w:rsidRPr="00125276">
        <w:rPr>
          <w:rFonts w:ascii="Arial" w:eastAsia="Arial" w:hAnsi="Arial" w:cs="Arial"/>
          <w:sz w:val="24"/>
          <w:szCs w:val="24"/>
        </w:rPr>
        <w:t>s).</w:t>
      </w:r>
    </w:p>
    <w:p w14:paraId="2D81584A" w14:textId="77777777" w:rsidR="008F3244" w:rsidRPr="00125276" w:rsidRDefault="008F3244" w:rsidP="00125276">
      <w:pPr>
        <w:spacing w:before="8" w:after="0" w:line="360" w:lineRule="auto"/>
        <w:jc w:val="both"/>
        <w:rPr>
          <w:rFonts w:ascii="Arial" w:hAnsi="Arial" w:cs="Arial"/>
          <w:sz w:val="24"/>
          <w:szCs w:val="24"/>
        </w:rPr>
      </w:pPr>
    </w:p>
    <w:p w14:paraId="11D0CB51" w14:textId="77777777" w:rsidR="00465CE8" w:rsidRPr="00125276" w:rsidRDefault="00465CE8" w:rsidP="00125276">
      <w:pPr>
        <w:spacing w:after="0" w:line="360" w:lineRule="auto"/>
        <w:ind w:right="376"/>
        <w:jc w:val="both"/>
        <w:rPr>
          <w:rFonts w:ascii="Arial" w:hAnsi="Arial" w:cs="Arial"/>
          <w:b/>
          <w:bCs/>
          <w:sz w:val="24"/>
          <w:szCs w:val="24"/>
        </w:rPr>
      </w:pPr>
    </w:p>
    <w:p w14:paraId="1219F39F" w14:textId="14A48241" w:rsidR="008F3244" w:rsidRPr="00E562D3" w:rsidRDefault="00121023" w:rsidP="00125276">
      <w:pPr>
        <w:spacing w:after="0" w:line="360" w:lineRule="auto"/>
        <w:ind w:right="376"/>
        <w:jc w:val="both"/>
        <w:rPr>
          <w:rFonts w:ascii="Arial" w:eastAsia="Arial" w:hAnsi="Arial" w:cs="Arial"/>
          <w:b/>
          <w:bCs/>
          <w:i/>
          <w:iCs/>
          <w:spacing w:val="6"/>
          <w:sz w:val="24"/>
          <w:szCs w:val="24"/>
        </w:rPr>
      </w:pPr>
      <w:r w:rsidRPr="00E562D3">
        <w:rPr>
          <w:rFonts w:ascii="Arial" w:hAnsi="Arial" w:cs="Arial"/>
          <w:b/>
          <w:bCs/>
          <w:i/>
          <w:iCs/>
          <w:sz w:val="24"/>
          <w:szCs w:val="24"/>
        </w:rPr>
        <w:t>2</w:t>
      </w:r>
      <w:r w:rsidR="00465CE8" w:rsidRPr="00E562D3">
        <w:rPr>
          <w:rFonts w:ascii="Arial" w:hAnsi="Arial" w:cs="Arial"/>
          <w:b/>
          <w:bCs/>
          <w:i/>
          <w:iCs/>
          <w:sz w:val="24"/>
          <w:szCs w:val="24"/>
        </w:rPr>
        <w:t>.3.7.</w:t>
      </w:r>
      <w:r w:rsidR="00465CE8" w:rsidRPr="00E562D3">
        <w:rPr>
          <w:rFonts w:ascii="Arial" w:eastAsia="Arial" w:hAnsi="Arial" w:cs="Arial"/>
          <w:b/>
          <w:bCs/>
          <w:i/>
          <w:iCs/>
          <w:spacing w:val="6"/>
          <w:sz w:val="24"/>
          <w:szCs w:val="24"/>
        </w:rPr>
        <w:t xml:space="preserve"> tecnología</w:t>
      </w:r>
    </w:p>
    <w:p w14:paraId="7B3984F4" w14:textId="77777777" w:rsidR="00FB72C6" w:rsidRPr="00125276" w:rsidRDefault="00FB72C6" w:rsidP="00125276">
      <w:pPr>
        <w:spacing w:after="0" w:line="360" w:lineRule="auto"/>
        <w:ind w:right="376"/>
        <w:jc w:val="both"/>
        <w:rPr>
          <w:rFonts w:ascii="Arial" w:eastAsia="Arial" w:hAnsi="Arial" w:cs="Arial"/>
          <w:b/>
          <w:bCs/>
          <w:sz w:val="24"/>
          <w:szCs w:val="24"/>
        </w:rPr>
      </w:pPr>
    </w:p>
    <w:p w14:paraId="08A3DC67" w14:textId="77777777" w:rsidR="008F3244" w:rsidRPr="00125276" w:rsidRDefault="008F3244" w:rsidP="00125276">
      <w:pPr>
        <w:spacing w:after="0" w:line="360" w:lineRule="auto"/>
        <w:ind w:left="137" w:right="383"/>
        <w:jc w:val="both"/>
        <w:rPr>
          <w:rFonts w:ascii="Arial" w:eastAsia="Arial" w:hAnsi="Arial" w:cs="Arial"/>
          <w:sz w:val="24"/>
          <w:szCs w:val="24"/>
        </w:rPr>
      </w:pPr>
      <w:r w:rsidRPr="00125276">
        <w:rPr>
          <w:rFonts w:ascii="Arial" w:eastAsia="Arial" w:hAnsi="Arial" w:cs="Arial"/>
          <w:sz w:val="24"/>
          <w:szCs w:val="24"/>
        </w:rPr>
        <w:t>A</w:t>
      </w:r>
      <w:r w:rsidRPr="00125276">
        <w:rPr>
          <w:rFonts w:ascii="Arial" w:eastAsia="Arial" w:hAnsi="Arial" w:cs="Arial"/>
          <w:spacing w:val="-1"/>
          <w:sz w:val="24"/>
          <w:szCs w:val="24"/>
        </w:rPr>
        <w:t>lgu</w:t>
      </w:r>
      <w:r w:rsidRPr="00125276">
        <w:rPr>
          <w:rFonts w:ascii="Arial" w:eastAsia="Arial" w:hAnsi="Arial" w:cs="Arial"/>
          <w:spacing w:val="2"/>
          <w:sz w:val="24"/>
          <w:szCs w:val="24"/>
        </w:rPr>
        <w:t>n</w:t>
      </w:r>
      <w:r w:rsidRPr="00125276">
        <w:rPr>
          <w:rFonts w:ascii="Arial" w:eastAsia="Arial" w:hAnsi="Arial" w:cs="Arial"/>
          <w:spacing w:val="-1"/>
          <w:sz w:val="24"/>
          <w:szCs w:val="24"/>
        </w:rPr>
        <w:t>o</w:t>
      </w:r>
      <w:r w:rsidRPr="00125276">
        <w:rPr>
          <w:rFonts w:ascii="Arial" w:eastAsia="Arial" w:hAnsi="Arial" w:cs="Arial"/>
          <w:sz w:val="24"/>
          <w:szCs w:val="24"/>
        </w:rPr>
        <w:t>s</w:t>
      </w:r>
      <w:r w:rsidRPr="00125276">
        <w:rPr>
          <w:rFonts w:ascii="Arial" w:eastAsia="Arial" w:hAnsi="Arial" w:cs="Arial"/>
          <w:spacing w:val="37"/>
          <w:sz w:val="24"/>
          <w:szCs w:val="24"/>
        </w:rPr>
        <w:t xml:space="preserve"> </w:t>
      </w:r>
      <w:r w:rsidRPr="00125276">
        <w:rPr>
          <w:rFonts w:ascii="Arial" w:eastAsia="Arial" w:hAnsi="Arial" w:cs="Arial"/>
          <w:spacing w:val="-1"/>
          <w:sz w:val="24"/>
          <w:szCs w:val="24"/>
        </w:rPr>
        <w:t>d</w:t>
      </w:r>
      <w:r w:rsidRPr="00125276">
        <w:rPr>
          <w:rFonts w:ascii="Arial" w:eastAsia="Arial" w:hAnsi="Arial" w:cs="Arial"/>
          <w:sz w:val="24"/>
          <w:szCs w:val="24"/>
        </w:rPr>
        <w:t>e</w:t>
      </w:r>
      <w:r w:rsidRPr="00125276">
        <w:rPr>
          <w:rFonts w:ascii="Arial" w:eastAsia="Arial" w:hAnsi="Arial" w:cs="Arial"/>
          <w:spacing w:val="35"/>
          <w:sz w:val="24"/>
          <w:szCs w:val="24"/>
        </w:rPr>
        <w:t xml:space="preserve"> </w:t>
      </w:r>
      <w:r w:rsidRPr="00125276">
        <w:rPr>
          <w:rFonts w:ascii="Arial" w:eastAsia="Arial" w:hAnsi="Arial" w:cs="Arial"/>
          <w:sz w:val="24"/>
          <w:szCs w:val="24"/>
        </w:rPr>
        <w:t>l</w:t>
      </w:r>
      <w:r w:rsidRPr="00125276">
        <w:rPr>
          <w:rFonts w:ascii="Arial" w:eastAsia="Arial" w:hAnsi="Arial" w:cs="Arial"/>
          <w:spacing w:val="-1"/>
          <w:sz w:val="24"/>
          <w:szCs w:val="24"/>
        </w:rPr>
        <w:t>o</w:t>
      </w:r>
      <w:r w:rsidRPr="00125276">
        <w:rPr>
          <w:rFonts w:ascii="Arial" w:eastAsia="Arial" w:hAnsi="Arial" w:cs="Arial"/>
          <w:sz w:val="24"/>
          <w:szCs w:val="24"/>
        </w:rPr>
        <w:t>s</w:t>
      </w:r>
      <w:r w:rsidRPr="00125276">
        <w:rPr>
          <w:rFonts w:ascii="Arial" w:eastAsia="Arial" w:hAnsi="Arial" w:cs="Arial"/>
          <w:spacing w:val="37"/>
          <w:sz w:val="24"/>
          <w:szCs w:val="24"/>
        </w:rPr>
        <w:t xml:space="preserve"> </w:t>
      </w:r>
      <w:r w:rsidRPr="00125276">
        <w:rPr>
          <w:rFonts w:ascii="Arial" w:eastAsia="Arial" w:hAnsi="Arial" w:cs="Arial"/>
          <w:spacing w:val="2"/>
          <w:sz w:val="24"/>
          <w:szCs w:val="24"/>
        </w:rPr>
        <w:t>e</w:t>
      </w:r>
      <w:r w:rsidRPr="00125276">
        <w:rPr>
          <w:rFonts w:ascii="Arial" w:eastAsia="Arial" w:hAnsi="Arial" w:cs="Arial"/>
          <w:spacing w:val="-1"/>
          <w:sz w:val="24"/>
          <w:szCs w:val="24"/>
        </w:rPr>
        <w:t>qu</w:t>
      </w:r>
      <w:r w:rsidRPr="00125276">
        <w:rPr>
          <w:rFonts w:ascii="Arial" w:eastAsia="Arial" w:hAnsi="Arial" w:cs="Arial"/>
          <w:spacing w:val="2"/>
          <w:sz w:val="24"/>
          <w:szCs w:val="24"/>
        </w:rPr>
        <w:t>i</w:t>
      </w:r>
      <w:r w:rsidRPr="00125276">
        <w:rPr>
          <w:rFonts w:ascii="Arial" w:eastAsia="Arial" w:hAnsi="Arial" w:cs="Arial"/>
          <w:spacing w:val="-1"/>
          <w:sz w:val="24"/>
          <w:szCs w:val="24"/>
        </w:rPr>
        <w:t>po</w:t>
      </w:r>
      <w:r w:rsidRPr="00125276">
        <w:rPr>
          <w:rFonts w:ascii="Arial" w:eastAsia="Arial" w:hAnsi="Arial" w:cs="Arial"/>
          <w:sz w:val="24"/>
          <w:szCs w:val="24"/>
        </w:rPr>
        <w:t>s</w:t>
      </w:r>
      <w:r w:rsidRPr="00125276">
        <w:rPr>
          <w:rFonts w:ascii="Arial" w:eastAsia="Arial" w:hAnsi="Arial" w:cs="Arial"/>
          <w:spacing w:val="37"/>
          <w:sz w:val="24"/>
          <w:szCs w:val="24"/>
        </w:rPr>
        <w:t xml:space="preserve"> </w:t>
      </w:r>
      <w:r w:rsidRPr="00125276">
        <w:rPr>
          <w:rFonts w:ascii="Arial" w:eastAsia="Arial" w:hAnsi="Arial" w:cs="Arial"/>
          <w:sz w:val="24"/>
          <w:szCs w:val="24"/>
        </w:rPr>
        <w:t>c</w:t>
      </w:r>
      <w:r w:rsidRPr="00125276">
        <w:rPr>
          <w:rFonts w:ascii="Arial" w:eastAsia="Arial" w:hAnsi="Arial" w:cs="Arial"/>
          <w:spacing w:val="-1"/>
          <w:sz w:val="24"/>
          <w:szCs w:val="24"/>
        </w:rPr>
        <w:t>o</w:t>
      </w:r>
      <w:r w:rsidRPr="00125276">
        <w:rPr>
          <w:rFonts w:ascii="Arial" w:eastAsia="Arial" w:hAnsi="Arial" w:cs="Arial"/>
          <w:sz w:val="24"/>
          <w:szCs w:val="24"/>
        </w:rPr>
        <w:t>n</w:t>
      </w:r>
      <w:r w:rsidRPr="00125276">
        <w:rPr>
          <w:rFonts w:ascii="Arial" w:eastAsia="Arial" w:hAnsi="Arial" w:cs="Arial"/>
          <w:spacing w:val="35"/>
          <w:sz w:val="24"/>
          <w:szCs w:val="24"/>
        </w:rPr>
        <w:t xml:space="preserve"> </w:t>
      </w:r>
      <w:r w:rsidRPr="00125276">
        <w:rPr>
          <w:rFonts w:ascii="Arial" w:eastAsia="Arial" w:hAnsi="Arial" w:cs="Arial"/>
          <w:spacing w:val="2"/>
          <w:sz w:val="24"/>
          <w:szCs w:val="24"/>
        </w:rPr>
        <w:t>l</w:t>
      </w:r>
      <w:r w:rsidRPr="00125276">
        <w:rPr>
          <w:rFonts w:ascii="Arial" w:eastAsia="Arial" w:hAnsi="Arial" w:cs="Arial"/>
          <w:spacing w:val="-1"/>
          <w:sz w:val="24"/>
          <w:szCs w:val="24"/>
        </w:rPr>
        <w:t>o</w:t>
      </w:r>
      <w:r w:rsidRPr="00125276">
        <w:rPr>
          <w:rFonts w:ascii="Arial" w:eastAsia="Arial" w:hAnsi="Arial" w:cs="Arial"/>
          <w:sz w:val="24"/>
          <w:szCs w:val="24"/>
        </w:rPr>
        <w:t>s</w:t>
      </w:r>
      <w:r w:rsidRPr="00125276">
        <w:rPr>
          <w:rFonts w:ascii="Arial" w:eastAsia="Arial" w:hAnsi="Arial" w:cs="Arial"/>
          <w:spacing w:val="37"/>
          <w:sz w:val="24"/>
          <w:szCs w:val="24"/>
        </w:rPr>
        <w:t xml:space="preserve"> </w:t>
      </w:r>
      <w:r w:rsidRPr="00125276">
        <w:rPr>
          <w:rFonts w:ascii="Arial" w:eastAsia="Arial" w:hAnsi="Arial" w:cs="Arial"/>
          <w:spacing w:val="-1"/>
          <w:sz w:val="24"/>
          <w:szCs w:val="24"/>
        </w:rPr>
        <w:t>qu</w:t>
      </w:r>
      <w:r w:rsidRPr="00125276">
        <w:rPr>
          <w:rFonts w:ascii="Arial" w:eastAsia="Arial" w:hAnsi="Arial" w:cs="Arial"/>
          <w:sz w:val="24"/>
          <w:szCs w:val="24"/>
        </w:rPr>
        <w:t>e</w:t>
      </w:r>
      <w:r w:rsidRPr="00125276">
        <w:rPr>
          <w:rFonts w:ascii="Arial" w:eastAsia="Arial" w:hAnsi="Arial" w:cs="Arial"/>
          <w:spacing w:val="39"/>
          <w:sz w:val="24"/>
          <w:szCs w:val="24"/>
        </w:rPr>
        <w:t xml:space="preserve"> </w:t>
      </w:r>
      <w:r w:rsidRPr="00125276">
        <w:rPr>
          <w:rFonts w:ascii="Arial" w:eastAsia="Arial" w:hAnsi="Arial" w:cs="Arial"/>
          <w:sz w:val="24"/>
          <w:szCs w:val="24"/>
        </w:rPr>
        <w:t>c</w:t>
      </w:r>
      <w:r w:rsidRPr="00125276">
        <w:rPr>
          <w:rFonts w:ascii="Arial" w:eastAsia="Arial" w:hAnsi="Arial" w:cs="Arial"/>
          <w:spacing w:val="-1"/>
          <w:sz w:val="24"/>
          <w:szCs w:val="24"/>
        </w:rPr>
        <w:t>uen</w:t>
      </w:r>
      <w:r w:rsidRPr="00125276">
        <w:rPr>
          <w:rFonts w:ascii="Arial" w:eastAsia="Arial" w:hAnsi="Arial" w:cs="Arial"/>
          <w:spacing w:val="1"/>
          <w:sz w:val="24"/>
          <w:szCs w:val="24"/>
        </w:rPr>
        <w:t>t</w:t>
      </w:r>
      <w:r w:rsidRPr="00125276">
        <w:rPr>
          <w:rFonts w:ascii="Arial" w:eastAsia="Arial" w:hAnsi="Arial" w:cs="Arial"/>
          <w:sz w:val="24"/>
          <w:szCs w:val="24"/>
        </w:rPr>
        <w:t>a</w:t>
      </w:r>
      <w:r w:rsidRPr="00125276">
        <w:rPr>
          <w:rFonts w:ascii="Arial" w:eastAsia="Arial" w:hAnsi="Arial" w:cs="Arial"/>
          <w:spacing w:val="35"/>
          <w:sz w:val="24"/>
          <w:szCs w:val="24"/>
        </w:rPr>
        <w:t xml:space="preserve"> </w:t>
      </w:r>
      <w:r w:rsidRPr="00125276">
        <w:rPr>
          <w:rFonts w:ascii="Arial" w:eastAsia="Arial" w:hAnsi="Arial" w:cs="Arial"/>
          <w:spacing w:val="-1"/>
          <w:sz w:val="24"/>
          <w:szCs w:val="24"/>
        </w:rPr>
        <w:t>l</w:t>
      </w:r>
      <w:r w:rsidRPr="00125276">
        <w:rPr>
          <w:rFonts w:ascii="Arial" w:eastAsia="Arial" w:hAnsi="Arial" w:cs="Arial"/>
          <w:sz w:val="24"/>
          <w:szCs w:val="24"/>
        </w:rPr>
        <w:t>a</w:t>
      </w:r>
      <w:r w:rsidRPr="00125276">
        <w:rPr>
          <w:rFonts w:ascii="Arial" w:eastAsia="Arial" w:hAnsi="Arial" w:cs="Arial"/>
          <w:spacing w:val="35"/>
          <w:sz w:val="24"/>
          <w:szCs w:val="24"/>
        </w:rPr>
        <w:t xml:space="preserve"> </w:t>
      </w:r>
      <w:r w:rsidRPr="00125276">
        <w:rPr>
          <w:rFonts w:ascii="Arial" w:eastAsia="Arial" w:hAnsi="Arial" w:cs="Arial"/>
          <w:spacing w:val="2"/>
          <w:sz w:val="24"/>
          <w:szCs w:val="24"/>
        </w:rPr>
        <w:t>i</w:t>
      </w:r>
      <w:r w:rsidRPr="00125276">
        <w:rPr>
          <w:rFonts w:ascii="Arial" w:eastAsia="Arial" w:hAnsi="Arial" w:cs="Arial"/>
          <w:spacing w:val="-1"/>
          <w:sz w:val="24"/>
          <w:szCs w:val="24"/>
        </w:rPr>
        <w:t>n</w:t>
      </w:r>
      <w:r w:rsidRPr="00125276">
        <w:rPr>
          <w:rFonts w:ascii="Arial" w:eastAsia="Arial" w:hAnsi="Arial" w:cs="Arial"/>
          <w:sz w:val="24"/>
          <w:szCs w:val="24"/>
        </w:rPr>
        <w:t>s</w:t>
      </w:r>
      <w:r w:rsidRPr="00125276">
        <w:rPr>
          <w:rFonts w:ascii="Arial" w:eastAsia="Arial" w:hAnsi="Arial" w:cs="Arial"/>
          <w:spacing w:val="1"/>
          <w:sz w:val="24"/>
          <w:szCs w:val="24"/>
        </w:rPr>
        <w:t>t</w:t>
      </w:r>
      <w:r w:rsidRPr="00125276">
        <w:rPr>
          <w:rFonts w:ascii="Arial" w:eastAsia="Arial" w:hAnsi="Arial" w:cs="Arial"/>
          <w:spacing w:val="-1"/>
          <w:sz w:val="24"/>
          <w:szCs w:val="24"/>
        </w:rPr>
        <w:t>i</w:t>
      </w:r>
      <w:r w:rsidRPr="00125276">
        <w:rPr>
          <w:rFonts w:ascii="Arial" w:eastAsia="Arial" w:hAnsi="Arial" w:cs="Arial"/>
          <w:spacing w:val="1"/>
          <w:sz w:val="24"/>
          <w:szCs w:val="24"/>
        </w:rPr>
        <w:t>t</w:t>
      </w:r>
      <w:r w:rsidRPr="00125276">
        <w:rPr>
          <w:rFonts w:ascii="Arial" w:eastAsia="Arial" w:hAnsi="Arial" w:cs="Arial"/>
          <w:spacing w:val="-1"/>
          <w:sz w:val="24"/>
          <w:szCs w:val="24"/>
        </w:rPr>
        <w:t>u</w:t>
      </w:r>
      <w:r w:rsidRPr="00125276">
        <w:rPr>
          <w:rFonts w:ascii="Arial" w:eastAsia="Arial" w:hAnsi="Arial" w:cs="Arial"/>
          <w:sz w:val="24"/>
          <w:szCs w:val="24"/>
        </w:rPr>
        <w:t>c</w:t>
      </w:r>
      <w:r w:rsidRPr="00125276">
        <w:rPr>
          <w:rFonts w:ascii="Arial" w:eastAsia="Arial" w:hAnsi="Arial" w:cs="Arial"/>
          <w:spacing w:val="-1"/>
          <w:sz w:val="24"/>
          <w:szCs w:val="24"/>
        </w:rPr>
        <w:t>i</w:t>
      </w:r>
      <w:r w:rsidRPr="00125276">
        <w:rPr>
          <w:rFonts w:ascii="Arial" w:eastAsia="Arial" w:hAnsi="Arial" w:cs="Arial"/>
          <w:spacing w:val="2"/>
          <w:sz w:val="24"/>
          <w:szCs w:val="24"/>
        </w:rPr>
        <w:t>ó</w:t>
      </w:r>
      <w:r w:rsidRPr="00125276">
        <w:rPr>
          <w:rFonts w:ascii="Arial" w:eastAsia="Arial" w:hAnsi="Arial" w:cs="Arial"/>
          <w:sz w:val="24"/>
          <w:szCs w:val="24"/>
        </w:rPr>
        <w:t>n</w:t>
      </w:r>
      <w:r w:rsidRPr="00125276">
        <w:rPr>
          <w:rFonts w:ascii="Arial" w:eastAsia="Arial" w:hAnsi="Arial" w:cs="Arial"/>
          <w:spacing w:val="35"/>
          <w:sz w:val="24"/>
          <w:szCs w:val="24"/>
        </w:rPr>
        <w:t xml:space="preserve"> </w:t>
      </w:r>
      <w:r w:rsidRPr="00125276">
        <w:rPr>
          <w:rFonts w:ascii="Arial" w:eastAsia="Arial" w:hAnsi="Arial" w:cs="Arial"/>
          <w:spacing w:val="-1"/>
          <w:sz w:val="24"/>
          <w:szCs w:val="24"/>
        </w:rPr>
        <w:t>pa</w:t>
      </w:r>
      <w:r w:rsidRPr="00125276">
        <w:rPr>
          <w:rFonts w:ascii="Arial" w:eastAsia="Arial" w:hAnsi="Arial" w:cs="Arial"/>
          <w:sz w:val="24"/>
          <w:szCs w:val="24"/>
        </w:rPr>
        <w:t>ra</w:t>
      </w:r>
      <w:r w:rsidRPr="00125276">
        <w:rPr>
          <w:rFonts w:ascii="Arial" w:eastAsia="Arial" w:hAnsi="Arial" w:cs="Arial"/>
          <w:spacing w:val="35"/>
          <w:sz w:val="24"/>
          <w:szCs w:val="24"/>
        </w:rPr>
        <w:t xml:space="preserve"> </w:t>
      </w:r>
      <w:r w:rsidRPr="00125276">
        <w:rPr>
          <w:rFonts w:ascii="Arial" w:eastAsia="Arial" w:hAnsi="Arial" w:cs="Arial"/>
          <w:spacing w:val="2"/>
          <w:sz w:val="24"/>
          <w:szCs w:val="24"/>
        </w:rPr>
        <w:t>l</w:t>
      </w:r>
      <w:r w:rsidRPr="00125276">
        <w:rPr>
          <w:rFonts w:ascii="Arial" w:eastAsia="Arial" w:hAnsi="Arial" w:cs="Arial"/>
          <w:sz w:val="24"/>
          <w:szCs w:val="24"/>
        </w:rPr>
        <w:t>a</w:t>
      </w:r>
      <w:r w:rsidRPr="00125276">
        <w:rPr>
          <w:rFonts w:ascii="Arial" w:eastAsia="Arial" w:hAnsi="Arial" w:cs="Arial"/>
          <w:spacing w:val="35"/>
          <w:sz w:val="24"/>
          <w:szCs w:val="24"/>
        </w:rPr>
        <w:t xml:space="preserve"> </w:t>
      </w:r>
      <w:r w:rsidRPr="00125276">
        <w:rPr>
          <w:rFonts w:ascii="Arial" w:eastAsia="Arial" w:hAnsi="Arial" w:cs="Arial"/>
          <w:spacing w:val="-1"/>
          <w:sz w:val="24"/>
          <w:szCs w:val="24"/>
        </w:rPr>
        <w:t>p</w:t>
      </w:r>
      <w:r w:rsidRPr="00125276">
        <w:rPr>
          <w:rFonts w:ascii="Arial" w:eastAsia="Arial" w:hAnsi="Arial" w:cs="Arial"/>
          <w:sz w:val="24"/>
          <w:szCs w:val="24"/>
        </w:rPr>
        <w:t>r</w:t>
      </w:r>
      <w:r w:rsidRPr="00125276">
        <w:rPr>
          <w:rFonts w:ascii="Arial" w:eastAsia="Arial" w:hAnsi="Arial" w:cs="Arial"/>
          <w:spacing w:val="-1"/>
          <w:sz w:val="24"/>
          <w:szCs w:val="24"/>
        </w:rPr>
        <w:t>e</w:t>
      </w:r>
      <w:r w:rsidRPr="00125276">
        <w:rPr>
          <w:rFonts w:ascii="Arial" w:eastAsia="Arial" w:hAnsi="Arial" w:cs="Arial"/>
          <w:sz w:val="24"/>
          <w:szCs w:val="24"/>
        </w:rPr>
        <w:t>s</w:t>
      </w:r>
      <w:r w:rsidRPr="00125276">
        <w:rPr>
          <w:rFonts w:ascii="Arial" w:eastAsia="Arial" w:hAnsi="Arial" w:cs="Arial"/>
          <w:spacing w:val="1"/>
          <w:sz w:val="24"/>
          <w:szCs w:val="24"/>
        </w:rPr>
        <w:t>t</w:t>
      </w:r>
      <w:r w:rsidRPr="00125276">
        <w:rPr>
          <w:rFonts w:ascii="Arial" w:eastAsia="Arial" w:hAnsi="Arial" w:cs="Arial"/>
          <w:spacing w:val="-1"/>
          <w:sz w:val="24"/>
          <w:szCs w:val="24"/>
        </w:rPr>
        <w:t>a</w:t>
      </w:r>
      <w:r w:rsidRPr="00125276">
        <w:rPr>
          <w:rFonts w:ascii="Arial" w:eastAsia="Arial" w:hAnsi="Arial" w:cs="Arial"/>
          <w:sz w:val="24"/>
          <w:szCs w:val="24"/>
        </w:rPr>
        <w:t>c</w:t>
      </w:r>
      <w:r w:rsidRPr="00125276">
        <w:rPr>
          <w:rFonts w:ascii="Arial" w:eastAsia="Arial" w:hAnsi="Arial" w:cs="Arial"/>
          <w:spacing w:val="2"/>
          <w:sz w:val="24"/>
          <w:szCs w:val="24"/>
        </w:rPr>
        <w:t>i</w:t>
      </w:r>
      <w:r w:rsidRPr="00125276">
        <w:rPr>
          <w:rFonts w:ascii="Arial" w:eastAsia="Arial" w:hAnsi="Arial" w:cs="Arial"/>
          <w:spacing w:val="-1"/>
          <w:sz w:val="24"/>
          <w:szCs w:val="24"/>
        </w:rPr>
        <w:t>ó</w:t>
      </w:r>
      <w:r w:rsidRPr="00125276">
        <w:rPr>
          <w:rFonts w:ascii="Arial" w:eastAsia="Arial" w:hAnsi="Arial" w:cs="Arial"/>
          <w:sz w:val="24"/>
          <w:szCs w:val="24"/>
        </w:rPr>
        <w:t>n</w:t>
      </w:r>
      <w:r w:rsidRPr="00125276">
        <w:rPr>
          <w:rFonts w:ascii="Arial" w:eastAsia="Arial" w:hAnsi="Arial" w:cs="Arial"/>
          <w:spacing w:val="35"/>
          <w:sz w:val="24"/>
          <w:szCs w:val="24"/>
        </w:rPr>
        <w:t xml:space="preserve"> </w:t>
      </w:r>
      <w:r w:rsidRPr="00125276">
        <w:rPr>
          <w:rFonts w:ascii="Arial" w:eastAsia="Arial" w:hAnsi="Arial" w:cs="Arial"/>
          <w:spacing w:val="-1"/>
          <w:sz w:val="24"/>
          <w:szCs w:val="24"/>
        </w:rPr>
        <w:t>de</w:t>
      </w:r>
      <w:r w:rsidRPr="00125276">
        <w:rPr>
          <w:rFonts w:ascii="Arial" w:eastAsia="Arial" w:hAnsi="Arial" w:cs="Arial"/>
          <w:sz w:val="24"/>
          <w:szCs w:val="24"/>
        </w:rPr>
        <w:t>l</w:t>
      </w:r>
      <w:r w:rsidRPr="00125276">
        <w:rPr>
          <w:rFonts w:ascii="Arial" w:eastAsia="Arial" w:hAnsi="Arial" w:cs="Arial"/>
          <w:spacing w:val="36"/>
          <w:sz w:val="24"/>
          <w:szCs w:val="24"/>
        </w:rPr>
        <w:t xml:space="preserve"> </w:t>
      </w:r>
      <w:r w:rsidRPr="00125276">
        <w:rPr>
          <w:rFonts w:ascii="Arial" w:eastAsia="Arial" w:hAnsi="Arial" w:cs="Arial"/>
          <w:sz w:val="24"/>
          <w:szCs w:val="24"/>
        </w:rPr>
        <w:t>s</w:t>
      </w:r>
      <w:r w:rsidRPr="00125276">
        <w:rPr>
          <w:rFonts w:ascii="Arial" w:eastAsia="Arial" w:hAnsi="Arial" w:cs="Arial"/>
          <w:spacing w:val="-1"/>
          <w:sz w:val="24"/>
          <w:szCs w:val="24"/>
        </w:rPr>
        <w:t>e</w:t>
      </w:r>
      <w:r w:rsidRPr="00125276">
        <w:rPr>
          <w:rFonts w:ascii="Arial" w:eastAsia="Arial" w:hAnsi="Arial" w:cs="Arial"/>
          <w:sz w:val="24"/>
          <w:szCs w:val="24"/>
        </w:rPr>
        <w:t>r</w:t>
      </w:r>
      <w:r w:rsidRPr="00125276">
        <w:rPr>
          <w:rFonts w:ascii="Arial" w:eastAsia="Arial" w:hAnsi="Arial" w:cs="Arial"/>
          <w:spacing w:val="4"/>
          <w:sz w:val="24"/>
          <w:szCs w:val="24"/>
        </w:rPr>
        <w:t>v</w:t>
      </w:r>
      <w:r w:rsidRPr="00125276">
        <w:rPr>
          <w:rFonts w:ascii="Arial" w:eastAsia="Arial" w:hAnsi="Arial" w:cs="Arial"/>
          <w:spacing w:val="-1"/>
          <w:sz w:val="24"/>
          <w:szCs w:val="24"/>
        </w:rPr>
        <w:t>i</w:t>
      </w:r>
      <w:r w:rsidRPr="00125276">
        <w:rPr>
          <w:rFonts w:ascii="Arial" w:eastAsia="Arial" w:hAnsi="Arial" w:cs="Arial"/>
          <w:sz w:val="24"/>
          <w:szCs w:val="24"/>
        </w:rPr>
        <w:t>c</w:t>
      </w:r>
      <w:r w:rsidRPr="00125276">
        <w:rPr>
          <w:rFonts w:ascii="Arial" w:eastAsia="Arial" w:hAnsi="Arial" w:cs="Arial"/>
          <w:spacing w:val="2"/>
          <w:sz w:val="24"/>
          <w:szCs w:val="24"/>
        </w:rPr>
        <w:t>i</w:t>
      </w:r>
      <w:r w:rsidRPr="00125276">
        <w:rPr>
          <w:rFonts w:ascii="Arial" w:eastAsia="Arial" w:hAnsi="Arial" w:cs="Arial"/>
          <w:sz w:val="24"/>
          <w:szCs w:val="24"/>
        </w:rPr>
        <w:t xml:space="preserve">o </w:t>
      </w:r>
      <w:r w:rsidRPr="00125276">
        <w:rPr>
          <w:rFonts w:ascii="Arial" w:eastAsia="Arial" w:hAnsi="Arial" w:cs="Arial"/>
          <w:spacing w:val="-1"/>
          <w:sz w:val="24"/>
          <w:szCs w:val="24"/>
        </w:rPr>
        <w:t>e</w:t>
      </w:r>
      <w:r w:rsidRPr="00125276">
        <w:rPr>
          <w:rFonts w:ascii="Arial" w:eastAsia="Arial" w:hAnsi="Arial" w:cs="Arial"/>
          <w:sz w:val="24"/>
          <w:szCs w:val="24"/>
        </w:rPr>
        <w:t>s</w:t>
      </w:r>
      <w:r w:rsidRPr="00125276">
        <w:rPr>
          <w:rFonts w:ascii="Arial" w:eastAsia="Arial" w:hAnsi="Arial" w:cs="Arial"/>
          <w:spacing w:val="1"/>
          <w:sz w:val="24"/>
          <w:szCs w:val="24"/>
        </w:rPr>
        <w:t>t</w:t>
      </w:r>
      <w:r w:rsidRPr="00125276">
        <w:rPr>
          <w:rFonts w:ascii="Arial" w:eastAsia="Arial" w:hAnsi="Arial" w:cs="Arial"/>
          <w:spacing w:val="-1"/>
          <w:sz w:val="24"/>
          <w:szCs w:val="24"/>
        </w:rPr>
        <w:t>á</w:t>
      </w:r>
      <w:r w:rsidRPr="00125276">
        <w:rPr>
          <w:rFonts w:ascii="Arial" w:eastAsia="Arial" w:hAnsi="Arial" w:cs="Arial"/>
          <w:sz w:val="24"/>
          <w:szCs w:val="24"/>
        </w:rPr>
        <w:t>n c</w:t>
      </w:r>
      <w:r w:rsidRPr="00125276">
        <w:rPr>
          <w:rFonts w:ascii="Arial" w:eastAsia="Arial" w:hAnsi="Arial" w:cs="Arial"/>
          <w:spacing w:val="-1"/>
          <w:sz w:val="24"/>
          <w:szCs w:val="24"/>
        </w:rPr>
        <w:t>on</w:t>
      </w:r>
      <w:r w:rsidRPr="00125276">
        <w:rPr>
          <w:rFonts w:ascii="Arial" w:eastAsia="Arial" w:hAnsi="Arial" w:cs="Arial"/>
          <w:sz w:val="24"/>
          <w:szCs w:val="24"/>
        </w:rPr>
        <w:t>s</w:t>
      </w:r>
      <w:r w:rsidRPr="00125276">
        <w:rPr>
          <w:rFonts w:ascii="Arial" w:eastAsia="Arial" w:hAnsi="Arial" w:cs="Arial"/>
          <w:spacing w:val="1"/>
          <w:sz w:val="24"/>
          <w:szCs w:val="24"/>
        </w:rPr>
        <w:t>t</w:t>
      </w:r>
      <w:r w:rsidRPr="00125276">
        <w:rPr>
          <w:rFonts w:ascii="Arial" w:eastAsia="Arial" w:hAnsi="Arial" w:cs="Arial"/>
          <w:spacing w:val="-1"/>
          <w:sz w:val="24"/>
          <w:szCs w:val="24"/>
        </w:rPr>
        <w:t>i</w:t>
      </w:r>
      <w:r w:rsidRPr="00125276">
        <w:rPr>
          <w:rFonts w:ascii="Arial" w:eastAsia="Arial" w:hAnsi="Arial" w:cs="Arial"/>
          <w:spacing w:val="1"/>
          <w:sz w:val="24"/>
          <w:szCs w:val="24"/>
        </w:rPr>
        <w:t>t</w:t>
      </w:r>
      <w:r w:rsidRPr="00125276">
        <w:rPr>
          <w:rFonts w:ascii="Arial" w:eastAsia="Arial" w:hAnsi="Arial" w:cs="Arial"/>
          <w:spacing w:val="2"/>
          <w:sz w:val="24"/>
          <w:szCs w:val="24"/>
        </w:rPr>
        <w:t>u</w:t>
      </w:r>
      <w:r w:rsidRPr="00125276">
        <w:rPr>
          <w:rFonts w:ascii="Arial" w:eastAsia="Arial" w:hAnsi="Arial" w:cs="Arial"/>
          <w:spacing w:val="-1"/>
          <w:sz w:val="24"/>
          <w:szCs w:val="24"/>
        </w:rPr>
        <w:t>ido</w:t>
      </w:r>
      <w:r w:rsidRPr="00125276">
        <w:rPr>
          <w:rFonts w:ascii="Arial" w:eastAsia="Arial" w:hAnsi="Arial" w:cs="Arial"/>
          <w:sz w:val="24"/>
          <w:szCs w:val="24"/>
        </w:rPr>
        <w:t>s</w:t>
      </w:r>
      <w:r w:rsidRPr="00125276">
        <w:rPr>
          <w:rFonts w:ascii="Arial" w:eastAsia="Arial" w:hAnsi="Arial" w:cs="Arial"/>
          <w:spacing w:val="1"/>
          <w:sz w:val="24"/>
          <w:szCs w:val="24"/>
        </w:rPr>
        <w:t xml:space="preserve"> </w:t>
      </w:r>
      <w:r w:rsidRPr="00125276">
        <w:rPr>
          <w:rFonts w:ascii="Arial" w:eastAsia="Arial" w:hAnsi="Arial" w:cs="Arial"/>
          <w:spacing w:val="2"/>
          <w:sz w:val="24"/>
          <w:szCs w:val="24"/>
        </w:rPr>
        <w:t>p</w:t>
      </w:r>
      <w:r w:rsidRPr="00125276">
        <w:rPr>
          <w:rFonts w:ascii="Arial" w:eastAsia="Arial" w:hAnsi="Arial" w:cs="Arial"/>
          <w:spacing w:val="-1"/>
          <w:sz w:val="24"/>
          <w:szCs w:val="24"/>
        </w:rPr>
        <w:t>o</w:t>
      </w:r>
      <w:r w:rsidRPr="00125276">
        <w:rPr>
          <w:rFonts w:ascii="Arial" w:eastAsia="Arial" w:hAnsi="Arial" w:cs="Arial"/>
          <w:sz w:val="24"/>
          <w:szCs w:val="24"/>
        </w:rPr>
        <w:t>r:</w:t>
      </w:r>
    </w:p>
    <w:p w14:paraId="114B1365" w14:textId="77777777" w:rsidR="008F3244" w:rsidRPr="00125276" w:rsidRDefault="008F3244" w:rsidP="00125276">
      <w:pPr>
        <w:spacing w:before="20" w:after="0" w:line="360" w:lineRule="auto"/>
        <w:jc w:val="both"/>
        <w:rPr>
          <w:rFonts w:ascii="Arial" w:hAnsi="Arial" w:cs="Arial"/>
          <w:sz w:val="24"/>
          <w:szCs w:val="24"/>
        </w:rPr>
      </w:pPr>
    </w:p>
    <w:p w14:paraId="0833B11C" w14:textId="77777777" w:rsidR="008F3244" w:rsidRPr="00125276" w:rsidRDefault="008F3244" w:rsidP="00E7552D">
      <w:pPr>
        <w:spacing w:after="0" w:line="24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20"/>
          <w:sz w:val="24"/>
          <w:szCs w:val="24"/>
        </w:rPr>
        <w:t xml:space="preserve"> </w:t>
      </w:r>
      <w:r w:rsidRPr="00125276">
        <w:rPr>
          <w:rFonts w:ascii="Arial" w:eastAsia="Arial" w:hAnsi="Arial" w:cs="Arial"/>
          <w:sz w:val="24"/>
          <w:szCs w:val="24"/>
        </w:rPr>
        <w:t>S</w:t>
      </w:r>
      <w:r w:rsidRPr="00125276">
        <w:rPr>
          <w:rFonts w:ascii="Arial" w:eastAsia="Arial" w:hAnsi="Arial" w:cs="Arial"/>
          <w:spacing w:val="-1"/>
          <w:sz w:val="24"/>
          <w:szCs w:val="24"/>
        </w:rPr>
        <w:t>u</w:t>
      </w:r>
      <w:r w:rsidRPr="00125276">
        <w:rPr>
          <w:rFonts w:ascii="Arial" w:eastAsia="Arial" w:hAnsi="Arial" w:cs="Arial"/>
          <w:sz w:val="24"/>
          <w:szCs w:val="24"/>
        </w:rPr>
        <w:t>cc</w:t>
      </w:r>
      <w:r w:rsidRPr="00125276">
        <w:rPr>
          <w:rFonts w:ascii="Arial" w:eastAsia="Arial" w:hAnsi="Arial" w:cs="Arial"/>
          <w:spacing w:val="-1"/>
          <w:sz w:val="24"/>
          <w:szCs w:val="24"/>
        </w:rPr>
        <w:t>io</w:t>
      </w:r>
      <w:r w:rsidRPr="00125276">
        <w:rPr>
          <w:rFonts w:ascii="Arial" w:eastAsia="Arial" w:hAnsi="Arial" w:cs="Arial"/>
          <w:spacing w:val="2"/>
          <w:sz w:val="24"/>
          <w:szCs w:val="24"/>
        </w:rPr>
        <w:t>n</w:t>
      </w:r>
      <w:r w:rsidRPr="00125276">
        <w:rPr>
          <w:rFonts w:ascii="Arial" w:eastAsia="Arial" w:hAnsi="Arial" w:cs="Arial"/>
          <w:spacing w:val="-1"/>
          <w:sz w:val="24"/>
          <w:szCs w:val="24"/>
        </w:rPr>
        <w:t>a</w:t>
      </w:r>
      <w:r w:rsidRPr="00125276">
        <w:rPr>
          <w:rFonts w:ascii="Arial" w:eastAsia="Arial" w:hAnsi="Arial" w:cs="Arial"/>
          <w:spacing w:val="2"/>
          <w:sz w:val="24"/>
          <w:szCs w:val="24"/>
        </w:rPr>
        <w:t>d</w:t>
      </w:r>
      <w:r w:rsidRPr="00125276">
        <w:rPr>
          <w:rFonts w:ascii="Arial" w:eastAsia="Arial" w:hAnsi="Arial" w:cs="Arial"/>
          <w:spacing w:val="-1"/>
          <w:sz w:val="24"/>
          <w:szCs w:val="24"/>
        </w:rPr>
        <w:t>o</w:t>
      </w:r>
      <w:r w:rsidRPr="00125276">
        <w:rPr>
          <w:rFonts w:ascii="Arial" w:eastAsia="Arial" w:hAnsi="Arial" w:cs="Arial"/>
          <w:sz w:val="24"/>
          <w:szCs w:val="24"/>
        </w:rPr>
        <w:t>r</w:t>
      </w:r>
      <w:r w:rsidRPr="00125276">
        <w:rPr>
          <w:rFonts w:ascii="Arial" w:eastAsia="Arial" w:hAnsi="Arial" w:cs="Arial"/>
          <w:spacing w:val="-1"/>
          <w:sz w:val="24"/>
          <w:szCs w:val="24"/>
        </w:rPr>
        <w:t>e</w:t>
      </w:r>
      <w:r w:rsidRPr="00125276">
        <w:rPr>
          <w:rFonts w:ascii="Arial" w:eastAsia="Arial" w:hAnsi="Arial" w:cs="Arial"/>
          <w:sz w:val="24"/>
          <w:szCs w:val="24"/>
        </w:rPr>
        <w:t>s</w:t>
      </w:r>
    </w:p>
    <w:p w14:paraId="421E211D" w14:textId="77777777" w:rsidR="008F3244" w:rsidRPr="00125276" w:rsidRDefault="008F3244" w:rsidP="00E7552D">
      <w:pPr>
        <w:spacing w:before="6" w:after="0" w:line="240" w:lineRule="auto"/>
        <w:jc w:val="both"/>
        <w:rPr>
          <w:rFonts w:ascii="Arial" w:hAnsi="Arial" w:cs="Arial"/>
          <w:sz w:val="24"/>
          <w:szCs w:val="24"/>
        </w:rPr>
      </w:pPr>
    </w:p>
    <w:p w14:paraId="18E93A3E" w14:textId="77777777" w:rsidR="008F3244" w:rsidRPr="00125276" w:rsidRDefault="008F3244" w:rsidP="00E7552D">
      <w:pPr>
        <w:spacing w:after="0" w:line="24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20"/>
          <w:sz w:val="24"/>
          <w:szCs w:val="24"/>
        </w:rPr>
        <w:t xml:space="preserve"> </w:t>
      </w:r>
      <w:r w:rsidRPr="00125276">
        <w:rPr>
          <w:rFonts w:ascii="Arial" w:eastAsia="Arial" w:hAnsi="Arial" w:cs="Arial"/>
          <w:sz w:val="24"/>
          <w:szCs w:val="24"/>
        </w:rPr>
        <w:t>B</w:t>
      </w:r>
      <w:r w:rsidRPr="00125276">
        <w:rPr>
          <w:rFonts w:ascii="Arial" w:eastAsia="Arial" w:hAnsi="Arial" w:cs="Arial"/>
          <w:spacing w:val="-1"/>
          <w:sz w:val="24"/>
          <w:szCs w:val="24"/>
        </w:rPr>
        <w:t>o</w:t>
      </w:r>
      <w:r w:rsidRPr="00125276">
        <w:rPr>
          <w:rFonts w:ascii="Arial" w:eastAsia="Arial" w:hAnsi="Arial" w:cs="Arial"/>
          <w:sz w:val="24"/>
          <w:szCs w:val="24"/>
        </w:rPr>
        <w:t>m</w:t>
      </w:r>
      <w:r w:rsidRPr="00125276">
        <w:rPr>
          <w:rFonts w:ascii="Arial" w:eastAsia="Arial" w:hAnsi="Arial" w:cs="Arial"/>
          <w:spacing w:val="-1"/>
          <w:sz w:val="24"/>
          <w:szCs w:val="24"/>
        </w:rPr>
        <w:t>ba</w:t>
      </w:r>
      <w:r w:rsidRPr="00125276">
        <w:rPr>
          <w:rFonts w:ascii="Arial" w:eastAsia="Arial" w:hAnsi="Arial" w:cs="Arial"/>
          <w:sz w:val="24"/>
          <w:szCs w:val="24"/>
        </w:rPr>
        <w:t>s</w:t>
      </w:r>
      <w:r w:rsidRPr="00125276">
        <w:rPr>
          <w:rFonts w:ascii="Arial" w:eastAsia="Arial" w:hAnsi="Arial" w:cs="Arial"/>
          <w:spacing w:val="1"/>
          <w:sz w:val="24"/>
          <w:szCs w:val="24"/>
        </w:rPr>
        <w:t xml:space="preserve"> </w:t>
      </w:r>
      <w:r w:rsidRPr="00125276">
        <w:rPr>
          <w:rFonts w:ascii="Arial" w:eastAsia="Arial" w:hAnsi="Arial" w:cs="Arial"/>
          <w:spacing w:val="2"/>
          <w:sz w:val="24"/>
          <w:szCs w:val="24"/>
        </w:rPr>
        <w:t>d</w:t>
      </w:r>
      <w:r w:rsidRPr="00125276">
        <w:rPr>
          <w:rFonts w:ascii="Arial" w:eastAsia="Arial" w:hAnsi="Arial" w:cs="Arial"/>
          <w:sz w:val="24"/>
          <w:szCs w:val="24"/>
        </w:rPr>
        <w:t xml:space="preserve">e </w:t>
      </w:r>
      <w:r w:rsidRPr="00125276">
        <w:rPr>
          <w:rFonts w:ascii="Arial" w:eastAsia="Arial" w:hAnsi="Arial" w:cs="Arial"/>
          <w:spacing w:val="-1"/>
          <w:sz w:val="24"/>
          <w:szCs w:val="24"/>
        </w:rPr>
        <w:t>in</w:t>
      </w:r>
      <w:r w:rsidRPr="00125276">
        <w:rPr>
          <w:rFonts w:ascii="Arial" w:eastAsia="Arial" w:hAnsi="Arial" w:cs="Arial"/>
          <w:spacing w:val="1"/>
          <w:sz w:val="24"/>
          <w:szCs w:val="24"/>
        </w:rPr>
        <w:t>f</w:t>
      </w:r>
      <w:r w:rsidRPr="00125276">
        <w:rPr>
          <w:rFonts w:ascii="Arial" w:eastAsia="Arial" w:hAnsi="Arial" w:cs="Arial"/>
          <w:spacing w:val="-1"/>
          <w:sz w:val="24"/>
          <w:szCs w:val="24"/>
        </w:rPr>
        <w:t>u</w:t>
      </w:r>
      <w:r w:rsidRPr="00125276">
        <w:rPr>
          <w:rFonts w:ascii="Arial" w:eastAsia="Arial" w:hAnsi="Arial" w:cs="Arial"/>
          <w:sz w:val="24"/>
          <w:szCs w:val="24"/>
        </w:rPr>
        <w:t>s</w:t>
      </w:r>
      <w:r w:rsidRPr="00125276">
        <w:rPr>
          <w:rFonts w:ascii="Arial" w:eastAsia="Arial" w:hAnsi="Arial" w:cs="Arial"/>
          <w:spacing w:val="2"/>
          <w:sz w:val="24"/>
          <w:szCs w:val="24"/>
        </w:rPr>
        <w:t>i</w:t>
      </w:r>
      <w:r w:rsidRPr="00125276">
        <w:rPr>
          <w:rFonts w:ascii="Arial" w:eastAsia="Arial" w:hAnsi="Arial" w:cs="Arial"/>
          <w:spacing w:val="-1"/>
          <w:sz w:val="24"/>
          <w:szCs w:val="24"/>
        </w:rPr>
        <w:t>ó</w:t>
      </w:r>
      <w:r w:rsidRPr="00125276">
        <w:rPr>
          <w:rFonts w:ascii="Arial" w:eastAsia="Arial" w:hAnsi="Arial" w:cs="Arial"/>
          <w:sz w:val="24"/>
          <w:szCs w:val="24"/>
        </w:rPr>
        <w:t>n</w:t>
      </w:r>
    </w:p>
    <w:p w14:paraId="466C14CB" w14:textId="77777777" w:rsidR="008F3244" w:rsidRPr="00125276" w:rsidRDefault="008F3244" w:rsidP="00E7552D">
      <w:pPr>
        <w:spacing w:after="0" w:line="240" w:lineRule="auto"/>
        <w:jc w:val="both"/>
        <w:rPr>
          <w:rFonts w:ascii="Arial" w:hAnsi="Arial" w:cs="Arial"/>
          <w:sz w:val="24"/>
          <w:szCs w:val="24"/>
        </w:rPr>
      </w:pPr>
    </w:p>
    <w:p w14:paraId="3B669965" w14:textId="77777777" w:rsidR="008F3244" w:rsidRPr="00125276" w:rsidRDefault="008F3244" w:rsidP="00E7552D">
      <w:pPr>
        <w:spacing w:after="0" w:line="24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20"/>
          <w:sz w:val="24"/>
          <w:szCs w:val="24"/>
        </w:rPr>
        <w:t xml:space="preserve"> </w:t>
      </w:r>
      <w:r w:rsidRPr="00125276">
        <w:rPr>
          <w:rFonts w:ascii="Arial" w:eastAsia="Arial" w:hAnsi="Arial" w:cs="Arial"/>
          <w:spacing w:val="-1"/>
          <w:sz w:val="24"/>
          <w:szCs w:val="24"/>
        </w:rPr>
        <w:t>De</w:t>
      </w:r>
      <w:r w:rsidRPr="00125276">
        <w:rPr>
          <w:rFonts w:ascii="Arial" w:eastAsia="Arial" w:hAnsi="Arial" w:cs="Arial"/>
          <w:sz w:val="24"/>
          <w:szCs w:val="24"/>
        </w:rPr>
        <w:t>s</w:t>
      </w:r>
      <w:r w:rsidRPr="00125276">
        <w:rPr>
          <w:rFonts w:ascii="Arial" w:eastAsia="Arial" w:hAnsi="Arial" w:cs="Arial"/>
          <w:spacing w:val="1"/>
          <w:sz w:val="24"/>
          <w:szCs w:val="24"/>
        </w:rPr>
        <w:t>f</w:t>
      </w:r>
      <w:r w:rsidRPr="00125276">
        <w:rPr>
          <w:rFonts w:ascii="Arial" w:eastAsia="Arial" w:hAnsi="Arial" w:cs="Arial"/>
          <w:spacing w:val="-1"/>
          <w:sz w:val="24"/>
          <w:szCs w:val="24"/>
        </w:rPr>
        <w:t>ib</w:t>
      </w:r>
      <w:r w:rsidRPr="00125276">
        <w:rPr>
          <w:rFonts w:ascii="Arial" w:eastAsia="Arial" w:hAnsi="Arial" w:cs="Arial"/>
          <w:sz w:val="24"/>
          <w:szCs w:val="24"/>
        </w:rPr>
        <w:t>r</w:t>
      </w:r>
      <w:r w:rsidRPr="00125276">
        <w:rPr>
          <w:rFonts w:ascii="Arial" w:eastAsia="Arial" w:hAnsi="Arial" w:cs="Arial"/>
          <w:spacing w:val="3"/>
          <w:sz w:val="24"/>
          <w:szCs w:val="24"/>
        </w:rPr>
        <w:t>i</w:t>
      </w:r>
      <w:r w:rsidRPr="00125276">
        <w:rPr>
          <w:rFonts w:ascii="Arial" w:eastAsia="Arial" w:hAnsi="Arial" w:cs="Arial"/>
          <w:spacing w:val="-1"/>
          <w:sz w:val="24"/>
          <w:szCs w:val="24"/>
        </w:rPr>
        <w:t>la</w:t>
      </w:r>
      <w:r w:rsidRPr="00125276">
        <w:rPr>
          <w:rFonts w:ascii="Arial" w:eastAsia="Arial" w:hAnsi="Arial" w:cs="Arial"/>
          <w:spacing w:val="2"/>
          <w:sz w:val="24"/>
          <w:szCs w:val="24"/>
        </w:rPr>
        <w:t>d</w:t>
      </w:r>
      <w:r w:rsidRPr="00125276">
        <w:rPr>
          <w:rFonts w:ascii="Arial" w:eastAsia="Arial" w:hAnsi="Arial" w:cs="Arial"/>
          <w:spacing w:val="-1"/>
          <w:sz w:val="24"/>
          <w:szCs w:val="24"/>
        </w:rPr>
        <w:t>o</w:t>
      </w:r>
      <w:r w:rsidRPr="00125276">
        <w:rPr>
          <w:rFonts w:ascii="Arial" w:eastAsia="Arial" w:hAnsi="Arial" w:cs="Arial"/>
          <w:sz w:val="24"/>
          <w:szCs w:val="24"/>
        </w:rPr>
        <w:t>r</w:t>
      </w:r>
    </w:p>
    <w:p w14:paraId="6A1795E0" w14:textId="77777777" w:rsidR="008F3244" w:rsidRPr="00125276" w:rsidRDefault="008F3244" w:rsidP="00E7552D">
      <w:pPr>
        <w:spacing w:before="10" w:after="0" w:line="240" w:lineRule="auto"/>
        <w:jc w:val="both"/>
        <w:rPr>
          <w:rFonts w:ascii="Arial" w:hAnsi="Arial" w:cs="Arial"/>
          <w:sz w:val="24"/>
          <w:szCs w:val="24"/>
        </w:rPr>
      </w:pPr>
    </w:p>
    <w:p w14:paraId="25DD9894" w14:textId="77777777" w:rsidR="008F3244" w:rsidRPr="00125276" w:rsidRDefault="008F3244" w:rsidP="00E7552D">
      <w:pPr>
        <w:spacing w:after="0" w:line="24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20"/>
          <w:sz w:val="24"/>
          <w:szCs w:val="24"/>
        </w:rPr>
        <w:t xml:space="preserve"> </w:t>
      </w:r>
      <w:r w:rsidRPr="00125276">
        <w:rPr>
          <w:rFonts w:ascii="Arial" w:eastAsia="Arial" w:hAnsi="Arial" w:cs="Arial"/>
          <w:sz w:val="24"/>
          <w:szCs w:val="24"/>
        </w:rPr>
        <w:t>E</w:t>
      </w:r>
      <w:r w:rsidRPr="00125276">
        <w:rPr>
          <w:rFonts w:ascii="Arial" w:eastAsia="Arial" w:hAnsi="Arial" w:cs="Arial"/>
          <w:spacing w:val="-1"/>
          <w:sz w:val="24"/>
          <w:szCs w:val="24"/>
        </w:rPr>
        <w:t>le</w:t>
      </w:r>
      <w:r w:rsidRPr="00125276">
        <w:rPr>
          <w:rFonts w:ascii="Arial" w:eastAsia="Arial" w:hAnsi="Arial" w:cs="Arial"/>
          <w:sz w:val="24"/>
          <w:szCs w:val="24"/>
        </w:rPr>
        <w:t>c</w:t>
      </w:r>
      <w:r w:rsidRPr="00125276">
        <w:rPr>
          <w:rFonts w:ascii="Arial" w:eastAsia="Arial" w:hAnsi="Arial" w:cs="Arial"/>
          <w:spacing w:val="1"/>
          <w:sz w:val="24"/>
          <w:szCs w:val="24"/>
        </w:rPr>
        <w:t>t</w:t>
      </w:r>
      <w:r w:rsidRPr="00125276">
        <w:rPr>
          <w:rFonts w:ascii="Arial" w:eastAsia="Arial" w:hAnsi="Arial" w:cs="Arial"/>
          <w:sz w:val="24"/>
          <w:szCs w:val="24"/>
        </w:rPr>
        <w:t>r</w:t>
      </w:r>
      <w:r w:rsidRPr="00125276">
        <w:rPr>
          <w:rFonts w:ascii="Arial" w:eastAsia="Arial" w:hAnsi="Arial" w:cs="Arial"/>
          <w:spacing w:val="-1"/>
          <w:sz w:val="24"/>
          <w:szCs w:val="24"/>
        </w:rPr>
        <w:t>o</w:t>
      </w:r>
      <w:r w:rsidRPr="00125276">
        <w:rPr>
          <w:rFonts w:ascii="Arial" w:eastAsia="Arial" w:hAnsi="Arial" w:cs="Arial"/>
          <w:sz w:val="24"/>
          <w:szCs w:val="24"/>
        </w:rPr>
        <w:t>c</w:t>
      </w:r>
      <w:r w:rsidRPr="00125276">
        <w:rPr>
          <w:rFonts w:ascii="Arial" w:eastAsia="Arial" w:hAnsi="Arial" w:cs="Arial"/>
          <w:spacing w:val="-1"/>
          <w:sz w:val="24"/>
          <w:szCs w:val="24"/>
        </w:rPr>
        <w:t>a</w:t>
      </w:r>
      <w:r w:rsidRPr="00125276">
        <w:rPr>
          <w:rFonts w:ascii="Arial" w:eastAsia="Arial" w:hAnsi="Arial" w:cs="Arial"/>
          <w:sz w:val="24"/>
          <w:szCs w:val="24"/>
        </w:rPr>
        <w:t>r</w:t>
      </w:r>
      <w:r w:rsidRPr="00125276">
        <w:rPr>
          <w:rFonts w:ascii="Arial" w:eastAsia="Arial" w:hAnsi="Arial" w:cs="Arial"/>
          <w:spacing w:val="2"/>
          <w:sz w:val="24"/>
          <w:szCs w:val="24"/>
        </w:rPr>
        <w:t>d</w:t>
      </w:r>
      <w:r w:rsidRPr="00125276">
        <w:rPr>
          <w:rFonts w:ascii="Arial" w:eastAsia="Arial" w:hAnsi="Arial" w:cs="Arial"/>
          <w:spacing w:val="-1"/>
          <w:sz w:val="24"/>
          <w:szCs w:val="24"/>
        </w:rPr>
        <w:t>i</w:t>
      </w:r>
      <w:r w:rsidRPr="00125276">
        <w:rPr>
          <w:rFonts w:ascii="Arial" w:eastAsia="Arial" w:hAnsi="Arial" w:cs="Arial"/>
          <w:spacing w:val="2"/>
          <w:sz w:val="24"/>
          <w:szCs w:val="24"/>
        </w:rPr>
        <w:t>ó</w:t>
      </w:r>
      <w:r w:rsidRPr="00125276">
        <w:rPr>
          <w:rFonts w:ascii="Arial" w:eastAsia="Arial" w:hAnsi="Arial" w:cs="Arial"/>
          <w:spacing w:val="-1"/>
          <w:sz w:val="24"/>
          <w:szCs w:val="24"/>
        </w:rPr>
        <w:t>g</w:t>
      </w:r>
      <w:r w:rsidRPr="00125276">
        <w:rPr>
          <w:rFonts w:ascii="Arial" w:eastAsia="Arial" w:hAnsi="Arial" w:cs="Arial"/>
          <w:sz w:val="24"/>
          <w:szCs w:val="24"/>
        </w:rPr>
        <w:t>r</w:t>
      </w:r>
      <w:r w:rsidRPr="00125276">
        <w:rPr>
          <w:rFonts w:ascii="Arial" w:eastAsia="Arial" w:hAnsi="Arial" w:cs="Arial"/>
          <w:spacing w:val="-1"/>
          <w:sz w:val="24"/>
          <w:szCs w:val="24"/>
        </w:rPr>
        <w:t>a</w:t>
      </w:r>
      <w:r w:rsidRPr="00125276">
        <w:rPr>
          <w:rFonts w:ascii="Arial" w:eastAsia="Arial" w:hAnsi="Arial" w:cs="Arial"/>
          <w:spacing w:val="1"/>
          <w:sz w:val="24"/>
          <w:szCs w:val="24"/>
        </w:rPr>
        <w:t>f</w:t>
      </w:r>
      <w:r w:rsidRPr="00125276">
        <w:rPr>
          <w:rFonts w:ascii="Arial" w:eastAsia="Arial" w:hAnsi="Arial" w:cs="Arial"/>
          <w:sz w:val="24"/>
          <w:szCs w:val="24"/>
        </w:rPr>
        <w:t>o</w:t>
      </w:r>
    </w:p>
    <w:p w14:paraId="41333650" w14:textId="77777777" w:rsidR="008F3244" w:rsidRPr="00125276" w:rsidRDefault="008F3244" w:rsidP="00E7552D">
      <w:pPr>
        <w:spacing w:before="6" w:after="0" w:line="240" w:lineRule="auto"/>
        <w:jc w:val="both"/>
        <w:rPr>
          <w:rFonts w:ascii="Arial" w:hAnsi="Arial" w:cs="Arial"/>
          <w:sz w:val="24"/>
          <w:szCs w:val="24"/>
        </w:rPr>
      </w:pPr>
    </w:p>
    <w:p w14:paraId="64B77F04" w14:textId="77777777" w:rsidR="008F3244" w:rsidRPr="00125276" w:rsidRDefault="008F3244" w:rsidP="00E7552D">
      <w:pPr>
        <w:spacing w:after="0" w:line="24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20"/>
          <w:sz w:val="24"/>
          <w:szCs w:val="24"/>
        </w:rPr>
        <w:t xml:space="preserve"> </w:t>
      </w:r>
      <w:r w:rsidRPr="00125276">
        <w:rPr>
          <w:rFonts w:ascii="Arial" w:eastAsia="Arial" w:hAnsi="Arial" w:cs="Arial"/>
          <w:sz w:val="24"/>
          <w:szCs w:val="24"/>
        </w:rPr>
        <w:t>M</w:t>
      </w:r>
      <w:r w:rsidRPr="00125276">
        <w:rPr>
          <w:rFonts w:ascii="Arial" w:eastAsia="Arial" w:hAnsi="Arial" w:cs="Arial"/>
          <w:spacing w:val="-1"/>
          <w:sz w:val="24"/>
          <w:szCs w:val="24"/>
        </w:rPr>
        <w:t>oni</w:t>
      </w:r>
      <w:r w:rsidRPr="00125276">
        <w:rPr>
          <w:rFonts w:ascii="Arial" w:eastAsia="Arial" w:hAnsi="Arial" w:cs="Arial"/>
          <w:spacing w:val="1"/>
          <w:sz w:val="24"/>
          <w:szCs w:val="24"/>
        </w:rPr>
        <w:t>t</w:t>
      </w:r>
      <w:r w:rsidRPr="00125276">
        <w:rPr>
          <w:rFonts w:ascii="Arial" w:eastAsia="Arial" w:hAnsi="Arial" w:cs="Arial"/>
          <w:spacing w:val="-1"/>
          <w:sz w:val="24"/>
          <w:szCs w:val="24"/>
        </w:rPr>
        <w:t>o</w:t>
      </w:r>
      <w:r w:rsidRPr="00125276">
        <w:rPr>
          <w:rFonts w:ascii="Arial" w:eastAsia="Arial" w:hAnsi="Arial" w:cs="Arial"/>
          <w:sz w:val="24"/>
          <w:szCs w:val="24"/>
        </w:rPr>
        <w:t>r</w:t>
      </w:r>
      <w:r w:rsidRPr="00125276">
        <w:rPr>
          <w:rFonts w:ascii="Arial" w:eastAsia="Arial" w:hAnsi="Arial" w:cs="Arial"/>
          <w:spacing w:val="1"/>
          <w:sz w:val="24"/>
          <w:szCs w:val="24"/>
        </w:rPr>
        <w:t xml:space="preserve"> </w:t>
      </w:r>
      <w:r w:rsidRPr="00125276">
        <w:rPr>
          <w:rFonts w:ascii="Arial" w:eastAsia="Arial" w:hAnsi="Arial" w:cs="Arial"/>
          <w:spacing w:val="-1"/>
          <w:sz w:val="24"/>
          <w:szCs w:val="24"/>
        </w:rPr>
        <w:t>d</w:t>
      </w:r>
      <w:r w:rsidRPr="00125276">
        <w:rPr>
          <w:rFonts w:ascii="Arial" w:eastAsia="Arial" w:hAnsi="Arial" w:cs="Arial"/>
          <w:sz w:val="24"/>
          <w:szCs w:val="24"/>
        </w:rPr>
        <w:t>e s</w:t>
      </w:r>
      <w:r w:rsidRPr="00125276">
        <w:rPr>
          <w:rFonts w:ascii="Arial" w:eastAsia="Arial" w:hAnsi="Arial" w:cs="Arial"/>
          <w:spacing w:val="2"/>
          <w:sz w:val="24"/>
          <w:szCs w:val="24"/>
        </w:rPr>
        <w:t>i</w:t>
      </w:r>
      <w:r w:rsidRPr="00125276">
        <w:rPr>
          <w:rFonts w:ascii="Arial" w:eastAsia="Arial" w:hAnsi="Arial" w:cs="Arial"/>
          <w:spacing w:val="-1"/>
          <w:sz w:val="24"/>
          <w:szCs w:val="24"/>
        </w:rPr>
        <w:t>g</w:t>
      </w:r>
      <w:r w:rsidRPr="00125276">
        <w:rPr>
          <w:rFonts w:ascii="Arial" w:eastAsia="Arial" w:hAnsi="Arial" w:cs="Arial"/>
          <w:spacing w:val="2"/>
          <w:sz w:val="24"/>
          <w:szCs w:val="24"/>
        </w:rPr>
        <w:t>n</w:t>
      </w:r>
      <w:r w:rsidRPr="00125276">
        <w:rPr>
          <w:rFonts w:ascii="Arial" w:eastAsia="Arial" w:hAnsi="Arial" w:cs="Arial"/>
          <w:spacing w:val="-1"/>
          <w:sz w:val="24"/>
          <w:szCs w:val="24"/>
        </w:rPr>
        <w:t>o</w:t>
      </w:r>
      <w:r w:rsidRPr="00125276">
        <w:rPr>
          <w:rFonts w:ascii="Arial" w:eastAsia="Arial" w:hAnsi="Arial" w:cs="Arial"/>
          <w:sz w:val="24"/>
          <w:szCs w:val="24"/>
        </w:rPr>
        <w:t>s</w:t>
      </w:r>
      <w:r w:rsidRPr="00125276">
        <w:rPr>
          <w:rFonts w:ascii="Arial" w:eastAsia="Arial" w:hAnsi="Arial" w:cs="Arial"/>
          <w:spacing w:val="1"/>
          <w:sz w:val="24"/>
          <w:szCs w:val="24"/>
        </w:rPr>
        <w:t xml:space="preserve"> </w:t>
      </w:r>
      <w:r w:rsidRPr="00125276">
        <w:rPr>
          <w:rFonts w:ascii="Arial" w:eastAsia="Arial" w:hAnsi="Arial" w:cs="Arial"/>
          <w:sz w:val="24"/>
          <w:szCs w:val="24"/>
        </w:rPr>
        <w:t>v</w:t>
      </w:r>
      <w:r w:rsidRPr="00125276">
        <w:rPr>
          <w:rFonts w:ascii="Arial" w:eastAsia="Arial" w:hAnsi="Arial" w:cs="Arial"/>
          <w:spacing w:val="-1"/>
          <w:sz w:val="24"/>
          <w:szCs w:val="24"/>
        </w:rPr>
        <w:t>i</w:t>
      </w:r>
      <w:r w:rsidRPr="00125276">
        <w:rPr>
          <w:rFonts w:ascii="Arial" w:eastAsia="Arial" w:hAnsi="Arial" w:cs="Arial"/>
          <w:spacing w:val="1"/>
          <w:sz w:val="24"/>
          <w:szCs w:val="24"/>
        </w:rPr>
        <w:t>t</w:t>
      </w:r>
      <w:r w:rsidRPr="00125276">
        <w:rPr>
          <w:rFonts w:ascii="Arial" w:eastAsia="Arial" w:hAnsi="Arial" w:cs="Arial"/>
          <w:spacing w:val="-1"/>
          <w:sz w:val="24"/>
          <w:szCs w:val="24"/>
        </w:rPr>
        <w:t>ale</w:t>
      </w:r>
      <w:r w:rsidRPr="00125276">
        <w:rPr>
          <w:rFonts w:ascii="Arial" w:eastAsia="Arial" w:hAnsi="Arial" w:cs="Arial"/>
          <w:sz w:val="24"/>
          <w:szCs w:val="24"/>
        </w:rPr>
        <w:t>s</w:t>
      </w:r>
    </w:p>
    <w:p w14:paraId="6E90A221" w14:textId="77777777" w:rsidR="008F3244" w:rsidRPr="00125276" w:rsidRDefault="008F3244" w:rsidP="00E7552D">
      <w:pPr>
        <w:spacing w:before="10" w:after="0" w:line="240" w:lineRule="auto"/>
        <w:jc w:val="both"/>
        <w:rPr>
          <w:rFonts w:ascii="Arial" w:hAnsi="Arial" w:cs="Arial"/>
          <w:sz w:val="24"/>
          <w:szCs w:val="24"/>
        </w:rPr>
      </w:pPr>
    </w:p>
    <w:p w14:paraId="3DA8B87C" w14:textId="77777777" w:rsidR="008F3244" w:rsidRPr="00125276" w:rsidRDefault="008F3244" w:rsidP="00E7552D">
      <w:pPr>
        <w:spacing w:after="0" w:line="24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20"/>
          <w:sz w:val="24"/>
          <w:szCs w:val="24"/>
        </w:rPr>
        <w:t xml:space="preserve"> </w:t>
      </w:r>
      <w:r w:rsidRPr="00125276">
        <w:rPr>
          <w:rFonts w:ascii="Arial" w:eastAsia="Arial" w:hAnsi="Arial" w:cs="Arial"/>
          <w:sz w:val="24"/>
          <w:szCs w:val="24"/>
        </w:rPr>
        <w:t>M</w:t>
      </w:r>
      <w:r w:rsidRPr="00125276">
        <w:rPr>
          <w:rFonts w:ascii="Arial" w:eastAsia="Arial" w:hAnsi="Arial" w:cs="Arial"/>
          <w:spacing w:val="-1"/>
          <w:sz w:val="24"/>
          <w:szCs w:val="24"/>
        </w:rPr>
        <w:t>oni</w:t>
      </w:r>
      <w:r w:rsidRPr="00125276">
        <w:rPr>
          <w:rFonts w:ascii="Arial" w:eastAsia="Arial" w:hAnsi="Arial" w:cs="Arial"/>
          <w:spacing w:val="1"/>
          <w:sz w:val="24"/>
          <w:szCs w:val="24"/>
        </w:rPr>
        <w:t>t</w:t>
      </w:r>
      <w:r w:rsidRPr="00125276">
        <w:rPr>
          <w:rFonts w:ascii="Arial" w:eastAsia="Arial" w:hAnsi="Arial" w:cs="Arial"/>
          <w:spacing w:val="-1"/>
          <w:sz w:val="24"/>
          <w:szCs w:val="24"/>
        </w:rPr>
        <w:t>o</w:t>
      </w:r>
      <w:r w:rsidRPr="00125276">
        <w:rPr>
          <w:rFonts w:ascii="Arial" w:eastAsia="Arial" w:hAnsi="Arial" w:cs="Arial"/>
          <w:sz w:val="24"/>
          <w:szCs w:val="24"/>
        </w:rPr>
        <w:t>r</w:t>
      </w:r>
      <w:r w:rsidRPr="00125276">
        <w:rPr>
          <w:rFonts w:ascii="Arial" w:eastAsia="Arial" w:hAnsi="Arial" w:cs="Arial"/>
          <w:spacing w:val="1"/>
          <w:sz w:val="24"/>
          <w:szCs w:val="24"/>
        </w:rPr>
        <w:t xml:space="preserve"> </w:t>
      </w:r>
      <w:r w:rsidRPr="00125276">
        <w:rPr>
          <w:rFonts w:ascii="Arial" w:eastAsia="Arial" w:hAnsi="Arial" w:cs="Arial"/>
          <w:sz w:val="24"/>
          <w:szCs w:val="24"/>
        </w:rPr>
        <w:t>m</w:t>
      </w:r>
      <w:r w:rsidRPr="00125276">
        <w:rPr>
          <w:rFonts w:ascii="Arial" w:eastAsia="Arial" w:hAnsi="Arial" w:cs="Arial"/>
          <w:spacing w:val="-1"/>
          <w:sz w:val="24"/>
          <w:szCs w:val="24"/>
        </w:rPr>
        <w:t>a</w:t>
      </w:r>
      <w:r w:rsidRPr="00125276">
        <w:rPr>
          <w:rFonts w:ascii="Arial" w:eastAsia="Arial" w:hAnsi="Arial" w:cs="Arial"/>
          <w:spacing w:val="1"/>
          <w:sz w:val="24"/>
          <w:szCs w:val="24"/>
        </w:rPr>
        <w:t>t</w:t>
      </w:r>
      <w:r w:rsidRPr="00125276">
        <w:rPr>
          <w:rFonts w:ascii="Arial" w:eastAsia="Arial" w:hAnsi="Arial" w:cs="Arial"/>
          <w:spacing w:val="-1"/>
          <w:sz w:val="24"/>
          <w:szCs w:val="24"/>
        </w:rPr>
        <w:t>e</w:t>
      </w:r>
      <w:r w:rsidRPr="00125276">
        <w:rPr>
          <w:rFonts w:ascii="Arial" w:eastAsia="Arial" w:hAnsi="Arial" w:cs="Arial"/>
          <w:sz w:val="24"/>
          <w:szCs w:val="24"/>
        </w:rPr>
        <w:t>r</w:t>
      </w:r>
      <w:r w:rsidRPr="00125276">
        <w:rPr>
          <w:rFonts w:ascii="Arial" w:eastAsia="Arial" w:hAnsi="Arial" w:cs="Arial"/>
          <w:spacing w:val="2"/>
          <w:sz w:val="24"/>
          <w:szCs w:val="24"/>
        </w:rPr>
        <w:t>n</w:t>
      </w:r>
      <w:r w:rsidRPr="00125276">
        <w:rPr>
          <w:rFonts w:ascii="Arial" w:eastAsia="Arial" w:hAnsi="Arial" w:cs="Arial"/>
          <w:sz w:val="24"/>
          <w:szCs w:val="24"/>
        </w:rPr>
        <w:t xml:space="preserve">o </w:t>
      </w:r>
      <w:r w:rsidRPr="00125276">
        <w:rPr>
          <w:rFonts w:ascii="Arial" w:eastAsia="Arial" w:hAnsi="Arial" w:cs="Arial"/>
          <w:spacing w:val="1"/>
          <w:sz w:val="24"/>
          <w:szCs w:val="24"/>
        </w:rPr>
        <w:t>f</w:t>
      </w:r>
      <w:r w:rsidRPr="00125276">
        <w:rPr>
          <w:rFonts w:ascii="Arial" w:eastAsia="Arial" w:hAnsi="Arial" w:cs="Arial"/>
          <w:spacing w:val="-1"/>
          <w:sz w:val="24"/>
          <w:szCs w:val="24"/>
        </w:rPr>
        <w:t>e</w:t>
      </w:r>
      <w:r w:rsidRPr="00125276">
        <w:rPr>
          <w:rFonts w:ascii="Arial" w:eastAsia="Arial" w:hAnsi="Arial" w:cs="Arial"/>
          <w:spacing w:val="1"/>
          <w:sz w:val="24"/>
          <w:szCs w:val="24"/>
        </w:rPr>
        <w:t>t</w:t>
      </w:r>
      <w:r w:rsidRPr="00125276">
        <w:rPr>
          <w:rFonts w:ascii="Arial" w:eastAsia="Arial" w:hAnsi="Arial" w:cs="Arial"/>
          <w:spacing w:val="-1"/>
          <w:sz w:val="24"/>
          <w:szCs w:val="24"/>
        </w:rPr>
        <w:t>a</w:t>
      </w:r>
      <w:r w:rsidRPr="00125276">
        <w:rPr>
          <w:rFonts w:ascii="Arial" w:eastAsia="Arial" w:hAnsi="Arial" w:cs="Arial"/>
          <w:sz w:val="24"/>
          <w:szCs w:val="24"/>
        </w:rPr>
        <w:t>l</w:t>
      </w:r>
    </w:p>
    <w:p w14:paraId="0CBA477D" w14:textId="77777777" w:rsidR="008F3244" w:rsidRPr="00125276" w:rsidRDefault="008F3244" w:rsidP="00E7552D">
      <w:pPr>
        <w:spacing w:before="6" w:after="0" w:line="240" w:lineRule="auto"/>
        <w:jc w:val="both"/>
        <w:rPr>
          <w:rFonts w:ascii="Arial" w:hAnsi="Arial" w:cs="Arial"/>
          <w:sz w:val="24"/>
          <w:szCs w:val="24"/>
        </w:rPr>
      </w:pPr>
    </w:p>
    <w:p w14:paraId="6155431A" w14:textId="320A15AC" w:rsidR="008F3244" w:rsidRPr="00125276" w:rsidRDefault="008F3244" w:rsidP="00E7552D">
      <w:pPr>
        <w:spacing w:after="0" w:line="24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20"/>
          <w:sz w:val="24"/>
          <w:szCs w:val="24"/>
        </w:rPr>
        <w:t xml:space="preserve"> </w:t>
      </w:r>
      <w:r w:rsidR="00985B33" w:rsidRPr="00125276">
        <w:rPr>
          <w:rFonts w:ascii="Arial" w:eastAsia="Arial" w:hAnsi="Arial" w:cs="Arial"/>
          <w:spacing w:val="1"/>
          <w:sz w:val="24"/>
          <w:szCs w:val="24"/>
        </w:rPr>
        <w:t>O</w:t>
      </w:r>
      <w:r w:rsidR="00985B33" w:rsidRPr="00125276">
        <w:rPr>
          <w:rFonts w:ascii="Arial" w:eastAsia="Arial" w:hAnsi="Arial" w:cs="Arial"/>
          <w:sz w:val="24"/>
          <w:szCs w:val="24"/>
        </w:rPr>
        <w:t>x</w:t>
      </w:r>
      <w:r w:rsidR="00985B33" w:rsidRPr="00125276">
        <w:rPr>
          <w:rFonts w:ascii="Arial" w:eastAsia="Arial" w:hAnsi="Arial" w:cs="Arial"/>
          <w:spacing w:val="-1"/>
          <w:sz w:val="24"/>
          <w:szCs w:val="24"/>
        </w:rPr>
        <w:t>í</w:t>
      </w:r>
      <w:r w:rsidR="00985B33" w:rsidRPr="00125276">
        <w:rPr>
          <w:rFonts w:ascii="Arial" w:eastAsia="Arial" w:hAnsi="Arial" w:cs="Arial"/>
          <w:sz w:val="24"/>
          <w:szCs w:val="24"/>
        </w:rPr>
        <w:t>m</w:t>
      </w:r>
      <w:r w:rsidR="00985B33" w:rsidRPr="00125276">
        <w:rPr>
          <w:rFonts w:ascii="Arial" w:eastAsia="Arial" w:hAnsi="Arial" w:cs="Arial"/>
          <w:spacing w:val="-1"/>
          <w:sz w:val="24"/>
          <w:szCs w:val="24"/>
        </w:rPr>
        <w:t>e</w:t>
      </w:r>
      <w:r w:rsidR="00985B33" w:rsidRPr="00125276">
        <w:rPr>
          <w:rFonts w:ascii="Arial" w:eastAsia="Arial" w:hAnsi="Arial" w:cs="Arial"/>
          <w:spacing w:val="1"/>
          <w:sz w:val="24"/>
          <w:szCs w:val="24"/>
        </w:rPr>
        <w:t>t</w:t>
      </w:r>
      <w:r w:rsidR="00985B33" w:rsidRPr="00125276">
        <w:rPr>
          <w:rFonts w:ascii="Arial" w:eastAsia="Arial" w:hAnsi="Arial" w:cs="Arial"/>
          <w:sz w:val="24"/>
          <w:szCs w:val="24"/>
        </w:rPr>
        <w:t>ro</w:t>
      </w:r>
    </w:p>
    <w:p w14:paraId="1EFC1B3B" w14:textId="77777777" w:rsidR="008F3244" w:rsidRPr="00125276" w:rsidRDefault="008F3244" w:rsidP="00E7552D">
      <w:pPr>
        <w:spacing w:after="0" w:line="240" w:lineRule="auto"/>
        <w:jc w:val="both"/>
        <w:rPr>
          <w:rFonts w:ascii="Arial" w:hAnsi="Arial" w:cs="Arial"/>
          <w:sz w:val="24"/>
          <w:szCs w:val="24"/>
        </w:rPr>
      </w:pPr>
    </w:p>
    <w:p w14:paraId="48AD77A8" w14:textId="77777777" w:rsidR="008F3244" w:rsidRPr="00125276" w:rsidRDefault="008F3244" w:rsidP="00E7552D">
      <w:pPr>
        <w:spacing w:after="0" w:line="24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20"/>
          <w:sz w:val="24"/>
          <w:szCs w:val="24"/>
        </w:rPr>
        <w:t xml:space="preserve"> </w:t>
      </w:r>
      <w:r w:rsidRPr="00125276">
        <w:rPr>
          <w:rFonts w:ascii="Arial" w:eastAsia="Arial" w:hAnsi="Arial" w:cs="Arial"/>
          <w:spacing w:val="-1"/>
          <w:sz w:val="24"/>
          <w:szCs w:val="24"/>
        </w:rPr>
        <w:t>Con</w:t>
      </w:r>
      <w:r w:rsidRPr="00125276">
        <w:rPr>
          <w:rFonts w:ascii="Arial" w:eastAsia="Arial" w:hAnsi="Arial" w:cs="Arial"/>
          <w:spacing w:val="2"/>
          <w:sz w:val="24"/>
          <w:szCs w:val="24"/>
        </w:rPr>
        <w:t>d</w:t>
      </w:r>
      <w:r w:rsidRPr="00125276">
        <w:rPr>
          <w:rFonts w:ascii="Arial" w:eastAsia="Arial" w:hAnsi="Arial" w:cs="Arial"/>
          <w:spacing w:val="-1"/>
          <w:sz w:val="24"/>
          <w:szCs w:val="24"/>
        </w:rPr>
        <w:t>en</w:t>
      </w:r>
      <w:r w:rsidRPr="00125276">
        <w:rPr>
          <w:rFonts w:ascii="Arial" w:eastAsia="Arial" w:hAnsi="Arial" w:cs="Arial"/>
          <w:spacing w:val="4"/>
          <w:sz w:val="24"/>
          <w:szCs w:val="24"/>
        </w:rPr>
        <w:t>s</w:t>
      </w:r>
      <w:r w:rsidRPr="00125276">
        <w:rPr>
          <w:rFonts w:ascii="Arial" w:eastAsia="Arial" w:hAnsi="Arial" w:cs="Arial"/>
          <w:spacing w:val="-1"/>
          <w:sz w:val="24"/>
          <w:szCs w:val="24"/>
        </w:rPr>
        <w:t>ado</w:t>
      </w:r>
      <w:r w:rsidRPr="00125276">
        <w:rPr>
          <w:rFonts w:ascii="Arial" w:eastAsia="Arial" w:hAnsi="Arial" w:cs="Arial"/>
          <w:spacing w:val="4"/>
          <w:sz w:val="24"/>
          <w:szCs w:val="24"/>
        </w:rPr>
        <w:t>r</w:t>
      </w:r>
      <w:r w:rsidRPr="00125276">
        <w:rPr>
          <w:rFonts w:ascii="Arial" w:eastAsia="Arial" w:hAnsi="Arial" w:cs="Arial"/>
          <w:spacing w:val="-1"/>
          <w:sz w:val="24"/>
          <w:szCs w:val="24"/>
        </w:rPr>
        <w:t>e</w:t>
      </w:r>
      <w:r w:rsidRPr="00125276">
        <w:rPr>
          <w:rFonts w:ascii="Arial" w:eastAsia="Arial" w:hAnsi="Arial" w:cs="Arial"/>
          <w:sz w:val="24"/>
          <w:szCs w:val="24"/>
        </w:rPr>
        <w:t>s</w:t>
      </w:r>
      <w:r w:rsidRPr="00125276">
        <w:rPr>
          <w:rFonts w:ascii="Arial" w:eastAsia="Arial" w:hAnsi="Arial" w:cs="Arial"/>
          <w:spacing w:val="1"/>
          <w:sz w:val="24"/>
          <w:szCs w:val="24"/>
        </w:rPr>
        <w:t xml:space="preserve"> </w:t>
      </w:r>
      <w:r w:rsidRPr="00125276">
        <w:rPr>
          <w:rFonts w:ascii="Arial" w:eastAsia="Arial" w:hAnsi="Arial" w:cs="Arial"/>
          <w:spacing w:val="-1"/>
          <w:sz w:val="24"/>
          <w:szCs w:val="24"/>
        </w:rPr>
        <w:t>d</w:t>
      </w:r>
      <w:r w:rsidRPr="00125276">
        <w:rPr>
          <w:rFonts w:ascii="Arial" w:eastAsia="Arial" w:hAnsi="Arial" w:cs="Arial"/>
          <w:sz w:val="24"/>
          <w:szCs w:val="24"/>
        </w:rPr>
        <w:t xml:space="preserve">e </w:t>
      </w:r>
      <w:r w:rsidRPr="00125276">
        <w:rPr>
          <w:rFonts w:ascii="Arial" w:eastAsia="Arial" w:hAnsi="Arial" w:cs="Arial"/>
          <w:spacing w:val="-1"/>
          <w:sz w:val="24"/>
          <w:szCs w:val="24"/>
        </w:rPr>
        <w:t>o</w:t>
      </w:r>
      <w:r w:rsidRPr="00125276">
        <w:rPr>
          <w:rFonts w:ascii="Arial" w:eastAsia="Arial" w:hAnsi="Arial" w:cs="Arial"/>
          <w:sz w:val="24"/>
          <w:szCs w:val="24"/>
        </w:rPr>
        <w:t>x</w:t>
      </w:r>
      <w:r w:rsidRPr="00125276">
        <w:rPr>
          <w:rFonts w:ascii="Arial" w:eastAsia="Arial" w:hAnsi="Arial" w:cs="Arial"/>
          <w:spacing w:val="2"/>
          <w:sz w:val="24"/>
          <w:szCs w:val="24"/>
        </w:rPr>
        <w:t>i</w:t>
      </w:r>
      <w:r w:rsidRPr="00125276">
        <w:rPr>
          <w:rFonts w:ascii="Arial" w:eastAsia="Arial" w:hAnsi="Arial" w:cs="Arial"/>
          <w:spacing w:val="-1"/>
          <w:sz w:val="24"/>
          <w:szCs w:val="24"/>
        </w:rPr>
        <w:t>g</w:t>
      </w:r>
      <w:r w:rsidRPr="00125276">
        <w:rPr>
          <w:rFonts w:ascii="Arial" w:eastAsia="Arial" w:hAnsi="Arial" w:cs="Arial"/>
          <w:spacing w:val="2"/>
          <w:sz w:val="24"/>
          <w:szCs w:val="24"/>
        </w:rPr>
        <w:t>e</w:t>
      </w:r>
      <w:r w:rsidRPr="00125276">
        <w:rPr>
          <w:rFonts w:ascii="Arial" w:eastAsia="Arial" w:hAnsi="Arial" w:cs="Arial"/>
          <w:spacing w:val="-1"/>
          <w:sz w:val="24"/>
          <w:szCs w:val="24"/>
        </w:rPr>
        <w:t>n</w:t>
      </w:r>
      <w:r w:rsidRPr="00125276">
        <w:rPr>
          <w:rFonts w:ascii="Arial" w:eastAsia="Arial" w:hAnsi="Arial" w:cs="Arial"/>
          <w:sz w:val="24"/>
          <w:szCs w:val="24"/>
        </w:rPr>
        <w:t>o</w:t>
      </w:r>
    </w:p>
    <w:p w14:paraId="41D43DF9" w14:textId="77777777" w:rsidR="008F3244" w:rsidRPr="00125276" w:rsidRDefault="008F3244" w:rsidP="00E7552D">
      <w:pPr>
        <w:spacing w:before="6" w:after="0" w:line="240" w:lineRule="auto"/>
        <w:jc w:val="both"/>
        <w:rPr>
          <w:rFonts w:ascii="Arial" w:hAnsi="Arial" w:cs="Arial"/>
          <w:sz w:val="24"/>
          <w:szCs w:val="24"/>
        </w:rPr>
      </w:pPr>
    </w:p>
    <w:p w14:paraId="065A606A" w14:textId="77777777" w:rsidR="008F3244" w:rsidRPr="00125276" w:rsidRDefault="008F3244" w:rsidP="00E7552D">
      <w:pPr>
        <w:spacing w:after="0" w:line="24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20"/>
          <w:sz w:val="24"/>
          <w:szCs w:val="24"/>
        </w:rPr>
        <w:t xml:space="preserve"> </w:t>
      </w:r>
      <w:r w:rsidRPr="00125276">
        <w:rPr>
          <w:rFonts w:ascii="Arial" w:eastAsia="Arial" w:hAnsi="Arial" w:cs="Arial"/>
          <w:sz w:val="24"/>
          <w:szCs w:val="24"/>
        </w:rPr>
        <w:t>Ec</w:t>
      </w:r>
      <w:r w:rsidRPr="00125276">
        <w:rPr>
          <w:rFonts w:ascii="Arial" w:eastAsia="Arial" w:hAnsi="Arial" w:cs="Arial"/>
          <w:spacing w:val="-1"/>
          <w:sz w:val="24"/>
          <w:szCs w:val="24"/>
        </w:rPr>
        <w:t>óg</w:t>
      </w:r>
      <w:r w:rsidRPr="00125276">
        <w:rPr>
          <w:rFonts w:ascii="Arial" w:eastAsia="Arial" w:hAnsi="Arial" w:cs="Arial"/>
          <w:sz w:val="24"/>
          <w:szCs w:val="24"/>
        </w:rPr>
        <w:t>r</w:t>
      </w:r>
      <w:r w:rsidRPr="00125276">
        <w:rPr>
          <w:rFonts w:ascii="Arial" w:eastAsia="Arial" w:hAnsi="Arial" w:cs="Arial"/>
          <w:spacing w:val="-1"/>
          <w:sz w:val="24"/>
          <w:szCs w:val="24"/>
        </w:rPr>
        <w:t>a</w:t>
      </w:r>
      <w:r w:rsidRPr="00125276">
        <w:rPr>
          <w:rFonts w:ascii="Arial" w:eastAsia="Arial" w:hAnsi="Arial" w:cs="Arial"/>
          <w:spacing w:val="1"/>
          <w:sz w:val="24"/>
          <w:szCs w:val="24"/>
        </w:rPr>
        <w:t>f</w:t>
      </w:r>
      <w:r w:rsidRPr="00125276">
        <w:rPr>
          <w:rFonts w:ascii="Arial" w:eastAsia="Arial" w:hAnsi="Arial" w:cs="Arial"/>
          <w:sz w:val="24"/>
          <w:szCs w:val="24"/>
        </w:rPr>
        <w:t>o</w:t>
      </w:r>
    </w:p>
    <w:p w14:paraId="543165A6" w14:textId="77777777" w:rsidR="008F3244" w:rsidRPr="00125276" w:rsidRDefault="008F3244" w:rsidP="00E7552D">
      <w:pPr>
        <w:spacing w:before="10" w:after="0" w:line="240" w:lineRule="auto"/>
        <w:jc w:val="both"/>
        <w:rPr>
          <w:rFonts w:ascii="Arial" w:hAnsi="Arial" w:cs="Arial"/>
          <w:sz w:val="24"/>
          <w:szCs w:val="24"/>
        </w:rPr>
      </w:pPr>
    </w:p>
    <w:p w14:paraId="0615726A" w14:textId="77777777" w:rsidR="008F3244" w:rsidRPr="00125276" w:rsidRDefault="008F3244" w:rsidP="00E7552D">
      <w:pPr>
        <w:spacing w:after="0" w:line="24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20"/>
          <w:sz w:val="24"/>
          <w:szCs w:val="24"/>
        </w:rPr>
        <w:t xml:space="preserve"> </w:t>
      </w:r>
      <w:r w:rsidRPr="00125276">
        <w:rPr>
          <w:rFonts w:ascii="Arial" w:eastAsia="Arial" w:hAnsi="Arial" w:cs="Arial"/>
          <w:spacing w:val="-1"/>
          <w:sz w:val="24"/>
          <w:szCs w:val="24"/>
        </w:rPr>
        <w:t>Lá</w:t>
      </w:r>
      <w:r w:rsidRPr="00125276">
        <w:rPr>
          <w:rFonts w:ascii="Arial" w:eastAsia="Arial" w:hAnsi="Arial" w:cs="Arial"/>
          <w:sz w:val="24"/>
          <w:szCs w:val="24"/>
        </w:rPr>
        <w:t>m</w:t>
      </w:r>
      <w:r w:rsidRPr="00125276">
        <w:rPr>
          <w:rFonts w:ascii="Arial" w:eastAsia="Arial" w:hAnsi="Arial" w:cs="Arial"/>
          <w:spacing w:val="-1"/>
          <w:sz w:val="24"/>
          <w:szCs w:val="24"/>
        </w:rPr>
        <w:t>pa</w:t>
      </w:r>
      <w:r w:rsidRPr="00125276">
        <w:rPr>
          <w:rFonts w:ascii="Arial" w:eastAsia="Arial" w:hAnsi="Arial" w:cs="Arial"/>
          <w:spacing w:val="4"/>
          <w:sz w:val="24"/>
          <w:szCs w:val="24"/>
        </w:rPr>
        <w:t>r</w:t>
      </w:r>
      <w:r w:rsidRPr="00125276">
        <w:rPr>
          <w:rFonts w:ascii="Arial" w:eastAsia="Arial" w:hAnsi="Arial" w:cs="Arial"/>
          <w:sz w:val="24"/>
          <w:szCs w:val="24"/>
        </w:rPr>
        <w:t xml:space="preserve">a </w:t>
      </w:r>
      <w:r w:rsidRPr="00125276">
        <w:rPr>
          <w:rFonts w:ascii="Arial" w:eastAsia="Arial" w:hAnsi="Arial" w:cs="Arial"/>
          <w:spacing w:val="-1"/>
          <w:sz w:val="24"/>
          <w:szCs w:val="24"/>
        </w:rPr>
        <w:t>d</w:t>
      </w:r>
      <w:r w:rsidRPr="00125276">
        <w:rPr>
          <w:rFonts w:ascii="Arial" w:eastAsia="Arial" w:hAnsi="Arial" w:cs="Arial"/>
          <w:sz w:val="24"/>
          <w:szCs w:val="24"/>
        </w:rPr>
        <w:t>e c</w:t>
      </w:r>
      <w:r w:rsidRPr="00125276">
        <w:rPr>
          <w:rFonts w:ascii="Arial" w:eastAsia="Arial" w:hAnsi="Arial" w:cs="Arial"/>
          <w:spacing w:val="2"/>
          <w:sz w:val="24"/>
          <w:szCs w:val="24"/>
        </w:rPr>
        <w:t>a</w:t>
      </w:r>
      <w:r w:rsidRPr="00125276">
        <w:rPr>
          <w:rFonts w:ascii="Arial" w:eastAsia="Arial" w:hAnsi="Arial" w:cs="Arial"/>
          <w:spacing w:val="-1"/>
          <w:sz w:val="24"/>
          <w:szCs w:val="24"/>
        </w:rPr>
        <w:t>lo</w:t>
      </w:r>
      <w:r w:rsidRPr="00125276">
        <w:rPr>
          <w:rFonts w:ascii="Arial" w:eastAsia="Arial" w:hAnsi="Arial" w:cs="Arial"/>
          <w:sz w:val="24"/>
          <w:szCs w:val="24"/>
        </w:rPr>
        <w:t>r</w:t>
      </w:r>
    </w:p>
    <w:p w14:paraId="7FD30F91" w14:textId="77777777" w:rsidR="008F3244" w:rsidRPr="00125276" w:rsidRDefault="008F3244" w:rsidP="00E7552D">
      <w:pPr>
        <w:spacing w:before="6" w:after="0" w:line="240" w:lineRule="auto"/>
        <w:jc w:val="both"/>
        <w:rPr>
          <w:rFonts w:ascii="Arial" w:hAnsi="Arial" w:cs="Arial"/>
          <w:sz w:val="24"/>
          <w:szCs w:val="24"/>
        </w:rPr>
      </w:pPr>
    </w:p>
    <w:p w14:paraId="5F091D51" w14:textId="77777777" w:rsidR="008F3244" w:rsidRPr="00125276" w:rsidRDefault="008F3244" w:rsidP="00E7552D">
      <w:pPr>
        <w:spacing w:after="0" w:line="24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20"/>
          <w:sz w:val="24"/>
          <w:szCs w:val="24"/>
        </w:rPr>
        <w:t xml:space="preserve"> </w:t>
      </w:r>
      <w:r w:rsidRPr="00125276">
        <w:rPr>
          <w:rFonts w:ascii="Arial" w:eastAsia="Arial" w:hAnsi="Arial" w:cs="Arial"/>
          <w:spacing w:val="1"/>
          <w:sz w:val="24"/>
          <w:szCs w:val="24"/>
        </w:rPr>
        <w:t>I</w:t>
      </w:r>
      <w:r w:rsidRPr="00125276">
        <w:rPr>
          <w:rFonts w:ascii="Arial" w:eastAsia="Arial" w:hAnsi="Arial" w:cs="Arial"/>
          <w:spacing w:val="-1"/>
          <w:sz w:val="24"/>
          <w:szCs w:val="24"/>
        </w:rPr>
        <w:t>n</w:t>
      </w:r>
      <w:r w:rsidRPr="00125276">
        <w:rPr>
          <w:rFonts w:ascii="Arial" w:eastAsia="Arial" w:hAnsi="Arial" w:cs="Arial"/>
          <w:sz w:val="24"/>
          <w:szCs w:val="24"/>
        </w:rPr>
        <w:t>c</w:t>
      </w:r>
      <w:r w:rsidRPr="00125276">
        <w:rPr>
          <w:rFonts w:ascii="Arial" w:eastAsia="Arial" w:hAnsi="Arial" w:cs="Arial"/>
          <w:spacing w:val="-1"/>
          <w:sz w:val="24"/>
          <w:szCs w:val="24"/>
        </w:rPr>
        <w:t>ub</w:t>
      </w:r>
      <w:r w:rsidRPr="00125276">
        <w:rPr>
          <w:rFonts w:ascii="Arial" w:eastAsia="Arial" w:hAnsi="Arial" w:cs="Arial"/>
          <w:spacing w:val="2"/>
          <w:sz w:val="24"/>
          <w:szCs w:val="24"/>
        </w:rPr>
        <w:t>a</w:t>
      </w:r>
      <w:r w:rsidRPr="00125276">
        <w:rPr>
          <w:rFonts w:ascii="Arial" w:eastAsia="Arial" w:hAnsi="Arial" w:cs="Arial"/>
          <w:spacing w:val="-1"/>
          <w:sz w:val="24"/>
          <w:szCs w:val="24"/>
        </w:rPr>
        <w:t>do</w:t>
      </w:r>
      <w:r w:rsidRPr="00125276">
        <w:rPr>
          <w:rFonts w:ascii="Arial" w:eastAsia="Arial" w:hAnsi="Arial" w:cs="Arial"/>
          <w:sz w:val="24"/>
          <w:szCs w:val="24"/>
        </w:rPr>
        <w:t xml:space="preserve">ra </w:t>
      </w:r>
      <w:r w:rsidRPr="00125276">
        <w:rPr>
          <w:rFonts w:ascii="Arial" w:eastAsia="Arial" w:hAnsi="Arial" w:cs="Arial"/>
          <w:spacing w:val="2"/>
          <w:sz w:val="24"/>
          <w:szCs w:val="24"/>
        </w:rPr>
        <w:t>d</w:t>
      </w:r>
      <w:r w:rsidRPr="00125276">
        <w:rPr>
          <w:rFonts w:ascii="Arial" w:eastAsia="Arial" w:hAnsi="Arial" w:cs="Arial"/>
          <w:sz w:val="24"/>
          <w:szCs w:val="24"/>
        </w:rPr>
        <w:t xml:space="preserve">e </w:t>
      </w:r>
      <w:r w:rsidRPr="00125276">
        <w:rPr>
          <w:rFonts w:ascii="Arial" w:eastAsia="Arial" w:hAnsi="Arial" w:cs="Arial"/>
          <w:spacing w:val="1"/>
          <w:sz w:val="24"/>
          <w:szCs w:val="24"/>
        </w:rPr>
        <w:t>t</w:t>
      </w:r>
      <w:r w:rsidRPr="00125276">
        <w:rPr>
          <w:rFonts w:ascii="Arial" w:eastAsia="Arial" w:hAnsi="Arial" w:cs="Arial"/>
          <w:sz w:val="24"/>
          <w:szCs w:val="24"/>
        </w:rPr>
        <w:t>r</w:t>
      </w:r>
      <w:r w:rsidRPr="00125276">
        <w:rPr>
          <w:rFonts w:ascii="Arial" w:eastAsia="Arial" w:hAnsi="Arial" w:cs="Arial"/>
          <w:spacing w:val="-1"/>
          <w:sz w:val="24"/>
          <w:szCs w:val="24"/>
        </w:rPr>
        <w:t>an</w:t>
      </w:r>
      <w:r w:rsidRPr="00125276">
        <w:rPr>
          <w:rFonts w:ascii="Arial" w:eastAsia="Arial" w:hAnsi="Arial" w:cs="Arial"/>
          <w:sz w:val="24"/>
          <w:szCs w:val="24"/>
        </w:rPr>
        <w:t>s</w:t>
      </w:r>
      <w:r w:rsidRPr="00125276">
        <w:rPr>
          <w:rFonts w:ascii="Arial" w:eastAsia="Arial" w:hAnsi="Arial" w:cs="Arial"/>
          <w:spacing w:val="-1"/>
          <w:sz w:val="24"/>
          <w:szCs w:val="24"/>
        </w:rPr>
        <w:t>po</w:t>
      </w:r>
      <w:r w:rsidRPr="00125276">
        <w:rPr>
          <w:rFonts w:ascii="Arial" w:eastAsia="Arial" w:hAnsi="Arial" w:cs="Arial"/>
          <w:sz w:val="24"/>
          <w:szCs w:val="24"/>
        </w:rPr>
        <w:t>r</w:t>
      </w:r>
      <w:r w:rsidRPr="00125276">
        <w:rPr>
          <w:rFonts w:ascii="Arial" w:eastAsia="Arial" w:hAnsi="Arial" w:cs="Arial"/>
          <w:spacing w:val="1"/>
          <w:sz w:val="24"/>
          <w:szCs w:val="24"/>
        </w:rPr>
        <w:t>t</w:t>
      </w:r>
      <w:r w:rsidRPr="00125276">
        <w:rPr>
          <w:rFonts w:ascii="Arial" w:eastAsia="Arial" w:hAnsi="Arial" w:cs="Arial"/>
          <w:sz w:val="24"/>
          <w:szCs w:val="24"/>
        </w:rPr>
        <w:t>e</w:t>
      </w:r>
    </w:p>
    <w:p w14:paraId="7BB69F23" w14:textId="77777777" w:rsidR="008F3244" w:rsidRPr="00125276" w:rsidRDefault="008F3244" w:rsidP="00E7552D">
      <w:pPr>
        <w:spacing w:before="10" w:after="0" w:line="240" w:lineRule="auto"/>
        <w:jc w:val="both"/>
        <w:rPr>
          <w:rFonts w:ascii="Arial" w:hAnsi="Arial" w:cs="Arial"/>
          <w:sz w:val="24"/>
          <w:szCs w:val="24"/>
        </w:rPr>
      </w:pPr>
    </w:p>
    <w:p w14:paraId="28040571" w14:textId="77777777" w:rsidR="008F3244" w:rsidRPr="00125276" w:rsidRDefault="008F3244" w:rsidP="00E7552D">
      <w:pPr>
        <w:spacing w:after="0" w:line="24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20"/>
          <w:sz w:val="24"/>
          <w:szCs w:val="24"/>
        </w:rPr>
        <w:t xml:space="preserve"> </w:t>
      </w:r>
      <w:r w:rsidRPr="00125276">
        <w:rPr>
          <w:rFonts w:ascii="Arial" w:eastAsia="Arial" w:hAnsi="Arial" w:cs="Arial"/>
          <w:sz w:val="24"/>
          <w:szCs w:val="24"/>
        </w:rPr>
        <w:t>P</w:t>
      </w:r>
      <w:r w:rsidRPr="00125276">
        <w:rPr>
          <w:rFonts w:ascii="Arial" w:eastAsia="Arial" w:hAnsi="Arial" w:cs="Arial"/>
          <w:spacing w:val="-1"/>
          <w:sz w:val="24"/>
          <w:szCs w:val="24"/>
        </w:rPr>
        <w:t>e</w:t>
      </w:r>
      <w:r w:rsidRPr="00125276">
        <w:rPr>
          <w:rFonts w:ascii="Arial" w:eastAsia="Arial" w:hAnsi="Arial" w:cs="Arial"/>
          <w:sz w:val="24"/>
          <w:szCs w:val="24"/>
        </w:rPr>
        <w:t xml:space="preserve">sa </w:t>
      </w:r>
      <w:r w:rsidRPr="00125276">
        <w:rPr>
          <w:rFonts w:ascii="Arial" w:eastAsia="Arial" w:hAnsi="Arial" w:cs="Arial"/>
          <w:spacing w:val="-1"/>
          <w:sz w:val="24"/>
          <w:szCs w:val="24"/>
        </w:rPr>
        <w:t>ele</w:t>
      </w:r>
      <w:r w:rsidRPr="00125276">
        <w:rPr>
          <w:rFonts w:ascii="Arial" w:eastAsia="Arial" w:hAnsi="Arial" w:cs="Arial"/>
          <w:sz w:val="24"/>
          <w:szCs w:val="24"/>
        </w:rPr>
        <w:t>c</w:t>
      </w:r>
      <w:r w:rsidRPr="00125276">
        <w:rPr>
          <w:rFonts w:ascii="Arial" w:eastAsia="Arial" w:hAnsi="Arial" w:cs="Arial"/>
          <w:spacing w:val="1"/>
          <w:sz w:val="24"/>
          <w:szCs w:val="24"/>
        </w:rPr>
        <w:t>t</w:t>
      </w:r>
      <w:r w:rsidRPr="00125276">
        <w:rPr>
          <w:rFonts w:ascii="Arial" w:eastAsia="Arial" w:hAnsi="Arial" w:cs="Arial"/>
          <w:spacing w:val="4"/>
          <w:sz w:val="24"/>
          <w:szCs w:val="24"/>
        </w:rPr>
        <w:t>r</w:t>
      </w:r>
      <w:r w:rsidRPr="00125276">
        <w:rPr>
          <w:rFonts w:ascii="Arial" w:eastAsia="Arial" w:hAnsi="Arial" w:cs="Arial"/>
          <w:spacing w:val="-1"/>
          <w:sz w:val="24"/>
          <w:szCs w:val="24"/>
        </w:rPr>
        <w:t>óni</w:t>
      </w:r>
      <w:r w:rsidRPr="00125276">
        <w:rPr>
          <w:rFonts w:ascii="Arial" w:eastAsia="Arial" w:hAnsi="Arial" w:cs="Arial"/>
          <w:spacing w:val="4"/>
          <w:sz w:val="24"/>
          <w:szCs w:val="24"/>
        </w:rPr>
        <w:t>c</w:t>
      </w:r>
      <w:r w:rsidRPr="00125276">
        <w:rPr>
          <w:rFonts w:ascii="Arial" w:eastAsia="Arial" w:hAnsi="Arial" w:cs="Arial"/>
          <w:sz w:val="24"/>
          <w:szCs w:val="24"/>
        </w:rPr>
        <w:t xml:space="preserve">a </w:t>
      </w:r>
      <w:r w:rsidRPr="00125276">
        <w:rPr>
          <w:rFonts w:ascii="Arial" w:eastAsia="Arial" w:hAnsi="Arial" w:cs="Arial"/>
          <w:spacing w:val="-1"/>
          <w:sz w:val="24"/>
          <w:szCs w:val="24"/>
        </w:rPr>
        <w:t>ne</w:t>
      </w:r>
      <w:r w:rsidRPr="00125276">
        <w:rPr>
          <w:rFonts w:ascii="Arial" w:eastAsia="Arial" w:hAnsi="Arial" w:cs="Arial"/>
          <w:spacing w:val="2"/>
          <w:sz w:val="24"/>
          <w:szCs w:val="24"/>
        </w:rPr>
        <w:t>o</w:t>
      </w:r>
      <w:r w:rsidRPr="00125276">
        <w:rPr>
          <w:rFonts w:ascii="Arial" w:eastAsia="Arial" w:hAnsi="Arial" w:cs="Arial"/>
          <w:spacing w:val="-1"/>
          <w:sz w:val="24"/>
          <w:szCs w:val="24"/>
        </w:rPr>
        <w:t>na</w:t>
      </w:r>
      <w:r w:rsidRPr="00125276">
        <w:rPr>
          <w:rFonts w:ascii="Arial" w:eastAsia="Arial" w:hAnsi="Arial" w:cs="Arial"/>
          <w:spacing w:val="1"/>
          <w:sz w:val="24"/>
          <w:szCs w:val="24"/>
        </w:rPr>
        <w:t>t</w:t>
      </w:r>
      <w:r w:rsidRPr="00125276">
        <w:rPr>
          <w:rFonts w:ascii="Arial" w:eastAsia="Arial" w:hAnsi="Arial" w:cs="Arial"/>
          <w:spacing w:val="-1"/>
          <w:sz w:val="24"/>
          <w:szCs w:val="24"/>
        </w:rPr>
        <w:t>a</w:t>
      </w:r>
      <w:r w:rsidRPr="00125276">
        <w:rPr>
          <w:rFonts w:ascii="Arial" w:eastAsia="Arial" w:hAnsi="Arial" w:cs="Arial"/>
          <w:sz w:val="24"/>
          <w:szCs w:val="24"/>
        </w:rPr>
        <w:t>l</w:t>
      </w:r>
    </w:p>
    <w:p w14:paraId="3D51801D" w14:textId="77777777" w:rsidR="008F3244" w:rsidRPr="00125276" w:rsidRDefault="008F3244" w:rsidP="00E7552D">
      <w:pPr>
        <w:spacing w:before="6" w:after="0" w:line="240" w:lineRule="auto"/>
        <w:jc w:val="both"/>
        <w:rPr>
          <w:rFonts w:ascii="Arial" w:hAnsi="Arial" w:cs="Arial"/>
          <w:sz w:val="24"/>
          <w:szCs w:val="24"/>
        </w:rPr>
      </w:pPr>
    </w:p>
    <w:p w14:paraId="7AACBDFC" w14:textId="77777777" w:rsidR="008F3244" w:rsidRPr="00125276" w:rsidRDefault="008F3244" w:rsidP="00E7552D">
      <w:pPr>
        <w:spacing w:after="0" w:line="240" w:lineRule="auto"/>
        <w:ind w:left="497"/>
        <w:jc w:val="both"/>
        <w:rPr>
          <w:rFonts w:ascii="Arial" w:eastAsia="Arial" w:hAnsi="Arial" w:cs="Arial"/>
          <w:sz w:val="24"/>
          <w:szCs w:val="24"/>
        </w:rPr>
      </w:pPr>
      <w:r w:rsidRPr="00125276">
        <w:rPr>
          <w:rFonts w:ascii="Arial" w:eastAsia="Verdana" w:hAnsi="Arial" w:cs="Arial"/>
          <w:sz w:val="24"/>
          <w:szCs w:val="24"/>
        </w:rPr>
        <w:lastRenderedPageBreak/>
        <w:t xml:space="preserve">• </w:t>
      </w:r>
      <w:r w:rsidRPr="00125276">
        <w:rPr>
          <w:rFonts w:ascii="Arial" w:eastAsia="Verdana" w:hAnsi="Arial" w:cs="Arial"/>
          <w:spacing w:val="20"/>
          <w:sz w:val="24"/>
          <w:szCs w:val="24"/>
        </w:rPr>
        <w:t xml:space="preserve"> </w:t>
      </w:r>
      <w:r w:rsidRPr="00125276">
        <w:rPr>
          <w:rFonts w:ascii="Arial" w:eastAsia="Arial" w:hAnsi="Arial" w:cs="Arial"/>
          <w:sz w:val="24"/>
          <w:szCs w:val="24"/>
        </w:rPr>
        <w:t>E</w:t>
      </w:r>
      <w:r w:rsidRPr="00125276">
        <w:rPr>
          <w:rFonts w:ascii="Arial" w:eastAsia="Arial" w:hAnsi="Arial" w:cs="Arial"/>
          <w:spacing w:val="-1"/>
          <w:sz w:val="24"/>
          <w:szCs w:val="24"/>
        </w:rPr>
        <w:t>qui</w:t>
      </w:r>
      <w:r w:rsidRPr="00125276">
        <w:rPr>
          <w:rFonts w:ascii="Arial" w:eastAsia="Arial" w:hAnsi="Arial" w:cs="Arial"/>
          <w:spacing w:val="2"/>
          <w:sz w:val="24"/>
          <w:szCs w:val="24"/>
        </w:rPr>
        <w:t>p</w:t>
      </w:r>
      <w:r w:rsidRPr="00125276">
        <w:rPr>
          <w:rFonts w:ascii="Arial" w:eastAsia="Arial" w:hAnsi="Arial" w:cs="Arial"/>
          <w:spacing w:val="-1"/>
          <w:sz w:val="24"/>
          <w:szCs w:val="24"/>
        </w:rPr>
        <w:t>o</w:t>
      </w:r>
      <w:r w:rsidRPr="00125276">
        <w:rPr>
          <w:rFonts w:ascii="Arial" w:eastAsia="Arial" w:hAnsi="Arial" w:cs="Arial"/>
          <w:sz w:val="24"/>
          <w:szCs w:val="24"/>
        </w:rPr>
        <w:t>s</w:t>
      </w:r>
      <w:r w:rsidRPr="00125276">
        <w:rPr>
          <w:rFonts w:ascii="Arial" w:eastAsia="Arial" w:hAnsi="Arial" w:cs="Arial"/>
          <w:spacing w:val="1"/>
          <w:sz w:val="24"/>
          <w:szCs w:val="24"/>
        </w:rPr>
        <w:t xml:space="preserve"> </w:t>
      </w:r>
      <w:r w:rsidRPr="00125276">
        <w:rPr>
          <w:rFonts w:ascii="Arial" w:eastAsia="Arial" w:hAnsi="Arial" w:cs="Arial"/>
          <w:spacing w:val="-1"/>
          <w:sz w:val="24"/>
          <w:szCs w:val="24"/>
        </w:rPr>
        <w:t>d</w:t>
      </w:r>
      <w:r w:rsidRPr="00125276">
        <w:rPr>
          <w:rFonts w:ascii="Arial" w:eastAsia="Arial" w:hAnsi="Arial" w:cs="Arial"/>
          <w:sz w:val="24"/>
          <w:szCs w:val="24"/>
        </w:rPr>
        <w:t xml:space="preserve">e </w:t>
      </w:r>
      <w:r w:rsidRPr="00125276">
        <w:rPr>
          <w:rFonts w:ascii="Arial" w:eastAsia="Arial" w:hAnsi="Arial" w:cs="Arial"/>
          <w:spacing w:val="-1"/>
          <w:sz w:val="24"/>
          <w:szCs w:val="24"/>
        </w:rPr>
        <w:t>ó</w:t>
      </w:r>
      <w:r w:rsidRPr="00125276">
        <w:rPr>
          <w:rFonts w:ascii="Arial" w:eastAsia="Arial" w:hAnsi="Arial" w:cs="Arial"/>
          <w:spacing w:val="4"/>
          <w:sz w:val="24"/>
          <w:szCs w:val="24"/>
        </w:rPr>
        <w:t>r</w:t>
      </w:r>
      <w:r w:rsidRPr="00125276">
        <w:rPr>
          <w:rFonts w:ascii="Arial" w:eastAsia="Arial" w:hAnsi="Arial" w:cs="Arial"/>
          <w:spacing w:val="-1"/>
          <w:sz w:val="24"/>
          <w:szCs w:val="24"/>
        </w:rPr>
        <w:t>ga</w:t>
      </w:r>
      <w:r w:rsidRPr="00125276">
        <w:rPr>
          <w:rFonts w:ascii="Arial" w:eastAsia="Arial" w:hAnsi="Arial" w:cs="Arial"/>
          <w:spacing w:val="2"/>
          <w:sz w:val="24"/>
          <w:szCs w:val="24"/>
        </w:rPr>
        <w:t>n</w:t>
      </w:r>
      <w:r w:rsidRPr="00125276">
        <w:rPr>
          <w:rFonts w:ascii="Arial" w:eastAsia="Arial" w:hAnsi="Arial" w:cs="Arial"/>
          <w:spacing w:val="-1"/>
          <w:sz w:val="24"/>
          <w:szCs w:val="24"/>
        </w:rPr>
        <w:t>o</w:t>
      </w:r>
      <w:r w:rsidRPr="00125276">
        <w:rPr>
          <w:rFonts w:ascii="Arial" w:eastAsia="Arial" w:hAnsi="Arial" w:cs="Arial"/>
          <w:sz w:val="24"/>
          <w:szCs w:val="24"/>
        </w:rPr>
        <w:t>s</w:t>
      </w:r>
    </w:p>
    <w:p w14:paraId="50016A80" w14:textId="77777777" w:rsidR="008F3244" w:rsidRPr="00125276" w:rsidRDefault="008F3244" w:rsidP="00E7552D">
      <w:pPr>
        <w:spacing w:before="10" w:after="0" w:line="240" w:lineRule="auto"/>
        <w:jc w:val="both"/>
        <w:rPr>
          <w:rFonts w:ascii="Arial" w:hAnsi="Arial" w:cs="Arial"/>
          <w:sz w:val="24"/>
          <w:szCs w:val="24"/>
        </w:rPr>
      </w:pPr>
    </w:p>
    <w:p w14:paraId="615F9760" w14:textId="77777777" w:rsidR="008F3244" w:rsidRPr="00125276" w:rsidRDefault="008F3244" w:rsidP="00E7552D">
      <w:pPr>
        <w:spacing w:after="0" w:line="24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20"/>
          <w:sz w:val="24"/>
          <w:szCs w:val="24"/>
        </w:rPr>
        <w:t xml:space="preserve"> </w:t>
      </w:r>
      <w:r w:rsidRPr="00125276">
        <w:rPr>
          <w:rFonts w:ascii="Arial" w:eastAsia="Arial" w:hAnsi="Arial" w:cs="Arial"/>
          <w:sz w:val="24"/>
          <w:szCs w:val="24"/>
        </w:rPr>
        <w:t>P</w:t>
      </w:r>
      <w:r w:rsidRPr="00125276">
        <w:rPr>
          <w:rFonts w:ascii="Arial" w:eastAsia="Arial" w:hAnsi="Arial" w:cs="Arial"/>
          <w:spacing w:val="-1"/>
          <w:sz w:val="24"/>
          <w:szCs w:val="24"/>
        </w:rPr>
        <w:t>e</w:t>
      </w:r>
      <w:r w:rsidRPr="00125276">
        <w:rPr>
          <w:rFonts w:ascii="Arial" w:eastAsia="Arial" w:hAnsi="Arial" w:cs="Arial"/>
          <w:sz w:val="24"/>
          <w:szCs w:val="24"/>
        </w:rPr>
        <w:t xml:space="preserve">sa </w:t>
      </w:r>
      <w:r w:rsidRPr="00125276">
        <w:rPr>
          <w:rFonts w:ascii="Arial" w:eastAsia="Arial" w:hAnsi="Arial" w:cs="Arial"/>
          <w:spacing w:val="-1"/>
          <w:sz w:val="24"/>
          <w:szCs w:val="24"/>
        </w:rPr>
        <w:t>ele</w:t>
      </w:r>
      <w:r w:rsidRPr="00125276">
        <w:rPr>
          <w:rFonts w:ascii="Arial" w:eastAsia="Arial" w:hAnsi="Arial" w:cs="Arial"/>
          <w:sz w:val="24"/>
          <w:szCs w:val="24"/>
        </w:rPr>
        <w:t>c</w:t>
      </w:r>
      <w:r w:rsidRPr="00125276">
        <w:rPr>
          <w:rFonts w:ascii="Arial" w:eastAsia="Arial" w:hAnsi="Arial" w:cs="Arial"/>
          <w:spacing w:val="1"/>
          <w:sz w:val="24"/>
          <w:szCs w:val="24"/>
        </w:rPr>
        <w:t>t</w:t>
      </w:r>
      <w:r w:rsidRPr="00125276">
        <w:rPr>
          <w:rFonts w:ascii="Arial" w:eastAsia="Arial" w:hAnsi="Arial" w:cs="Arial"/>
          <w:spacing w:val="4"/>
          <w:sz w:val="24"/>
          <w:szCs w:val="24"/>
        </w:rPr>
        <w:t>r</w:t>
      </w:r>
      <w:r w:rsidRPr="00125276">
        <w:rPr>
          <w:rFonts w:ascii="Arial" w:eastAsia="Arial" w:hAnsi="Arial" w:cs="Arial"/>
          <w:spacing w:val="-1"/>
          <w:sz w:val="24"/>
          <w:szCs w:val="24"/>
        </w:rPr>
        <w:t>óni</w:t>
      </w:r>
      <w:r w:rsidRPr="00125276">
        <w:rPr>
          <w:rFonts w:ascii="Arial" w:eastAsia="Arial" w:hAnsi="Arial" w:cs="Arial"/>
          <w:spacing w:val="4"/>
          <w:sz w:val="24"/>
          <w:szCs w:val="24"/>
        </w:rPr>
        <w:t>c</w:t>
      </w:r>
      <w:r w:rsidRPr="00125276">
        <w:rPr>
          <w:rFonts w:ascii="Arial" w:eastAsia="Arial" w:hAnsi="Arial" w:cs="Arial"/>
          <w:sz w:val="24"/>
          <w:szCs w:val="24"/>
        </w:rPr>
        <w:t xml:space="preserve">a </w:t>
      </w:r>
      <w:r w:rsidRPr="00125276">
        <w:rPr>
          <w:rFonts w:ascii="Arial" w:eastAsia="Arial" w:hAnsi="Arial" w:cs="Arial"/>
          <w:spacing w:val="-1"/>
          <w:sz w:val="24"/>
          <w:szCs w:val="24"/>
        </w:rPr>
        <w:t>ad</w:t>
      </w:r>
      <w:r w:rsidRPr="00125276">
        <w:rPr>
          <w:rFonts w:ascii="Arial" w:eastAsia="Arial" w:hAnsi="Arial" w:cs="Arial"/>
          <w:spacing w:val="2"/>
          <w:sz w:val="24"/>
          <w:szCs w:val="24"/>
        </w:rPr>
        <w:t>u</w:t>
      </w:r>
      <w:r w:rsidRPr="00125276">
        <w:rPr>
          <w:rFonts w:ascii="Arial" w:eastAsia="Arial" w:hAnsi="Arial" w:cs="Arial"/>
          <w:spacing w:val="-1"/>
          <w:sz w:val="24"/>
          <w:szCs w:val="24"/>
        </w:rPr>
        <w:t>l</w:t>
      </w:r>
      <w:r w:rsidRPr="00125276">
        <w:rPr>
          <w:rFonts w:ascii="Arial" w:eastAsia="Arial" w:hAnsi="Arial" w:cs="Arial"/>
          <w:spacing w:val="1"/>
          <w:sz w:val="24"/>
          <w:szCs w:val="24"/>
        </w:rPr>
        <w:t>t</w:t>
      </w:r>
      <w:r w:rsidRPr="00125276">
        <w:rPr>
          <w:rFonts w:ascii="Arial" w:eastAsia="Arial" w:hAnsi="Arial" w:cs="Arial"/>
          <w:spacing w:val="-1"/>
          <w:sz w:val="24"/>
          <w:szCs w:val="24"/>
        </w:rPr>
        <w:t>o</w:t>
      </w:r>
      <w:r w:rsidRPr="00125276">
        <w:rPr>
          <w:rFonts w:ascii="Arial" w:eastAsia="Arial" w:hAnsi="Arial" w:cs="Arial"/>
          <w:sz w:val="24"/>
          <w:szCs w:val="24"/>
        </w:rPr>
        <w:t>s</w:t>
      </w:r>
    </w:p>
    <w:p w14:paraId="2B3F26C7" w14:textId="77777777" w:rsidR="008F3244" w:rsidRPr="00125276" w:rsidRDefault="008F3244" w:rsidP="00E7552D">
      <w:pPr>
        <w:spacing w:before="6" w:after="0" w:line="240" w:lineRule="auto"/>
        <w:jc w:val="both"/>
        <w:rPr>
          <w:rFonts w:ascii="Arial" w:hAnsi="Arial" w:cs="Arial"/>
          <w:sz w:val="24"/>
          <w:szCs w:val="24"/>
        </w:rPr>
      </w:pPr>
    </w:p>
    <w:p w14:paraId="30BF5F29" w14:textId="77777777" w:rsidR="008F3244" w:rsidRPr="00125276" w:rsidRDefault="008F3244" w:rsidP="00E7552D">
      <w:pPr>
        <w:spacing w:after="0" w:line="24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20"/>
          <w:sz w:val="24"/>
          <w:szCs w:val="24"/>
        </w:rPr>
        <w:t xml:space="preserve"> </w:t>
      </w:r>
      <w:r w:rsidRPr="00125276">
        <w:rPr>
          <w:rFonts w:ascii="Arial" w:eastAsia="Arial" w:hAnsi="Arial" w:cs="Arial"/>
          <w:sz w:val="24"/>
          <w:szCs w:val="24"/>
        </w:rPr>
        <w:t>A</w:t>
      </w:r>
      <w:r w:rsidRPr="00125276">
        <w:rPr>
          <w:rFonts w:ascii="Arial" w:eastAsia="Arial" w:hAnsi="Arial" w:cs="Arial"/>
          <w:spacing w:val="-1"/>
          <w:sz w:val="24"/>
          <w:szCs w:val="24"/>
        </w:rPr>
        <w:t>u</w:t>
      </w:r>
      <w:r w:rsidRPr="00125276">
        <w:rPr>
          <w:rFonts w:ascii="Arial" w:eastAsia="Arial" w:hAnsi="Arial" w:cs="Arial"/>
          <w:spacing w:val="1"/>
          <w:sz w:val="24"/>
          <w:szCs w:val="24"/>
        </w:rPr>
        <w:t>t</w:t>
      </w:r>
      <w:r w:rsidRPr="00125276">
        <w:rPr>
          <w:rFonts w:ascii="Arial" w:eastAsia="Arial" w:hAnsi="Arial" w:cs="Arial"/>
          <w:spacing w:val="-1"/>
          <w:sz w:val="24"/>
          <w:szCs w:val="24"/>
        </w:rPr>
        <w:t>o</w:t>
      </w:r>
      <w:r w:rsidRPr="00125276">
        <w:rPr>
          <w:rFonts w:ascii="Arial" w:eastAsia="Arial" w:hAnsi="Arial" w:cs="Arial"/>
          <w:sz w:val="24"/>
          <w:szCs w:val="24"/>
        </w:rPr>
        <w:t>c</w:t>
      </w:r>
      <w:r w:rsidRPr="00125276">
        <w:rPr>
          <w:rFonts w:ascii="Arial" w:eastAsia="Arial" w:hAnsi="Arial" w:cs="Arial"/>
          <w:spacing w:val="-1"/>
          <w:sz w:val="24"/>
          <w:szCs w:val="24"/>
        </w:rPr>
        <w:t>la</w:t>
      </w:r>
      <w:r w:rsidRPr="00125276">
        <w:rPr>
          <w:rFonts w:ascii="Arial" w:eastAsia="Arial" w:hAnsi="Arial" w:cs="Arial"/>
          <w:sz w:val="24"/>
          <w:szCs w:val="24"/>
        </w:rPr>
        <w:t>ve</w:t>
      </w:r>
    </w:p>
    <w:p w14:paraId="38B26A95" w14:textId="77777777" w:rsidR="008F3244" w:rsidRPr="00125276" w:rsidRDefault="008F3244" w:rsidP="00E7552D">
      <w:pPr>
        <w:spacing w:before="10" w:after="0" w:line="240" w:lineRule="auto"/>
        <w:jc w:val="both"/>
        <w:rPr>
          <w:rFonts w:ascii="Arial" w:hAnsi="Arial" w:cs="Arial"/>
          <w:sz w:val="24"/>
          <w:szCs w:val="24"/>
        </w:rPr>
      </w:pPr>
    </w:p>
    <w:p w14:paraId="2FAFA2EF" w14:textId="77777777" w:rsidR="008F3244" w:rsidRPr="00125276" w:rsidRDefault="008F3244" w:rsidP="00E7552D">
      <w:pPr>
        <w:spacing w:after="0" w:line="24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20"/>
          <w:sz w:val="24"/>
          <w:szCs w:val="24"/>
        </w:rPr>
        <w:t xml:space="preserve"> </w:t>
      </w:r>
      <w:r w:rsidRPr="00125276">
        <w:rPr>
          <w:rFonts w:ascii="Arial" w:eastAsia="Arial" w:hAnsi="Arial" w:cs="Arial"/>
          <w:spacing w:val="1"/>
          <w:sz w:val="24"/>
          <w:szCs w:val="24"/>
        </w:rPr>
        <w:t>G</w:t>
      </w:r>
      <w:r w:rsidRPr="00125276">
        <w:rPr>
          <w:rFonts w:ascii="Arial" w:eastAsia="Arial" w:hAnsi="Arial" w:cs="Arial"/>
          <w:spacing w:val="-1"/>
          <w:sz w:val="24"/>
          <w:szCs w:val="24"/>
        </w:rPr>
        <w:t>ene</w:t>
      </w:r>
      <w:r w:rsidRPr="00125276">
        <w:rPr>
          <w:rFonts w:ascii="Arial" w:eastAsia="Arial" w:hAnsi="Arial" w:cs="Arial"/>
          <w:sz w:val="24"/>
          <w:szCs w:val="24"/>
        </w:rPr>
        <w:t>r</w:t>
      </w:r>
      <w:r w:rsidRPr="00125276">
        <w:rPr>
          <w:rFonts w:ascii="Arial" w:eastAsia="Arial" w:hAnsi="Arial" w:cs="Arial"/>
          <w:spacing w:val="-1"/>
          <w:sz w:val="24"/>
          <w:szCs w:val="24"/>
        </w:rPr>
        <w:t>a</w:t>
      </w:r>
      <w:r w:rsidRPr="00125276">
        <w:rPr>
          <w:rFonts w:ascii="Arial" w:eastAsia="Arial" w:hAnsi="Arial" w:cs="Arial"/>
          <w:spacing w:val="2"/>
          <w:sz w:val="24"/>
          <w:szCs w:val="24"/>
        </w:rPr>
        <w:t>d</w:t>
      </w:r>
      <w:r w:rsidRPr="00125276">
        <w:rPr>
          <w:rFonts w:ascii="Arial" w:eastAsia="Arial" w:hAnsi="Arial" w:cs="Arial"/>
          <w:spacing w:val="-1"/>
          <w:sz w:val="24"/>
          <w:szCs w:val="24"/>
        </w:rPr>
        <w:t>o</w:t>
      </w:r>
      <w:r w:rsidRPr="00125276">
        <w:rPr>
          <w:rFonts w:ascii="Arial" w:eastAsia="Arial" w:hAnsi="Arial" w:cs="Arial"/>
          <w:sz w:val="24"/>
          <w:szCs w:val="24"/>
        </w:rPr>
        <w:t>r</w:t>
      </w:r>
      <w:r w:rsidRPr="00125276">
        <w:rPr>
          <w:rFonts w:ascii="Arial" w:eastAsia="Arial" w:hAnsi="Arial" w:cs="Arial"/>
          <w:spacing w:val="1"/>
          <w:sz w:val="24"/>
          <w:szCs w:val="24"/>
        </w:rPr>
        <w:t xml:space="preserve"> </w:t>
      </w:r>
      <w:r w:rsidRPr="00125276">
        <w:rPr>
          <w:rFonts w:ascii="Arial" w:eastAsia="Arial" w:hAnsi="Arial" w:cs="Arial"/>
          <w:spacing w:val="-1"/>
          <w:sz w:val="24"/>
          <w:szCs w:val="24"/>
        </w:rPr>
        <w:t>d</w:t>
      </w:r>
      <w:r w:rsidRPr="00125276">
        <w:rPr>
          <w:rFonts w:ascii="Arial" w:eastAsia="Arial" w:hAnsi="Arial" w:cs="Arial"/>
          <w:sz w:val="24"/>
          <w:szCs w:val="24"/>
        </w:rPr>
        <w:t xml:space="preserve">e </w:t>
      </w:r>
      <w:r w:rsidRPr="00125276">
        <w:rPr>
          <w:rFonts w:ascii="Arial" w:eastAsia="Arial" w:hAnsi="Arial" w:cs="Arial"/>
          <w:spacing w:val="2"/>
          <w:sz w:val="24"/>
          <w:szCs w:val="24"/>
        </w:rPr>
        <w:t>e</w:t>
      </w:r>
      <w:r w:rsidRPr="00125276">
        <w:rPr>
          <w:rFonts w:ascii="Arial" w:eastAsia="Arial" w:hAnsi="Arial" w:cs="Arial"/>
          <w:spacing w:val="-1"/>
          <w:sz w:val="24"/>
          <w:szCs w:val="24"/>
        </w:rPr>
        <w:t>ne</w:t>
      </w:r>
      <w:r w:rsidRPr="00125276">
        <w:rPr>
          <w:rFonts w:ascii="Arial" w:eastAsia="Arial" w:hAnsi="Arial" w:cs="Arial"/>
          <w:sz w:val="24"/>
          <w:szCs w:val="24"/>
        </w:rPr>
        <w:t>r</w:t>
      </w:r>
      <w:r w:rsidRPr="00125276">
        <w:rPr>
          <w:rFonts w:ascii="Arial" w:eastAsia="Arial" w:hAnsi="Arial" w:cs="Arial"/>
          <w:spacing w:val="-1"/>
          <w:sz w:val="24"/>
          <w:szCs w:val="24"/>
        </w:rPr>
        <w:t>g</w:t>
      </w:r>
      <w:r w:rsidRPr="00125276">
        <w:rPr>
          <w:rFonts w:ascii="Arial" w:eastAsia="Arial" w:hAnsi="Arial" w:cs="Arial"/>
          <w:spacing w:val="1"/>
          <w:sz w:val="24"/>
          <w:szCs w:val="24"/>
        </w:rPr>
        <w:t>í</w:t>
      </w:r>
      <w:r w:rsidRPr="00125276">
        <w:rPr>
          <w:rFonts w:ascii="Arial" w:eastAsia="Arial" w:hAnsi="Arial" w:cs="Arial"/>
          <w:sz w:val="24"/>
          <w:szCs w:val="24"/>
        </w:rPr>
        <w:t>a</w:t>
      </w:r>
    </w:p>
    <w:p w14:paraId="000A6546" w14:textId="77777777" w:rsidR="008F3244" w:rsidRPr="00125276" w:rsidRDefault="008F3244" w:rsidP="00E7552D">
      <w:pPr>
        <w:spacing w:before="6" w:after="0" w:line="240" w:lineRule="auto"/>
        <w:jc w:val="both"/>
        <w:rPr>
          <w:rFonts w:ascii="Arial" w:hAnsi="Arial" w:cs="Arial"/>
          <w:sz w:val="24"/>
          <w:szCs w:val="24"/>
        </w:rPr>
      </w:pPr>
    </w:p>
    <w:p w14:paraId="29DBD59E" w14:textId="77777777" w:rsidR="008F3244" w:rsidRPr="00125276" w:rsidRDefault="008F3244" w:rsidP="00E7552D">
      <w:pPr>
        <w:spacing w:after="0" w:line="24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20"/>
          <w:sz w:val="24"/>
          <w:szCs w:val="24"/>
        </w:rPr>
        <w:t xml:space="preserve"> </w:t>
      </w:r>
      <w:r w:rsidRPr="00125276">
        <w:rPr>
          <w:rFonts w:ascii="Arial" w:eastAsia="Arial" w:hAnsi="Arial" w:cs="Arial"/>
          <w:sz w:val="24"/>
          <w:szCs w:val="24"/>
        </w:rPr>
        <w:t>E</w:t>
      </w:r>
      <w:r w:rsidRPr="00125276">
        <w:rPr>
          <w:rFonts w:ascii="Arial" w:eastAsia="Arial" w:hAnsi="Arial" w:cs="Arial"/>
          <w:spacing w:val="-1"/>
          <w:sz w:val="24"/>
          <w:szCs w:val="24"/>
        </w:rPr>
        <w:t>qui</w:t>
      </w:r>
      <w:r w:rsidRPr="00125276">
        <w:rPr>
          <w:rFonts w:ascii="Arial" w:eastAsia="Arial" w:hAnsi="Arial" w:cs="Arial"/>
          <w:spacing w:val="2"/>
          <w:sz w:val="24"/>
          <w:szCs w:val="24"/>
        </w:rPr>
        <w:t>p</w:t>
      </w:r>
      <w:r w:rsidRPr="00125276">
        <w:rPr>
          <w:rFonts w:ascii="Arial" w:eastAsia="Arial" w:hAnsi="Arial" w:cs="Arial"/>
          <w:spacing w:val="-1"/>
          <w:sz w:val="24"/>
          <w:szCs w:val="24"/>
        </w:rPr>
        <w:t>o</w:t>
      </w:r>
      <w:r w:rsidRPr="00125276">
        <w:rPr>
          <w:rFonts w:ascii="Arial" w:eastAsia="Arial" w:hAnsi="Arial" w:cs="Arial"/>
          <w:sz w:val="24"/>
          <w:szCs w:val="24"/>
        </w:rPr>
        <w:t>s</w:t>
      </w:r>
      <w:r w:rsidRPr="00125276">
        <w:rPr>
          <w:rFonts w:ascii="Arial" w:eastAsia="Arial" w:hAnsi="Arial" w:cs="Arial"/>
          <w:spacing w:val="1"/>
          <w:sz w:val="24"/>
          <w:szCs w:val="24"/>
        </w:rPr>
        <w:t xml:space="preserve"> </w:t>
      </w:r>
      <w:r w:rsidRPr="00125276">
        <w:rPr>
          <w:rFonts w:ascii="Arial" w:eastAsia="Arial" w:hAnsi="Arial" w:cs="Arial"/>
          <w:spacing w:val="-1"/>
          <w:sz w:val="24"/>
          <w:szCs w:val="24"/>
        </w:rPr>
        <w:t>d</w:t>
      </w:r>
      <w:r w:rsidRPr="00125276">
        <w:rPr>
          <w:rFonts w:ascii="Arial" w:eastAsia="Arial" w:hAnsi="Arial" w:cs="Arial"/>
          <w:sz w:val="24"/>
          <w:szCs w:val="24"/>
        </w:rPr>
        <w:t>e c</w:t>
      </w:r>
      <w:r w:rsidRPr="00125276">
        <w:rPr>
          <w:rFonts w:ascii="Arial" w:eastAsia="Arial" w:hAnsi="Arial" w:cs="Arial"/>
          <w:spacing w:val="-1"/>
          <w:sz w:val="24"/>
          <w:szCs w:val="24"/>
        </w:rPr>
        <w:t>o</w:t>
      </w:r>
      <w:r w:rsidRPr="00125276">
        <w:rPr>
          <w:rFonts w:ascii="Arial" w:eastAsia="Arial" w:hAnsi="Arial" w:cs="Arial"/>
          <w:spacing w:val="4"/>
          <w:sz w:val="24"/>
          <w:szCs w:val="24"/>
        </w:rPr>
        <w:t>m</w:t>
      </w:r>
      <w:r w:rsidRPr="00125276">
        <w:rPr>
          <w:rFonts w:ascii="Arial" w:eastAsia="Arial" w:hAnsi="Arial" w:cs="Arial"/>
          <w:spacing w:val="-1"/>
          <w:sz w:val="24"/>
          <w:szCs w:val="24"/>
        </w:rPr>
        <w:t>pu</w:t>
      </w:r>
      <w:r w:rsidRPr="00125276">
        <w:rPr>
          <w:rFonts w:ascii="Arial" w:eastAsia="Arial" w:hAnsi="Arial" w:cs="Arial"/>
          <w:spacing w:val="1"/>
          <w:sz w:val="24"/>
          <w:szCs w:val="24"/>
        </w:rPr>
        <w:t>t</w:t>
      </w:r>
      <w:r w:rsidRPr="00125276">
        <w:rPr>
          <w:rFonts w:ascii="Arial" w:eastAsia="Arial" w:hAnsi="Arial" w:cs="Arial"/>
          <w:sz w:val="24"/>
          <w:szCs w:val="24"/>
        </w:rPr>
        <w:t>o</w:t>
      </w:r>
    </w:p>
    <w:p w14:paraId="719EE829" w14:textId="77777777" w:rsidR="008F3244" w:rsidRPr="00125276" w:rsidRDefault="008F3244" w:rsidP="00E7552D">
      <w:pPr>
        <w:spacing w:after="0" w:line="240" w:lineRule="auto"/>
        <w:jc w:val="both"/>
        <w:rPr>
          <w:rFonts w:ascii="Arial" w:hAnsi="Arial" w:cs="Arial"/>
          <w:sz w:val="24"/>
          <w:szCs w:val="24"/>
        </w:rPr>
      </w:pPr>
    </w:p>
    <w:p w14:paraId="783D6B98" w14:textId="77777777" w:rsidR="008F3244" w:rsidRPr="00125276" w:rsidRDefault="008F3244" w:rsidP="00E7552D">
      <w:pPr>
        <w:spacing w:after="0" w:line="240" w:lineRule="auto"/>
        <w:ind w:left="497"/>
        <w:jc w:val="both"/>
        <w:rPr>
          <w:rFonts w:ascii="Arial" w:eastAsia="Arial" w:hAnsi="Arial" w:cs="Arial"/>
          <w:sz w:val="24"/>
          <w:szCs w:val="24"/>
        </w:rPr>
      </w:pPr>
      <w:r w:rsidRPr="00125276">
        <w:rPr>
          <w:rFonts w:ascii="Arial" w:eastAsia="Verdana" w:hAnsi="Arial" w:cs="Arial"/>
          <w:sz w:val="24"/>
          <w:szCs w:val="24"/>
        </w:rPr>
        <w:t xml:space="preserve">• </w:t>
      </w:r>
      <w:r w:rsidRPr="00125276">
        <w:rPr>
          <w:rFonts w:ascii="Arial" w:eastAsia="Verdana" w:hAnsi="Arial" w:cs="Arial"/>
          <w:spacing w:val="20"/>
          <w:sz w:val="24"/>
          <w:szCs w:val="24"/>
        </w:rPr>
        <w:t xml:space="preserve"> </w:t>
      </w:r>
      <w:r w:rsidRPr="00125276">
        <w:rPr>
          <w:rFonts w:ascii="Arial" w:eastAsia="Arial" w:hAnsi="Arial" w:cs="Arial"/>
          <w:sz w:val="24"/>
          <w:szCs w:val="24"/>
        </w:rPr>
        <w:t>M</w:t>
      </w:r>
      <w:r w:rsidRPr="00125276">
        <w:rPr>
          <w:rFonts w:ascii="Arial" w:eastAsia="Arial" w:hAnsi="Arial" w:cs="Arial"/>
          <w:spacing w:val="-1"/>
          <w:sz w:val="24"/>
          <w:szCs w:val="24"/>
        </w:rPr>
        <w:t>ane</w:t>
      </w:r>
      <w:r w:rsidRPr="00125276">
        <w:rPr>
          <w:rFonts w:ascii="Arial" w:eastAsia="Arial" w:hAnsi="Arial" w:cs="Arial"/>
          <w:spacing w:val="2"/>
          <w:sz w:val="24"/>
          <w:szCs w:val="24"/>
        </w:rPr>
        <w:t>j</w:t>
      </w:r>
      <w:r w:rsidRPr="00125276">
        <w:rPr>
          <w:rFonts w:ascii="Arial" w:eastAsia="Arial" w:hAnsi="Arial" w:cs="Arial"/>
          <w:sz w:val="24"/>
          <w:szCs w:val="24"/>
        </w:rPr>
        <w:t>o s</w:t>
      </w:r>
      <w:r w:rsidRPr="00125276">
        <w:rPr>
          <w:rFonts w:ascii="Arial" w:eastAsia="Arial" w:hAnsi="Arial" w:cs="Arial"/>
          <w:spacing w:val="-1"/>
          <w:sz w:val="24"/>
          <w:szCs w:val="24"/>
        </w:rPr>
        <w:t>i</w:t>
      </w:r>
      <w:r w:rsidRPr="00125276">
        <w:rPr>
          <w:rFonts w:ascii="Arial" w:eastAsia="Arial" w:hAnsi="Arial" w:cs="Arial"/>
          <w:sz w:val="24"/>
          <w:szCs w:val="24"/>
        </w:rPr>
        <w:t>s</w:t>
      </w:r>
      <w:r w:rsidRPr="00125276">
        <w:rPr>
          <w:rFonts w:ascii="Arial" w:eastAsia="Arial" w:hAnsi="Arial" w:cs="Arial"/>
          <w:spacing w:val="1"/>
          <w:sz w:val="24"/>
          <w:szCs w:val="24"/>
        </w:rPr>
        <w:t>t</w:t>
      </w:r>
      <w:r w:rsidRPr="00125276">
        <w:rPr>
          <w:rFonts w:ascii="Arial" w:eastAsia="Arial" w:hAnsi="Arial" w:cs="Arial"/>
          <w:spacing w:val="-1"/>
          <w:sz w:val="24"/>
          <w:szCs w:val="24"/>
        </w:rPr>
        <w:t>e</w:t>
      </w:r>
      <w:r w:rsidRPr="00125276">
        <w:rPr>
          <w:rFonts w:ascii="Arial" w:eastAsia="Arial" w:hAnsi="Arial" w:cs="Arial"/>
          <w:sz w:val="24"/>
          <w:szCs w:val="24"/>
        </w:rPr>
        <w:t>m</w:t>
      </w:r>
      <w:r w:rsidRPr="00125276">
        <w:rPr>
          <w:rFonts w:ascii="Arial" w:eastAsia="Arial" w:hAnsi="Arial" w:cs="Arial"/>
          <w:spacing w:val="-1"/>
          <w:sz w:val="24"/>
          <w:szCs w:val="24"/>
        </w:rPr>
        <w:t>a</w:t>
      </w:r>
      <w:r w:rsidRPr="00125276">
        <w:rPr>
          <w:rFonts w:ascii="Arial" w:eastAsia="Arial" w:hAnsi="Arial" w:cs="Arial"/>
          <w:spacing w:val="1"/>
          <w:sz w:val="24"/>
          <w:szCs w:val="24"/>
        </w:rPr>
        <w:t>t</w:t>
      </w:r>
      <w:r w:rsidRPr="00125276">
        <w:rPr>
          <w:rFonts w:ascii="Arial" w:eastAsia="Arial" w:hAnsi="Arial" w:cs="Arial"/>
          <w:spacing w:val="-1"/>
          <w:sz w:val="24"/>
          <w:szCs w:val="24"/>
        </w:rPr>
        <w:t>i</w:t>
      </w:r>
      <w:r w:rsidRPr="00125276">
        <w:rPr>
          <w:rFonts w:ascii="Arial" w:eastAsia="Arial" w:hAnsi="Arial" w:cs="Arial"/>
          <w:spacing w:val="4"/>
          <w:sz w:val="24"/>
          <w:szCs w:val="24"/>
        </w:rPr>
        <w:t>z</w:t>
      </w:r>
      <w:r w:rsidRPr="00125276">
        <w:rPr>
          <w:rFonts w:ascii="Arial" w:eastAsia="Arial" w:hAnsi="Arial" w:cs="Arial"/>
          <w:spacing w:val="-1"/>
          <w:sz w:val="24"/>
          <w:szCs w:val="24"/>
        </w:rPr>
        <w:t>ad</w:t>
      </w:r>
      <w:r w:rsidRPr="00125276">
        <w:rPr>
          <w:rFonts w:ascii="Arial" w:eastAsia="Arial" w:hAnsi="Arial" w:cs="Arial"/>
          <w:sz w:val="24"/>
          <w:szCs w:val="24"/>
        </w:rPr>
        <w:t xml:space="preserve">o </w:t>
      </w:r>
      <w:r w:rsidRPr="00125276">
        <w:rPr>
          <w:rFonts w:ascii="Arial" w:eastAsia="Arial" w:hAnsi="Arial" w:cs="Arial"/>
          <w:spacing w:val="2"/>
          <w:sz w:val="24"/>
          <w:szCs w:val="24"/>
        </w:rPr>
        <w:t>d</w:t>
      </w:r>
      <w:r w:rsidRPr="00125276">
        <w:rPr>
          <w:rFonts w:ascii="Arial" w:eastAsia="Arial" w:hAnsi="Arial" w:cs="Arial"/>
          <w:sz w:val="24"/>
          <w:szCs w:val="24"/>
        </w:rPr>
        <w:t xml:space="preserve">e </w:t>
      </w:r>
      <w:r w:rsidRPr="00125276">
        <w:rPr>
          <w:rFonts w:ascii="Arial" w:eastAsia="Arial" w:hAnsi="Arial" w:cs="Arial"/>
          <w:spacing w:val="-1"/>
          <w:sz w:val="24"/>
          <w:szCs w:val="24"/>
        </w:rPr>
        <w:t>l</w:t>
      </w:r>
      <w:r w:rsidRPr="00125276">
        <w:rPr>
          <w:rFonts w:ascii="Arial" w:eastAsia="Arial" w:hAnsi="Arial" w:cs="Arial"/>
          <w:sz w:val="24"/>
          <w:szCs w:val="24"/>
        </w:rPr>
        <w:t xml:space="preserve">a </w:t>
      </w:r>
      <w:r w:rsidRPr="00125276">
        <w:rPr>
          <w:rFonts w:ascii="Arial" w:eastAsia="Arial" w:hAnsi="Arial" w:cs="Arial"/>
          <w:spacing w:val="-1"/>
          <w:sz w:val="24"/>
          <w:szCs w:val="24"/>
        </w:rPr>
        <w:t>p</w:t>
      </w:r>
      <w:r w:rsidRPr="00125276">
        <w:rPr>
          <w:rFonts w:ascii="Arial" w:eastAsia="Arial" w:hAnsi="Arial" w:cs="Arial"/>
          <w:sz w:val="24"/>
          <w:szCs w:val="24"/>
        </w:rPr>
        <w:t>r</w:t>
      </w:r>
      <w:r w:rsidRPr="00125276">
        <w:rPr>
          <w:rFonts w:ascii="Arial" w:eastAsia="Arial" w:hAnsi="Arial" w:cs="Arial"/>
          <w:spacing w:val="-1"/>
          <w:sz w:val="24"/>
          <w:szCs w:val="24"/>
        </w:rPr>
        <w:t>e</w:t>
      </w:r>
      <w:r w:rsidRPr="00125276">
        <w:rPr>
          <w:rFonts w:ascii="Arial" w:eastAsia="Arial" w:hAnsi="Arial" w:cs="Arial"/>
          <w:sz w:val="24"/>
          <w:szCs w:val="24"/>
        </w:rPr>
        <w:t>s</w:t>
      </w:r>
      <w:r w:rsidRPr="00125276">
        <w:rPr>
          <w:rFonts w:ascii="Arial" w:eastAsia="Arial" w:hAnsi="Arial" w:cs="Arial"/>
          <w:spacing w:val="1"/>
          <w:sz w:val="24"/>
          <w:szCs w:val="24"/>
        </w:rPr>
        <w:t>t</w:t>
      </w:r>
      <w:r w:rsidRPr="00125276">
        <w:rPr>
          <w:rFonts w:ascii="Arial" w:eastAsia="Arial" w:hAnsi="Arial" w:cs="Arial"/>
          <w:spacing w:val="-1"/>
          <w:sz w:val="24"/>
          <w:szCs w:val="24"/>
        </w:rPr>
        <w:t>a</w:t>
      </w:r>
      <w:r w:rsidRPr="00125276">
        <w:rPr>
          <w:rFonts w:ascii="Arial" w:eastAsia="Arial" w:hAnsi="Arial" w:cs="Arial"/>
          <w:spacing w:val="4"/>
          <w:sz w:val="24"/>
          <w:szCs w:val="24"/>
        </w:rPr>
        <w:t>c</w:t>
      </w:r>
      <w:r w:rsidRPr="00125276">
        <w:rPr>
          <w:rFonts w:ascii="Arial" w:eastAsia="Arial" w:hAnsi="Arial" w:cs="Arial"/>
          <w:spacing w:val="-1"/>
          <w:sz w:val="24"/>
          <w:szCs w:val="24"/>
        </w:rPr>
        <w:t>i</w:t>
      </w:r>
      <w:r w:rsidRPr="00125276">
        <w:rPr>
          <w:rFonts w:ascii="Arial" w:eastAsia="Arial" w:hAnsi="Arial" w:cs="Arial"/>
          <w:spacing w:val="2"/>
          <w:sz w:val="24"/>
          <w:szCs w:val="24"/>
        </w:rPr>
        <w:t>ó</w:t>
      </w:r>
      <w:r w:rsidRPr="00125276">
        <w:rPr>
          <w:rFonts w:ascii="Arial" w:eastAsia="Arial" w:hAnsi="Arial" w:cs="Arial"/>
          <w:sz w:val="24"/>
          <w:szCs w:val="24"/>
        </w:rPr>
        <w:t>n</w:t>
      </w:r>
      <w:r w:rsidRPr="00125276">
        <w:rPr>
          <w:rFonts w:ascii="Arial" w:eastAsia="Arial" w:hAnsi="Arial" w:cs="Arial"/>
          <w:spacing w:val="4"/>
          <w:sz w:val="24"/>
          <w:szCs w:val="24"/>
        </w:rPr>
        <w:t xml:space="preserve"> </w:t>
      </w:r>
      <w:r w:rsidRPr="00125276">
        <w:rPr>
          <w:rFonts w:ascii="Arial" w:eastAsia="Arial" w:hAnsi="Arial" w:cs="Arial"/>
          <w:spacing w:val="-1"/>
          <w:sz w:val="24"/>
          <w:szCs w:val="24"/>
        </w:rPr>
        <w:t>d</w:t>
      </w:r>
      <w:r w:rsidRPr="00125276">
        <w:rPr>
          <w:rFonts w:ascii="Arial" w:eastAsia="Arial" w:hAnsi="Arial" w:cs="Arial"/>
          <w:sz w:val="24"/>
          <w:szCs w:val="24"/>
        </w:rPr>
        <w:t>e s</w:t>
      </w:r>
      <w:r w:rsidRPr="00125276">
        <w:rPr>
          <w:rFonts w:ascii="Arial" w:eastAsia="Arial" w:hAnsi="Arial" w:cs="Arial"/>
          <w:spacing w:val="-1"/>
          <w:sz w:val="24"/>
          <w:szCs w:val="24"/>
        </w:rPr>
        <w:t>e</w:t>
      </w:r>
      <w:r w:rsidRPr="00125276">
        <w:rPr>
          <w:rFonts w:ascii="Arial" w:eastAsia="Arial" w:hAnsi="Arial" w:cs="Arial"/>
          <w:sz w:val="24"/>
          <w:szCs w:val="24"/>
        </w:rPr>
        <w:t>rv</w:t>
      </w:r>
      <w:r w:rsidRPr="00125276">
        <w:rPr>
          <w:rFonts w:ascii="Arial" w:eastAsia="Arial" w:hAnsi="Arial" w:cs="Arial"/>
          <w:spacing w:val="-1"/>
          <w:sz w:val="24"/>
          <w:szCs w:val="24"/>
        </w:rPr>
        <w:t>i</w:t>
      </w:r>
      <w:r w:rsidRPr="00125276">
        <w:rPr>
          <w:rFonts w:ascii="Arial" w:eastAsia="Arial" w:hAnsi="Arial" w:cs="Arial"/>
          <w:sz w:val="24"/>
          <w:szCs w:val="24"/>
        </w:rPr>
        <w:t>c</w:t>
      </w:r>
      <w:r w:rsidRPr="00125276">
        <w:rPr>
          <w:rFonts w:ascii="Arial" w:eastAsia="Arial" w:hAnsi="Arial" w:cs="Arial"/>
          <w:spacing w:val="-1"/>
          <w:sz w:val="24"/>
          <w:szCs w:val="24"/>
        </w:rPr>
        <w:t>io</w:t>
      </w:r>
      <w:r w:rsidRPr="00125276">
        <w:rPr>
          <w:rFonts w:ascii="Arial" w:eastAsia="Arial" w:hAnsi="Arial" w:cs="Arial"/>
          <w:sz w:val="24"/>
          <w:szCs w:val="24"/>
        </w:rPr>
        <w:t>s</w:t>
      </w:r>
      <w:r w:rsidRPr="00125276">
        <w:rPr>
          <w:rFonts w:ascii="Arial" w:eastAsia="Arial" w:hAnsi="Arial" w:cs="Arial"/>
          <w:spacing w:val="1"/>
          <w:sz w:val="24"/>
          <w:szCs w:val="24"/>
        </w:rPr>
        <w:t xml:space="preserve"> </w:t>
      </w:r>
      <w:r w:rsidRPr="00125276">
        <w:rPr>
          <w:rFonts w:ascii="Arial" w:eastAsia="Arial" w:hAnsi="Arial" w:cs="Arial"/>
          <w:spacing w:val="6"/>
          <w:sz w:val="24"/>
          <w:szCs w:val="24"/>
        </w:rPr>
        <w:t>(</w:t>
      </w:r>
      <w:r w:rsidRPr="00125276">
        <w:rPr>
          <w:rFonts w:ascii="Arial" w:eastAsia="Arial" w:hAnsi="Arial" w:cs="Arial"/>
          <w:sz w:val="24"/>
          <w:szCs w:val="24"/>
        </w:rPr>
        <w:t>S</w:t>
      </w:r>
      <w:r w:rsidRPr="00125276">
        <w:rPr>
          <w:rFonts w:ascii="Arial" w:eastAsia="Arial" w:hAnsi="Arial" w:cs="Arial"/>
          <w:spacing w:val="1"/>
          <w:sz w:val="24"/>
          <w:szCs w:val="24"/>
        </w:rPr>
        <w:t>I</w:t>
      </w:r>
      <w:r w:rsidRPr="00125276">
        <w:rPr>
          <w:rFonts w:ascii="Arial" w:eastAsia="Arial" w:hAnsi="Arial" w:cs="Arial"/>
          <w:spacing w:val="-1"/>
          <w:sz w:val="24"/>
          <w:szCs w:val="24"/>
        </w:rPr>
        <w:t>H</w:t>
      </w:r>
      <w:r w:rsidRPr="00125276">
        <w:rPr>
          <w:rFonts w:ascii="Arial" w:eastAsia="Arial" w:hAnsi="Arial" w:cs="Arial"/>
          <w:spacing w:val="1"/>
          <w:sz w:val="24"/>
          <w:szCs w:val="24"/>
        </w:rPr>
        <w:t>O</w:t>
      </w:r>
      <w:r w:rsidRPr="00125276">
        <w:rPr>
          <w:rFonts w:ascii="Arial" w:eastAsia="Arial" w:hAnsi="Arial" w:cs="Arial"/>
          <w:sz w:val="24"/>
          <w:szCs w:val="24"/>
        </w:rPr>
        <w:t>S)</w:t>
      </w:r>
    </w:p>
    <w:p w14:paraId="6755AC6A" w14:textId="77777777" w:rsidR="008F3244" w:rsidRPr="00125276" w:rsidRDefault="008F3244" w:rsidP="00E7552D">
      <w:pPr>
        <w:spacing w:before="10" w:after="0" w:line="240" w:lineRule="auto"/>
        <w:jc w:val="both"/>
        <w:rPr>
          <w:rFonts w:ascii="Arial" w:hAnsi="Arial" w:cs="Arial"/>
          <w:sz w:val="24"/>
          <w:szCs w:val="24"/>
        </w:rPr>
      </w:pPr>
    </w:p>
    <w:p w14:paraId="5CC444A2" w14:textId="63307A8C" w:rsidR="008F3244" w:rsidRPr="00125276" w:rsidRDefault="008F3244" w:rsidP="00E7552D">
      <w:pPr>
        <w:tabs>
          <w:tab w:val="left" w:pos="800"/>
        </w:tabs>
        <w:spacing w:after="0" w:line="240" w:lineRule="auto"/>
        <w:ind w:left="857" w:right="380" w:hanging="360"/>
        <w:jc w:val="both"/>
        <w:rPr>
          <w:rFonts w:ascii="Arial" w:eastAsia="Arial" w:hAnsi="Arial" w:cs="Arial"/>
          <w:sz w:val="24"/>
          <w:szCs w:val="24"/>
        </w:rPr>
      </w:pPr>
      <w:r w:rsidRPr="00125276">
        <w:rPr>
          <w:rFonts w:ascii="Arial" w:eastAsia="Verdana" w:hAnsi="Arial" w:cs="Arial"/>
          <w:sz w:val="24"/>
          <w:szCs w:val="24"/>
        </w:rPr>
        <w:t>•</w:t>
      </w:r>
      <w:r w:rsidRPr="00125276">
        <w:rPr>
          <w:rFonts w:ascii="Arial" w:eastAsia="Verdana" w:hAnsi="Arial" w:cs="Arial"/>
          <w:sz w:val="24"/>
          <w:szCs w:val="24"/>
        </w:rPr>
        <w:tab/>
      </w:r>
      <w:r w:rsidRPr="00125276">
        <w:rPr>
          <w:rFonts w:ascii="Arial" w:eastAsia="Arial" w:hAnsi="Arial" w:cs="Arial"/>
          <w:spacing w:val="-1"/>
          <w:sz w:val="24"/>
          <w:szCs w:val="24"/>
        </w:rPr>
        <w:t>De</w:t>
      </w:r>
      <w:r w:rsidRPr="00125276">
        <w:rPr>
          <w:rFonts w:ascii="Arial" w:eastAsia="Arial" w:hAnsi="Arial" w:cs="Arial"/>
          <w:sz w:val="24"/>
          <w:szCs w:val="24"/>
        </w:rPr>
        <w:t>m</w:t>
      </w:r>
      <w:r w:rsidRPr="00125276">
        <w:rPr>
          <w:rFonts w:ascii="Arial" w:eastAsia="Arial" w:hAnsi="Arial" w:cs="Arial"/>
          <w:spacing w:val="-1"/>
          <w:sz w:val="24"/>
          <w:szCs w:val="24"/>
        </w:rPr>
        <w:t>á</w:t>
      </w:r>
      <w:r w:rsidRPr="00125276">
        <w:rPr>
          <w:rFonts w:ascii="Arial" w:eastAsia="Arial" w:hAnsi="Arial" w:cs="Arial"/>
          <w:sz w:val="24"/>
          <w:szCs w:val="24"/>
        </w:rPr>
        <w:t>s</w:t>
      </w:r>
      <w:r w:rsidRPr="00125276">
        <w:rPr>
          <w:rFonts w:ascii="Arial" w:eastAsia="Arial" w:hAnsi="Arial" w:cs="Arial"/>
          <w:spacing w:val="41"/>
          <w:sz w:val="24"/>
          <w:szCs w:val="24"/>
        </w:rPr>
        <w:t xml:space="preserve"> </w:t>
      </w:r>
      <w:r w:rsidRPr="00125276">
        <w:rPr>
          <w:rFonts w:ascii="Arial" w:eastAsia="Arial" w:hAnsi="Arial" w:cs="Arial"/>
          <w:spacing w:val="-1"/>
          <w:sz w:val="24"/>
          <w:szCs w:val="24"/>
        </w:rPr>
        <w:t>eq</w:t>
      </w:r>
      <w:r w:rsidRPr="00125276">
        <w:rPr>
          <w:rFonts w:ascii="Arial" w:eastAsia="Arial" w:hAnsi="Arial" w:cs="Arial"/>
          <w:spacing w:val="2"/>
          <w:sz w:val="24"/>
          <w:szCs w:val="24"/>
        </w:rPr>
        <w:t>u</w:t>
      </w:r>
      <w:r w:rsidRPr="00125276">
        <w:rPr>
          <w:rFonts w:ascii="Arial" w:eastAsia="Arial" w:hAnsi="Arial" w:cs="Arial"/>
          <w:spacing w:val="-1"/>
          <w:sz w:val="24"/>
          <w:szCs w:val="24"/>
        </w:rPr>
        <w:t>ipo</w:t>
      </w:r>
      <w:r w:rsidRPr="00125276">
        <w:rPr>
          <w:rFonts w:ascii="Arial" w:eastAsia="Arial" w:hAnsi="Arial" w:cs="Arial"/>
          <w:sz w:val="24"/>
          <w:szCs w:val="24"/>
        </w:rPr>
        <w:t>s</w:t>
      </w:r>
      <w:r w:rsidRPr="00125276">
        <w:rPr>
          <w:rFonts w:ascii="Arial" w:eastAsia="Arial" w:hAnsi="Arial" w:cs="Arial"/>
          <w:spacing w:val="41"/>
          <w:sz w:val="24"/>
          <w:szCs w:val="24"/>
        </w:rPr>
        <w:t xml:space="preserve"> </w:t>
      </w:r>
      <w:r w:rsidRPr="00125276">
        <w:rPr>
          <w:rFonts w:ascii="Arial" w:eastAsia="Arial" w:hAnsi="Arial" w:cs="Arial"/>
          <w:sz w:val="24"/>
          <w:szCs w:val="24"/>
        </w:rPr>
        <w:t>e</w:t>
      </w:r>
      <w:r w:rsidRPr="00125276">
        <w:rPr>
          <w:rFonts w:ascii="Arial" w:eastAsia="Arial" w:hAnsi="Arial" w:cs="Arial"/>
          <w:spacing w:val="39"/>
          <w:sz w:val="24"/>
          <w:szCs w:val="24"/>
        </w:rPr>
        <w:t xml:space="preserve"> </w:t>
      </w:r>
      <w:r w:rsidRPr="00125276">
        <w:rPr>
          <w:rFonts w:ascii="Arial" w:eastAsia="Arial" w:hAnsi="Arial" w:cs="Arial"/>
          <w:spacing w:val="-1"/>
          <w:sz w:val="24"/>
          <w:szCs w:val="24"/>
        </w:rPr>
        <w:t>in</w:t>
      </w:r>
      <w:r w:rsidRPr="00125276">
        <w:rPr>
          <w:rFonts w:ascii="Arial" w:eastAsia="Arial" w:hAnsi="Arial" w:cs="Arial"/>
          <w:sz w:val="24"/>
          <w:szCs w:val="24"/>
        </w:rPr>
        <w:t>s</w:t>
      </w:r>
      <w:r w:rsidRPr="00125276">
        <w:rPr>
          <w:rFonts w:ascii="Arial" w:eastAsia="Arial" w:hAnsi="Arial" w:cs="Arial"/>
          <w:spacing w:val="-1"/>
          <w:sz w:val="24"/>
          <w:szCs w:val="24"/>
        </w:rPr>
        <w:t>u</w:t>
      </w:r>
      <w:r w:rsidRPr="00125276">
        <w:rPr>
          <w:rFonts w:ascii="Arial" w:eastAsia="Arial" w:hAnsi="Arial" w:cs="Arial"/>
          <w:spacing w:val="4"/>
          <w:sz w:val="24"/>
          <w:szCs w:val="24"/>
        </w:rPr>
        <w:t>m</w:t>
      </w:r>
      <w:r w:rsidRPr="00125276">
        <w:rPr>
          <w:rFonts w:ascii="Arial" w:eastAsia="Arial" w:hAnsi="Arial" w:cs="Arial"/>
          <w:spacing w:val="-1"/>
          <w:sz w:val="24"/>
          <w:szCs w:val="24"/>
        </w:rPr>
        <w:t>o</w:t>
      </w:r>
      <w:r w:rsidRPr="00125276">
        <w:rPr>
          <w:rFonts w:ascii="Arial" w:eastAsia="Arial" w:hAnsi="Arial" w:cs="Arial"/>
          <w:sz w:val="24"/>
          <w:szCs w:val="24"/>
        </w:rPr>
        <w:t>s</w:t>
      </w:r>
      <w:r w:rsidRPr="00125276">
        <w:rPr>
          <w:rFonts w:ascii="Arial" w:eastAsia="Arial" w:hAnsi="Arial" w:cs="Arial"/>
          <w:spacing w:val="41"/>
          <w:sz w:val="24"/>
          <w:szCs w:val="24"/>
        </w:rPr>
        <w:t xml:space="preserve"> </w:t>
      </w:r>
      <w:r w:rsidRPr="00125276">
        <w:rPr>
          <w:rFonts w:ascii="Arial" w:eastAsia="Arial" w:hAnsi="Arial" w:cs="Arial"/>
          <w:sz w:val="24"/>
          <w:szCs w:val="24"/>
        </w:rPr>
        <w:t>m</w:t>
      </w:r>
      <w:r w:rsidRPr="00125276">
        <w:rPr>
          <w:rFonts w:ascii="Arial" w:eastAsia="Arial" w:hAnsi="Arial" w:cs="Arial"/>
          <w:spacing w:val="-1"/>
          <w:sz w:val="24"/>
          <w:szCs w:val="24"/>
        </w:rPr>
        <w:t>édi</w:t>
      </w:r>
      <w:r w:rsidRPr="00125276">
        <w:rPr>
          <w:rFonts w:ascii="Arial" w:eastAsia="Arial" w:hAnsi="Arial" w:cs="Arial"/>
          <w:sz w:val="24"/>
          <w:szCs w:val="24"/>
        </w:rPr>
        <w:t>c</w:t>
      </w:r>
      <w:r w:rsidRPr="00125276">
        <w:rPr>
          <w:rFonts w:ascii="Arial" w:eastAsia="Arial" w:hAnsi="Arial" w:cs="Arial"/>
          <w:spacing w:val="-1"/>
          <w:sz w:val="24"/>
          <w:szCs w:val="24"/>
        </w:rPr>
        <w:t>o</w:t>
      </w:r>
      <w:r w:rsidRPr="00125276">
        <w:rPr>
          <w:rFonts w:ascii="Arial" w:eastAsia="Arial" w:hAnsi="Arial" w:cs="Arial"/>
          <w:sz w:val="24"/>
          <w:szCs w:val="24"/>
        </w:rPr>
        <w:t>s</w:t>
      </w:r>
      <w:r w:rsidRPr="00125276">
        <w:rPr>
          <w:rFonts w:ascii="Arial" w:eastAsia="Arial" w:hAnsi="Arial" w:cs="Arial"/>
          <w:spacing w:val="41"/>
          <w:sz w:val="24"/>
          <w:szCs w:val="24"/>
        </w:rPr>
        <w:t xml:space="preserve"> </w:t>
      </w:r>
      <w:r w:rsidRPr="00125276">
        <w:rPr>
          <w:rFonts w:ascii="Arial" w:eastAsia="Arial" w:hAnsi="Arial" w:cs="Arial"/>
          <w:spacing w:val="-1"/>
          <w:sz w:val="24"/>
          <w:szCs w:val="24"/>
        </w:rPr>
        <w:t>ne</w:t>
      </w:r>
      <w:r w:rsidRPr="00125276">
        <w:rPr>
          <w:rFonts w:ascii="Arial" w:eastAsia="Arial" w:hAnsi="Arial" w:cs="Arial"/>
          <w:sz w:val="24"/>
          <w:szCs w:val="24"/>
        </w:rPr>
        <w:t>c</w:t>
      </w:r>
      <w:r w:rsidRPr="00125276">
        <w:rPr>
          <w:rFonts w:ascii="Arial" w:eastAsia="Arial" w:hAnsi="Arial" w:cs="Arial"/>
          <w:spacing w:val="-1"/>
          <w:sz w:val="24"/>
          <w:szCs w:val="24"/>
        </w:rPr>
        <w:t>e</w:t>
      </w:r>
      <w:r w:rsidRPr="00125276">
        <w:rPr>
          <w:rFonts w:ascii="Arial" w:eastAsia="Arial" w:hAnsi="Arial" w:cs="Arial"/>
          <w:sz w:val="24"/>
          <w:szCs w:val="24"/>
        </w:rPr>
        <w:t>s</w:t>
      </w:r>
      <w:r w:rsidRPr="00125276">
        <w:rPr>
          <w:rFonts w:ascii="Arial" w:eastAsia="Arial" w:hAnsi="Arial" w:cs="Arial"/>
          <w:spacing w:val="-1"/>
          <w:sz w:val="24"/>
          <w:szCs w:val="24"/>
        </w:rPr>
        <w:t>a</w:t>
      </w:r>
      <w:r w:rsidRPr="00125276">
        <w:rPr>
          <w:rFonts w:ascii="Arial" w:eastAsia="Arial" w:hAnsi="Arial" w:cs="Arial"/>
          <w:spacing w:val="4"/>
          <w:sz w:val="24"/>
          <w:szCs w:val="24"/>
        </w:rPr>
        <w:t>r</w:t>
      </w:r>
      <w:r w:rsidRPr="00125276">
        <w:rPr>
          <w:rFonts w:ascii="Arial" w:eastAsia="Arial" w:hAnsi="Arial" w:cs="Arial"/>
          <w:spacing w:val="-1"/>
          <w:sz w:val="24"/>
          <w:szCs w:val="24"/>
        </w:rPr>
        <w:t>io</w:t>
      </w:r>
      <w:r w:rsidRPr="00125276">
        <w:rPr>
          <w:rFonts w:ascii="Arial" w:eastAsia="Arial" w:hAnsi="Arial" w:cs="Arial"/>
          <w:sz w:val="24"/>
          <w:szCs w:val="24"/>
        </w:rPr>
        <w:t>s</w:t>
      </w:r>
      <w:r w:rsidRPr="00125276">
        <w:rPr>
          <w:rFonts w:ascii="Arial" w:eastAsia="Arial" w:hAnsi="Arial" w:cs="Arial"/>
          <w:spacing w:val="41"/>
          <w:sz w:val="24"/>
          <w:szCs w:val="24"/>
        </w:rPr>
        <w:t xml:space="preserve"> </w:t>
      </w:r>
      <w:r w:rsidRPr="00125276">
        <w:rPr>
          <w:rFonts w:ascii="Arial" w:eastAsia="Arial" w:hAnsi="Arial" w:cs="Arial"/>
          <w:spacing w:val="-1"/>
          <w:sz w:val="24"/>
          <w:szCs w:val="24"/>
        </w:rPr>
        <w:t>pa</w:t>
      </w:r>
      <w:r w:rsidRPr="00125276">
        <w:rPr>
          <w:rFonts w:ascii="Arial" w:eastAsia="Arial" w:hAnsi="Arial" w:cs="Arial"/>
          <w:sz w:val="24"/>
          <w:szCs w:val="24"/>
        </w:rPr>
        <w:t>ra</w:t>
      </w:r>
      <w:r w:rsidRPr="00125276">
        <w:rPr>
          <w:rFonts w:ascii="Arial" w:eastAsia="Arial" w:hAnsi="Arial" w:cs="Arial"/>
          <w:spacing w:val="39"/>
          <w:sz w:val="24"/>
          <w:szCs w:val="24"/>
        </w:rPr>
        <w:t xml:space="preserve"> </w:t>
      </w:r>
      <w:r w:rsidRPr="00125276">
        <w:rPr>
          <w:rFonts w:ascii="Arial" w:eastAsia="Arial" w:hAnsi="Arial" w:cs="Arial"/>
          <w:spacing w:val="-1"/>
          <w:sz w:val="24"/>
          <w:szCs w:val="24"/>
        </w:rPr>
        <w:t>l</w:t>
      </w:r>
      <w:r w:rsidRPr="00125276">
        <w:rPr>
          <w:rFonts w:ascii="Arial" w:eastAsia="Arial" w:hAnsi="Arial" w:cs="Arial"/>
          <w:sz w:val="24"/>
          <w:szCs w:val="24"/>
        </w:rPr>
        <w:t>a</w:t>
      </w:r>
      <w:r w:rsidRPr="00125276">
        <w:rPr>
          <w:rFonts w:ascii="Arial" w:eastAsia="Arial" w:hAnsi="Arial" w:cs="Arial"/>
          <w:spacing w:val="39"/>
          <w:sz w:val="24"/>
          <w:szCs w:val="24"/>
        </w:rPr>
        <w:t xml:space="preserve"> </w:t>
      </w:r>
      <w:r w:rsidRPr="00125276">
        <w:rPr>
          <w:rFonts w:ascii="Arial" w:eastAsia="Arial" w:hAnsi="Arial" w:cs="Arial"/>
          <w:spacing w:val="-1"/>
          <w:sz w:val="24"/>
          <w:szCs w:val="24"/>
        </w:rPr>
        <w:t>p</w:t>
      </w:r>
      <w:r w:rsidRPr="00125276">
        <w:rPr>
          <w:rFonts w:ascii="Arial" w:eastAsia="Arial" w:hAnsi="Arial" w:cs="Arial"/>
          <w:sz w:val="24"/>
          <w:szCs w:val="24"/>
        </w:rPr>
        <w:t>r</w:t>
      </w:r>
      <w:r w:rsidRPr="00125276">
        <w:rPr>
          <w:rFonts w:ascii="Arial" w:eastAsia="Arial" w:hAnsi="Arial" w:cs="Arial"/>
          <w:spacing w:val="-1"/>
          <w:sz w:val="24"/>
          <w:szCs w:val="24"/>
        </w:rPr>
        <w:t>e</w:t>
      </w:r>
      <w:r w:rsidRPr="00125276">
        <w:rPr>
          <w:rFonts w:ascii="Arial" w:eastAsia="Arial" w:hAnsi="Arial" w:cs="Arial"/>
          <w:sz w:val="24"/>
          <w:szCs w:val="24"/>
        </w:rPr>
        <w:t>s</w:t>
      </w:r>
      <w:r w:rsidRPr="00125276">
        <w:rPr>
          <w:rFonts w:ascii="Arial" w:eastAsia="Arial" w:hAnsi="Arial" w:cs="Arial"/>
          <w:spacing w:val="1"/>
          <w:sz w:val="24"/>
          <w:szCs w:val="24"/>
        </w:rPr>
        <w:t>t</w:t>
      </w:r>
      <w:r w:rsidRPr="00125276">
        <w:rPr>
          <w:rFonts w:ascii="Arial" w:eastAsia="Arial" w:hAnsi="Arial" w:cs="Arial"/>
          <w:spacing w:val="-1"/>
          <w:sz w:val="24"/>
          <w:szCs w:val="24"/>
        </w:rPr>
        <w:t>a</w:t>
      </w:r>
      <w:r w:rsidRPr="00125276">
        <w:rPr>
          <w:rFonts w:ascii="Arial" w:eastAsia="Arial" w:hAnsi="Arial" w:cs="Arial"/>
          <w:spacing w:val="4"/>
          <w:sz w:val="24"/>
          <w:szCs w:val="24"/>
        </w:rPr>
        <w:t>c</w:t>
      </w:r>
      <w:r w:rsidRPr="00125276">
        <w:rPr>
          <w:rFonts w:ascii="Arial" w:eastAsia="Arial" w:hAnsi="Arial" w:cs="Arial"/>
          <w:spacing w:val="-1"/>
          <w:sz w:val="24"/>
          <w:szCs w:val="24"/>
        </w:rPr>
        <w:t>ió</w:t>
      </w:r>
      <w:r w:rsidRPr="00125276">
        <w:rPr>
          <w:rFonts w:ascii="Arial" w:eastAsia="Arial" w:hAnsi="Arial" w:cs="Arial"/>
          <w:sz w:val="24"/>
          <w:szCs w:val="24"/>
        </w:rPr>
        <w:t>n</w:t>
      </w:r>
      <w:r w:rsidRPr="00125276">
        <w:rPr>
          <w:rFonts w:ascii="Arial" w:eastAsia="Arial" w:hAnsi="Arial" w:cs="Arial"/>
          <w:spacing w:val="39"/>
          <w:sz w:val="24"/>
          <w:szCs w:val="24"/>
        </w:rPr>
        <w:t xml:space="preserve"> </w:t>
      </w:r>
      <w:r w:rsidRPr="00125276">
        <w:rPr>
          <w:rFonts w:ascii="Arial" w:eastAsia="Arial" w:hAnsi="Arial" w:cs="Arial"/>
          <w:spacing w:val="-1"/>
          <w:sz w:val="24"/>
          <w:szCs w:val="24"/>
        </w:rPr>
        <w:t>d</w:t>
      </w:r>
      <w:r w:rsidRPr="00125276">
        <w:rPr>
          <w:rFonts w:ascii="Arial" w:eastAsia="Arial" w:hAnsi="Arial" w:cs="Arial"/>
          <w:spacing w:val="2"/>
          <w:sz w:val="24"/>
          <w:szCs w:val="24"/>
        </w:rPr>
        <w:t>e</w:t>
      </w:r>
      <w:r w:rsidRPr="00125276">
        <w:rPr>
          <w:rFonts w:ascii="Arial" w:eastAsia="Arial" w:hAnsi="Arial" w:cs="Arial"/>
          <w:sz w:val="24"/>
          <w:szCs w:val="24"/>
        </w:rPr>
        <w:t>l</w:t>
      </w:r>
      <w:r w:rsidRPr="00125276">
        <w:rPr>
          <w:rFonts w:ascii="Arial" w:eastAsia="Arial" w:hAnsi="Arial" w:cs="Arial"/>
          <w:spacing w:val="40"/>
          <w:sz w:val="24"/>
          <w:szCs w:val="24"/>
        </w:rPr>
        <w:t xml:space="preserve"> </w:t>
      </w:r>
      <w:r w:rsidRPr="00125276">
        <w:rPr>
          <w:rFonts w:ascii="Arial" w:eastAsia="Arial" w:hAnsi="Arial" w:cs="Arial"/>
          <w:sz w:val="24"/>
          <w:szCs w:val="24"/>
        </w:rPr>
        <w:t>s</w:t>
      </w:r>
      <w:r w:rsidRPr="00125276">
        <w:rPr>
          <w:rFonts w:ascii="Arial" w:eastAsia="Arial" w:hAnsi="Arial" w:cs="Arial"/>
          <w:spacing w:val="-1"/>
          <w:sz w:val="24"/>
          <w:szCs w:val="24"/>
        </w:rPr>
        <w:t>e</w:t>
      </w:r>
      <w:r w:rsidRPr="00125276">
        <w:rPr>
          <w:rFonts w:ascii="Arial" w:eastAsia="Arial" w:hAnsi="Arial" w:cs="Arial"/>
          <w:sz w:val="24"/>
          <w:szCs w:val="24"/>
        </w:rPr>
        <w:t>rv</w:t>
      </w:r>
      <w:r w:rsidRPr="00125276">
        <w:rPr>
          <w:rFonts w:ascii="Arial" w:eastAsia="Arial" w:hAnsi="Arial" w:cs="Arial"/>
          <w:spacing w:val="-1"/>
          <w:sz w:val="24"/>
          <w:szCs w:val="24"/>
        </w:rPr>
        <w:t>i</w:t>
      </w:r>
      <w:r w:rsidRPr="00125276">
        <w:rPr>
          <w:rFonts w:ascii="Arial" w:eastAsia="Arial" w:hAnsi="Arial" w:cs="Arial"/>
          <w:sz w:val="24"/>
          <w:szCs w:val="24"/>
        </w:rPr>
        <w:t>c</w:t>
      </w:r>
      <w:r w:rsidRPr="00125276">
        <w:rPr>
          <w:rFonts w:ascii="Arial" w:eastAsia="Arial" w:hAnsi="Arial" w:cs="Arial"/>
          <w:spacing w:val="-1"/>
          <w:sz w:val="24"/>
          <w:szCs w:val="24"/>
        </w:rPr>
        <w:t>i</w:t>
      </w:r>
      <w:r w:rsidRPr="00125276">
        <w:rPr>
          <w:rFonts w:ascii="Arial" w:eastAsia="Arial" w:hAnsi="Arial" w:cs="Arial"/>
          <w:sz w:val="24"/>
          <w:szCs w:val="24"/>
        </w:rPr>
        <w:t>o</w:t>
      </w:r>
      <w:r w:rsidRPr="00125276">
        <w:rPr>
          <w:rFonts w:ascii="Arial" w:eastAsia="Arial" w:hAnsi="Arial" w:cs="Arial"/>
          <w:spacing w:val="39"/>
          <w:sz w:val="24"/>
          <w:szCs w:val="24"/>
        </w:rPr>
        <w:t xml:space="preserve"> </w:t>
      </w:r>
      <w:r w:rsidRPr="00125276">
        <w:rPr>
          <w:rFonts w:ascii="Arial" w:eastAsia="Arial" w:hAnsi="Arial" w:cs="Arial"/>
          <w:spacing w:val="2"/>
          <w:sz w:val="24"/>
          <w:szCs w:val="24"/>
        </w:rPr>
        <w:t>d</w:t>
      </w:r>
      <w:r w:rsidRPr="00125276">
        <w:rPr>
          <w:rFonts w:ascii="Arial" w:eastAsia="Arial" w:hAnsi="Arial" w:cs="Arial"/>
          <w:sz w:val="24"/>
          <w:szCs w:val="24"/>
        </w:rPr>
        <w:t>e s</w:t>
      </w:r>
      <w:r w:rsidRPr="00125276">
        <w:rPr>
          <w:rFonts w:ascii="Arial" w:eastAsia="Arial" w:hAnsi="Arial" w:cs="Arial"/>
          <w:spacing w:val="-1"/>
          <w:sz w:val="24"/>
          <w:szCs w:val="24"/>
        </w:rPr>
        <w:t>alu</w:t>
      </w:r>
      <w:r w:rsidRPr="00125276">
        <w:rPr>
          <w:rFonts w:ascii="Arial" w:eastAsia="Arial" w:hAnsi="Arial" w:cs="Arial"/>
          <w:sz w:val="24"/>
          <w:szCs w:val="24"/>
        </w:rPr>
        <w:t xml:space="preserve">d </w:t>
      </w:r>
      <w:r w:rsidRPr="00125276">
        <w:rPr>
          <w:rFonts w:ascii="Arial" w:eastAsia="Arial" w:hAnsi="Arial" w:cs="Arial"/>
          <w:spacing w:val="3"/>
          <w:sz w:val="24"/>
          <w:szCs w:val="24"/>
        </w:rPr>
        <w:t>d</w:t>
      </w:r>
      <w:r w:rsidRPr="00125276">
        <w:rPr>
          <w:rFonts w:ascii="Arial" w:eastAsia="Arial" w:hAnsi="Arial" w:cs="Arial"/>
          <w:sz w:val="24"/>
          <w:szCs w:val="24"/>
        </w:rPr>
        <w:t xml:space="preserve">e </w:t>
      </w:r>
      <w:r w:rsidRPr="00125276">
        <w:rPr>
          <w:rFonts w:ascii="Arial" w:eastAsia="Arial" w:hAnsi="Arial" w:cs="Arial"/>
          <w:spacing w:val="-1"/>
          <w:sz w:val="24"/>
          <w:szCs w:val="24"/>
        </w:rPr>
        <w:t>b</w:t>
      </w:r>
      <w:r w:rsidRPr="00125276">
        <w:rPr>
          <w:rFonts w:ascii="Arial" w:eastAsia="Arial" w:hAnsi="Arial" w:cs="Arial"/>
          <w:spacing w:val="2"/>
          <w:sz w:val="24"/>
          <w:szCs w:val="24"/>
        </w:rPr>
        <w:t>a</w:t>
      </w:r>
      <w:r w:rsidRPr="00125276">
        <w:rPr>
          <w:rFonts w:ascii="Arial" w:eastAsia="Arial" w:hAnsi="Arial" w:cs="Arial"/>
          <w:spacing w:val="-1"/>
          <w:sz w:val="24"/>
          <w:szCs w:val="24"/>
        </w:rPr>
        <w:t>j</w:t>
      </w:r>
      <w:r w:rsidRPr="00125276">
        <w:rPr>
          <w:rFonts w:ascii="Arial" w:eastAsia="Arial" w:hAnsi="Arial" w:cs="Arial"/>
          <w:sz w:val="24"/>
          <w:szCs w:val="24"/>
        </w:rPr>
        <w:t>a c</w:t>
      </w:r>
      <w:r w:rsidRPr="00125276">
        <w:rPr>
          <w:rFonts w:ascii="Arial" w:eastAsia="Arial" w:hAnsi="Arial" w:cs="Arial"/>
          <w:spacing w:val="-1"/>
          <w:sz w:val="24"/>
          <w:szCs w:val="24"/>
        </w:rPr>
        <w:t>o</w:t>
      </w:r>
      <w:r w:rsidRPr="00125276">
        <w:rPr>
          <w:rFonts w:ascii="Arial" w:eastAsia="Arial" w:hAnsi="Arial" w:cs="Arial"/>
          <w:sz w:val="24"/>
          <w:szCs w:val="24"/>
        </w:rPr>
        <w:t>m</w:t>
      </w:r>
      <w:r w:rsidRPr="00125276">
        <w:rPr>
          <w:rFonts w:ascii="Arial" w:eastAsia="Arial" w:hAnsi="Arial" w:cs="Arial"/>
          <w:spacing w:val="2"/>
          <w:sz w:val="24"/>
          <w:szCs w:val="24"/>
        </w:rPr>
        <w:t>p</w:t>
      </w:r>
      <w:r w:rsidRPr="00125276">
        <w:rPr>
          <w:rFonts w:ascii="Arial" w:eastAsia="Arial" w:hAnsi="Arial" w:cs="Arial"/>
          <w:spacing w:val="-1"/>
          <w:sz w:val="24"/>
          <w:szCs w:val="24"/>
        </w:rPr>
        <w:t>le</w:t>
      </w:r>
      <w:r w:rsidRPr="00125276">
        <w:rPr>
          <w:rFonts w:ascii="Arial" w:eastAsia="Arial" w:hAnsi="Arial" w:cs="Arial"/>
          <w:spacing w:val="2"/>
          <w:sz w:val="24"/>
          <w:szCs w:val="24"/>
        </w:rPr>
        <w:t>j</w:t>
      </w:r>
      <w:r w:rsidRPr="00125276">
        <w:rPr>
          <w:rFonts w:ascii="Arial" w:eastAsia="Arial" w:hAnsi="Arial" w:cs="Arial"/>
          <w:spacing w:val="-1"/>
          <w:sz w:val="24"/>
          <w:szCs w:val="24"/>
        </w:rPr>
        <w:t>id</w:t>
      </w:r>
      <w:r w:rsidRPr="00125276">
        <w:rPr>
          <w:rFonts w:ascii="Arial" w:eastAsia="Arial" w:hAnsi="Arial" w:cs="Arial"/>
          <w:spacing w:val="2"/>
          <w:sz w:val="24"/>
          <w:szCs w:val="24"/>
        </w:rPr>
        <w:t>a</w:t>
      </w:r>
      <w:r w:rsidRPr="00125276">
        <w:rPr>
          <w:rFonts w:ascii="Arial" w:eastAsia="Arial" w:hAnsi="Arial" w:cs="Arial"/>
          <w:spacing w:val="-1"/>
          <w:sz w:val="24"/>
          <w:szCs w:val="24"/>
        </w:rPr>
        <w:t>d</w:t>
      </w:r>
      <w:r w:rsidRPr="00125276">
        <w:rPr>
          <w:rFonts w:ascii="Arial" w:eastAsia="Arial" w:hAnsi="Arial" w:cs="Arial"/>
          <w:sz w:val="24"/>
          <w:szCs w:val="24"/>
        </w:rPr>
        <w:t>.</w:t>
      </w:r>
    </w:p>
    <w:p w14:paraId="55DA3289" w14:textId="77777777" w:rsidR="00902B97" w:rsidRPr="00125276" w:rsidRDefault="00902B97" w:rsidP="00E7552D">
      <w:pPr>
        <w:tabs>
          <w:tab w:val="left" w:pos="800"/>
        </w:tabs>
        <w:spacing w:after="0" w:line="240" w:lineRule="auto"/>
        <w:ind w:left="857" w:right="380" w:hanging="360"/>
        <w:jc w:val="both"/>
        <w:rPr>
          <w:rFonts w:ascii="Arial" w:eastAsia="Arial" w:hAnsi="Arial" w:cs="Arial"/>
          <w:sz w:val="24"/>
          <w:szCs w:val="24"/>
        </w:rPr>
      </w:pPr>
    </w:p>
    <w:p w14:paraId="5CBAA8E3" w14:textId="7FEDE421" w:rsidR="00465CE8" w:rsidRPr="00125276" w:rsidRDefault="00465CE8" w:rsidP="00125276">
      <w:pPr>
        <w:tabs>
          <w:tab w:val="left" w:pos="800"/>
        </w:tabs>
        <w:spacing w:after="0" w:line="360" w:lineRule="auto"/>
        <w:ind w:left="857" w:right="380" w:hanging="360"/>
        <w:jc w:val="both"/>
        <w:rPr>
          <w:rFonts w:ascii="Arial" w:eastAsia="Arial" w:hAnsi="Arial" w:cs="Arial"/>
          <w:sz w:val="24"/>
          <w:szCs w:val="24"/>
        </w:rPr>
      </w:pPr>
    </w:p>
    <w:p w14:paraId="669ED29C" w14:textId="29AB3D70" w:rsidR="0077754D" w:rsidRPr="00F760F0" w:rsidRDefault="00F760F0" w:rsidP="00F760F0">
      <w:pPr>
        <w:pStyle w:val="Ttulo2"/>
        <w:numPr>
          <w:ilvl w:val="0"/>
          <w:numId w:val="0"/>
        </w:numPr>
        <w:ind w:left="720"/>
        <w:rPr>
          <w:rFonts w:eastAsia="Arial"/>
          <w:lang w:val="es-CO"/>
        </w:rPr>
      </w:pPr>
      <w:bookmarkStart w:id="22" w:name="_Toc93161887"/>
      <w:r w:rsidRPr="00F760F0">
        <w:rPr>
          <w:rFonts w:eastAsia="Arial"/>
          <w:lang w:val="es-CO"/>
        </w:rPr>
        <w:t>2.4</w:t>
      </w:r>
      <w:r w:rsidR="00121023" w:rsidRPr="00F760F0">
        <w:rPr>
          <w:rFonts w:eastAsia="Arial"/>
          <w:lang w:val="es-CO"/>
        </w:rPr>
        <w:t xml:space="preserve"> </w:t>
      </w:r>
      <w:r w:rsidR="00902B97" w:rsidRPr="00F760F0">
        <w:rPr>
          <w:rFonts w:eastAsia="Arial"/>
          <w:lang w:val="es-CO"/>
        </w:rPr>
        <w:t>marco legal</w:t>
      </w:r>
      <w:r w:rsidR="007134A9" w:rsidRPr="00F760F0">
        <w:rPr>
          <w:rFonts w:eastAsia="Arial"/>
          <w:lang w:val="es-CO"/>
        </w:rPr>
        <w:t>.</w:t>
      </w:r>
      <w:bookmarkEnd w:id="22"/>
    </w:p>
    <w:p w14:paraId="6656E8F4" w14:textId="52E29518" w:rsidR="00902B97" w:rsidRPr="00125276" w:rsidRDefault="00902B97" w:rsidP="00125276">
      <w:pPr>
        <w:tabs>
          <w:tab w:val="left" w:pos="800"/>
        </w:tabs>
        <w:spacing w:after="0" w:line="360" w:lineRule="auto"/>
        <w:ind w:right="380"/>
        <w:rPr>
          <w:rFonts w:ascii="Arial" w:eastAsia="Arial" w:hAnsi="Arial" w:cs="Arial"/>
          <w:b/>
          <w:bCs/>
          <w:sz w:val="24"/>
          <w:szCs w:val="24"/>
        </w:rPr>
      </w:pPr>
    </w:p>
    <w:p w14:paraId="597EA5D7" w14:textId="05080AD4" w:rsidR="00AA72FE" w:rsidRDefault="00DF348E" w:rsidP="00125276">
      <w:pPr>
        <w:tabs>
          <w:tab w:val="left" w:pos="800"/>
        </w:tabs>
        <w:spacing w:after="0" w:line="360" w:lineRule="auto"/>
        <w:ind w:right="380"/>
        <w:jc w:val="both"/>
        <w:rPr>
          <w:rFonts w:ascii="Arial" w:hAnsi="Arial" w:cs="Arial"/>
          <w:sz w:val="24"/>
          <w:szCs w:val="24"/>
        </w:rPr>
      </w:pPr>
      <w:r w:rsidRPr="00125276">
        <w:rPr>
          <w:rFonts w:ascii="Arial" w:hAnsi="Arial" w:cs="Arial"/>
          <w:sz w:val="24"/>
          <w:szCs w:val="24"/>
        </w:rPr>
        <w:t>“</w:t>
      </w:r>
      <w:r w:rsidR="00AA72FE" w:rsidRPr="00125276">
        <w:rPr>
          <w:rFonts w:ascii="Arial" w:hAnsi="Arial" w:cs="Arial"/>
          <w:sz w:val="24"/>
          <w:szCs w:val="24"/>
        </w:rPr>
        <w:t>Decreto 1011 del 2006 del Ministerio de la Protección Social</w:t>
      </w:r>
      <w:r w:rsidRPr="00125276">
        <w:rPr>
          <w:rStyle w:val="Refdenotaalpie"/>
          <w:rFonts w:ascii="Arial" w:hAnsi="Arial" w:cs="Arial"/>
          <w:sz w:val="24"/>
          <w:szCs w:val="24"/>
        </w:rPr>
        <w:footnoteReference w:id="7"/>
      </w:r>
      <w:r w:rsidR="00AA72FE" w:rsidRPr="00125276">
        <w:rPr>
          <w:rFonts w:ascii="Arial" w:hAnsi="Arial" w:cs="Arial"/>
          <w:sz w:val="24"/>
          <w:szCs w:val="24"/>
        </w:rPr>
        <w:t>, señala en el Artículo 6°, Sistema Único de habilitación como un conjunto de normas, requisitos y procedimientos mediante las cuales se establece, registra, verifica y controla el cumplimiento de las condiciones básicas de capacidad tecnológica y científica, de suficiencia patrimonial y financiera y de capacidad técnico administrativa, indispensables para la entrada y permanencia en el sistema, los cuales busca dar seguridad a los usuarios frente a los potenciales riesgos asociados a la prestación de servicios y son de obligatorio cumplimiento por parte de los Prestadores de Servicios de Salud y la EAPB “Entidades Administradoras de Planes de Beneficios</w:t>
      </w:r>
      <w:r w:rsidR="001A5A58">
        <w:rPr>
          <w:rFonts w:ascii="Arial" w:hAnsi="Arial" w:cs="Arial"/>
          <w:sz w:val="24"/>
          <w:szCs w:val="24"/>
        </w:rPr>
        <w:t>.</w:t>
      </w:r>
    </w:p>
    <w:p w14:paraId="20941EEA" w14:textId="6D72BDD0" w:rsidR="001A5A58" w:rsidRDefault="001A5A58" w:rsidP="00125276">
      <w:pPr>
        <w:tabs>
          <w:tab w:val="left" w:pos="800"/>
        </w:tabs>
        <w:spacing w:after="0" w:line="360" w:lineRule="auto"/>
        <w:ind w:right="380"/>
        <w:jc w:val="both"/>
        <w:rPr>
          <w:rFonts w:ascii="Arial" w:hAnsi="Arial" w:cs="Arial"/>
          <w:sz w:val="24"/>
          <w:szCs w:val="24"/>
        </w:rPr>
      </w:pPr>
    </w:p>
    <w:p w14:paraId="65E8C75A" w14:textId="309B5305" w:rsidR="001A5A58" w:rsidRDefault="001A5A58" w:rsidP="00125276">
      <w:pPr>
        <w:tabs>
          <w:tab w:val="left" w:pos="800"/>
        </w:tabs>
        <w:spacing w:after="0" w:line="360" w:lineRule="auto"/>
        <w:ind w:right="380"/>
        <w:jc w:val="both"/>
        <w:rPr>
          <w:sz w:val="23"/>
          <w:szCs w:val="23"/>
        </w:rPr>
      </w:pPr>
      <w:r w:rsidRPr="001A5A58">
        <w:rPr>
          <w:rFonts w:ascii="Arial" w:hAnsi="Arial" w:cs="Arial"/>
          <w:sz w:val="24"/>
          <w:szCs w:val="24"/>
        </w:rPr>
        <w:t>Ministerio de la Protección Social</w:t>
      </w:r>
      <w:r>
        <w:rPr>
          <w:rStyle w:val="Refdenotaalpie"/>
          <w:rFonts w:ascii="Arial" w:hAnsi="Arial" w:cs="Arial"/>
          <w:sz w:val="24"/>
          <w:szCs w:val="24"/>
        </w:rPr>
        <w:footnoteReference w:id="8"/>
      </w:r>
      <w:r w:rsidRPr="001A5A58">
        <w:rPr>
          <w:rFonts w:ascii="Arial" w:hAnsi="Arial" w:cs="Arial"/>
          <w:sz w:val="24"/>
          <w:szCs w:val="24"/>
        </w:rPr>
        <w:t xml:space="preserve">, establece la Guía Técnica Buenas Prácticas para la Seguridad del Paciente en la Atención en Salud, busca establecer </w:t>
      </w:r>
      <w:r w:rsidRPr="001A5A58">
        <w:rPr>
          <w:rFonts w:ascii="Arial" w:hAnsi="Arial" w:cs="Arial"/>
          <w:sz w:val="24"/>
          <w:szCs w:val="24"/>
        </w:rPr>
        <w:lastRenderedPageBreak/>
        <w:t xml:space="preserve">recomendaciones que pueden tener en cuenta las instituciones para incentivar, promover y gestionar la implementación de prácticas seguras en la atención en salud, se considera que las instituciones que implemente las recomendaciones de </w:t>
      </w:r>
      <w:proofErr w:type="gramStart"/>
      <w:r w:rsidRPr="001A5A58">
        <w:rPr>
          <w:rFonts w:ascii="Arial" w:hAnsi="Arial" w:cs="Arial"/>
          <w:sz w:val="24"/>
          <w:szCs w:val="24"/>
        </w:rPr>
        <w:t>ésta</w:t>
      </w:r>
      <w:proofErr w:type="gramEnd"/>
      <w:r w:rsidRPr="001A5A58">
        <w:rPr>
          <w:rFonts w:ascii="Arial" w:hAnsi="Arial" w:cs="Arial"/>
          <w:sz w:val="24"/>
          <w:szCs w:val="24"/>
        </w:rPr>
        <w:t xml:space="preserve"> guía tendrá una alta probabilidad de proteger a sus pacientes</w:t>
      </w:r>
      <w:r>
        <w:rPr>
          <w:sz w:val="23"/>
          <w:szCs w:val="23"/>
        </w:rPr>
        <w:t>.</w:t>
      </w:r>
    </w:p>
    <w:p w14:paraId="51CCA7B4" w14:textId="334A89C5" w:rsidR="001A5A58" w:rsidRDefault="001A5A58" w:rsidP="00125276">
      <w:pPr>
        <w:tabs>
          <w:tab w:val="left" w:pos="800"/>
        </w:tabs>
        <w:spacing w:after="0" w:line="360" w:lineRule="auto"/>
        <w:ind w:right="380"/>
        <w:jc w:val="both"/>
        <w:rPr>
          <w:sz w:val="23"/>
          <w:szCs w:val="23"/>
        </w:rPr>
      </w:pPr>
    </w:p>
    <w:p w14:paraId="4D941B30" w14:textId="5894A6A8" w:rsidR="001A5A58" w:rsidRPr="001A5A58" w:rsidRDefault="001A5A58" w:rsidP="001A5A58">
      <w:pPr>
        <w:tabs>
          <w:tab w:val="left" w:pos="800"/>
        </w:tabs>
        <w:spacing w:after="0" w:line="360" w:lineRule="auto"/>
        <w:ind w:right="380"/>
        <w:jc w:val="both"/>
        <w:rPr>
          <w:rFonts w:ascii="Arial" w:hAnsi="Arial" w:cs="Arial"/>
          <w:sz w:val="24"/>
          <w:szCs w:val="24"/>
        </w:rPr>
      </w:pPr>
      <w:r w:rsidRPr="001A5A58">
        <w:rPr>
          <w:rFonts w:ascii="Arial" w:hAnsi="Arial" w:cs="Arial"/>
          <w:sz w:val="24"/>
          <w:szCs w:val="24"/>
        </w:rPr>
        <w:t>Resolución 2003 del 2014 del Ministerio de Salud y protección Social</w:t>
      </w:r>
      <w:r w:rsidR="00AB1BF2">
        <w:rPr>
          <w:rStyle w:val="Refdenotaalpie"/>
          <w:rFonts w:ascii="Arial" w:hAnsi="Arial" w:cs="Arial"/>
          <w:sz w:val="24"/>
          <w:szCs w:val="24"/>
        </w:rPr>
        <w:footnoteReference w:id="9"/>
      </w:r>
      <w:r w:rsidRPr="001A5A58">
        <w:rPr>
          <w:rFonts w:ascii="Arial" w:hAnsi="Arial" w:cs="Arial"/>
          <w:sz w:val="24"/>
          <w:szCs w:val="24"/>
        </w:rPr>
        <w:t>, tiene como objeto definir los procedimientos y condiciones de inscripción de los Prestadores de servicios de Salud y de habilitación de servicios de salud, así como adoptar el Manual de Inscripción de Prestadores y habilitación de Servicios de Salud que hace parte integral de la siguiente resolución. Además, en esta Resolución se contempla los estándares de habilitación entre los cuales se encuentra los procesos prioritarios, que cuenta con programa de seguridad del paciente que provea una adecuada caja de herramientas para la identificación y gestión de eventos adversos. Así mismo señala que el prestador debe contar con procesos y procedimientos para garantizar la identificación de todos los pacientes garantizando su custodia y vigilancia. El prestador cuenta con procedimientos para garantizar la custodia de las pertenencias de los pacientes durante la prestación de los servicios.</w:t>
      </w:r>
    </w:p>
    <w:p w14:paraId="46B1DDEB" w14:textId="77777777" w:rsidR="001A5A58" w:rsidRDefault="001A5A58" w:rsidP="00125276">
      <w:pPr>
        <w:tabs>
          <w:tab w:val="left" w:pos="800"/>
        </w:tabs>
        <w:spacing w:after="0" w:line="360" w:lineRule="auto"/>
        <w:ind w:right="380"/>
        <w:jc w:val="both"/>
        <w:rPr>
          <w:sz w:val="23"/>
          <w:szCs w:val="23"/>
        </w:rPr>
      </w:pPr>
    </w:p>
    <w:p w14:paraId="108E3556" w14:textId="07516638" w:rsidR="001A5A58" w:rsidRDefault="001A5A58" w:rsidP="00125276">
      <w:pPr>
        <w:tabs>
          <w:tab w:val="left" w:pos="800"/>
        </w:tabs>
        <w:spacing w:after="0" w:line="360" w:lineRule="auto"/>
        <w:ind w:right="380"/>
        <w:jc w:val="both"/>
        <w:rPr>
          <w:rFonts w:ascii="Arial" w:eastAsia="Arial" w:hAnsi="Arial" w:cs="Arial"/>
          <w:b/>
          <w:bCs/>
          <w:sz w:val="24"/>
          <w:szCs w:val="24"/>
        </w:rPr>
      </w:pPr>
    </w:p>
    <w:p w14:paraId="58CB33E8" w14:textId="069322A7" w:rsidR="00FB72C6" w:rsidRDefault="00FB72C6" w:rsidP="00125276">
      <w:pPr>
        <w:tabs>
          <w:tab w:val="left" w:pos="800"/>
        </w:tabs>
        <w:spacing w:after="0" w:line="360" w:lineRule="auto"/>
        <w:ind w:right="380"/>
        <w:jc w:val="both"/>
        <w:rPr>
          <w:rFonts w:ascii="Arial" w:eastAsia="Arial" w:hAnsi="Arial" w:cs="Arial"/>
          <w:b/>
          <w:bCs/>
          <w:sz w:val="24"/>
          <w:szCs w:val="24"/>
        </w:rPr>
      </w:pPr>
    </w:p>
    <w:p w14:paraId="55A50C33" w14:textId="37D1EED3" w:rsidR="00FB72C6" w:rsidRDefault="00FB72C6" w:rsidP="00125276">
      <w:pPr>
        <w:tabs>
          <w:tab w:val="left" w:pos="800"/>
        </w:tabs>
        <w:spacing w:after="0" w:line="360" w:lineRule="auto"/>
        <w:ind w:right="380"/>
        <w:jc w:val="both"/>
        <w:rPr>
          <w:rFonts w:ascii="Arial" w:eastAsia="Arial" w:hAnsi="Arial" w:cs="Arial"/>
          <w:b/>
          <w:bCs/>
          <w:sz w:val="24"/>
          <w:szCs w:val="24"/>
        </w:rPr>
      </w:pPr>
    </w:p>
    <w:p w14:paraId="0BC3D685" w14:textId="730952D4" w:rsidR="00FB72C6" w:rsidRDefault="00FB72C6" w:rsidP="00125276">
      <w:pPr>
        <w:tabs>
          <w:tab w:val="left" w:pos="800"/>
        </w:tabs>
        <w:spacing w:after="0" w:line="360" w:lineRule="auto"/>
        <w:ind w:right="380"/>
        <w:jc w:val="both"/>
        <w:rPr>
          <w:rFonts w:ascii="Arial" w:eastAsia="Arial" w:hAnsi="Arial" w:cs="Arial"/>
          <w:b/>
          <w:bCs/>
          <w:sz w:val="24"/>
          <w:szCs w:val="24"/>
        </w:rPr>
      </w:pPr>
    </w:p>
    <w:p w14:paraId="47BB76CB" w14:textId="7DC9133F" w:rsidR="00FB72C6" w:rsidRDefault="00FB72C6" w:rsidP="00125276">
      <w:pPr>
        <w:tabs>
          <w:tab w:val="left" w:pos="800"/>
        </w:tabs>
        <w:spacing w:after="0" w:line="360" w:lineRule="auto"/>
        <w:ind w:right="380"/>
        <w:jc w:val="both"/>
        <w:rPr>
          <w:rFonts w:ascii="Arial" w:eastAsia="Arial" w:hAnsi="Arial" w:cs="Arial"/>
          <w:b/>
          <w:bCs/>
          <w:sz w:val="24"/>
          <w:szCs w:val="24"/>
        </w:rPr>
      </w:pPr>
    </w:p>
    <w:p w14:paraId="25F45F5C" w14:textId="2AFB0F7C" w:rsidR="00FB72C6" w:rsidRDefault="00FB72C6" w:rsidP="00125276">
      <w:pPr>
        <w:tabs>
          <w:tab w:val="left" w:pos="800"/>
        </w:tabs>
        <w:spacing w:after="0" w:line="360" w:lineRule="auto"/>
        <w:ind w:right="380"/>
        <w:jc w:val="both"/>
        <w:rPr>
          <w:rFonts w:ascii="Arial" w:eastAsia="Arial" w:hAnsi="Arial" w:cs="Arial"/>
          <w:b/>
          <w:bCs/>
          <w:sz w:val="24"/>
          <w:szCs w:val="24"/>
        </w:rPr>
      </w:pPr>
    </w:p>
    <w:p w14:paraId="7C8DD153" w14:textId="3C02A8A0" w:rsidR="00FB72C6" w:rsidRDefault="00FB72C6" w:rsidP="00125276">
      <w:pPr>
        <w:tabs>
          <w:tab w:val="left" w:pos="800"/>
        </w:tabs>
        <w:spacing w:after="0" w:line="360" w:lineRule="auto"/>
        <w:ind w:right="380"/>
        <w:jc w:val="both"/>
        <w:rPr>
          <w:rFonts w:ascii="Arial" w:eastAsia="Arial" w:hAnsi="Arial" w:cs="Arial"/>
          <w:b/>
          <w:bCs/>
          <w:sz w:val="24"/>
          <w:szCs w:val="24"/>
        </w:rPr>
      </w:pPr>
    </w:p>
    <w:p w14:paraId="4D0BCAE1" w14:textId="77777777" w:rsidR="00E562D3" w:rsidRDefault="00E562D3" w:rsidP="00125276">
      <w:pPr>
        <w:tabs>
          <w:tab w:val="left" w:pos="800"/>
        </w:tabs>
        <w:spacing w:after="0" w:line="360" w:lineRule="auto"/>
        <w:ind w:right="380"/>
        <w:jc w:val="both"/>
        <w:rPr>
          <w:rFonts w:ascii="Arial" w:eastAsia="Arial" w:hAnsi="Arial" w:cs="Arial"/>
          <w:b/>
          <w:bCs/>
          <w:sz w:val="24"/>
          <w:szCs w:val="24"/>
        </w:rPr>
      </w:pPr>
    </w:p>
    <w:p w14:paraId="11588B5E" w14:textId="77777777" w:rsidR="00FB72C6" w:rsidRPr="00125276" w:rsidRDefault="00FB72C6" w:rsidP="00125276">
      <w:pPr>
        <w:tabs>
          <w:tab w:val="left" w:pos="800"/>
        </w:tabs>
        <w:spacing w:after="0" w:line="360" w:lineRule="auto"/>
        <w:ind w:right="380"/>
        <w:jc w:val="both"/>
        <w:rPr>
          <w:rFonts w:ascii="Arial" w:eastAsia="Arial" w:hAnsi="Arial" w:cs="Arial"/>
          <w:b/>
          <w:bCs/>
          <w:sz w:val="24"/>
          <w:szCs w:val="24"/>
        </w:rPr>
      </w:pPr>
    </w:p>
    <w:p w14:paraId="0F144504" w14:textId="22FDA2E0" w:rsidR="00902B97" w:rsidRPr="002C008A" w:rsidRDefault="00FB72C6" w:rsidP="002E3833">
      <w:pPr>
        <w:pStyle w:val="Ttulo1"/>
        <w:numPr>
          <w:ilvl w:val="0"/>
          <w:numId w:val="0"/>
        </w:numPr>
        <w:ind w:left="992"/>
        <w:jc w:val="center"/>
        <w:rPr>
          <w:rFonts w:ascii="Arial" w:eastAsia="Arial" w:hAnsi="Arial" w:cs="Arial"/>
          <w:sz w:val="24"/>
          <w:szCs w:val="24"/>
          <w:lang w:val="es-CO"/>
        </w:rPr>
      </w:pPr>
      <w:bookmarkStart w:id="23" w:name="_Toc93161888"/>
      <w:r w:rsidRPr="002C008A">
        <w:rPr>
          <w:rFonts w:ascii="Arial" w:eastAsia="Arial" w:hAnsi="Arial" w:cs="Arial"/>
          <w:sz w:val="24"/>
          <w:szCs w:val="24"/>
          <w:lang w:val="es-CO"/>
        </w:rPr>
        <w:lastRenderedPageBreak/>
        <w:t>CAPÍTULO 3. MARCO METODOLÓGICO</w:t>
      </w:r>
      <w:bookmarkEnd w:id="23"/>
    </w:p>
    <w:p w14:paraId="5D0AC44E" w14:textId="77777777" w:rsidR="00912072" w:rsidRPr="002C008A" w:rsidRDefault="00912072" w:rsidP="00125276">
      <w:pPr>
        <w:tabs>
          <w:tab w:val="left" w:pos="800"/>
        </w:tabs>
        <w:spacing w:after="0" w:line="360" w:lineRule="auto"/>
        <w:ind w:right="380"/>
        <w:jc w:val="both"/>
        <w:rPr>
          <w:lang w:eastAsia="en-US"/>
        </w:rPr>
      </w:pPr>
    </w:p>
    <w:p w14:paraId="4664D3AC" w14:textId="0469F198" w:rsidR="00894456" w:rsidRPr="00912072" w:rsidRDefault="00FD68DC" w:rsidP="00125276">
      <w:pPr>
        <w:tabs>
          <w:tab w:val="left" w:pos="800"/>
        </w:tabs>
        <w:spacing w:after="0" w:line="360" w:lineRule="auto"/>
        <w:ind w:right="380"/>
        <w:jc w:val="both"/>
        <w:rPr>
          <w:rFonts w:ascii="Arial" w:eastAsia="Microsoft Sans Serif" w:hAnsi="Arial" w:cs="Arial"/>
          <w:sz w:val="24"/>
          <w:szCs w:val="24"/>
        </w:rPr>
      </w:pPr>
      <w:bookmarkStart w:id="24" w:name="_Toc93161889"/>
      <w:r w:rsidRPr="00E562D3">
        <w:rPr>
          <w:rStyle w:val="Ttulo2Car"/>
          <w:rFonts w:ascii="Arial" w:hAnsi="Arial" w:cs="Arial"/>
          <w:sz w:val="24"/>
          <w:szCs w:val="24"/>
          <w:lang w:val="es-CO"/>
        </w:rPr>
        <w:t>3.</w:t>
      </w:r>
      <w:bookmarkStart w:id="25" w:name="_Hlk95233770"/>
      <w:r w:rsidRPr="00E562D3">
        <w:rPr>
          <w:rStyle w:val="Ttulo2Car"/>
          <w:rFonts w:ascii="Arial" w:hAnsi="Arial" w:cs="Arial"/>
          <w:sz w:val="24"/>
          <w:szCs w:val="24"/>
          <w:lang w:val="es-CO"/>
        </w:rPr>
        <w:t>1</w:t>
      </w:r>
      <w:r w:rsidR="006D0F67" w:rsidRPr="00E562D3">
        <w:rPr>
          <w:rStyle w:val="Ttulo2Car"/>
          <w:rFonts w:ascii="Arial" w:hAnsi="Arial" w:cs="Arial"/>
          <w:sz w:val="24"/>
          <w:szCs w:val="24"/>
          <w:lang w:val="es-CO"/>
        </w:rPr>
        <w:t xml:space="preserve"> </w:t>
      </w:r>
      <w:bookmarkStart w:id="26" w:name="_Hlk95564587"/>
      <w:r w:rsidR="00894456" w:rsidRPr="00E562D3">
        <w:rPr>
          <w:rStyle w:val="Ttulo2Car"/>
          <w:rFonts w:ascii="Arial" w:hAnsi="Arial" w:cs="Arial"/>
          <w:sz w:val="24"/>
          <w:szCs w:val="24"/>
          <w:lang w:val="es-CO"/>
        </w:rPr>
        <w:t>Metodología</w:t>
      </w:r>
      <w:r w:rsidR="00894456" w:rsidRPr="002C008A">
        <w:rPr>
          <w:rStyle w:val="Ttulo2Car"/>
          <w:rFonts w:ascii="Arial" w:hAnsi="Arial" w:cs="Arial"/>
          <w:i w:val="0"/>
          <w:iCs w:val="0"/>
          <w:sz w:val="24"/>
          <w:szCs w:val="24"/>
          <w:lang w:val="es-CO"/>
        </w:rPr>
        <w:t>:</w:t>
      </w:r>
      <w:bookmarkEnd w:id="24"/>
      <w:r w:rsidR="00894456" w:rsidRPr="00EE54DE">
        <w:rPr>
          <w:rFonts w:ascii="Arial" w:eastAsia="Microsoft Sans Serif" w:hAnsi="Arial" w:cs="Arial"/>
        </w:rPr>
        <w:t xml:space="preserve"> </w:t>
      </w:r>
      <w:bookmarkStart w:id="27" w:name="_Hlk93150453"/>
      <w:r w:rsidR="00912072" w:rsidRPr="00EE54DE">
        <w:rPr>
          <w:rFonts w:ascii="Arial" w:eastAsia="Microsoft Sans Serif" w:hAnsi="Arial" w:cs="Arial"/>
        </w:rPr>
        <w:t xml:space="preserve"> </w:t>
      </w:r>
      <w:r w:rsidR="00894456" w:rsidRPr="00125276">
        <w:rPr>
          <w:rFonts w:ascii="Arial" w:hAnsi="Arial" w:cs="Arial"/>
          <w:sz w:val="24"/>
          <w:szCs w:val="24"/>
        </w:rPr>
        <w:t>La presente propuesta de investigación es un estudio</w:t>
      </w:r>
      <w:r w:rsidR="00C56389" w:rsidRPr="00125276">
        <w:rPr>
          <w:rFonts w:ascii="Arial" w:hAnsi="Arial" w:cs="Arial"/>
          <w:sz w:val="24"/>
          <w:szCs w:val="24"/>
        </w:rPr>
        <w:t xml:space="preserve"> </w:t>
      </w:r>
      <w:r w:rsidR="00894456" w:rsidRPr="00125276">
        <w:rPr>
          <w:rFonts w:ascii="Arial" w:hAnsi="Arial" w:cs="Arial"/>
          <w:b/>
          <w:bCs/>
          <w:sz w:val="24"/>
          <w:szCs w:val="24"/>
        </w:rPr>
        <w:t>cuantitativo</w:t>
      </w:r>
      <w:r w:rsidR="00894456" w:rsidRPr="00125276">
        <w:rPr>
          <w:rFonts w:ascii="Arial" w:hAnsi="Arial" w:cs="Arial"/>
          <w:sz w:val="24"/>
          <w:szCs w:val="24"/>
        </w:rPr>
        <w:t xml:space="preserve"> que se realizara a través de la recolección de datos para la</w:t>
      </w:r>
      <w:r w:rsidR="00C56389" w:rsidRPr="00125276">
        <w:rPr>
          <w:rFonts w:ascii="Arial" w:hAnsi="Arial" w:cs="Arial"/>
          <w:sz w:val="24"/>
          <w:szCs w:val="24"/>
        </w:rPr>
        <w:t xml:space="preserve"> </w:t>
      </w:r>
      <w:r w:rsidR="00894456" w:rsidRPr="00125276">
        <w:rPr>
          <w:rFonts w:ascii="Arial" w:hAnsi="Arial" w:cs="Arial"/>
          <w:sz w:val="24"/>
          <w:szCs w:val="24"/>
        </w:rPr>
        <w:t>medición y el análisis del tema a investigar, es observacional porque se ejecutará</w:t>
      </w:r>
      <w:r w:rsidR="00C56389" w:rsidRPr="00125276">
        <w:rPr>
          <w:rFonts w:ascii="Arial" w:hAnsi="Arial" w:cs="Arial"/>
          <w:sz w:val="24"/>
          <w:szCs w:val="24"/>
        </w:rPr>
        <w:t xml:space="preserve"> </w:t>
      </w:r>
      <w:r w:rsidR="00894456" w:rsidRPr="00125276">
        <w:rPr>
          <w:rFonts w:ascii="Arial" w:hAnsi="Arial" w:cs="Arial"/>
          <w:sz w:val="24"/>
          <w:szCs w:val="24"/>
        </w:rPr>
        <w:t xml:space="preserve">un trabajo de campo para la recolección de datos y es de tipo </w:t>
      </w:r>
      <w:r w:rsidR="00894456" w:rsidRPr="00125276">
        <w:rPr>
          <w:rFonts w:ascii="Arial" w:hAnsi="Arial" w:cs="Arial"/>
          <w:b/>
          <w:bCs/>
          <w:sz w:val="24"/>
          <w:szCs w:val="24"/>
        </w:rPr>
        <w:t>descriptivo</w:t>
      </w:r>
      <w:r w:rsidR="00894456" w:rsidRPr="00125276">
        <w:rPr>
          <w:rFonts w:ascii="Arial" w:hAnsi="Arial" w:cs="Arial"/>
          <w:sz w:val="24"/>
          <w:szCs w:val="24"/>
        </w:rPr>
        <w:t xml:space="preserve"> porque</w:t>
      </w:r>
      <w:r w:rsidR="00C56389" w:rsidRPr="00125276">
        <w:rPr>
          <w:rFonts w:ascii="Arial" w:hAnsi="Arial" w:cs="Arial"/>
          <w:sz w:val="24"/>
          <w:szCs w:val="24"/>
        </w:rPr>
        <w:t xml:space="preserve"> </w:t>
      </w:r>
      <w:r w:rsidR="00894456" w:rsidRPr="00125276">
        <w:rPr>
          <w:rFonts w:ascii="Arial" w:hAnsi="Arial" w:cs="Arial"/>
          <w:sz w:val="24"/>
          <w:szCs w:val="24"/>
        </w:rPr>
        <w:t>permite realizar un análisis a los hallazgos.</w:t>
      </w:r>
    </w:p>
    <w:p w14:paraId="79115F4B" w14:textId="2A81C2C6" w:rsidR="00C56389" w:rsidRPr="00125276" w:rsidRDefault="00C56389" w:rsidP="00125276">
      <w:pPr>
        <w:tabs>
          <w:tab w:val="left" w:pos="800"/>
        </w:tabs>
        <w:spacing w:after="0" w:line="360" w:lineRule="auto"/>
        <w:ind w:right="380"/>
        <w:jc w:val="both"/>
        <w:rPr>
          <w:rFonts w:ascii="Arial" w:hAnsi="Arial" w:cs="Arial"/>
          <w:sz w:val="24"/>
          <w:szCs w:val="24"/>
        </w:rPr>
      </w:pPr>
    </w:p>
    <w:p w14:paraId="70A66C37" w14:textId="38668D08" w:rsidR="00C56389" w:rsidRPr="00125276" w:rsidRDefault="0077754D" w:rsidP="00125276">
      <w:pPr>
        <w:tabs>
          <w:tab w:val="left" w:pos="800"/>
        </w:tabs>
        <w:spacing w:after="0" w:line="360" w:lineRule="auto"/>
        <w:ind w:right="380"/>
        <w:jc w:val="both"/>
        <w:rPr>
          <w:rFonts w:ascii="Arial" w:hAnsi="Arial" w:cs="Arial"/>
          <w:sz w:val="24"/>
          <w:szCs w:val="24"/>
        </w:rPr>
      </w:pPr>
      <w:bookmarkStart w:id="28" w:name="_Toc93161890"/>
      <w:r w:rsidRPr="002C008A">
        <w:rPr>
          <w:rStyle w:val="Ttulo2Car"/>
          <w:rFonts w:ascii="Arial" w:hAnsi="Arial" w:cs="Arial"/>
          <w:sz w:val="24"/>
          <w:szCs w:val="24"/>
          <w:lang w:val="es-CO"/>
        </w:rPr>
        <w:t>3.</w:t>
      </w:r>
      <w:r w:rsidR="00FD68DC" w:rsidRPr="002C008A">
        <w:rPr>
          <w:rStyle w:val="Ttulo2Car"/>
          <w:rFonts w:ascii="Arial" w:hAnsi="Arial" w:cs="Arial"/>
          <w:sz w:val="24"/>
          <w:szCs w:val="24"/>
          <w:lang w:val="es-CO"/>
        </w:rPr>
        <w:t>2</w:t>
      </w:r>
      <w:r w:rsidRPr="002C008A">
        <w:rPr>
          <w:rStyle w:val="Ttulo2Car"/>
          <w:rFonts w:ascii="Arial" w:hAnsi="Arial" w:cs="Arial"/>
          <w:sz w:val="24"/>
          <w:szCs w:val="24"/>
          <w:lang w:val="es-CO"/>
        </w:rPr>
        <w:t xml:space="preserve"> </w:t>
      </w:r>
      <w:r w:rsidR="00C56389" w:rsidRPr="002C008A">
        <w:rPr>
          <w:rStyle w:val="Ttulo2Car"/>
          <w:rFonts w:ascii="Arial" w:hAnsi="Arial" w:cs="Arial"/>
          <w:sz w:val="24"/>
          <w:szCs w:val="24"/>
          <w:lang w:val="es-CO"/>
        </w:rPr>
        <w:t xml:space="preserve">Tipo de </w:t>
      </w:r>
      <w:r w:rsidR="00C56389" w:rsidRPr="00EE54DE">
        <w:rPr>
          <w:rStyle w:val="Ttulo2Car"/>
          <w:rFonts w:ascii="Arial" w:hAnsi="Arial" w:cs="Arial"/>
          <w:i w:val="0"/>
          <w:iCs w:val="0"/>
          <w:sz w:val="24"/>
          <w:szCs w:val="24"/>
          <w:lang w:val="es-CO"/>
        </w:rPr>
        <w:t>Estudio</w:t>
      </w:r>
      <w:r w:rsidRPr="002C008A">
        <w:rPr>
          <w:rStyle w:val="Ttulo2Car"/>
          <w:lang w:val="es-CO"/>
        </w:rPr>
        <w:t>:</w:t>
      </w:r>
      <w:bookmarkEnd w:id="28"/>
      <w:r w:rsidR="00C56389" w:rsidRPr="00125276">
        <w:rPr>
          <w:rFonts w:ascii="Arial" w:eastAsia="Microsoft Sans Serif" w:hAnsi="Arial" w:cs="Arial"/>
          <w:sz w:val="24"/>
          <w:szCs w:val="24"/>
        </w:rPr>
        <w:t xml:space="preserve"> </w:t>
      </w:r>
      <w:r w:rsidR="00663D24" w:rsidRPr="00125276">
        <w:rPr>
          <w:rFonts w:ascii="Arial" w:eastAsia="Microsoft Sans Serif" w:hAnsi="Arial" w:cs="Arial"/>
          <w:sz w:val="24"/>
          <w:szCs w:val="24"/>
        </w:rPr>
        <w:t xml:space="preserve">descriptivo </w:t>
      </w:r>
      <w:r w:rsidR="00663D24">
        <w:rPr>
          <w:rFonts w:ascii="Arial" w:eastAsia="Microsoft Sans Serif" w:hAnsi="Arial" w:cs="Arial"/>
          <w:sz w:val="24"/>
          <w:szCs w:val="24"/>
        </w:rPr>
        <w:t xml:space="preserve">trasversal </w:t>
      </w:r>
      <w:r w:rsidR="00C56389" w:rsidRPr="00125276">
        <w:rPr>
          <w:rFonts w:ascii="Arial" w:hAnsi="Arial" w:cs="Arial"/>
          <w:sz w:val="24"/>
          <w:szCs w:val="24"/>
        </w:rPr>
        <w:t xml:space="preserve">porque permite realizar un </w:t>
      </w:r>
      <w:r w:rsidR="00955A26" w:rsidRPr="00125276">
        <w:rPr>
          <w:rFonts w:ascii="Arial" w:hAnsi="Arial" w:cs="Arial"/>
          <w:sz w:val="24"/>
          <w:szCs w:val="24"/>
        </w:rPr>
        <w:t xml:space="preserve">análisis </w:t>
      </w:r>
      <w:r w:rsidR="00955A26">
        <w:rPr>
          <w:rFonts w:ascii="Arial" w:hAnsi="Arial" w:cs="Arial"/>
          <w:sz w:val="24"/>
          <w:szCs w:val="24"/>
        </w:rPr>
        <w:t>de</w:t>
      </w:r>
      <w:r w:rsidR="00663D24">
        <w:rPr>
          <w:rFonts w:ascii="Arial" w:hAnsi="Arial" w:cs="Arial"/>
          <w:sz w:val="24"/>
          <w:szCs w:val="24"/>
        </w:rPr>
        <w:t xml:space="preserve"> las variables según los hallazgos a estudiar</w:t>
      </w:r>
      <w:r w:rsidR="001263B0">
        <w:rPr>
          <w:rFonts w:ascii="Arial" w:hAnsi="Arial" w:cs="Arial"/>
          <w:sz w:val="24"/>
          <w:szCs w:val="24"/>
        </w:rPr>
        <w:t>.</w:t>
      </w:r>
      <w:r w:rsidR="00663D24">
        <w:rPr>
          <w:rFonts w:ascii="Arial" w:hAnsi="Arial" w:cs="Arial"/>
          <w:sz w:val="24"/>
          <w:szCs w:val="24"/>
        </w:rPr>
        <w:t xml:space="preserve"> </w:t>
      </w:r>
    </w:p>
    <w:p w14:paraId="67FB5827" w14:textId="77777777" w:rsidR="0077754D" w:rsidRPr="00125276" w:rsidRDefault="0077754D" w:rsidP="00125276">
      <w:pPr>
        <w:tabs>
          <w:tab w:val="left" w:pos="800"/>
        </w:tabs>
        <w:spacing w:after="0" w:line="360" w:lineRule="auto"/>
        <w:ind w:right="380"/>
        <w:jc w:val="both"/>
        <w:rPr>
          <w:rFonts w:ascii="Arial" w:hAnsi="Arial" w:cs="Arial"/>
          <w:sz w:val="24"/>
          <w:szCs w:val="24"/>
        </w:rPr>
      </w:pPr>
    </w:p>
    <w:p w14:paraId="71A96AC2" w14:textId="77777777" w:rsidR="00AE33C8" w:rsidRPr="00EB55B0" w:rsidRDefault="0077754D" w:rsidP="00AE33C8">
      <w:pPr>
        <w:spacing w:line="360" w:lineRule="auto"/>
        <w:jc w:val="both"/>
        <w:rPr>
          <w:rFonts w:ascii="Arial" w:hAnsi="Arial" w:cs="Arial"/>
          <w:sz w:val="24"/>
          <w:szCs w:val="24"/>
        </w:rPr>
      </w:pPr>
      <w:bookmarkStart w:id="29" w:name="_Toc93161891"/>
      <w:r w:rsidRPr="002C008A">
        <w:rPr>
          <w:rStyle w:val="Ttulo2Car"/>
          <w:rFonts w:ascii="Arial" w:hAnsi="Arial" w:cs="Arial"/>
          <w:sz w:val="24"/>
          <w:szCs w:val="24"/>
          <w:lang w:val="es-CO"/>
        </w:rPr>
        <w:t>3.</w:t>
      </w:r>
      <w:r w:rsidR="00FD68DC" w:rsidRPr="002C008A">
        <w:rPr>
          <w:rStyle w:val="Ttulo2Car"/>
          <w:rFonts w:ascii="Arial" w:hAnsi="Arial" w:cs="Arial"/>
          <w:sz w:val="24"/>
          <w:szCs w:val="24"/>
          <w:lang w:val="es-CO"/>
        </w:rPr>
        <w:t>3</w:t>
      </w:r>
      <w:r w:rsidRPr="002C008A">
        <w:rPr>
          <w:rStyle w:val="Ttulo2Car"/>
          <w:rFonts w:ascii="Arial" w:hAnsi="Arial" w:cs="Arial"/>
          <w:sz w:val="24"/>
          <w:szCs w:val="24"/>
          <w:lang w:val="es-CO"/>
        </w:rPr>
        <w:t xml:space="preserve"> </w:t>
      </w:r>
      <w:r w:rsidR="00C56389" w:rsidRPr="002C008A">
        <w:rPr>
          <w:rStyle w:val="Ttulo2Car"/>
          <w:rFonts w:ascii="Arial" w:hAnsi="Arial" w:cs="Arial"/>
          <w:sz w:val="24"/>
          <w:szCs w:val="24"/>
          <w:lang w:val="es-CO"/>
        </w:rPr>
        <w:t>Población</w:t>
      </w:r>
      <w:bookmarkEnd w:id="29"/>
      <w:r w:rsidRPr="00EE54DE">
        <w:rPr>
          <w:rFonts w:ascii="Arial" w:eastAsia="Microsoft Sans Serif" w:hAnsi="Arial" w:cs="Arial"/>
          <w:sz w:val="24"/>
          <w:szCs w:val="24"/>
        </w:rPr>
        <w:t>:</w:t>
      </w:r>
      <w:r w:rsidRPr="00125276">
        <w:rPr>
          <w:rFonts w:ascii="Arial" w:eastAsia="Microsoft Sans Serif" w:hAnsi="Arial" w:cs="Arial"/>
          <w:sz w:val="24"/>
          <w:szCs w:val="24"/>
        </w:rPr>
        <w:t xml:space="preserve"> </w:t>
      </w:r>
      <w:r w:rsidR="00AE33C8" w:rsidRPr="00EB55B0">
        <w:rPr>
          <w:rFonts w:ascii="Arial" w:eastAsia="Microsoft Sans Serif" w:hAnsi="Arial" w:cs="Arial"/>
          <w:b/>
          <w:bCs/>
          <w:sz w:val="24"/>
          <w:szCs w:val="24"/>
        </w:rPr>
        <w:t>L</w:t>
      </w:r>
      <w:r w:rsidR="00AE33C8" w:rsidRPr="00EB55B0">
        <w:rPr>
          <w:rFonts w:ascii="Arial" w:eastAsia="Microsoft Sans Serif" w:hAnsi="Arial" w:cs="Arial"/>
          <w:sz w:val="24"/>
          <w:szCs w:val="24"/>
        </w:rPr>
        <w:t>a población objeto a investigar es el talento humano de los servicios de urgencias y hospitalización del Hospital María Inmaculada.</w:t>
      </w:r>
      <w:r w:rsidR="00AE33C8" w:rsidRPr="00EB55B0">
        <w:rPr>
          <w:rFonts w:ascii="Arial" w:hAnsi="Arial" w:cs="Arial"/>
          <w:sz w:val="24"/>
          <w:szCs w:val="24"/>
        </w:rPr>
        <w:t xml:space="preserve"> mediante la verificación de la adherencia de las buenas prácticas de seguridad del paciente establecidas por el ministerio de salud y protección social, por medio de un instrumento que evalúa el conocimiento del personal de estas áreas en la política de calidad y el programa seguridad del paciente. </w:t>
      </w:r>
    </w:p>
    <w:p w14:paraId="0B717B35" w14:textId="502970A3" w:rsidR="00AE33C8" w:rsidRPr="00EB55B0" w:rsidRDefault="00AE33C8" w:rsidP="00AE33C8">
      <w:pPr>
        <w:spacing w:line="360" w:lineRule="auto"/>
        <w:jc w:val="both"/>
        <w:rPr>
          <w:rFonts w:ascii="Arial" w:eastAsia="Microsoft Sans Serif" w:hAnsi="Arial" w:cs="Arial"/>
          <w:sz w:val="24"/>
          <w:szCs w:val="24"/>
        </w:rPr>
      </w:pPr>
      <w:r w:rsidRPr="00EB55B0">
        <w:rPr>
          <w:rFonts w:ascii="Arial" w:eastAsia="Microsoft Sans Serif" w:hAnsi="Arial" w:cs="Arial"/>
          <w:b/>
          <w:bCs/>
          <w:sz w:val="24"/>
          <w:szCs w:val="24"/>
        </w:rPr>
        <w:t xml:space="preserve">Muestra: </w:t>
      </w:r>
      <w:r w:rsidRPr="00EB55B0">
        <w:rPr>
          <w:rFonts w:ascii="Arial" w:eastAsia="Microsoft Sans Serif" w:hAnsi="Arial" w:cs="Arial"/>
          <w:sz w:val="24"/>
          <w:szCs w:val="24"/>
        </w:rPr>
        <w:t>el estudio se realiz</w:t>
      </w:r>
      <w:r>
        <w:rPr>
          <w:rFonts w:ascii="Arial" w:eastAsia="Microsoft Sans Serif" w:hAnsi="Arial" w:cs="Arial"/>
          <w:sz w:val="24"/>
          <w:szCs w:val="24"/>
        </w:rPr>
        <w:t>ó</w:t>
      </w:r>
      <w:r w:rsidRPr="00EB55B0">
        <w:rPr>
          <w:rFonts w:ascii="Arial" w:eastAsia="Microsoft Sans Serif" w:hAnsi="Arial" w:cs="Arial"/>
          <w:sz w:val="24"/>
          <w:szCs w:val="24"/>
        </w:rPr>
        <w:t xml:space="preserve"> con 30 trabajadores de la salud (médicos, enfermeros, auxiliares de enfermería del Hospital María Inmaculada de los servicios de urgencias y hospitalización.</w:t>
      </w:r>
      <w:r w:rsidR="00F64000">
        <w:rPr>
          <w:rFonts w:ascii="Arial" w:eastAsia="Microsoft Sans Serif" w:hAnsi="Arial" w:cs="Arial"/>
          <w:sz w:val="24"/>
          <w:szCs w:val="24"/>
        </w:rPr>
        <w:t>)</w:t>
      </w:r>
    </w:p>
    <w:p w14:paraId="4510DCEC" w14:textId="77777777" w:rsidR="00F64000" w:rsidRDefault="00C56389" w:rsidP="00125276">
      <w:pPr>
        <w:spacing w:line="360" w:lineRule="auto"/>
        <w:jc w:val="both"/>
        <w:rPr>
          <w:rFonts w:ascii="Arial" w:eastAsia="Microsoft Sans Serif" w:hAnsi="Arial" w:cs="Arial"/>
          <w:sz w:val="24"/>
          <w:szCs w:val="24"/>
        </w:rPr>
      </w:pPr>
      <w:r w:rsidRPr="00E562D3">
        <w:rPr>
          <w:rFonts w:ascii="Arial" w:eastAsia="Microsoft Sans Serif" w:hAnsi="Arial" w:cs="Arial"/>
          <w:b/>
          <w:bCs/>
          <w:i/>
          <w:iCs/>
          <w:sz w:val="24"/>
          <w:szCs w:val="24"/>
        </w:rPr>
        <w:t>criterios de inclusión</w:t>
      </w:r>
      <w:r w:rsidRPr="00125276">
        <w:rPr>
          <w:rFonts w:ascii="Arial" w:eastAsia="Microsoft Sans Serif" w:hAnsi="Arial" w:cs="Arial"/>
          <w:sz w:val="24"/>
          <w:szCs w:val="24"/>
        </w:rPr>
        <w:t xml:space="preserve">: personal asistencial (médicos, enfermeras y auxiliares de enfermería) del área de urgencias y hospitalización del HOSMI de la sede de Rioblanco  </w:t>
      </w:r>
    </w:p>
    <w:p w14:paraId="350A7930" w14:textId="057A6F6A" w:rsidR="00C56389" w:rsidRPr="00125276" w:rsidRDefault="00C56389" w:rsidP="00125276">
      <w:pPr>
        <w:spacing w:line="360" w:lineRule="auto"/>
        <w:jc w:val="both"/>
        <w:rPr>
          <w:rFonts w:ascii="Arial" w:eastAsia="Microsoft Sans Serif" w:hAnsi="Arial" w:cs="Arial"/>
          <w:sz w:val="24"/>
          <w:szCs w:val="24"/>
        </w:rPr>
      </w:pPr>
      <w:r w:rsidRPr="00E562D3">
        <w:rPr>
          <w:rFonts w:ascii="Arial" w:eastAsia="Microsoft Sans Serif" w:hAnsi="Arial" w:cs="Arial"/>
          <w:b/>
          <w:bCs/>
          <w:i/>
          <w:iCs/>
          <w:sz w:val="24"/>
          <w:szCs w:val="24"/>
        </w:rPr>
        <w:t xml:space="preserve"> criterios de exclusión</w:t>
      </w:r>
      <w:r w:rsidRPr="00125276">
        <w:rPr>
          <w:rFonts w:ascii="Arial" w:eastAsia="Microsoft Sans Serif" w:hAnsi="Arial" w:cs="Arial"/>
          <w:sz w:val="24"/>
          <w:szCs w:val="24"/>
        </w:rPr>
        <w:t xml:space="preserve">: personal asistencial del HOSMI sede Herrera. </w:t>
      </w:r>
    </w:p>
    <w:p w14:paraId="6B704C73" w14:textId="77777777" w:rsidR="0077754D" w:rsidRPr="00125276" w:rsidRDefault="0077754D" w:rsidP="00125276">
      <w:pPr>
        <w:spacing w:line="360" w:lineRule="auto"/>
        <w:jc w:val="both"/>
        <w:rPr>
          <w:rFonts w:ascii="Arial" w:eastAsia="Microsoft Sans Serif" w:hAnsi="Arial" w:cs="Arial"/>
          <w:sz w:val="24"/>
          <w:szCs w:val="24"/>
        </w:rPr>
      </w:pPr>
    </w:p>
    <w:p w14:paraId="2F5B304B" w14:textId="518C1026" w:rsidR="00DA2218" w:rsidRDefault="0077754D" w:rsidP="00125276">
      <w:pPr>
        <w:spacing w:line="360" w:lineRule="auto"/>
        <w:jc w:val="both"/>
        <w:rPr>
          <w:rFonts w:ascii="Arial" w:hAnsi="Arial" w:cs="Arial"/>
          <w:sz w:val="24"/>
          <w:szCs w:val="24"/>
        </w:rPr>
      </w:pPr>
      <w:bookmarkStart w:id="30" w:name="_Toc93161892"/>
      <w:r w:rsidRPr="00E562D3">
        <w:rPr>
          <w:rStyle w:val="Ttulo2Car"/>
          <w:rFonts w:ascii="Arial" w:hAnsi="Arial" w:cs="Arial"/>
          <w:sz w:val="24"/>
          <w:szCs w:val="24"/>
          <w:lang w:val="es-CO"/>
        </w:rPr>
        <w:t>3.</w:t>
      </w:r>
      <w:r w:rsidR="00FD68DC" w:rsidRPr="00E562D3">
        <w:rPr>
          <w:rStyle w:val="Ttulo2Car"/>
          <w:rFonts w:ascii="Arial" w:hAnsi="Arial" w:cs="Arial"/>
          <w:sz w:val="24"/>
          <w:szCs w:val="24"/>
          <w:lang w:val="es-CO"/>
        </w:rPr>
        <w:t>4</w:t>
      </w:r>
      <w:r w:rsidRPr="00E562D3">
        <w:rPr>
          <w:rStyle w:val="Ttulo2Car"/>
          <w:rFonts w:ascii="Arial" w:hAnsi="Arial" w:cs="Arial"/>
          <w:sz w:val="24"/>
          <w:szCs w:val="24"/>
          <w:lang w:val="es-CO"/>
        </w:rPr>
        <w:t xml:space="preserve"> Procedimientos</w:t>
      </w:r>
      <w:r w:rsidRPr="002C008A">
        <w:rPr>
          <w:rStyle w:val="Ttulo2Car"/>
          <w:rFonts w:ascii="Arial" w:hAnsi="Arial" w:cs="Arial"/>
          <w:i w:val="0"/>
          <w:iCs w:val="0"/>
          <w:sz w:val="24"/>
          <w:szCs w:val="24"/>
          <w:lang w:val="es-CO"/>
        </w:rPr>
        <w:t>:</w:t>
      </w:r>
      <w:bookmarkEnd w:id="30"/>
      <w:r w:rsidRPr="002C008A">
        <w:rPr>
          <w:rStyle w:val="Ttulo2Car"/>
          <w:sz w:val="24"/>
          <w:szCs w:val="24"/>
          <w:lang w:val="es-CO"/>
        </w:rPr>
        <w:t xml:space="preserve"> </w:t>
      </w:r>
      <w:r w:rsidR="00DA2218" w:rsidRPr="00B448F9">
        <w:rPr>
          <w:rFonts w:ascii="Arial" w:hAnsi="Arial" w:cs="Arial"/>
          <w:sz w:val="24"/>
          <w:szCs w:val="24"/>
        </w:rPr>
        <w:t xml:space="preserve">el proyecto se desarrolló mediante un cronograma básico donde se </w:t>
      </w:r>
      <w:r w:rsidR="00E562D3">
        <w:rPr>
          <w:rFonts w:ascii="Arial" w:hAnsi="Arial" w:cs="Arial"/>
          <w:sz w:val="24"/>
          <w:szCs w:val="24"/>
        </w:rPr>
        <w:t>ejecutó</w:t>
      </w:r>
      <w:r w:rsidR="00DA2218">
        <w:rPr>
          <w:rFonts w:ascii="Arial" w:hAnsi="Arial" w:cs="Arial"/>
          <w:sz w:val="24"/>
          <w:szCs w:val="24"/>
        </w:rPr>
        <w:t xml:space="preserve"> paso a paso la parte teórica y posterior se realizó en dos fases la recolección de la información la primera fua la aplicación de las encuetas y la segunda fue la observación directa de la adherencia a los protocolos institucionales y la búsqueda de </w:t>
      </w:r>
      <w:r w:rsidR="00DA2218">
        <w:rPr>
          <w:rFonts w:ascii="Arial" w:hAnsi="Arial" w:cs="Arial"/>
          <w:sz w:val="24"/>
          <w:szCs w:val="24"/>
        </w:rPr>
        <w:lastRenderedPageBreak/>
        <w:t xml:space="preserve">documentos que sustentaran la política de calidad institucional, también se realizó un pequeño presupuesto para la ejecución del proyecto. </w:t>
      </w:r>
    </w:p>
    <w:bookmarkEnd w:id="26"/>
    <w:p w14:paraId="135B227D" w14:textId="77777777" w:rsidR="00FD68DC" w:rsidRDefault="00FD68DC" w:rsidP="00125276">
      <w:pPr>
        <w:spacing w:line="360" w:lineRule="auto"/>
        <w:jc w:val="both"/>
        <w:rPr>
          <w:rFonts w:ascii="Arial" w:hAnsi="Arial" w:cs="Arial"/>
          <w:sz w:val="24"/>
          <w:szCs w:val="24"/>
        </w:rPr>
      </w:pPr>
    </w:p>
    <w:bookmarkEnd w:id="25"/>
    <w:p w14:paraId="53F4FDA2" w14:textId="5F555A41" w:rsidR="00EE54DE" w:rsidRDefault="00DA2218" w:rsidP="00125276">
      <w:pPr>
        <w:spacing w:line="360" w:lineRule="auto"/>
        <w:jc w:val="both"/>
        <w:rPr>
          <w:rFonts w:ascii="Arial" w:hAnsi="Arial" w:cs="Arial"/>
          <w:sz w:val="24"/>
          <w:szCs w:val="24"/>
          <w:lang w:val="es-ES"/>
        </w:rPr>
      </w:pPr>
      <w:r w:rsidRPr="00DA2218">
        <w:rPr>
          <w:rFonts w:ascii="Arial" w:hAnsi="Arial" w:cs="Arial"/>
          <w:sz w:val="24"/>
          <w:szCs w:val="24"/>
        </w:rPr>
        <w:t>A</w:t>
      </w:r>
      <w:r w:rsidR="00C56389" w:rsidRPr="00DA2218">
        <w:rPr>
          <w:rFonts w:ascii="Arial" w:eastAsia="Arial" w:hAnsi="Arial" w:cs="Arial"/>
          <w:sz w:val="24"/>
          <w:szCs w:val="24"/>
        </w:rPr>
        <w:t xml:space="preserve"> </w:t>
      </w:r>
      <w:r w:rsidR="0077754D" w:rsidRPr="00125276">
        <w:rPr>
          <w:rFonts w:ascii="Arial" w:eastAsia="Arial" w:hAnsi="Arial" w:cs="Arial"/>
          <w:bCs/>
          <w:sz w:val="24"/>
          <w:szCs w:val="24"/>
        </w:rPr>
        <w:t>continuación,</w:t>
      </w:r>
      <w:r w:rsidR="00C56389" w:rsidRPr="00125276">
        <w:rPr>
          <w:rFonts w:ascii="Arial" w:eastAsia="Arial" w:hAnsi="Arial" w:cs="Arial"/>
          <w:bCs/>
          <w:sz w:val="24"/>
          <w:szCs w:val="24"/>
        </w:rPr>
        <w:t xml:space="preserve"> se describe el cronograma y presupuesto planteado para el desarrollo del </w:t>
      </w:r>
      <w:r w:rsidR="00274AC4" w:rsidRPr="00125276">
        <w:rPr>
          <w:rFonts w:ascii="Arial" w:eastAsia="Arial" w:hAnsi="Arial" w:cs="Arial"/>
          <w:bCs/>
          <w:sz w:val="24"/>
          <w:szCs w:val="24"/>
        </w:rPr>
        <w:t>proyecto</w:t>
      </w:r>
      <w:r w:rsidR="00274AC4" w:rsidRPr="00125276">
        <w:rPr>
          <w:rFonts w:ascii="Arial" w:eastAsia="Arial" w:hAnsi="Arial" w:cs="Arial"/>
          <w:b/>
          <w:sz w:val="24"/>
          <w:szCs w:val="24"/>
        </w:rPr>
        <w:t xml:space="preserve"> </w:t>
      </w:r>
      <w:r w:rsidR="00274AC4">
        <w:rPr>
          <w:rFonts w:ascii="Arial" w:eastAsia="Arial" w:hAnsi="Arial" w:cs="Arial"/>
          <w:b/>
          <w:sz w:val="24"/>
          <w:szCs w:val="24"/>
        </w:rPr>
        <w:t>“</w:t>
      </w:r>
      <w:r w:rsidR="00645AF2" w:rsidRPr="00125276">
        <w:rPr>
          <w:rFonts w:ascii="Arial" w:hAnsi="Arial" w:cs="Arial"/>
          <w:sz w:val="24"/>
          <w:szCs w:val="24"/>
          <w:lang w:val="es-ES"/>
        </w:rPr>
        <w:t xml:space="preserve">adherencia a la política de calidad en seguridad del paciente en los servicios de salud asistenciales del </w:t>
      </w:r>
      <w:r w:rsidR="00645AF2">
        <w:rPr>
          <w:rFonts w:ascii="Arial" w:hAnsi="Arial" w:cs="Arial"/>
          <w:sz w:val="24"/>
          <w:szCs w:val="24"/>
          <w:lang w:val="es-ES"/>
        </w:rPr>
        <w:t>H</w:t>
      </w:r>
      <w:r w:rsidR="00645AF2" w:rsidRPr="00125276">
        <w:rPr>
          <w:rFonts w:ascii="Arial" w:hAnsi="Arial" w:cs="Arial"/>
          <w:sz w:val="24"/>
          <w:szCs w:val="24"/>
          <w:lang w:val="es-ES"/>
        </w:rPr>
        <w:t xml:space="preserve">ospital </w:t>
      </w:r>
      <w:r w:rsidR="00645AF2">
        <w:rPr>
          <w:rFonts w:ascii="Arial" w:hAnsi="Arial" w:cs="Arial"/>
          <w:sz w:val="24"/>
          <w:szCs w:val="24"/>
          <w:lang w:val="es-ES"/>
        </w:rPr>
        <w:t>M</w:t>
      </w:r>
      <w:r w:rsidR="00645AF2" w:rsidRPr="00125276">
        <w:rPr>
          <w:rFonts w:ascii="Arial" w:hAnsi="Arial" w:cs="Arial"/>
          <w:sz w:val="24"/>
          <w:szCs w:val="24"/>
          <w:lang w:val="es-ES"/>
        </w:rPr>
        <w:t xml:space="preserve">aría </w:t>
      </w:r>
      <w:r w:rsidR="00645AF2">
        <w:rPr>
          <w:rFonts w:ascii="Arial" w:hAnsi="Arial" w:cs="Arial"/>
          <w:sz w:val="24"/>
          <w:szCs w:val="24"/>
          <w:lang w:val="es-ES"/>
        </w:rPr>
        <w:t>I</w:t>
      </w:r>
      <w:r w:rsidR="00645AF2" w:rsidRPr="00125276">
        <w:rPr>
          <w:rFonts w:ascii="Arial" w:hAnsi="Arial" w:cs="Arial"/>
          <w:sz w:val="24"/>
          <w:szCs w:val="24"/>
          <w:lang w:val="es-ES"/>
        </w:rPr>
        <w:t xml:space="preserve">nmaculada del municipio de </w:t>
      </w:r>
      <w:r w:rsidR="00645AF2">
        <w:rPr>
          <w:rFonts w:ascii="Arial" w:hAnsi="Arial" w:cs="Arial"/>
          <w:sz w:val="24"/>
          <w:szCs w:val="24"/>
          <w:lang w:val="es-ES"/>
        </w:rPr>
        <w:t>R</w:t>
      </w:r>
      <w:r w:rsidR="00645AF2" w:rsidRPr="00125276">
        <w:rPr>
          <w:rFonts w:ascii="Arial" w:hAnsi="Arial" w:cs="Arial"/>
          <w:sz w:val="24"/>
          <w:szCs w:val="24"/>
          <w:lang w:val="es-ES"/>
        </w:rPr>
        <w:t xml:space="preserve">ioblanco </w:t>
      </w:r>
      <w:r w:rsidR="00645AF2">
        <w:rPr>
          <w:rFonts w:ascii="Arial" w:hAnsi="Arial" w:cs="Arial"/>
          <w:sz w:val="24"/>
          <w:szCs w:val="24"/>
          <w:lang w:val="es-ES"/>
        </w:rPr>
        <w:t>T</w:t>
      </w:r>
      <w:r w:rsidR="00645AF2" w:rsidRPr="00125276">
        <w:rPr>
          <w:rFonts w:ascii="Arial" w:hAnsi="Arial" w:cs="Arial"/>
          <w:sz w:val="24"/>
          <w:szCs w:val="24"/>
          <w:lang w:val="es-ES"/>
        </w:rPr>
        <w:t xml:space="preserve">olima durante el último </w:t>
      </w:r>
      <w:r w:rsidR="00645AF2" w:rsidRPr="00645AF2">
        <w:rPr>
          <w:rFonts w:ascii="Arial" w:hAnsi="Arial" w:cs="Arial"/>
          <w:sz w:val="24"/>
          <w:szCs w:val="24"/>
          <w:lang w:val="es-ES"/>
        </w:rPr>
        <w:t>trimestre del año 202</w:t>
      </w:r>
      <w:bookmarkEnd w:id="27"/>
      <w:r>
        <w:rPr>
          <w:rFonts w:ascii="Arial" w:hAnsi="Arial" w:cs="Arial"/>
          <w:sz w:val="24"/>
          <w:szCs w:val="24"/>
          <w:lang w:val="es-ES"/>
        </w:rPr>
        <w:t>1.</w:t>
      </w:r>
    </w:p>
    <w:p w14:paraId="68746B9E" w14:textId="77777777" w:rsidR="00743094" w:rsidRPr="00743094" w:rsidRDefault="00743094" w:rsidP="00125276">
      <w:pPr>
        <w:spacing w:line="360" w:lineRule="auto"/>
        <w:jc w:val="both"/>
        <w:rPr>
          <w:rFonts w:ascii="Arial" w:hAnsi="Arial" w:cs="Arial"/>
          <w:sz w:val="24"/>
          <w:szCs w:val="24"/>
          <w:lang w:val="es-ES"/>
        </w:rPr>
      </w:pPr>
    </w:p>
    <w:p w14:paraId="1F6BD76B" w14:textId="2A46DF97" w:rsidR="00A67C98" w:rsidRPr="00121023" w:rsidRDefault="00121023" w:rsidP="00125276">
      <w:pPr>
        <w:spacing w:line="360" w:lineRule="auto"/>
        <w:jc w:val="both"/>
        <w:rPr>
          <w:rFonts w:ascii="Arial" w:hAnsi="Arial" w:cs="Arial"/>
          <w:b/>
          <w:bCs/>
          <w:sz w:val="20"/>
          <w:szCs w:val="20"/>
          <w:lang w:val="es-ES"/>
        </w:rPr>
      </w:pPr>
      <w:r w:rsidRPr="00121023">
        <w:rPr>
          <w:rFonts w:ascii="Arial" w:hAnsi="Arial" w:cs="Arial"/>
          <w:b/>
          <w:bCs/>
          <w:sz w:val="20"/>
          <w:szCs w:val="20"/>
          <w:lang w:val="es-ES"/>
        </w:rPr>
        <w:t>TABLA Nº1</w:t>
      </w:r>
      <w:r>
        <w:rPr>
          <w:rFonts w:ascii="Arial" w:hAnsi="Arial" w:cs="Arial"/>
          <w:b/>
          <w:bCs/>
          <w:sz w:val="20"/>
          <w:szCs w:val="20"/>
          <w:lang w:val="es-ES"/>
        </w:rPr>
        <w:t xml:space="preserve">: CRONOGRAMA DEL PROYECTO. </w:t>
      </w:r>
    </w:p>
    <w:tbl>
      <w:tblPr>
        <w:tblStyle w:val="TableGrid"/>
        <w:tblW w:w="10062" w:type="dxa"/>
        <w:tblInd w:w="5" w:type="dxa"/>
        <w:tblCellMar>
          <w:top w:w="4" w:type="dxa"/>
          <w:right w:w="13" w:type="dxa"/>
        </w:tblCellMar>
        <w:tblLook w:val="04A0" w:firstRow="1" w:lastRow="0" w:firstColumn="1" w:lastColumn="0" w:noHBand="0" w:noVBand="1"/>
      </w:tblPr>
      <w:tblGrid>
        <w:gridCol w:w="753"/>
        <w:gridCol w:w="1619"/>
        <w:gridCol w:w="217"/>
        <w:gridCol w:w="141"/>
        <w:gridCol w:w="145"/>
        <w:gridCol w:w="347"/>
        <w:gridCol w:w="127"/>
        <w:gridCol w:w="206"/>
        <w:gridCol w:w="206"/>
        <w:gridCol w:w="464"/>
        <w:gridCol w:w="206"/>
        <w:gridCol w:w="206"/>
        <w:gridCol w:w="206"/>
        <w:gridCol w:w="235"/>
        <w:gridCol w:w="65"/>
        <w:gridCol w:w="246"/>
        <w:gridCol w:w="129"/>
        <w:gridCol w:w="134"/>
        <w:gridCol w:w="297"/>
        <w:gridCol w:w="60"/>
        <w:gridCol w:w="269"/>
        <w:gridCol w:w="269"/>
        <w:gridCol w:w="246"/>
        <w:gridCol w:w="180"/>
        <w:gridCol w:w="66"/>
        <w:gridCol w:w="246"/>
        <w:gridCol w:w="241"/>
        <w:gridCol w:w="290"/>
        <w:gridCol w:w="59"/>
        <w:gridCol w:w="246"/>
        <w:gridCol w:w="462"/>
        <w:gridCol w:w="241"/>
        <w:gridCol w:w="89"/>
        <w:gridCol w:w="157"/>
        <w:gridCol w:w="206"/>
        <w:gridCol w:w="206"/>
        <w:gridCol w:w="133"/>
        <w:gridCol w:w="131"/>
        <w:gridCol w:w="316"/>
      </w:tblGrid>
      <w:tr w:rsidR="00C56389" w:rsidRPr="00E7552D" w14:paraId="075F4CA0" w14:textId="77777777" w:rsidTr="00E7552D">
        <w:trPr>
          <w:trHeight w:val="295"/>
        </w:trPr>
        <w:tc>
          <w:tcPr>
            <w:tcW w:w="10062" w:type="dxa"/>
            <w:gridSpan w:val="39"/>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0A8ABC1D" w14:textId="77777777" w:rsidR="00C56389" w:rsidRPr="00E7552D" w:rsidRDefault="00C56389" w:rsidP="00125276">
            <w:pPr>
              <w:spacing w:line="360" w:lineRule="auto"/>
              <w:ind w:left="25"/>
              <w:jc w:val="center"/>
              <w:rPr>
                <w:rFonts w:ascii="Arial" w:eastAsia="Calibri" w:hAnsi="Arial" w:cs="Arial"/>
                <w:b/>
                <w:sz w:val="20"/>
                <w:szCs w:val="20"/>
              </w:rPr>
            </w:pPr>
            <w:r w:rsidRPr="00E7552D">
              <w:rPr>
                <w:rFonts w:ascii="Arial" w:eastAsia="Calibri" w:hAnsi="Arial" w:cs="Arial"/>
                <w:b/>
                <w:sz w:val="20"/>
                <w:szCs w:val="20"/>
              </w:rPr>
              <w:t>CRONOGRAMA DEL PROYECTO.</w:t>
            </w:r>
          </w:p>
        </w:tc>
      </w:tr>
      <w:tr w:rsidR="00E7552D" w:rsidRPr="00E7552D" w14:paraId="5BF75DEE" w14:textId="77777777" w:rsidTr="00E7552D">
        <w:trPr>
          <w:trHeight w:val="295"/>
        </w:trPr>
        <w:tc>
          <w:tcPr>
            <w:tcW w:w="2372" w:type="dxa"/>
            <w:gridSpan w:val="2"/>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6E0B506B" w14:textId="77777777" w:rsidR="00C56389" w:rsidRPr="00E7552D" w:rsidRDefault="00C56389" w:rsidP="00125276">
            <w:pPr>
              <w:spacing w:line="360" w:lineRule="auto"/>
              <w:ind w:left="19"/>
              <w:jc w:val="center"/>
              <w:rPr>
                <w:rFonts w:ascii="Arial" w:hAnsi="Arial" w:cs="Arial"/>
                <w:sz w:val="20"/>
                <w:szCs w:val="20"/>
              </w:rPr>
            </w:pPr>
            <w:r w:rsidRPr="00E7552D">
              <w:rPr>
                <w:rFonts w:ascii="Arial" w:eastAsia="Calibri" w:hAnsi="Arial" w:cs="Arial"/>
                <w:b/>
                <w:sz w:val="20"/>
                <w:szCs w:val="20"/>
              </w:rPr>
              <w:t xml:space="preserve">DESCRIPCIÓN GENERAL  </w:t>
            </w:r>
          </w:p>
        </w:tc>
        <w:tc>
          <w:tcPr>
            <w:tcW w:w="3577" w:type="dxa"/>
            <w:gridSpan w:val="17"/>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318FED9" w14:textId="77777777" w:rsidR="00C56389" w:rsidRPr="00E7552D" w:rsidRDefault="00C56389" w:rsidP="00125276">
            <w:pPr>
              <w:spacing w:line="360" w:lineRule="auto"/>
              <w:ind w:left="15"/>
              <w:jc w:val="center"/>
              <w:rPr>
                <w:rFonts w:ascii="Arial" w:hAnsi="Arial" w:cs="Arial"/>
                <w:sz w:val="20"/>
                <w:szCs w:val="20"/>
              </w:rPr>
            </w:pPr>
            <w:r w:rsidRPr="00E7552D">
              <w:rPr>
                <w:rFonts w:ascii="Arial" w:eastAsia="Calibri" w:hAnsi="Arial" w:cs="Arial"/>
                <w:b/>
                <w:sz w:val="20"/>
                <w:szCs w:val="20"/>
              </w:rPr>
              <w:t xml:space="preserve">TRABAJO DE GRADO I  </w:t>
            </w:r>
          </w:p>
        </w:tc>
        <w:tc>
          <w:tcPr>
            <w:tcW w:w="4113" w:type="dxa"/>
            <w:gridSpan w:val="20"/>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0F5ACEA" w14:textId="77777777" w:rsidR="00C56389" w:rsidRPr="00E7552D" w:rsidRDefault="00C56389" w:rsidP="00125276">
            <w:pPr>
              <w:spacing w:line="360" w:lineRule="auto"/>
              <w:ind w:left="25"/>
              <w:jc w:val="center"/>
              <w:rPr>
                <w:rFonts w:ascii="Arial" w:hAnsi="Arial" w:cs="Arial"/>
                <w:sz w:val="20"/>
                <w:szCs w:val="20"/>
              </w:rPr>
            </w:pPr>
            <w:r w:rsidRPr="00E7552D">
              <w:rPr>
                <w:rFonts w:ascii="Arial" w:eastAsia="Calibri" w:hAnsi="Arial" w:cs="Arial"/>
                <w:b/>
                <w:sz w:val="20"/>
                <w:szCs w:val="20"/>
              </w:rPr>
              <w:t xml:space="preserve">TRABAJO DE GRADO II </w:t>
            </w:r>
          </w:p>
        </w:tc>
      </w:tr>
      <w:tr w:rsidR="00E7552D" w:rsidRPr="00E7552D" w14:paraId="62B6151C" w14:textId="77777777" w:rsidTr="00E7552D">
        <w:trPr>
          <w:trHeight w:val="299"/>
        </w:trPr>
        <w:tc>
          <w:tcPr>
            <w:tcW w:w="0" w:type="auto"/>
            <w:gridSpan w:val="2"/>
            <w:vMerge/>
            <w:tcBorders>
              <w:top w:val="nil"/>
              <w:left w:val="single" w:sz="4" w:space="0" w:color="000000"/>
              <w:bottom w:val="single" w:sz="4" w:space="0" w:color="000000"/>
              <w:right w:val="single" w:sz="4" w:space="0" w:color="000000"/>
            </w:tcBorders>
            <w:shd w:val="clear" w:color="auto" w:fill="8EAADB" w:themeFill="accent1" w:themeFillTint="99"/>
          </w:tcPr>
          <w:p w14:paraId="3BDB53E5" w14:textId="77777777" w:rsidR="00C56389" w:rsidRPr="00E7552D" w:rsidRDefault="00C56389" w:rsidP="00125276">
            <w:pPr>
              <w:spacing w:line="360" w:lineRule="auto"/>
              <w:rPr>
                <w:rFonts w:ascii="Arial" w:hAnsi="Arial" w:cs="Arial"/>
                <w:sz w:val="20"/>
                <w:szCs w:val="20"/>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682E4943" w14:textId="77777777" w:rsidR="00C56389" w:rsidRPr="00E7552D" w:rsidRDefault="00C56389" w:rsidP="00125276">
            <w:pPr>
              <w:spacing w:line="360" w:lineRule="auto"/>
              <w:ind w:left="118"/>
              <w:rPr>
                <w:rFonts w:ascii="Arial" w:hAnsi="Arial" w:cs="Arial"/>
                <w:sz w:val="20"/>
                <w:szCs w:val="20"/>
              </w:rPr>
            </w:pPr>
            <w:r w:rsidRPr="00E7552D">
              <w:rPr>
                <w:rFonts w:ascii="Arial" w:eastAsia="Calibri" w:hAnsi="Arial" w:cs="Arial"/>
                <w:b/>
                <w:sz w:val="20"/>
                <w:szCs w:val="20"/>
              </w:rPr>
              <w:t xml:space="preserve">MES 1 </w:t>
            </w:r>
          </w:p>
        </w:tc>
        <w:tc>
          <w:tcPr>
            <w:tcW w:w="1003" w:type="dxa"/>
            <w:gridSpan w:val="4"/>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2BD7DB5" w14:textId="77777777" w:rsidR="00C56389" w:rsidRPr="00E7552D" w:rsidRDefault="00C56389" w:rsidP="00125276">
            <w:pPr>
              <w:spacing w:line="360" w:lineRule="auto"/>
              <w:ind w:left="118"/>
              <w:rPr>
                <w:rFonts w:ascii="Arial" w:hAnsi="Arial" w:cs="Arial"/>
                <w:sz w:val="20"/>
                <w:szCs w:val="20"/>
              </w:rPr>
            </w:pPr>
            <w:r w:rsidRPr="00E7552D">
              <w:rPr>
                <w:rFonts w:ascii="Arial" w:eastAsia="Calibri" w:hAnsi="Arial" w:cs="Arial"/>
                <w:b/>
                <w:sz w:val="20"/>
                <w:szCs w:val="20"/>
              </w:rPr>
              <w:t xml:space="preserve">MES 2 </w:t>
            </w:r>
          </w:p>
        </w:tc>
        <w:tc>
          <w:tcPr>
            <w:tcW w:w="853" w:type="dxa"/>
            <w:gridSpan w:val="4"/>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A8C77F2" w14:textId="77777777" w:rsidR="00C56389" w:rsidRPr="00E7552D" w:rsidRDefault="00C56389" w:rsidP="00125276">
            <w:pPr>
              <w:spacing w:line="360" w:lineRule="auto"/>
              <w:ind w:left="118"/>
              <w:rPr>
                <w:rFonts w:ascii="Arial" w:hAnsi="Arial" w:cs="Arial"/>
                <w:sz w:val="20"/>
                <w:szCs w:val="20"/>
              </w:rPr>
            </w:pPr>
            <w:r w:rsidRPr="00E7552D">
              <w:rPr>
                <w:rFonts w:ascii="Arial" w:eastAsia="Calibri" w:hAnsi="Arial" w:cs="Arial"/>
                <w:b/>
                <w:sz w:val="20"/>
                <w:szCs w:val="20"/>
              </w:rPr>
              <w:t xml:space="preserve">MES 3 </w:t>
            </w:r>
          </w:p>
        </w:tc>
        <w:tc>
          <w:tcPr>
            <w:tcW w:w="871" w:type="dxa"/>
            <w:gridSpan w:val="5"/>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9E26E09" w14:textId="77777777" w:rsidR="00C56389" w:rsidRPr="00E7552D" w:rsidRDefault="00C56389" w:rsidP="00125276">
            <w:pPr>
              <w:spacing w:line="360" w:lineRule="auto"/>
              <w:ind w:left="120"/>
              <w:rPr>
                <w:rFonts w:ascii="Arial" w:hAnsi="Arial" w:cs="Arial"/>
                <w:sz w:val="20"/>
                <w:szCs w:val="20"/>
              </w:rPr>
            </w:pPr>
            <w:r w:rsidRPr="00E7552D">
              <w:rPr>
                <w:rFonts w:ascii="Arial" w:eastAsia="Calibri" w:hAnsi="Arial" w:cs="Arial"/>
                <w:b/>
                <w:sz w:val="20"/>
                <w:szCs w:val="20"/>
              </w:rPr>
              <w:t xml:space="preserve">MES 4 </w:t>
            </w:r>
          </w:p>
        </w:tc>
        <w:tc>
          <w:tcPr>
            <w:tcW w:w="1024" w:type="dxa"/>
            <w:gridSpan w:val="5"/>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EA4110E" w14:textId="77777777" w:rsidR="00C56389" w:rsidRPr="00E7552D" w:rsidRDefault="00C56389" w:rsidP="00125276">
            <w:pPr>
              <w:spacing w:line="360" w:lineRule="auto"/>
              <w:ind w:left="118"/>
              <w:rPr>
                <w:rFonts w:ascii="Arial" w:hAnsi="Arial" w:cs="Arial"/>
                <w:sz w:val="20"/>
                <w:szCs w:val="20"/>
              </w:rPr>
            </w:pPr>
            <w:r w:rsidRPr="00E7552D">
              <w:rPr>
                <w:rFonts w:ascii="Arial" w:eastAsia="Calibri" w:hAnsi="Arial" w:cs="Arial"/>
                <w:b/>
                <w:sz w:val="20"/>
                <w:szCs w:val="20"/>
              </w:rPr>
              <w:t xml:space="preserve">MES 1 </w:t>
            </w:r>
          </w:p>
        </w:tc>
        <w:tc>
          <w:tcPr>
            <w:tcW w:w="843" w:type="dxa"/>
            <w:gridSpan w:val="4"/>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72F325C" w14:textId="77777777" w:rsidR="00C56389" w:rsidRPr="00E7552D" w:rsidRDefault="00C56389" w:rsidP="00125276">
            <w:pPr>
              <w:spacing w:line="360" w:lineRule="auto"/>
              <w:ind w:left="118"/>
              <w:rPr>
                <w:rFonts w:ascii="Arial" w:hAnsi="Arial" w:cs="Arial"/>
                <w:sz w:val="20"/>
                <w:szCs w:val="20"/>
              </w:rPr>
            </w:pPr>
            <w:r w:rsidRPr="00E7552D">
              <w:rPr>
                <w:rFonts w:ascii="Arial" w:eastAsia="Calibri" w:hAnsi="Arial" w:cs="Arial"/>
                <w:b/>
                <w:sz w:val="20"/>
                <w:szCs w:val="20"/>
              </w:rPr>
              <w:t xml:space="preserve">MES 2 </w:t>
            </w:r>
          </w:p>
        </w:tc>
        <w:tc>
          <w:tcPr>
            <w:tcW w:w="1097" w:type="dxa"/>
            <w:gridSpan w:val="5"/>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8ABB8F5" w14:textId="77777777" w:rsidR="00C56389" w:rsidRPr="00E7552D" w:rsidRDefault="00C56389" w:rsidP="00125276">
            <w:pPr>
              <w:spacing w:line="360" w:lineRule="auto"/>
              <w:ind w:left="118"/>
              <w:rPr>
                <w:rFonts w:ascii="Arial" w:hAnsi="Arial" w:cs="Arial"/>
                <w:sz w:val="20"/>
                <w:szCs w:val="20"/>
              </w:rPr>
            </w:pPr>
            <w:r w:rsidRPr="00E7552D">
              <w:rPr>
                <w:rFonts w:ascii="Arial" w:eastAsia="Calibri" w:hAnsi="Arial" w:cs="Arial"/>
                <w:b/>
                <w:sz w:val="20"/>
                <w:szCs w:val="20"/>
              </w:rPr>
              <w:t xml:space="preserve">MES 3 </w:t>
            </w:r>
          </w:p>
        </w:tc>
        <w:tc>
          <w:tcPr>
            <w:tcW w:w="1149" w:type="dxa"/>
            <w:gridSpan w:val="6"/>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EE3580F" w14:textId="77777777" w:rsidR="00C56389" w:rsidRPr="00E7552D" w:rsidRDefault="00C56389" w:rsidP="00125276">
            <w:pPr>
              <w:spacing w:line="360" w:lineRule="auto"/>
              <w:ind w:left="118"/>
              <w:rPr>
                <w:rFonts w:ascii="Arial" w:hAnsi="Arial" w:cs="Arial"/>
                <w:sz w:val="20"/>
                <w:szCs w:val="20"/>
              </w:rPr>
            </w:pPr>
            <w:r w:rsidRPr="00E7552D">
              <w:rPr>
                <w:rFonts w:ascii="Arial" w:eastAsia="Calibri" w:hAnsi="Arial" w:cs="Arial"/>
                <w:b/>
                <w:sz w:val="20"/>
                <w:szCs w:val="20"/>
              </w:rPr>
              <w:t xml:space="preserve">MES 4 </w:t>
            </w:r>
          </w:p>
        </w:tc>
      </w:tr>
      <w:tr w:rsidR="00E7552D" w:rsidRPr="00E7552D" w14:paraId="7D0E56E6" w14:textId="77777777" w:rsidTr="00E7552D">
        <w:trPr>
          <w:trHeight w:val="295"/>
        </w:trPr>
        <w:tc>
          <w:tcPr>
            <w:tcW w:w="2372" w:type="dxa"/>
            <w:gridSpan w:val="2"/>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7E54AEF5" w14:textId="77777777" w:rsidR="00C56389" w:rsidRPr="00E7552D" w:rsidRDefault="00C56389" w:rsidP="00125276">
            <w:pPr>
              <w:spacing w:line="360" w:lineRule="auto"/>
              <w:ind w:left="69"/>
              <w:jc w:val="center"/>
              <w:rPr>
                <w:rFonts w:ascii="Arial" w:hAnsi="Arial" w:cs="Arial"/>
                <w:sz w:val="20"/>
                <w:szCs w:val="20"/>
              </w:rPr>
            </w:pPr>
            <w:r w:rsidRPr="00E7552D">
              <w:rPr>
                <w:rFonts w:ascii="Arial" w:eastAsia="Calibri" w:hAnsi="Arial" w:cs="Arial"/>
                <w:sz w:val="20"/>
                <w:szCs w:val="20"/>
              </w:rPr>
              <w:t xml:space="preserve">  </w:t>
            </w:r>
          </w:p>
        </w:tc>
        <w:tc>
          <w:tcPr>
            <w:tcW w:w="217"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11C8DA67" w14:textId="77777777" w:rsidR="00C56389" w:rsidRPr="00E7552D" w:rsidRDefault="00C56389" w:rsidP="00E7552D">
            <w:pPr>
              <w:spacing w:line="360" w:lineRule="auto"/>
              <w:ind w:left="72"/>
              <w:jc w:val="center"/>
              <w:rPr>
                <w:rFonts w:ascii="Arial" w:hAnsi="Arial" w:cs="Arial"/>
                <w:sz w:val="20"/>
                <w:szCs w:val="20"/>
              </w:rPr>
            </w:pPr>
            <w:r w:rsidRPr="00E7552D">
              <w:rPr>
                <w:rFonts w:ascii="Arial" w:eastAsia="Calibri" w:hAnsi="Arial" w:cs="Arial"/>
                <w:b/>
                <w:sz w:val="20"/>
                <w:szCs w:val="20"/>
              </w:rPr>
              <w:t>1</w:t>
            </w:r>
          </w:p>
        </w:tc>
        <w:tc>
          <w:tcPr>
            <w:tcW w:w="14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616F5C63" w14:textId="108594B7"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2</w:t>
            </w:r>
          </w:p>
        </w:tc>
        <w:tc>
          <w:tcPr>
            <w:tcW w:w="145"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83819EF" w14:textId="6FA6D771" w:rsidR="00C56389" w:rsidRPr="00E7552D" w:rsidRDefault="00C56389" w:rsidP="00E7552D">
            <w:pPr>
              <w:spacing w:line="360" w:lineRule="auto"/>
              <w:ind w:left="-13"/>
              <w:jc w:val="center"/>
              <w:rPr>
                <w:rFonts w:ascii="Arial" w:hAnsi="Arial" w:cs="Arial"/>
                <w:sz w:val="20"/>
                <w:szCs w:val="20"/>
              </w:rPr>
            </w:pPr>
            <w:r w:rsidRPr="00E7552D">
              <w:rPr>
                <w:rFonts w:ascii="Arial" w:eastAsia="Calibri" w:hAnsi="Arial" w:cs="Arial"/>
                <w:b/>
                <w:sz w:val="20"/>
                <w:szCs w:val="20"/>
              </w:rPr>
              <w:t>3</w:t>
            </w:r>
          </w:p>
        </w:tc>
        <w:tc>
          <w:tcPr>
            <w:tcW w:w="347"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6B47A2BD" w14:textId="6EA3F545"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4</w:t>
            </w:r>
          </w:p>
        </w:tc>
        <w:tc>
          <w:tcPr>
            <w:tcW w:w="127"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63B205A" w14:textId="23055593"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1</w:t>
            </w:r>
          </w:p>
        </w:tc>
        <w:tc>
          <w:tcPr>
            <w:tcW w:w="20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1554E18F" w14:textId="1EB0A579"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2</w:t>
            </w:r>
          </w:p>
        </w:tc>
        <w:tc>
          <w:tcPr>
            <w:tcW w:w="20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745DDBA6" w14:textId="79C8C7DA" w:rsidR="00C56389" w:rsidRPr="00E7552D" w:rsidRDefault="00C56389" w:rsidP="00E7552D">
            <w:pPr>
              <w:spacing w:line="360" w:lineRule="auto"/>
              <w:ind w:left="-13"/>
              <w:jc w:val="center"/>
              <w:rPr>
                <w:rFonts w:ascii="Arial" w:hAnsi="Arial" w:cs="Arial"/>
                <w:sz w:val="20"/>
                <w:szCs w:val="20"/>
              </w:rPr>
            </w:pPr>
            <w:r w:rsidRPr="00E7552D">
              <w:rPr>
                <w:rFonts w:ascii="Arial" w:eastAsia="Calibri" w:hAnsi="Arial" w:cs="Arial"/>
                <w:b/>
                <w:sz w:val="20"/>
                <w:szCs w:val="20"/>
              </w:rPr>
              <w:t>3</w:t>
            </w:r>
          </w:p>
        </w:tc>
        <w:tc>
          <w:tcPr>
            <w:tcW w:w="46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FC0720E" w14:textId="26A7FF8A"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4</w:t>
            </w:r>
          </w:p>
        </w:tc>
        <w:tc>
          <w:tcPr>
            <w:tcW w:w="20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4E45B94" w14:textId="16032907"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1</w:t>
            </w:r>
          </w:p>
        </w:tc>
        <w:tc>
          <w:tcPr>
            <w:tcW w:w="20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679A0418" w14:textId="1249A77F"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2</w:t>
            </w:r>
          </w:p>
        </w:tc>
        <w:tc>
          <w:tcPr>
            <w:tcW w:w="20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1A9C09ED" w14:textId="2EAB5E39" w:rsidR="00C56389" w:rsidRPr="00E7552D" w:rsidRDefault="00C56389" w:rsidP="00E7552D">
            <w:pPr>
              <w:spacing w:line="360" w:lineRule="auto"/>
              <w:ind w:left="-13"/>
              <w:jc w:val="center"/>
              <w:rPr>
                <w:rFonts w:ascii="Arial" w:hAnsi="Arial" w:cs="Arial"/>
                <w:sz w:val="20"/>
                <w:szCs w:val="20"/>
              </w:rPr>
            </w:pPr>
            <w:r w:rsidRPr="00E7552D">
              <w:rPr>
                <w:rFonts w:ascii="Arial" w:eastAsia="Calibri" w:hAnsi="Arial" w:cs="Arial"/>
                <w:b/>
                <w:sz w:val="20"/>
                <w:szCs w:val="20"/>
              </w:rPr>
              <w:t>3</w:t>
            </w: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6F359094" w14:textId="7F4A7530"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4</w:t>
            </w:r>
          </w:p>
        </w:tc>
        <w:tc>
          <w:tcPr>
            <w:tcW w:w="24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74F8628B" w14:textId="667EB363"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1</w:t>
            </w:r>
          </w:p>
        </w:tc>
        <w:tc>
          <w:tcPr>
            <w:tcW w:w="1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77E9542C" w14:textId="25B4CE09"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2</w:t>
            </w:r>
          </w:p>
        </w:tc>
        <w:tc>
          <w:tcPr>
            <w:tcW w:w="13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D4F088E" w14:textId="2450E66B" w:rsidR="00C56389" w:rsidRPr="00E7552D" w:rsidRDefault="00C56389" w:rsidP="00E7552D">
            <w:pPr>
              <w:spacing w:line="360" w:lineRule="auto"/>
              <w:ind w:left="-13"/>
              <w:jc w:val="center"/>
              <w:rPr>
                <w:rFonts w:ascii="Arial" w:hAnsi="Arial" w:cs="Arial"/>
                <w:sz w:val="20"/>
                <w:szCs w:val="20"/>
              </w:rPr>
            </w:pPr>
            <w:r w:rsidRPr="00E7552D">
              <w:rPr>
                <w:rFonts w:ascii="Arial" w:eastAsia="Calibri" w:hAnsi="Arial" w:cs="Arial"/>
                <w:b/>
                <w:sz w:val="20"/>
                <w:szCs w:val="20"/>
              </w:rPr>
              <w:t>3</w:t>
            </w: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6C081111" w14:textId="4EA464B9" w:rsidR="00C56389" w:rsidRPr="00E7552D" w:rsidRDefault="00C56389" w:rsidP="00E7552D">
            <w:pPr>
              <w:spacing w:line="360" w:lineRule="auto"/>
              <w:ind w:left="-17"/>
              <w:jc w:val="center"/>
              <w:rPr>
                <w:rFonts w:ascii="Arial" w:hAnsi="Arial" w:cs="Arial"/>
                <w:sz w:val="20"/>
                <w:szCs w:val="20"/>
              </w:rPr>
            </w:pPr>
            <w:r w:rsidRPr="00E7552D">
              <w:rPr>
                <w:rFonts w:ascii="Arial" w:eastAsia="Calibri" w:hAnsi="Arial" w:cs="Arial"/>
                <w:b/>
                <w:sz w:val="20"/>
                <w:szCs w:val="20"/>
              </w:rPr>
              <w:t>4</w:t>
            </w:r>
          </w:p>
        </w:tc>
        <w:tc>
          <w:tcPr>
            <w:tcW w:w="26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C839F15" w14:textId="13B8DC7C"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1</w:t>
            </w:r>
          </w:p>
        </w:tc>
        <w:tc>
          <w:tcPr>
            <w:tcW w:w="26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07A9D4E" w14:textId="35EF3B44" w:rsidR="00C56389" w:rsidRPr="00E7552D" w:rsidRDefault="00C56389" w:rsidP="00E7552D">
            <w:pPr>
              <w:spacing w:line="360" w:lineRule="auto"/>
              <w:ind w:left="-13"/>
              <w:jc w:val="center"/>
              <w:rPr>
                <w:rFonts w:ascii="Arial" w:hAnsi="Arial" w:cs="Arial"/>
                <w:sz w:val="20"/>
                <w:szCs w:val="20"/>
              </w:rPr>
            </w:pPr>
            <w:r w:rsidRPr="00E7552D">
              <w:rPr>
                <w:rFonts w:ascii="Arial" w:eastAsia="Calibri" w:hAnsi="Arial" w:cs="Arial"/>
                <w:b/>
                <w:sz w:val="20"/>
                <w:szCs w:val="20"/>
              </w:rPr>
              <w:t>2</w:t>
            </w:r>
          </w:p>
        </w:tc>
        <w:tc>
          <w:tcPr>
            <w:tcW w:w="24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6AF18769" w14:textId="35C17EB7"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3</w:t>
            </w: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EE4AB53" w14:textId="5B26F23E" w:rsidR="00C56389" w:rsidRPr="00E7552D" w:rsidRDefault="00C56389" w:rsidP="00E7552D">
            <w:pPr>
              <w:spacing w:line="360" w:lineRule="auto"/>
              <w:ind w:left="-13"/>
              <w:jc w:val="center"/>
              <w:rPr>
                <w:rFonts w:ascii="Arial" w:hAnsi="Arial" w:cs="Arial"/>
                <w:sz w:val="20"/>
                <w:szCs w:val="20"/>
              </w:rPr>
            </w:pPr>
            <w:r w:rsidRPr="00E7552D">
              <w:rPr>
                <w:rFonts w:ascii="Arial" w:eastAsia="Calibri" w:hAnsi="Arial" w:cs="Arial"/>
                <w:b/>
                <w:sz w:val="20"/>
                <w:szCs w:val="20"/>
              </w:rPr>
              <w:t>4</w:t>
            </w:r>
          </w:p>
        </w:tc>
        <w:tc>
          <w:tcPr>
            <w:tcW w:w="24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58D6373" w14:textId="00282478"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1</w:t>
            </w:r>
          </w:p>
        </w:tc>
        <w:tc>
          <w:tcPr>
            <w:tcW w:w="24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C2CF385" w14:textId="1F0BD14F"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2</w:t>
            </w:r>
          </w:p>
        </w:tc>
        <w:tc>
          <w:tcPr>
            <w:tcW w:w="349" w:type="dxa"/>
            <w:gridSpan w:val="2"/>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386E665" w14:textId="236982A4"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3</w:t>
            </w:r>
          </w:p>
        </w:tc>
        <w:tc>
          <w:tcPr>
            <w:tcW w:w="24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941898E" w14:textId="21C5A59F" w:rsidR="00C56389" w:rsidRPr="00E7552D" w:rsidRDefault="00C56389" w:rsidP="00E7552D">
            <w:pPr>
              <w:spacing w:line="360" w:lineRule="auto"/>
              <w:ind w:left="-13"/>
              <w:jc w:val="center"/>
              <w:rPr>
                <w:rFonts w:ascii="Arial" w:hAnsi="Arial" w:cs="Arial"/>
                <w:sz w:val="20"/>
                <w:szCs w:val="20"/>
              </w:rPr>
            </w:pPr>
            <w:r w:rsidRPr="00E7552D">
              <w:rPr>
                <w:rFonts w:ascii="Arial" w:eastAsia="Calibri" w:hAnsi="Arial" w:cs="Arial"/>
                <w:b/>
                <w:sz w:val="20"/>
                <w:szCs w:val="20"/>
              </w:rPr>
              <w:t>4</w:t>
            </w:r>
          </w:p>
        </w:tc>
        <w:tc>
          <w:tcPr>
            <w:tcW w:w="46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246F6C2" w14:textId="366F88A6"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1</w:t>
            </w:r>
          </w:p>
        </w:tc>
        <w:tc>
          <w:tcPr>
            <w:tcW w:w="24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7755914" w14:textId="6FDA1182"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2</w:t>
            </w: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BE71D9F" w14:textId="1BDE93D3"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3</w:t>
            </w:r>
          </w:p>
        </w:tc>
        <w:tc>
          <w:tcPr>
            <w:tcW w:w="20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C682FEE" w14:textId="44D9D933" w:rsidR="00C56389" w:rsidRPr="00E7552D" w:rsidRDefault="00C56389" w:rsidP="00E7552D">
            <w:pPr>
              <w:spacing w:line="360" w:lineRule="auto"/>
              <w:ind w:left="-13"/>
              <w:jc w:val="center"/>
              <w:rPr>
                <w:rFonts w:ascii="Arial" w:hAnsi="Arial" w:cs="Arial"/>
                <w:sz w:val="20"/>
                <w:szCs w:val="20"/>
              </w:rPr>
            </w:pPr>
            <w:r w:rsidRPr="00E7552D">
              <w:rPr>
                <w:rFonts w:ascii="Arial" w:eastAsia="Calibri" w:hAnsi="Arial" w:cs="Arial"/>
                <w:b/>
                <w:sz w:val="20"/>
                <w:szCs w:val="20"/>
              </w:rPr>
              <w:t>4</w:t>
            </w:r>
          </w:p>
        </w:tc>
        <w:tc>
          <w:tcPr>
            <w:tcW w:w="20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403AF21" w14:textId="746E414E"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1</w:t>
            </w:r>
          </w:p>
        </w:tc>
        <w:tc>
          <w:tcPr>
            <w:tcW w:w="13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C624D85" w14:textId="44CC4DFD"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2</w:t>
            </w:r>
          </w:p>
        </w:tc>
        <w:tc>
          <w:tcPr>
            <w:tcW w:w="13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244BA90" w14:textId="6CD8B81A" w:rsidR="00C56389" w:rsidRPr="00E7552D" w:rsidRDefault="00C56389" w:rsidP="00E7552D">
            <w:pPr>
              <w:spacing w:line="360" w:lineRule="auto"/>
              <w:ind w:left="-18"/>
              <w:jc w:val="center"/>
              <w:rPr>
                <w:rFonts w:ascii="Arial" w:hAnsi="Arial" w:cs="Arial"/>
                <w:sz w:val="20"/>
                <w:szCs w:val="20"/>
              </w:rPr>
            </w:pPr>
            <w:r w:rsidRPr="00E7552D">
              <w:rPr>
                <w:rFonts w:ascii="Arial" w:eastAsia="Calibri" w:hAnsi="Arial" w:cs="Arial"/>
                <w:b/>
                <w:sz w:val="20"/>
                <w:szCs w:val="20"/>
              </w:rPr>
              <w:t>3</w:t>
            </w:r>
          </w:p>
        </w:tc>
        <w:tc>
          <w:tcPr>
            <w:tcW w:w="31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1B5F896" w14:textId="511BAB70" w:rsidR="00C56389" w:rsidRPr="00E7552D" w:rsidRDefault="00C56389" w:rsidP="00E7552D">
            <w:pPr>
              <w:spacing w:line="360" w:lineRule="auto"/>
              <w:ind w:left="-17"/>
              <w:jc w:val="center"/>
              <w:rPr>
                <w:rFonts w:ascii="Arial" w:hAnsi="Arial" w:cs="Arial"/>
                <w:sz w:val="20"/>
                <w:szCs w:val="20"/>
              </w:rPr>
            </w:pPr>
            <w:r w:rsidRPr="00E7552D">
              <w:rPr>
                <w:rFonts w:ascii="Arial" w:eastAsia="Calibri" w:hAnsi="Arial" w:cs="Arial"/>
                <w:b/>
                <w:sz w:val="20"/>
                <w:szCs w:val="20"/>
              </w:rPr>
              <w:t>4</w:t>
            </w:r>
          </w:p>
        </w:tc>
      </w:tr>
      <w:tr w:rsidR="00E7552D" w:rsidRPr="00125276" w14:paraId="4DED137B" w14:textId="77777777" w:rsidTr="00E7552D">
        <w:trPr>
          <w:trHeight w:val="299"/>
        </w:trPr>
        <w:tc>
          <w:tcPr>
            <w:tcW w:w="75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A28AF8A" w14:textId="77777777" w:rsidR="00C56389" w:rsidRPr="00125276" w:rsidRDefault="00C56389" w:rsidP="00125276">
            <w:pPr>
              <w:spacing w:line="360" w:lineRule="auto"/>
              <w:ind w:left="99"/>
              <w:jc w:val="both"/>
              <w:rPr>
                <w:rFonts w:ascii="Arial" w:hAnsi="Arial" w:cs="Arial"/>
                <w:sz w:val="24"/>
                <w:szCs w:val="24"/>
              </w:rPr>
            </w:pPr>
            <w:r w:rsidRPr="00125276">
              <w:rPr>
                <w:rFonts w:ascii="Arial" w:eastAsia="Calibri" w:hAnsi="Arial" w:cs="Arial"/>
                <w:b/>
                <w:sz w:val="24"/>
                <w:szCs w:val="24"/>
              </w:rPr>
              <w:t xml:space="preserve">FASE </w:t>
            </w:r>
          </w:p>
        </w:tc>
        <w:tc>
          <w:tcPr>
            <w:tcW w:w="161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5E30FE1" w14:textId="77777777" w:rsidR="00C56389" w:rsidRPr="00125276" w:rsidRDefault="00C56389" w:rsidP="00125276">
            <w:pPr>
              <w:spacing w:line="360" w:lineRule="auto"/>
              <w:ind w:left="16"/>
              <w:jc w:val="center"/>
              <w:rPr>
                <w:rFonts w:ascii="Arial" w:hAnsi="Arial" w:cs="Arial"/>
                <w:sz w:val="24"/>
                <w:szCs w:val="24"/>
              </w:rPr>
            </w:pPr>
            <w:r w:rsidRPr="00125276">
              <w:rPr>
                <w:rFonts w:ascii="Arial" w:eastAsia="Calibri" w:hAnsi="Arial" w:cs="Arial"/>
                <w:b/>
                <w:sz w:val="24"/>
                <w:szCs w:val="24"/>
              </w:rPr>
              <w:t xml:space="preserve">ACTIVIDAD </w:t>
            </w:r>
          </w:p>
        </w:tc>
        <w:tc>
          <w:tcPr>
            <w:tcW w:w="217" w:type="dxa"/>
            <w:tcBorders>
              <w:top w:val="single" w:sz="4" w:space="0" w:color="000000"/>
              <w:left w:val="single" w:sz="4" w:space="0" w:color="000000"/>
              <w:bottom w:val="single" w:sz="4" w:space="0" w:color="000000"/>
              <w:right w:val="single" w:sz="4" w:space="0" w:color="000000"/>
            </w:tcBorders>
          </w:tcPr>
          <w:p w14:paraId="22E5274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1" w:type="dxa"/>
            <w:tcBorders>
              <w:top w:val="single" w:sz="4" w:space="0" w:color="000000"/>
              <w:left w:val="single" w:sz="4" w:space="0" w:color="000000"/>
              <w:bottom w:val="single" w:sz="4" w:space="0" w:color="000000"/>
              <w:right w:val="single" w:sz="4" w:space="0" w:color="000000"/>
            </w:tcBorders>
          </w:tcPr>
          <w:p w14:paraId="4C2057B6"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5" w:type="dxa"/>
            <w:tcBorders>
              <w:top w:val="single" w:sz="4" w:space="0" w:color="000000"/>
              <w:left w:val="single" w:sz="4" w:space="0" w:color="000000"/>
              <w:bottom w:val="single" w:sz="4" w:space="0" w:color="000000"/>
              <w:right w:val="single" w:sz="4" w:space="0" w:color="000000"/>
            </w:tcBorders>
          </w:tcPr>
          <w:p w14:paraId="0FD1AC33"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47" w:type="dxa"/>
            <w:tcBorders>
              <w:top w:val="single" w:sz="4" w:space="0" w:color="000000"/>
              <w:left w:val="single" w:sz="4" w:space="0" w:color="000000"/>
              <w:bottom w:val="single" w:sz="4" w:space="0" w:color="000000"/>
              <w:right w:val="single" w:sz="4" w:space="0" w:color="000000"/>
            </w:tcBorders>
          </w:tcPr>
          <w:p w14:paraId="79C7D426"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27" w:type="dxa"/>
            <w:tcBorders>
              <w:top w:val="single" w:sz="4" w:space="0" w:color="000000"/>
              <w:left w:val="single" w:sz="4" w:space="0" w:color="000000"/>
              <w:bottom w:val="single" w:sz="4" w:space="0" w:color="000000"/>
              <w:right w:val="single" w:sz="4" w:space="0" w:color="000000"/>
            </w:tcBorders>
          </w:tcPr>
          <w:p w14:paraId="0222BBC8"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098A9272"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2420C808"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18A69040"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48F89811"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03EE97D6"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7343ABD4"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00" w:type="dxa"/>
            <w:gridSpan w:val="2"/>
            <w:tcBorders>
              <w:top w:val="single" w:sz="4" w:space="0" w:color="000000"/>
              <w:left w:val="single" w:sz="4" w:space="0" w:color="000000"/>
              <w:bottom w:val="single" w:sz="4" w:space="0" w:color="000000"/>
              <w:right w:val="single" w:sz="4" w:space="0" w:color="000000"/>
            </w:tcBorders>
          </w:tcPr>
          <w:p w14:paraId="0623E1F9"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29A0CDF9"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29" w:type="dxa"/>
            <w:tcBorders>
              <w:top w:val="single" w:sz="4" w:space="0" w:color="000000"/>
              <w:left w:val="single" w:sz="4" w:space="0" w:color="000000"/>
              <w:bottom w:val="single" w:sz="4" w:space="0" w:color="000000"/>
              <w:right w:val="single" w:sz="4" w:space="0" w:color="000000"/>
            </w:tcBorders>
          </w:tcPr>
          <w:p w14:paraId="190A8BFF"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4" w:type="dxa"/>
            <w:tcBorders>
              <w:top w:val="single" w:sz="4" w:space="0" w:color="000000"/>
              <w:left w:val="single" w:sz="4" w:space="0" w:color="000000"/>
              <w:bottom w:val="single" w:sz="4" w:space="0" w:color="000000"/>
              <w:right w:val="single" w:sz="4" w:space="0" w:color="000000"/>
            </w:tcBorders>
          </w:tcPr>
          <w:p w14:paraId="44A97480"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57" w:type="dxa"/>
            <w:gridSpan w:val="2"/>
            <w:tcBorders>
              <w:top w:val="single" w:sz="4" w:space="0" w:color="000000"/>
              <w:left w:val="single" w:sz="4" w:space="0" w:color="000000"/>
              <w:bottom w:val="single" w:sz="4" w:space="0" w:color="000000"/>
              <w:right w:val="single" w:sz="4" w:space="0" w:color="000000"/>
            </w:tcBorders>
          </w:tcPr>
          <w:p w14:paraId="33E73B8D" w14:textId="77777777" w:rsidR="00C56389" w:rsidRPr="00125276" w:rsidRDefault="00C56389" w:rsidP="00125276">
            <w:pPr>
              <w:spacing w:line="360" w:lineRule="auto"/>
              <w:ind w:left="73"/>
              <w:rPr>
                <w:rFonts w:ascii="Arial" w:hAnsi="Arial" w:cs="Arial"/>
                <w:sz w:val="24"/>
                <w:szCs w:val="24"/>
              </w:rPr>
            </w:pPr>
            <w:r w:rsidRPr="00125276">
              <w:rPr>
                <w:rFonts w:ascii="Arial" w:eastAsia="Calibri" w:hAnsi="Arial" w:cs="Arial"/>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48E45D06"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7BD18FFC"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318DAA76"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gridSpan w:val="2"/>
            <w:tcBorders>
              <w:top w:val="single" w:sz="4" w:space="0" w:color="000000"/>
              <w:left w:val="single" w:sz="4" w:space="0" w:color="000000"/>
              <w:bottom w:val="single" w:sz="4" w:space="0" w:color="000000"/>
              <w:right w:val="single" w:sz="4" w:space="0" w:color="000000"/>
            </w:tcBorders>
          </w:tcPr>
          <w:p w14:paraId="22D14AB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522BD36D"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1" w:type="dxa"/>
            <w:tcBorders>
              <w:top w:val="single" w:sz="4" w:space="0" w:color="000000"/>
              <w:left w:val="single" w:sz="4" w:space="0" w:color="000000"/>
              <w:bottom w:val="single" w:sz="4" w:space="0" w:color="000000"/>
              <w:right w:val="single" w:sz="4" w:space="0" w:color="000000"/>
            </w:tcBorders>
          </w:tcPr>
          <w:p w14:paraId="765AD5FC"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349" w:type="dxa"/>
            <w:gridSpan w:val="2"/>
            <w:tcBorders>
              <w:top w:val="single" w:sz="4" w:space="0" w:color="000000"/>
              <w:left w:val="single" w:sz="4" w:space="0" w:color="000000"/>
              <w:bottom w:val="single" w:sz="4" w:space="0" w:color="000000"/>
              <w:right w:val="single" w:sz="4" w:space="0" w:color="000000"/>
            </w:tcBorders>
          </w:tcPr>
          <w:p w14:paraId="15D01923"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6B611F77"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462" w:type="dxa"/>
            <w:tcBorders>
              <w:top w:val="single" w:sz="4" w:space="0" w:color="000000"/>
              <w:left w:val="single" w:sz="4" w:space="0" w:color="000000"/>
              <w:bottom w:val="single" w:sz="4" w:space="0" w:color="000000"/>
              <w:right w:val="single" w:sz="4" w:space="0" w:color="000000"/>
            </w:tcBorders>
          </w:tcPr>
          <w:p w14:paraId="08010A93"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1" w:type="dxa"/>
            <w:tcBorders>
              <w:top w:val="single" w:sz="4" w:space="0" w:color="000000"/>
              <w:left w:val="single" w:sz="4" w:space="0" w:color="000000"/>
              <w:bottom w:val="single" w:sz="4" w:space="0" w:color="000000"/>
              <w:right w:val="single" w:sz="4" w:space="0" w:color="000000"/>
            </w:tcBorders>
          </w:tcPr>
          <w:p w14:paraId="2AFF6413"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gridSpan w:val="2"/>
            <w:tcBorders>
              <w:top w:val="single" w:sz="4" w:space="0" w:color="000000"/>
              <w:left w:val="single" w:sz="4" w:space="0" w:color="000000"/>
              <w:bottom w:val="single" w:sz="4" w:space="0" w:color="000000"/>
              <w:right w:val="single" w:sz="4" w:space="0" w:color="000000"/>
            </w:tcBorders>
          </w:tcPr>
          <w:p w14:paraId="22AEE8FF"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2B2D4C0A"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03CAE777"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3" w:type="dxa"/>
            <w:tcBorders>
              <w:top w:val="single" w:sz="4" w:space="0" w:color="000000"/>
              <w:left w:val="single" w:sz="4" w:space="0" w:color="000000"/>
              <w:bottom w:val="single" w:sz="4" w:space="0" w:color="000000"/>
              <w:right w:val="single" w:sz="4" w:space="0" w:color="000000"/>
            </w:tcBorders>
          </w:tcPr>
          <w:p w14:paraId="1A1E6CD1"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31" w:type="dxa"/>
            <w:tcBorders>
              <w:top w:val="single" w:sz="4" w:space="0" w:color="000000"/>
              <w:left w:val="single" w:sz="4" w:space="0" w:color="000000"/>
              <w:bottom w:val="single" w:sz="4" w:space="0" w:color="000000"/>
              <w:right w:val="single" w:sz="4" w:space="0" w:color="000000"/>
            </w:tcBorders>
          </w:tcPr>
          <w:p w14:paraId="1C414454"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0EE6F90D" w14:textId="77777777" w:rsidR="00C56389" w:rsidRPr="00125276" w:rsidRDefault="00C56389" w:rsidP="00125276">
            <w:pPr>
              <w:spacing w:line="360" w:lineRule="auto"/>
              <w:ind w:left="68"/>
              <w:rPr>
                <w:rFonts w:ascii="Arial" w:hAnsi="Arial" w:cs="Arial"/>
                <w:sz w:val="24"/>
                <w:szCs w:val="24"/>
              </w:rPr>
            </w:pPr>
            <w:r w:rsidRPr="00125276">
              <w:rPr>
                <w:rFonts w:ascii="Arial" w:eastAsia="Calibri" w:hAnsi="Arial" w:cs="Arial"/>
                <w:sz w:val="24"/>
                <w:szCs w:val="24"/>
              </w:rPr>
              <w:t xml:space="preserve">  </w:t>
            </w:r>
          </w:p>
        </w:tc>
      </w:tr>
      <w:tr w:rsidR="00E7552D" w:rsidRPr="00125276" w14:paraId="32936B79" w14:textId="77777777" w:rsidTr="00E7552D">
        <w:trPr>
          <w:trHeight w:val="295"/>
        </w:trPr>
        <w:tc>
          <w:tcPr>
            <w:tcW w:w="753" w:type="dxa"/>
            <w:tcBorders>
              <w:top w:val="single" w:sz="4" w:space="0" w:color="000000"/>
              <w:left w:val="single" w:sz="4" w:space="0" w:color="000000"/>
              <w:bottom w:val="single" w:sz="4" w:space="0" w:color="000000"/>
              <w:right w:val="single" w:sz="4" w:space="0" w:color="000000"/>
            </w:tcBorders>
          </w:tcPr>
          <w:p w14:paraId="1B113286" w14:textId="77777777" w:rsidR="00C56389" w:rsidRPr="00125276" w:rsidRDefault="00C56389" w:rsidP="00125276">
            <w:pPr>
              <w:spacing w:line="360" w:lineRule="auto"/>
              <w:ind w:left="17"/>
              <w:jc w:val="center"/>
              <w:rPr>
                <w:rFonts w:ascii="Arial" w:hAnsi="Arial" w:cs="Arial"/>
                <w:sz w:val="24"/>
                <w:szCs w:val="24"/>
              </w:rPr>
            </w:pPr>
            <w:r w:rsidRPr="00125276">
              <w:rPr>
                <w:rFonts w:ascii="Arial" w:eastAsia="Calibri" w:hAnsi="Arial" w:cs="Arial"/>
                <w:sz w:val="24"/>
                <w:szCs w:val="24"/>
              </w:rPr>
              <w:t xml:space="preserve">I </w:t>
            </w:r>
          </w:p>
        </w:tc>
        <w:tc>
          <w:tcPr>
            <w:tcW w:w="1619" w:type="dxa"/>
            <w:tcBorders>
              <w:top w:val="single" w:sz="4" w:space="0" w:color="000000"/>
              <w:left w:val="single" w:sz="4" w:space="0" w:color="000000"/>
              <w:bottom w:val="single" w:sz="4" w:space="0" w:color="000000"/>
              <w:right w:val="single" w:sz="4" w:space="0" w:color="000000"/>
            </w:tcBorders>
            <w:vAlign w:val="bottom"/>
          </w:tcPr>
          <w:p w14:paraId="7DCBF42D" w14:textId="77777777" w:rsidR="00C56389" w:rsidRPr="00125276" w:rsidRDefault="00C56389" w:rsidP="00125276">
            <w:pPr>
              <w:spacing w:line="360" w:lineRule="auto"/>
              <w:ind w:left="71"/>
              <w:rPr>
                <w:rFonts w:ascii="Arial" w:hAnsi="Arial" w:cs="Arial"/>
                <w:sz w:val="24"/>
                <w:szCs w:val="24"/>
              </w:rPr>
            </w:pPr>
            <w:r w:rsidRPr="00125276">
              <w:rPr>
                <w:rFonts w:ascii="Arial" w:eastAsia="Calibri" w:hAnsi="Arial" w:cs="Arial"/>
                <w:sz w:val="24"/>
                <w:szCs w:val="24"/>
              </w:rPr>
              <w:t xml:space="preserve"> Tema de investigación</w:t>
            </w:r>
          </w:p>
        </w:tc>
        <w:tc>
          <w:tcPr>
            <w:tcW w:w="217" w:type="dxa"/>
            <w:tcBorders>
              <w:top w:val="single" w:sz="4" w:space="0" w:color="000000"/>
              <w:left w:val="single" w:sz="4" w:space="0" w:color="000000"/>
              <w:bottom w:val="single" w:sz="4" w:space="0" w:color="000000"/>
              <w:right w:val="single" w:sz="4" w:space="0" w:color="000000"/>
            </w:tcBorders>
          </w:tcPr>
          <w:p w14:paraId="146356B7"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1" w:type="dxa"/>
            <w:tcBorders>
              <w:top w:val="single" w:sz="4" w:space="0" w:color="000000"/>
              <w:left w:val="single" w:sz="4" w:space="0" w:color="000000"/>
              <w:bottom w:val="single" w:sz="4" w:space="0" w:color="000000"/>
              <w:right w:val="single" w:sz="4" w:space="0" w:color="000000"/>
            </w:tcBorders>
          </w:tcPr>
          <w:p w14:paraId="42026167"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5" w:type="dxa"/>
            <w:tcBorders>
              <w:top w:val="single" w:sz="4" w:space="0" w:color="000000"/>
              <w:left w:val="single" w:sz="4" w:space="0" w:color="000000"/>
              <w:bottom w:val="single" w:sz="4" w:space="0" w:color="000000"/>
              <w:right w:val="single" w:sz="4" w:space="0" w:color="000000"/>
            </w:tcBorders>
          </w:tcPr>
          <w:p w14:paraId="705F8BB9"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47" w:type="dxa"/>
            <w:tcBorders>
              <w:top w:val="single" w:sz="4" w:space="0" w:color="000000"/>
              <w:left w:val="single" w:sz="4" w:space="0" w:color="000000"/>
              <w:bottom w:val="single" w:sz="4" w:space="0" w:color="000000"/>
              <w:right w:val="single" w:sz="4" w:space="0" w:color="000000"/>
            </w:tcBorders>
          </w:tcPr>
          <w:p w14:paraId="1C803A36"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27" w:type="dxa"/>
            <w:tcBorders>
              <w:top w:val="single" w:sz="4" w:space="0" w:color="000000"/>
              <w:left w:val="single" w:sz="4" w:space="0" w:color="000000"/>
              <w:bottom w:val="single" w:sz="4" w:space="0" w:color="000000"/>
              <w:right w:val="single" w:sz="4" w:space="0" w:color="000000"/>
            </w:tcBorders>
          </w:tcPr>
          <w:p w14:paraId="7E45E2C9"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shd w:val="clear" w:color="auto" w:fill="00B0F0"/>
          </w:tcPr>
          <w:p w14:paraId="5A1A2990"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x  </w:t>
            </w:r>
          </w:p>
        </w:tc>
        <w:tc>
          <w:tcPr>
            <w:tcW w:w="206" w:type="dxa"/>
            <w:tcBorders>
              <w:top w:val="single" w:sz="4" w:space="0" w:color="000000"/>
              <w:left w:val="single" w:sz="4" w:space="0" w:color="000000"/>
              <w:bottom w:val="single" w:sz="4" w:space="0" w:color="000000"/>
              <w:right w:val="single" w:sz="4" w:space="0" w:color="000000"/>
            </w:tcBorders>
            <w:shd w:val="clear" w:color="auto" w:fill="00B0F0"/>
          </w:tcPr>
          <w:p w14:paraId="38B94C8F"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x  </w:t>
            </w: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37BADC39"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169F3B1F"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75ABC184"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592BDA11"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00" w:type="dxa"/>
            <w:gridSpan w:val="2"/>
            <w:tcBorders>
              <w:top w:val="single" w:sz="4" w:space="0" w:color="000000"/>
              <w:left w:val="single" w:sz="4" w:space="0" w:color="000000"/>
              <w:bottom w:val="single" w:sz="4" w:space="0" w:color="000000"/>
              <w:right w:val="single" w:sz="4" w:space="0" w:color="000000"/>
            </w:tcBorders>
          </w:tcPr>
          <w:p w14:paraId="0259946C"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419FA95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29" w:type="dxa"/>
            <w:tcBorders>
              <w:top w:val="single" w:sz="4" w:space="0" w:color="000000"/>
              <w:left w:val="single" w:sz="4" w:space="0" w:color="000000"/>
              <w:bottom w:val="single" w:sz="4" w:space="0" w:color="000000"/>
              <w:right w:val="single" w:sz="4" w:space="0" w:color="000000"/>
            </w:tcBorders>
          </w:tcPr>
          <w:p w14:paraId="25300144"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4" w:type="dxa"/>
            <w:tcBorders>
              <w:top w:val="single" w:sz="4" w:space="0" w:color="000000"/>
              <w:left w:val="single" w:sz="4" w:space="0" w:color="000000"/>
              <w:bottom w:val="single" w:sz="4" w:space="0" w:color="000000"/>
              <w:right w:val="single" w:sz="4" w:space="0" w:color="000000"/>
            </w:tcBorders>
          </w:tcPr>
          <w:p w14:paraId="3DAD60F3"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57" w:type="dxa"/>
            <w:gridSpan w:val="2"/>
            <w:tcBorders>
              <w:top w:val="single" w:sz="4" w:space="0" w:color="000000"/>
              <w:left w:val="single" w:sz="4" w:space="0" w:color="000000"/>
              <w:bottom w:val="single" w:sz="4" w:space="0" w:color="000000"/>
              <w:right w:val="single" w:sz="4" w:space="0" w:color="000000"/>
            </w:tcBorders>
          </w:tcPr>
          <w:p w14:paraId="3F6D1C8D" w14:textId="77777777" w:rsidR="00C56389" w:rsidRPr="00125276" w:rsidRDefault="00C56389" w:rsidP="00125276">
            <w:pPr>
              <w:spacing w:line="360" w:lineRule="auto"/>
              <w:ind w:left="73"/>
              <w:rPr>
                <w:rFonts w:ascii="Arial" w:hAnsi="Arial" w:cs="Arial"/>
                <w:sz w:val="24"/>
                <w:szCs w:val="24"/>
              </w:rPr>
            </w:pPr>
            <w:r w:rsidRPr="00125276">
              <w:rPr>
                <w:rFonts w:ascii="Arial" w:eastAsia="Calibri" w:hAnsi="Arial" w:cs="Arial"/>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57ED11A2"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3CCA4779"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3724BBB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gridSpan w:val="2"/>
            <w:tcBorders>
              <w:top w:val="single" w:sz="4" w:space="0" w:color="000000"/>
              <w:left w:val="single" w:sz="4" w:space="0" w:color="000000"/>
              <w:bottom w:val="single" w:sz="4" w:space="0" w:color="000000"/>
              <w:right w:val="single" w:sz="4" w:space="0" w:color="000000"/>
            </w:tcBorders>
          </w:tcPr>
          <w:p w14:paraId="1741E4ED"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55F8073A"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1" w:type="dxa"/>
            <w:tcBorders>
              <w:top w:val="single" w:sz="4" w:space="0" w:color="000000"/>
              <w:left w:val="single" w:sz="4" w:space="0" w:color="000000"/>
              <w:bottom w:val="single" w:sz="4" w:space="0" w:color="000000"/>
              <w:right w:val="single" w:sz="4" w:space="0" w:color="000000"/>
            </w:tcBorders>
          </w:tcPr>
          <w:p w14:paraId="273A1F94"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349" w:type="dxa"/>
            <w:gridSpan w:val="2"/>
            <w:tcBorders>
              <w:top w:val="single" w:sz="4" w:space="0" w:color="000000"/>
              <w:left w:val="single" w:sz="4" w:space="0" w:color="000000"/>
              <w:bottom w:val="single" w:sz="4" w:space="0" w:color="000000"/>
              <w:right w:val="single" w:sz="4" w:space="0" w:color="000000"/>
            </w:tcBorders>
          </w:tcPr>
          <w:p w14:paraId="7BDA2CA1"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7BEF21B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462" w:type="dxa"/>
            <w:tcBorders>
              <w:top w:val="single" w:sz="4" w:space="0" w:color="000000"/>
              <w:left w:val="single" w:sz="4" w:space="0" w:color="000000"/>
              <w:bottom w:val="single" w:sz="4" w:space="0" w:color="000000"/>
              <w:right w:val="single" w:sz="4" w:space="0" w:color="000000"/>
            </w:tcBorders>
          </w:tcPr>
          <w:p w14:paraId="1FED1B76"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1" w:type="dxa"/>
            <w:tcBorders>
              <w:top w:val="single" w:sz="4" w:space="0" w:color="000000"/>
              <w:left w:val="single" w:sz="4" w:space="0" w:color="000000"/>
              <w:bottom w:val="single" w:sz="4" w:space="0" w:color="000000"/>
              <w:right w:val="single" w:sz="4" w:space="0" w:color="000000"/>
            </w:tcBorders>
          </w:tcPr>
          <w:p w14:paraId="66433756"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gridSpan w:val="2"/>
            <w:tcBorders>
              <w:top w:val="single" w:sz="4" w:space="0" w:color="000000"/>
              <w:left w:val="single" w:sz="4" w:space="0" w:color="000000"/>
              <w:bottom w:val="single" w:sz="4" w:space="0" w:color="000000"/>
              <w:right w:val="single" w:sz="4" w:space="0" w:color="000000"/>
            </w:tcBorders>
          </w:tcPr>
          <w:p w14:paraId="3BAEC44C"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3AAD5A39"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276B028B"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3" w:type="dxa"/>
            <w:tcBorders>
              <w:top w:val="single" w:sz="4" w:space="0" w:color="000000"/>
              <w:left w:val="single" w:sz="4" w:space="0" w:color="000000"/>
              <w:bottom w:val="single" w:sz="4" w:space="0" w:color="000000"/>
              <w:right w:val="single" w:sz="4" w:space="0" w:color="000000"/>
            </w:tcBorders>
          </w:tcPr>
          <w:p w14:paraId="4F4D4D10"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31" w:type="dxa"/>
            <w:tcBorders>
              <w:top w:val="single" w:sz="4" w:space="0" w:color="000000"/>
              <w:left w:val="single" w:sz="4" w:space="0" w:color="000000"/>
              <w:bottom w:val="single" w:sz="4" w:space="0" w:color="000000"/>
              <w:right w:val="single" w:sz="4" w:space="0" w:color="000000"/>
            </w:tcBorders>
          </w:tcPr>
          <w:p w14:paraId="63922BFD"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79AE6631" w14:textId="77777777" w:rsidR="00C56389" w:rsidRPr="00125276" w:rsidRDefault="00C56389" w:rsidP="00125276">
            <w:pPr>
              <w:spacing w:line="360" w:lineRule="auto"/>
              <w:ind w:left="68"/>
              <w:rPr>
                <w:rFonts w:ascii="Arial" w:hAnsi="Arial" w:cs="Arial"/>
                <w:sz w:val="24"/>
                <w:szCs w:val="24"/>
              </w:rPr>
            </w:pPr>
            <w:r w:rsidRPr="00125276">
              <w:rPr>
                <w:rFonts w:ascii="Arial" w:eastAsia="Calibri" w:hAnsi="Arial" w:cs="Arial"/>
                <w:sz w:val="24"/>
                <w:szCs w:val="24"/>
              </w:rPr>
              <w:t xml:space="preserve">  </w:t>
            </w:r>
          </w:p>
        </w:tc>
      </w:tr>
      <w:tr w:rsidR="00E7552D" w:rsidRPr="00125276" w14:paraId="63208CC6" w14:textId="77777777" w:rsidTr="00E7552D">
        <w:trPr>
          <w:trHeight w:val="299"/>
        </w:trPr>
        <w:tc>
          <w:tcPr>
            <w:tcW w:w="753" w:type="dxa"/>
            <w:tcBorders>
              <w:top w:val="single" w:sz="4" w:space="0" w:color="000000"/>
              <w:left w:val="single" w:sz="4" w:space="0" w:color="000000"/>
              <w:bottom w:val="single" w:sz="4" w:space="0" w:color="000000"/>
              <w:right w:val="single" w:sz="4" w:space="0" w:color="000000"/>
            </w:tcBorders>
          </w:tcPr>
          <w:p w14:paraId="5C8EDC98" w14:textId="77777777" w:rsidR="00C56389" w:rsidRPr="00125276" w:rsidRDefault="00C56389" w:rsidP="00125276">
            <w:pPr>
              <w:spacing w:line="360" w:lineRule="auto"/>
              <w:ind w:left="17"/>
              <w:jc w:val="center"/>
              <w:rPr>
                <w:rFonts w:ascii="Arial" w:hAnsi="Arial" w:cs="Arial"/>
                <w:sz w:val="24"/>
                <w:szCs w:val="24"/>
              </w:rPr>
            </w:pPr>
            <w:r w:rsidRPr="00125276">
              <w:rPr>
                <w:rFonts w:ascii="Arial" w:eastAsia="Calibri" w:hAnsi="Arial" w:cs="Arial"/>
                <w:sz w:val="24"/>
                <w:szCs w:val="24"/>
              </w:rPr>
              <w:t xml:space="preserve">II </w:t>
            </w:r>
          </w:p>
        </w:tc>
        <w:tc>
          <w:tcPr>
            <w:tcW w:w="1619" w:type="dxa"/>
            <w:tcBorders>
              <w:top w:val="single" w:sz="4" w:space="0" w:color="000000"/>
              <w:left w:val="single" w:sz="4" w:space="0" w:color="000000"/>
              <w:bottom w:val="single" w:sz="4" w:space="0" w:color="000000"/>
              <w:right w:val="single" w:sz="4" w:space="0" w:color="000000"/>
            </w:tcBorders>
          </w:tcPr>
          <w:p w14:paraId="6FB192AD" w14:textId="77777777" w:rsidR="00C56389" w:rsidRPr="00125276" w:rsidRDefault="00C56389" w:rsidP="00125276">
            <w:pPr>
              <w:spacing w:line="360" w:lineRule="auto"/>
              <w:ind w:left="71"/>
              <w:rPr>
                <w:rFonts w:ascii="Arial" w:hAnsi="Arial" w:cs="Arial"/>
                <w:sz w:val="24"/>
                <w:szCs w:val="24"/>
              </w:rPr>
            </w:pPr>
            <w:r w:rsidRPr="00125276">
              <w:rPr>
                <w:rFonts w:ascii="Arial" w:eastAsia="Calibri" w:hAnsi="Arial" w:cs="Arial"/>
                <w:sz w:val="24"/>
                <w:szCs w:val="24"/>
              </w:rPr>
              <w:t xml:space="preserve">  Planteamiento del problema </w:t>
            </w:r>
          </w:p>
        </w:tc>
        <w:tc>
          <w:tcPr>
            <w:tcW w:w="217" w:type="dxa"/>
            <w:tcBorders>
              <w:top w:val="single" w:sz="4" w:space="0" w:color="000000"/>
              <w:left w:val="single" w:sz="4" w:space="0" w:color="000000"/>
              <w:bottom w:val="single" w:sz="4" w:space="0" w:color="000000"/>
              <w:right w:val="single" w:sz="4" w:space="0" w:color="000000"/>
            </w:tcBorders>
          </w:tcPr>
          <w:p w14:paraId="0A54E06D"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1" w:type="dxa"/>
            <w:tcBorders>
              <w:top w:val="single" w:sz="4" w:space="0" w:color="000000"/>
              <w:left w:val="single" w:sz="4" w:space="0" w:color="000000"/>
              <w:bottom w:val="single" w:sz="4" w:space="0" w:color="000000"/>
              <w:right w:val="single" w:sz="4" w:space="0" w:color="000000"/>
            </w:tcBorders>
          </w:tcPr>
          <w:p w14:paraId="75326686"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5" w:type="dxa"/>
            <w:tcBorders>
              <w:top w:val="single" w:sz="4" w:space="0" w:color="000000"/>
              <w:left w:val="single" w:sz="4" w:space="0" w:color="000000"/>
              <w:bottom w:val="single" w:sz="4" w:space="0" w:color="000000"/>
              <w:right w:val="single" w:sz="4" w:space="0" w:color="000000"/>
            </w:tcBorders>
          </w:tcPr>
          <w:p w14:paraId="299413F9"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47" w:type="dxa"/>
            <w:tcBorders>
              <w:top w:val="single" w:sz="4" w:space="0" w:color="000000"/>
              <w:left w:val="single" w:sz="4" w:space="0" w:color="000000"/>
              <w:bottom w:val="single" w:sz="4" w:space="0" w:color="000000"/>
              <w:right w:val="single" w:sz="4" w:space="0" w:color="000000"/>
            </w:tcBorders>
          </w:tcPr>
          <w:p w14:paraId="30CF0383"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27" w:type="dxa"/>
            <w:tcBorders>
              <w:top w:val="single" w:sz="4" w:space="0" w:color="000000"/>
              <w:left w:val="single" w:sz="4" w:space="0" w:color="000000"/>
              <w:bottom w:val="single" w:sz="4" w:space="0" w:color="000000"/>
              <w:right w:val="single" w:sz="4" w:space="0" w:color="000000"/>
            </w:tcBorders>
          </w:tcPr>
          <w:p w14:paraId="10C67A1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294621AA"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02864CC8"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464" w:type="dxa"/>
            <w:tcBorders>
              <w:top w:val="single" w:sz="4" w:space="0" w:color="000000"/>
              <w:left w:val="single" w:sz="4" w:space="0" w:color="000000"/>
              <w:bottom w:val="single" w:sz="4" w:space="0" w:color="000000"/>
              <w:right w:val="single" w:sz="4" w:space="0" w:color="000000"/>
            </w:tcBorders>
            <w:shd w:val="clear" w:color="auto" w:fill="00B0F0"/>
          </w:tcPr>
          <w:p w14:paraId="753C35D9"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x  </w:t>
            </w:r>
          </w:p>
        </w:tc>
        <w:tc>
          <w:tcPr>
            <w:tcW w:w="206" w:type="dxa"/>
            <w:tcBorders>
              <w:top w:val="single" w:sz="4" w:space="0" w:color="000000"/>
              <w:left w:val="single" w:sz="4" w:space="0" w:color="000000"/>
              <w:bottom w:val="single" w:sz="4" w:space="0" w:color="000000"/>
              <w:right w:val="single" w:sz="4" w:space="0" w:color="000000"/>
            </w:tcBorders>
            <w:shd w:val="clear" w:color="auto" w:fill="00B0F0"/>
          </w:tcPr>
          <w:p w14:paraId="21EAB19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x  </w:t>
            </w:r>
          </w:p>
        </w:tc>
        <w:tc>
          <w:tcPr>
            <w:tcW w:w="206" w:type="dxa"/>
            <w:tcBorders>
              <w:top w:val="single" w:sz="4" w:space="0" w:color="000000"/>
              <w:left w:val="single" w:sz="4" w:space="0" w:color="000000"/>
              <w:bottom w:val="single" w:sz="4" w:space="0" w:color="000000"/>
              <w:right w:val="single" w:sz="4" w:space="0" w:color="000000"/>
            </w:tcBorders>
          </w:tcPr>
          <w:p w14:paraId="43AB7353"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23741AF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00" w:type="dxa"/>
            <w:gridSpan w:val="2"/>
            <w:tcBorders>
              <w:top w:val="single" w:sz="4" w:space="0" w:color="000000"/>
              <w:left w:val="single" w:sz="4" w:space="0" w:color="000000"/>
              <w:bottom w:val="single" w:sz="4" w:space="0" w:color="000000"/>
              <w:right w:val="single" w:sz="4" w:space="0" w:color="000000"/>
            </w:tcBorders>
          </w:tcPr>
          <w:p w14:paraId="383B00BF"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4A986DC3"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29" w:type="dxa"/>
            <w:tcBorders>
              <w:top w:val="single" w:sz="4" w:space="0" w:color="000000"/>
              <w:left w:val="single" w:sz="4" w:space="0" w:color="000000"/>
              <w:bottom w:val="single" w:sz="4" w:space="0" w:color="000000"/>
              <w:right w:val="single" w:sz="4" w:space="0" w:color="000000"/>
            </w:tcBorders>
          </w:tcPr>
          <w:p w14:paraId="54B7AB87"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4" w:type="dxa"/>
            <w:tcBorders>
              <w:top w:val="single" w:sz="4" w:space="0" w:color="000000"/>
              <w:left w:val="single" w:sz="4" w:space="0" w:color="000000"/>
              <w:bottom w:val="single" w:sz="4" w:space="0" w:color="000000"/>
              <w:right w:val="single" w:sz="4" w:space="0" w:color="000000"/>
            </w:tcBorders>
          </w:tcPr>
          <w:p w14:paraId="253C442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57" w:type="dxa"/>
            <w:gridSpan w:val="2"/>
            <w:tcBorders>
              <w:top w:val="single" w:sz="4" w:space="0" w:color="000000"/>
              <w:left w:val="single" w:sz="4" w:space="0" w:color="000000"/>
              <w:bottom w:val="single" w:sz="4" w:space="0" w:color="000000"/>
              <w:right w:val="single" w:sz="4" w:space="0" w:color="000000"/>
            </w:tcBorders>
          </w:tcPr>
          <w:p w14:paraId="140EFAB6" w14:textId="77777777" w:rsidR="00C56389" w:rsidRPr="00125276" w:rsidRDefault="00C56389" w:rsidP="00125276">
            <w:pPr>
              <w:spacing w:line="360" w:lineRule="auto"/>
              <w:ind w:left="73"/>
              <w:rPr>
                <w:rFonts w:ascii="Arial" w:hAnsi="Arial" w:cs="Arial"/>
                <w:sz w:val="24"/>
                <w:szCs w:val="24"/>
              </w:rPr>
            </w:pPr>
            <w:r w:rsidRPr="00125276">
              <w:rPr>
                <w:rFonts w:ascii="Arial" w:eastAsia="Calibri" w:hAnsi="Arial" w:cs="Arial"/>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1DB4E598"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3FD8CB04"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7AF12746"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gridSpan w:val="2"/>
            <w:tcBorders>
              <w:top w:val="single" w:sz="4" w:space="0" w:color="000000"/>
              <w:left w:val="single" w:sz="4" w:space="0" w:color="000000"/>
              <w:bottom w:val="single" w:sz="4" w:space="0" w:color="000000"/>
              <w:right w:val="single" w:sz="4" w:space="0" w:color="000000"/>
            </w:tcBorders>
          </w:tcPr>
          <w:p w14:paraId="107CABEF"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19DC9AE9"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1" w:type="dxa"/>
            <w:tcBorders>
              <w:top w:val="single" w:sz="4" w:space="0" w:color="000000"/>
              <w:left w:val="single" w:sz="4" w:space="0" w:color="000000"/>
              <w:bottom w:val="single" w:sz="4" w:space="0" w:color="000000"/>
              <w:right w:val="single" w:sz="4" w:space="0" w:color="000000"/>
            </w:tcBorders>
          </w:tcPr>
          <w:p w14:paraId="3F2FA121"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349" w:type="dxa"/>
            <w:gridSpan w:val="2"/>
            <w:tcBorders>
              <w:top w:val="single" w:sz="4" w:space="0" w:color="000000"/>
              <w:left w:val="single" w:sz="4" w:space="0" w:color="000000"/>
              <w:bottom w:val="single" w:sz="4" w:space="0" w:color="000000"/>
              <w:right w:val="single" w:sz="4" w:space="0" w:color="000000"/>
            </w:tcBorders>
          </w:tcPr>
          <w:p w14:paraId="21454994"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7A247D64"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462" w:type="dxa"/>
            <w:tcBorders>
              <w:top w:val="single" w:sz="4" w:space="0" w:color="000000"/>
              <w:left w:val="single" w:sz="4" w:space="0" w:color="000000"/>
              <w:bottom w:val="single" w:sz="4" w:space="0" w:color="000000"/>
              <w:right w:val="single" w:sz="4" w:space="0" w:color="000000"/>
            </w:tcBorders>
          </w:tcPr>
          <w:p w14:paraId="64EB623B"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1" w:type="dxa"/>
            <w:tcBorders>
              <w:top w:val="single" w:sz="4" w:space="0" w:color="000000"/>
              <w:left w:val="single" w:sz="4" w:space="0" w:color="000000"/>
              <w:bottom w:val="single" w:sz="4" w:space="0" w:color="000000"/>
              <w:right w:val="single" w:sz="4" w:space="0" w:color="000000"/>
            </w:tcBorders>
          </w:tcPr>
          <w:p w14:paraId="352469D8"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gridSpan w:val="2"/>
            <w:tcBorders>
              <w:top w:val="single" w:sz="4" w:space="0" w:color="000000"/>
              <w:left w:val="single" w:sz="4" w:space="0" w:color="000000"/>
              <w:bottom w:val="single" w:sz="4" w:space="0" w:color="000000"/>
              <w:right w:val="single" w:sz="4" w:space="0" w:color="000000"/>
            </w:tcBorders>
          </w:tcPr>
          <w:p w14:paraId="50FD5956"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2259183A"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4F0336B2"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3" w:type="dxa"/>
            <w:tcBorders>
              <w:top w:val="single" w:sz="4" w:space="0" w:color="000000"/>
              <w:left w:val="single" w:sz="4" w:space="0" w:color="000000"/>
              <w:bottom w:val="single" w:sz="4" w:space="0" w:color="000000"/>
              <w:right w:val="single" w:sz="4" w:space="0" w:color="000000"/>
            </w:tcBorders>
          </w:tcPr>
          <w:p w14:paraId="49562B65"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31" w:type="dxa"/>
            <w:tcBorders>
              <w:top w:val="single" w:sz="4" w:space="0" w:color="000000"/>
              <w:left w:val="single" w:sz="4" w:space="0" w:color="000000"/>
              <w:bottom w:val="single" w:sz="4" w:space="0" w:color="000000"/>
              <w:right w:val="single" w:sz="4" w:space="0" w:color="000000"/>
            </w:tcBorders>
          </w:tcPr>
          <w:p w14:paraId="09CBAEA4"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65F78119" w14:textId="77777777" w:rsidR="00C56389" w:rsidRPr="00125276" w:rsidRDefault="00C56389" w:rsidP="00125276">
            <w:pPr>
              <w:spacing w:line="360" w:lineRule="auto"/>
              <w:ind w:left="68"/>
              <w:rPr>
                <w:rFonts w:ascii="Arial" w:hAnsi="Arial" w:cs="Arial"/>
                <w:sz w:val="24"/>
                <w:szCs w:val="24"/>
              </w:rPr>
            </w:pPr>
            <w:r w:rsidRPr="00125276">
              <w:rPr>
                <w:rFonts w:ascii="Arial" w:eastAsia="Calibri" w:hAnsi="Arial" w:cs="Arial"/>
                <w:sz w:val="24"/>
                <w:szCs w:val="24"/>
              </w:rPr>
              <w:t xml:space="preserve">  </w:t>
            </w:r>
          </w:p>
        </w:tc>
      </w:tr>
      <w:tr w:rsidR="00E7552D" w:rsidRPr="00125276" w14:paraId="5307B57F" w14:textId="77777777" w:rsidTr="00E7552D">
        <w:trPr>
          <w:trHeight w:val="296"/>
        </w:trPr>
        <w:tc>
          <w:tcPr>
            <w:tcW w:w="753" w:type="dxa"/>
            <w:tcBorders>
              <w:top w:val="single" w:sz="4" w:space="0" w:color="000000"/>
              <w:left w:val="single" w:sz="4" w:space="0" w:color="000000"/>
              <w:bottom w:val="single" w:sz="4" w:space="0" w:color="000000"/>
              <w:right w:val="single" w:sz="4" w:space="0" w:color="000000"/>
            </w:tcBorders>
          </w:tcPr>
          <w:p w14:paraId="72C568F6" w14:textId="77777777" w:rsidR="00C56389" w:rsidRPr="00125276" w:rsidRDefault="00C56389" w:rsidP="00125276">
            <w:pPr>
              <w:spacing w:line="360" w:lineRule="auto"/>
              <w:ind w:left="17"/>
              <w:jc w:val="center"/>
              <w:rPr>
                <w:rFonts w:ascii="Arial" w:hAnsi="Arial" w:cs="Arial"/>
                <w:sz w:val="24"/>
                <w:szCs w:val="24"/>
              </w:rPr>
            </w:pPr>
            <w:r w:rsidRPr="00125276">
              <w:rPr>
                <w:rFonts w:ascii="Arial" w:eastAsia="Calibri" w:hAnsi="Arial" w:cs="Arial"/>
                <w:sz w:val="24"/>
                <w:szCs w:val="24"/>
              </w:rPr>
              <w:t xml:space="preserve">III </w:t>
            </w:r>
          </w:p>
        </w:tc>
        <w:tc>
          <w:tcPr>
            <w:tcW w:w="1619" w:type="dxa"/>
            <w:tcBorders>
              <w:top w:val="single" w:sz="4" w:space="0" w:color="000000"/>
              <w:left w:val="single" w:sz="4" w:space="0" w:color="000000"/>
              <w:bottom w:val="single" w:sz="4" w:space="0" w:color="000000"/>
              <w:right w:val="single" w:sz="4" w:space="0" w:color="000000"/>
            </w:tcBorders>
          </w:tcPr>
          <w:p w14:paraId="1A5887D3" w14:textId="77777777" w:rsidR="00C56389" w:rsidRPr="00125276" w:rsidRDefault="00C56389" w:rsidP="00125276">
            <w:pPr>
              <w:spacing w:line="360" w:lineRule="auto"/>
              <w:ind w:left="71"/>
              <w:rPr>
                <w:rFonts w:ascii="Arial" w:hAnsi="Arial" w:cs="Arial"/>
                <w:sz w:val="24"/>
                <w:szCs w:val="24"/>
              </w:rPr>
            </w:pPr>
            <w:r w:rsidRPr="00125276">
              <w:rPr>
                <w:rFonts w:ascii="Arial" w:eastAsia="Calibri" w:hAnsi="Arial" w:cs="Arial"/>
                <w:sz w:val="24"/>
                <w:szCs w:val="24"/>
              </w:rPr>
              <w:t xml:space="preserve">  Objetivos y justificación </w:t>
            </w:r>
          </w:p>
        </w:tc>
        <w:tc>
          <w:tcPr>
            <w:tcW w:w="217" w:type="dxa"/>
            <w:tcBorders>
              <w:top w:val="single" w:sz="4" w:space="0" w:color="000000"/>
              <w:left w:val="single" w:sz="4" w:space="0" w:color="000000"/>
              <w:bottom w:val="single" w:sz="4" w:space="0" w:color="000000"/>
              <w:right w:val="single" w:sz="4" w:space="0" w:color="000000"/>
            </w:tcBorders>
          </w:tcPr>
          <w:p w14:paraId="515F7734"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1" w:type="dxa"/>
            <w:tcBorders>
              <w:top w:val="single" w:sz="4" w:space="0" w:color="000000"/>
              <w:left w:val="single" w:sz="4" w:space="0" w:color="000000"/>
              <w:bottom w:val="single" w:sz="4" w:space="0" w:color="000000"/>
              <w:right w:val="single" w:sz="4" w:space="0" w:color="000000"/>
            </w:tcBorders>
          </w:tcPr>
          <w:p w14:paraId="566CDFA7"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5" w:type="dxa"/>
            <w:tcBorders>
              <w:top w:val="single" w:sz="4" w:space="0" w:color="000000"/>
              <w:left w:val="single" w:sz="4" w:space="0" w:color="000000"/>
              <w:bottom w:val="single" w:sz="4" w:space="0" w:color="000000"/>
              <w:right w:val="single" w:sz="4" w:space="0" w:color="000000"/>
            </w:tcBorders>
          </w:tcPr>
          <w:p w14:paraId="29CCFABD"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47" w:type="dxa"/>
            <w:tcBorders>
              <w:top w:val="single" w:sz="4" w:space="0" w:color="000000"/>
              <w:left w:val="single" w:sz="4" w:space="0" w:color="000000"/>
              <w:bottom w:val="single" w:sz="4" w:space="0" w:color="000000"/>
              <w:right w:val="single" w:sz="4" w:space="0" w:color="000000"/>
            </w:tcBorders>
          </w:tcPr>
          <w:p w14:paraId="37BBDBCF"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27" w:type="dxa"/>
            <w:tcBorders>
              <w:top w:val="single" w:sz="4" w:space="0" w:color="000000"/>
              <w:left w:val="single" w:sz="4" w:space="0" w:color="000000"/>
              <w:bottom w:val="single" w:sz="4" w:space="0" w:color="000000"/>
              <w:right w:val="single" w:sz="4" w:space="0" w:color="000000"/>
            </w:tcBorders>
          </w:tcPr>
          <w:p w14:paraId="3CEC620D"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537A5BFF"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18282639"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574F115A"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0F598FD3"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shd w:val="clear" w:color="auto" w:fill="00B0F0"/>
          </w:tcPr>
          <w:p w14:paraId="79EF5B3B"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x  </w:t>
            </w:r>
          </w:p>
        </w:tc>
        <w:tc>
          <w:tcPr>
            <w:tcW w:w="206" w:type="dxa"/>
            <w:tcBorders>
              <w:top w:val="single" w:sz="4" w:space="0" w:color="000000"/>
              <w:left w:val="single" w:sz="4" w:space="0" w:color="000000"/>
              <w:bottom w:val="single" w:sz="4" w:space="0" w:color="000000"/>
              <w:right w:val="single" w:sz="4" w:space="0" w:color="000000"/>
            </w:tcBorders>
            <w:shd w:val="clear" w:color="auto" w:fill="00B0F0"/>
          </w:tcPr>
          <w:p w14:paraId="6E8BCE82"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x  </w:t>
            </w:r>
          </w:p>
        </w:tc>
        <w:tc>
          <w:tcPr>
            <w:tcW w:w="300" w:type="dxa"/>
            <w:gridSpan w:val="2"/>
            <w:tcBorders>
              <w:top w:val="single" w:sz="4" w:space="0" w:color="000000"/>
              <w:left w:val="single" w:sz="4" w:space="0" w:color="000000"/>
              <w:bottom w:val="single" w:sz="4" w:space="0" w:color="000000"/>
              <w:right w:val="single" w:sz="4" w:space="0" w:color="000000"/>
            </w:tcBorders>
          </w:tcPr>
          <w:p w14:paraId="047E369C"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7901A901"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29" w:type="dxa"/>
            <w:tcBorders>
              <w:top w:val="single" w:sz="4" w:space="0" w:color="000000"/>
              <w:left w:val="single" w:sz="4" w:space="0" w:color="000000"/>
              <w:bottom w:val="single" w:sz="4" w:space="0" w:color="000000"/>
              <w:right w:val="single" w:sz="4" w:space="0" w:color="000000"/>
            </w:tcBorders>
          </w:tcPr>
          <w:p w14:paraId="4FBD7D41"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4" w:type="dxa"/>
            <w:tcBorders>
              <w:top w:val="single" w:sz="4" w:space="0" w:color="000000"/>
              <w:left w:val="single" w:sz="4" w:space="0" w:color="000000"/>
              <w:bottom w:val="single" w:sz="4" w:space="0" w:color="000000"/>
              <w:right w:val="single" w:sz="4" w:space="0" w:color="000000"/>
            </w:tcBorders>
          </w:tcPr>
          <w:p w14:paraId="337B040D"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57" w:type="dxa"/>
            <w:gridSpan w:val="2"/>
            <w:tcBorders>
              <w:top w:val="single" w:sz="4" w:space="0" w:color="000000"/>
              <w:left w:val="single" w:sz="4" w:space="0" w:color="000000"/>
              <w:bottom w:val="single" w:sz="4" w:space="0" w:color="000000"/>
              <w:right w:val="single" w:sz="4" w:space="0" w:color="000000"/>
            </w:tcBorders>
          </w:tcPr>
          <w:p w14:paraId="11572D9C" w14:textId="77777777" w:rsidR="00C56389" w:rsidRPr="00125276" w:rsidRDefault="00C56389" w:rsidP="00125276">
            <w:pPr>
              <w:spacing w:line="360" w:lineRule="auto"/>
              <w:ind w:left="73"/>
              <w:rPr>
                <w:rFonts w:ascii="Arial" w:hAnsi="Arial" w:cs="Arial"/>
                <w:sz w:val="24"/>
                <w:szCs w:val="24"/>
              </w:rPr>
            </w:pPr>
            <w:r w:rsidRPr="00125276">
              <w:rPr>
                <w:rFonts w:ascii="Arial" w:eastAsia="Calibri" w:hAnsi="Arial" w:cs="Arial"/>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587D66B4"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5DD9E799"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0B96BB1E"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gridSpan w:val="2"/>
            <w:tcBorders>
              <w:top w:val="single" w:sz="4" w:space="0" w:color="000000"/>
              <w:left w:val="single" w:sz="4" w:space="0" w:color="000000"/>
              <w:bottom w:val="single" w:sz="4" w:space="0" w:color="000000"/>
              <w:right w:val="single" w:sz="4" w:space="0" w:color="000000"/>
            </w:tcBorders>
          </w:tcPr>
          <w:p w14:paraId="30951BE8"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635C5AFC"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1" w:type="dxa"/>
            <w:tcBorders>
              <w:top w:val="single" w:sz="4" w:space="0" w:color="000000"/>
              <w:left w:val="single" w:sz="4" w:space="0" w:color="000000"/>
              <w:bottom w:val="single" w:sz="4" w:space="0" w:color="000000"/>
              <w:right w:val="single" w:sz="4" w:space="0" w:color="000000"/>
            </w:tcBorders>
          </w:tcPr>
          <w:p w14:paraId="691B6F3A"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349" w:type="dxa"/>
            <w:gridSpan w:val="2"/>
            <w:tcBorders>
              <w:top w:val="single" w:sz="4" w:space="0" w:color="000000"/>
              <w:left w:val="single" w:sz="4" w:space="0" w:color="000000"/>
              <w:bottom w:val="single" w:sz="4" w:space="0" w:color="000000"/>
              <w:right w:val="single" w:sz="4" w:space="0" w:color="000000"/>
            </w:tcBorders>
          </w:tcPr>
          <w:p w14:paraId="5C8703AC"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42A4C423"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462" w:type="dxa"/>
            <w:tcBorders>
              <w:top w:val="single" w:sz="4" w:space="0" w:color="000000"/>
              <w:left w:val="single" w:sz="4" w:space="0" w:color="000000"/>
              <w:bottom w:val="single" w:sz="4" w:space="0" w:color="000000"/>
              <w:right w:val="single" w:sz="4" w:space="0" w:color="000000"/>
            </w:tcBorders>
          </w:tcPr>
          <w:p w14:paraId="460546B6"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1" w:type="dxa"/>
            <w:tcBorders>
              <w:top w:val="single" w:sz="4" w:space="0" w:color="000000"/>
              <w:left w:val="single" w:sz="4" w:space="0" w:color="000000"/>
              <w:bottom w:val="single" w:sz="4" w:space="0" w:color="000000"/>
              <w:right w:val="single" w:sz="4" w:space="0" w:color="000000"/>
            </w:tcBorders>
          </w:tcPr>
          <w:p w14:paraId="53767F58"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gridSpan w:val="2"/>
            <w:tcBorders>
              <w:top w:val="single" w:sz="4" w:space="0" w:color="000000"/>
              <w:left w:val="single" w:sz="4" w:space="0" w:color="000000"/>
              <w:bottom w:val="single" w:sz="4" w:space="0" w:color="000000"/>
              <w:right w:val="single" w:sz="4" w:space="0" w:color="000000"/>
            </w:tcBorders>
          </w:tcPr>
          <w:p w14:paraId="04003AE6"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17E03A90"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103351D9"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3" w:type="dxa"/>
            <w:tcBorders>
              <w:top w:val="single" w:sz="4" w:space="0" w:color="000000"/>
              <w:left w:val="single" w:sz="4" w:space="0" w:color="000000"/>
              <w:bottom w:val="single" w:sz="4" w:space="0" w:color="000000"/>
              <w:right w:val="single" w:sz="4" w:space="0" w:color="000000"/>
            </w:tcBorders>
          </w:tcPr>
          <w:p w14:paraId="1BD7B9C4"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31" w:type="dxa"/>
            <w:tcBorders>
              <w:top w:val="single" w:sz="4" w:space="0" w:color="000000"/>
              <w:left w:val="single" w:sz="4" w:space="0" w:color="000000"/>
              <w:bottom w:val="single" w:sz="4" w:space="0" w:color="000000"/>
              <w:right w:val="single" w:sz="4" w:space="0" w:color="000000"/>
            </w:tcBorders>
          </w:tcPr>
          <w:p w14:paraId="3DFE5611"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6138970D" w14:textId="77777777" w:rsidR="00C56389" w:rsidRPr="00125276" w:rsidRDefault="00C56389" w:rsidP="00125276">
            <w:pPr>
              <w:spacing w:line="360" w:lineRule="auto"/>
              <w:ind w:left="68"/>
              <w:rPr>
                <w:rFonts w:ascii="Arial" w:hAnsi="Arial" w:cs="Arial"/>
                <w:sz w:val="24"/>
                <w:szCs w:val="24"/>
              </w:rPr>
            </w:pPr>
            <w:r w:rsidRPr="00125276">
              <w:rPr>
                <w:rFonts w:ascii="Arial" w:eastAsia="Calibri" w:hAnsi="Arial" w:cs="Arial"/>
                <w:sz w:val="24"/>
                <w:szCs w:val="24"/>
              </w:rPr>
              <w:t xml:space="preserve">  </w:t>
            </w:r>
          </w:p>
        </w:tc>
      </w:tr>
      <w:tr w:rsidR="00E7552D" w:rsidRPr="00125276" w14:paraId="10984E6B" w14:textId="77777777" w:rsidTr="00E7552D">
        <w:trPr>
          <w:trHeight w:val="296"/>
        </w:trPr>
        <w:tc>
          <w:tcPr>
            <w:tcW w:w="753" w:type="dxa"/>
            <w:tcBorders>
              <w:top w:val="single" w:sz="4" w:space="0" w:color="000000"/>
              <w:left w:val="single" w:sz="4" w:space="0" w:color="000000"/>
              <w:bottom w:val="single" w:sz="4" w:space="0" w:color="000000"/>
              <w:right w:val="single" w:sz="4" w:space="0" w:color="000000"/>
            </w:tcBorders>
          </w:tcPr>
          <w:p w14:paraId="69CAB8ED" w14:textId="77777777" w:rsidR="00C56389" w:rsidRPr="00125276" w:rsidRDefault="00C56389" w:rsidP="00125276">
            <w:pPr>
              <w:spacing w:line="360" w:lineRule="auto"/>
              <w:ind w:left="17"/>
              <w:jc w:val="center"/>
              <w:rPr>
                <w:rFonts w:ascii="Arial" w:eastAsia="Calibri" w:hAnsi="Arial" w:cs="Arial"/>
                <w:sz w:val="24"/>
                <w:szCs w:val="24"/>
              </w:rPr>
            </w:pPr>
            <w:r w:rsidRPr="00125276">
              <w:rPr>
                <w:rFonts w:ascii="Arial" w:eastAsia="Calibri" w:hAnsi="Arial" w:cs="Arial"/>
                <w:sz w:val="24"/>
                <w:szCs w:val="24"/>
              </w:rPr>
              <w:t xml:space="preserve">IV </w:t>
            </w:r>
          </w:p>
        </w:tc>
        <w:tc>
          <w:tcPr>
            <w:tcW w:w="1619" w:type="dxa"/>
            <w:tcBorders>
              <w:top w:val="single" w:sz="4" w:space="0" w:color="000000"/>
              <w:left w:val="single" w:sz="4" w:space="0" w:color="000000"/>
              <w:bottom w:val="single" w:sz="4" w:space="0" w:color="000000"/>
              <w:right w:val="single" w:sz="4" w:space="0" w:color="000000"/>
            </w:tcBorders>
          </w:tcPr>
          <w:p w14:paraId="21255C9A" w14:textId="77777777" w:rsidR="00C56389" w:rsidRPr="00125276" w:rsidRDefault="00C56389" w:rsidP="00125276">
            <w:pPr>
              <w:spacing w:line="360" w:lineRule="auto"/>
              <w:ind w:left="71"/>
              <w:rPr>
                <w:rFonts w:ascii="Arial" w:eastAsia="Calibri" w:hAnsi="Arial" w:cs="Arial"/>
                <w:sz w:val="24"/>
                <w:szCs w:val="24"/>
              </w:rPr>
            </w:pPr>
            <w:r w:rsidRPr="00125276">
              <w:rPr>
                <w:rFonts w:ascii="Arial" w:eastAsia="Calibri" w:hAnsi="Arial" w:cs="Arial"/>
                <w:sz w:val="24"/>
                <w:szCs w:val="24"/>
              </w:rPr>
              <w:t xml:space="preserve">Presupuesto y cronograma </w:t>
            </w:r>
          </w:p>
        </w:tc>
        <w:tc>
          <w:tcPr>
            <w:tcW w:w="217" w:type="dxa"/>
            <w:tcBorders>
              <w:top w:val="single" w:sz="4" w:space="0" w:color="000000"/>
              <w:left w:val="single" w:sz="4" w:space="0" w:color="000000"/>
              <w:bottom w:val="single" w:sz="4" w:space="0" w:color="000000"/>
              <w:right w:val="single" w:sz="4" w:space="0" w:color="000000"/>
            </w:tcBorders>
          </w:tcPr>
          <w:p w14:paraId="315E4721" w14:textId="77777777" w:rsidR="00C56389" w:rsidRPr="00125276" w:rsidRDefault="00C56389" w:rsidP="00125276">
            <w:pPr>
              <w:spacing w:line="360" w:lineRule="auto"/>
              <w:ind w:left="72"/>
              <w:rPr>
                <w:rFonts w:ascii="Arial" w:eastAsia="Calibri" w:hAnsi="Arial" w:cs="Arial"/>
                <w:sz w:val="24"/>
                <w:szCs w:val="24"/>
              </w:rPr>
            </w:pPr>
          </w:p>
        </w:tc>
        <w:tc>
          <w:tcPr>
            <w:tcW w:w="141" w:type="dxa"/>
            <w:tcBorders>
              <w:top w:val="single" w:sz="4" w:space="0" w:color="000000"/>
              <w:left w:val="single" w:sz="4" w:space="0" w:color="000000"/>
              <w:bottom w:val="single" w:sz="4" w:space="0" w:color="000000"/>
              <w:right w:val="single" w:sz="4" w:space="0" w:color="000000"/>
            </w:tcBorders>
          </w:tcPr>
          <w:p w14:paraId="08DB85E6" w14:textId="77777777" w:rsidR="00C56389" w:rsidRPr="00125276" w:rsidRDefault="00C56389" w:rsidP="00125276">
            <w:pPr>
              <w:spacing w:line="360" w:lineRule="auto"/>
              <w:ind w:left="72"/>
              <w:rPr>
                <w:rFonts w:ascii="Arial" w:eastAsia="Calibri" w:hAnsi="Arial" w:cs="Arial"/>
                <w:sz w:val="24"/>
                <w:szCs w:val="24"/>
              </w:rPr>
            </w:pPr>
          </w:p>
        </w:tc>
        <w:tc>
          <w:tcPr>
            <w:tcW w:w="145" w:type="dxa"/>
            <w:tcBorders>
              <w:top w:val="single" w:sz="4" w:space="0" w:color="000000"/>
              <w:left w:val="single" w:sz="4" w:space="0" w:color="000000"/>
              <w:bottom w:val="single" w:sz="4" w:space="0" w:color="000000"/>
              <w:right w:val="single" w:sz="4" w:space="0" w:color="000000"/>
            </w:tcBorders>
          </w:tcPr>
          <w:p w14:paraId="68AC71EA" w14:textId="77777777" w:rsidR="00C56389" w:rsidRPr="00125276" w:rsidRDefault="00C56389" w:rsidP="00125276">
            <w:pPr>
              <w:spacing w:line="360" w:lineRule="auto"/>
              <w:ind w:left="72"/>
              <w:rPr>
                <w:rFonts w:ascii="Arial" w:eastAsia="Calibri" w:hAnsi="Arial" w:cs="Arial"/>
                <w:sz w:val="24"/>
                <w:szCs w:val="24"/>
              </w:rPr>
            </w:pPr>
          </w:p>
        </w:tc>
        <w:tc>
          <w:tcPr>
            <w:tcW w:w="347" w:type="dxa"/>
            <w:tcBorders>
              <w:top w:val="single" w:sz="4" w:space="0" w:color="000000"/>
              <w:left w:val="single" w:sz="4" w:space="0" w:color="000000"/>
              <w:bottom w:val="single" w:sz="4" w:space="0" w:color="000000"/>
              <w:right w:val="single" w:sz="4" w:space="0" w:color="000000"/>
            </w:tcBorders>
          </w:tcPr>
          <w:p w14:paraId="3A9B020A" w14:textId="77777777" w:rsidR="00C56389" w:rsidRPr="00125276" w:rsidRDefault="00C56389" w:rsidP="00125276">
            <w:pPr>
              <w:spacing w:line="360" w:lineRule="auto"/>
              <w:ind w:left="67"/>
              <w:rPr>
                <w:rFonts w:ascii="Arial" w:eastAsia="Calibri" w:hAnsi="Arial" w:cs="Arial"/>
                <w:sz w:val="24"/>
                <w:szCs w:val="24"/>
              </w:rPr>
            </w:pPr>
          </w:p>
        </w:tc>
        <w:tc>
          <w:tcPr>
            <w:tcW w:w="127" w:type="dxa"/>
            <w:tcBorders>
              <w:top w:val="single" w:sz="4" w:space="0" w:color="000000"/>
              <w:left w:val="single" w:sz="4" w:space="0" w:color="000000"/>
              <w:bottom w:val="single" w:sz="4" w:space="0" w:color="000000"/>
              <w:right w:val="single" w:sz="4" w:space="0" w:color="000000"/>
            </w:tcBorders>
          </w:tcPr>
          <w:p w14:paraId="67A9FFEA"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7FCB9C61"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413B366A" w14:textId="77777777" w:rsidR="00C56389" w:rsidRPr="00125276" w:rsidRDefault="00C56389" w:rsidP="00125276">
            <w:pPr>
              <w:spacing w:line="360" w:lineRule="auto"/>
              <w:ind w:left="72"/>
              <w:rPr>
                <w:rFonts w:ascii="Arial" w:eastAsia="Calibri" w:hAnsi="Arial" w:cs="Arial"/>
                <w:sz w:val="24"/>
                <w:szCs w:val="24"/>
              </w:rPr>
            </w:pPr>
          </w:p>
        </w:tc>
        <w:tc>
          <w:tcPr>
            <w:tcW w:w="464" w:type="dxa"/>
            <w:tcBorders>
              <w:top w:val="single" w:sz="4" w:space="0" w:color="000000"/>
              <w:left w:val="single" w:sz="4" w:space="0" w:color="000000"/>
              <w:bottom w:val="single" w:sz="4" w:space="0" w:color="000000"/>
              <w:right w:val="single" w:sz="4" w:space="0" w:color="000000"/>
            </w:tcBorders>
          </w:tcPr>
          <w:p w14:paraId="17A3600B" w14:textId="77777777" w:rsidR="00C56389" w:rsidRPr="00125276" w:rsidRDefault="00C56389" w:rsidP="00125276">
            <w:pPr>
              <w:spacing w:line="360" w:lineRule="auto"/>
              <w:ind w:left="67"/>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71A8502C"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6118A171"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08F656D4" w14:textId="77777777" w:rsidR="00C56389" w:rsidRPr="00125276" w:rsidRDefault="00C56389" w:rsidP="00125276">
            <w:pPr>
              <w:spacing w:line="360" w:lineRule="auto"/>
              <w:ind w:left="72"/>
              <w:rPr>
                <w:rFonts w:ascii="Arial" w:eastAsia="Calibri" w:hAnsi="Arial" w:cs="Arial"/>
                <w:sz w:val="24"/>
                <w:szCs w:val="24"/>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00B0F0"/>
          </w:tcPr>
          <w:p w14:paraId="6D6DB045" w14:textId="77777777" w:rsidR="00C56389" w:rsidRPr="00125276" w:rsidRDefault="00C56389" w:rsidP="00125276">
            <w:pPr>
              <w:spacing w:line="360" w:lineRule="auto"/>
              <w:ind w:left="67"/>
              <w:rPr>
                <w:rFonts w:ascii="Arial" w:eastAsia="Calibri" w:hAnsi="Arial" w:cs="Arial"/>
                <w:sz w:val="24"/>
                <w:szCs w:val="24"/>
              </w:rPr>
            </w:pPr>
            <w:r w:rsidRPr="00125276">
              <w:rPr>
                <w:rFonts w:ascii="Arial" w:eastAsia="Calibri" w:hAnsi="Arial" w:cs="Arial"/>
                <w:sz w:val="24"/>
                <w:szCs w:val="24"/>
              </w:rPr>
              <w:t>x</w:t>
            </w:r>
          </w:p>
        </w:tc>
        <w:tc>
          <w:tcPr>
            <w:tcW w:w="246" w:type="dxa"/>
            <w:tcBorders>
              <w:top w:val="single" w:sz="4" w:space="0" w:color="000000"/>
              <w:left w:val="single" w:sz="4" w:space="0" w:color="000000"/>
              <w:bottom w:val="single" w:sz="4" w:space="0" w:color="000000"/>
              <w:right w:val="single" w:sz="4" w:space="0" w:color="000000"/>
            </w:tcBorders>
            <w:shd w:val="clear" w:color="auto" w:fill="00B0F0"/>
          </w:tcPr>
          <w:p w14:paraId="24103C2E" w14:textId="77777777" w:rsidR="00C56389" w:rsidRPr="00125276" w:rsidRDefault="00C56389" w:rsidP="00125276">
            <w:pPr>
              <w:spacing w:line="360" w:lineRule="auto"/>
              <w:ind w:left="72"/>
              <w:rPr>
                <w:rFonts w:ascii="Arial" w:eastAsia="Calibri" w:hAnsi="Arial" w:cs="Arial"/>
                <w:sz w:val="24"/>
                <w:szCs w:val="24"/>
              </w:rPr>
            </w:pPr>
            <w:r w:rsidRPr="00125276">
              <w:rPr>
                <w:rFonts w:ascii="Arial" w:eastAsia="Calibri" w:hAnsi="Arial" w:cs="Arial"/>
                <w:sz w:val="24"/>
                <w:szCs w:val="24"/>
              </w:rPr>
              <w:t>x</w:t>
            </w:r>
          </w:p>
        </w:tc>
        <w:tc>
          <w:tcPr>
            <w:tcW w:w="129" w:type="dxa"/>
            <w:tcBorders>
              <w:top w:val="single" w:sz="4" w:space="0" w:color="000000"/>
              <w:left w:val="single" w:sz="4" w:space="0" w:color="000000"/>
              <w:bottom w:val="single" w:sz="4" w:space="0" w:color="000000"/>
              <w:right w:val="single" w:sz="4" w:space="0" w:color="000000"/>
            </w:tcBorders>
          </w:tcPr>
          <w:p w14:paraId="1DE186F5" w14:textId="77777777" w:rsidR="00C56389" w:rsidRPr="00125276" w:rsidRDefault="00C56389" w:rsidP="00125276">
            <w:pPr>
              <w:spacing w:line="360" w:lineRule="auto"/>
              <w:ind w:left="72"/>
              <w:rPr>
                <w:rFonts w:ascii="Arial" w:eastAsia="Calibri" w:hAnsi="Arial" w:cs="Arial"/>
                <w:sz w:val="24"/>
                <w:szCs w:val="24"/>
              </w:rPr>
            </w:pPr>
          </w:p>
        </w:tc>
        <w:tc>
          <w:tcPr>
            <w:tcW w:w="134" w:type="dxa"/>
            <w:tcBorders>
              <w:top w:val="single" w:sz="4" w:space="0" w:color="000000"/>
              <w:left w:val="single" w:sz="4" w:space="0" w:color="000000"/>
              <w:bottom w:val="single" w:sz="4" w:space="0" w:color="000000"/>
              <w:right w:val="single" w:sz="4" w:space="0" w:color="000000"/>
            </w:tcBorders>
          </w:tcPr>
          <w:p w14:paraId="70031B19" w14:textId="77777777" w:rsidR="00C56389" w:rsidRPr="00125276" w:rsidRDefault="00C56389" w:rsidP="00125276">
            <w:pPr>
              <w:spacing w:line="360" w:lineRule="auto"/>
              <w:ind w:left="72"/>
              <w:rPr>
                <w:rFonts w:ascii="Arial" w:eastAsia="Calibri" w:hAnsi="Arial" w:cs="Arial"/>
                <w:sz w:val="24"/>
                <w:szCs w:val="24"/>
              </w:rPr>
            </w:pPr>
          </w:p>
        </w:tc>
        <w:tc>
          <w:tcPr>
            <w:tcW w:w="357" w:type="dxa"/>
            <w:gridSpan w:val="2"/>
            <w:tcBorders>
              <w:top w:val="single" w:sz="4" w:space="0" w:color="000000"/>
              <w:left w:val="single" w:sz="4" w:space="0" w:color="000000"/>
              <w:bottom w:val="single" w:sz="4" w:space="0" w:color="000000"/>
              <w:right w:val="single" w:sz="4" w:space="0" w:color="000000"/>
            </w:tcBorders>
          </w:tcPr>
          <w:p w14:paraId="423393D4" w14:textId="77777777" w:rsidR="00C56389" w:rsidRPr="00125276" w:rsidRDefault="00C56389" w:rsidP="00125276">
            <w:pPr>
              <w:spacing w:line="360" w:lineRule="auto"/>
              <w:ind w:left="73"/>
              <w:rPr>
                <w:rFonts w:ascii="Arial" w:eastAsia="Calibri" w:hAnsi="Arial" w:cs="Arial"/>
                <w:sz w:val="24"/>
                <w:szCs w:val="24"/>
              </w:rPr>
            </w:pPr>
          </w:p>
        </w:tc>
        <w:tc>
          <w:tcPr>
            <w:tcW w:w="269" w:type="dxa"/>
            <w:tcBorders>
              <w:top w:val="single" w:sz="4" w:space="0" w:color="000000"/>
              <w:left w:val="single" w:sz="4" w:space="0" w:color="000000"/>
              <w:bottom w:val="single" w:sz="4" w:space="0" w:color="000000"/>
              <w:right w:val="single" w:sz="4" w:space="0" w:color="000000"/>
            </w:tcBorders>
          </w:tcPr>
          <w:p w14:paraId="4FBB0EB2" w14:textId="77777777" w:rsidR="00C56389" w:rsidRPr="00125276" w:rsidRDefault="00C56389" w:rsidP="00125276">
            <w:pPr>
              <w:spacing w:line="360" w:lineRule="auto"/>
              <w:ind w:left="72"/>
              <w:rPr>
                <w:rFonts w:ascii="Arial" w:eastAsia="Calibri" w:hAnsi="Arial" w:cs="Arial"/>
                <w:sz w:val="24"/>
                <w:szCs w:val="24"/>
              </w:rPr>
            </w:pPr>
          </w:p>
        </w:tc>
        <w:tc>
          <w:tcPr>
            <w:tcW w:w="269" w:type="dxa"/>
            <w:tcBorders>
              <w:top w:val="single" w:sz="4" w:space="0" w:color="000000"/>
              <w:left w:val="single" w:sz="4" w:space="0" w:color="000000"/>
              <w:bottom w:val="single" w:sz="4" w:space="0" w:color="000000"/>
              <w:right w:val="single" w:sz="4" w:space="0" w:color="000000"/>
            </w:tcBorders>
          </w:tcPr>
          <w:p w14:paraId="562FA4F8" w14:textId="77777777" w:rsidR="00C56389" w:rsidRPr="00125276" w:rsidRDefault="00C56389" w:rsidP="00125276">
            <w:pPr>
              <w:spacing w:line="360" w:lineRule="auto"/>
              <w:ind w:left="72"/>
              <w:rPr>
                <w:rFonts w:ascii="Arial" w:eastAsia="Calibri" w:hAnsi="Arial" w:cs="Arial"/>
                <w:sz w:val="24"/>
                <w:szCs w:val="24"/>
              </w:rPr>
            </w:pPr>
          </w:p>
        </w:tc>
        <w:tc>
          <w:tcPr>
            <w:tcW w:w="246" w:type="dxa"/>
            <w:tcBorders>
              <w:top w:val="single" w:sz="4" w:space="0" w:color="000000"/>
              <w:left w:val="single" w:sz="4" w:space="0" w:color="000000"/>
              <w:bottom w:val="single" w:sz="4" w:space="0" w:color="000000"/>
              <w:right w:val="single" w:sz="4" w:space="0" w:color="000000"/>
            </w:tcBorders>
          </w:tcPr>
          <w:p w14:paraId="7CD8A3EB" w14:textId="77777777" w:rsidR="00C56389" w:rsidRPr="00125276" w:rsidRDefault="00C56389" w:rsidP="00125276">
            <w:pPr>
              <w:spacing w:line="360" w:lineRule="auto"/>
              <w:ind w:left="72"/>
              <w:rPr>
                <w:rFonts w:ascii="Arial" w:eastAsia="Calibri" w:hAnsi="Arial" w:cs="Arial"/>
                <w:sz w:val="24"/>
                <w:szCs w:val="24"/>
              </w:rPr>
            </w:pPr>
          </w:p>
        </w:tc>
        <w:tc>
          <w:tcPr>
            <w:tcW w:w="246" w:type="dxa"/>
            <w:gridSpan w:val="2"/>
            <w:tcBorders>
              <w:top w:val="single" w:sz="4" w:space="0" w:color="000000"/>
              <w:left w:val="single" w:sz="4" w:space="0" w:color="000000"/>
              <w:bottom w:val="single" w:sz="4" w:space="0" w:color="000000"/>
              <w:right w:val="single" w:sz="4" w:space="0" w:color="000000"/>
            </w:tcBorders>
          </w:tcPr>
          <w:p w14:paraId="1E1568CE" w14:textId="77777777" w:rsidR="00C56389" w:rsidRPr="00125276" w:rsidRDefault="00C56389" w:rsidP="00125276">
            <w:pPr>
              <w:spacing w:line="360" w:lineRule="auto"/>
              <w:ind w:left="72"/>
              <w:rPr>
                <w:rFonts w:ascii="Arial" w:eastAsia="Calibri" w:hAnsi="Arial" w:cs="Arial"/>
                <w:sz w:val="24"/>
                <w:szCs w:val="24"/>
              </w:rPr>
            </w:pPr>
          </w:p>
        </w:tc>
        <w:tc>
          <w:tcPr>
            <w:tcW w:w="246" w:type="dxa"/>
            <w:tcBorders>
              <w:top w:val="single" w:sz="4" w:space="0" w:color="000000"/>
              <w:left w:val="single" w:sz="4" w:space="0" w:color="000000"/>
              <w:bottom w:val="single" w:sz="4" w:space="0" w:color="000000"/>
              <w:right w:val="single" w:sz="4" w:space="0" w:color="000000"/>
            </w:tcBorders>
          </w:tcPr>
          <w:p w14:paraId="3662792F" w14:textId="77777777" w:rsidR="00C56389" w:rsidRPr="00125276" w:rsidRDefault="00C56389" w:rsidP="00125276">
            <w:pPr>
              <w:spacing w:line="360" w:lineRule="auto"/>
              <w:ind w:left="72"/>
              <w:rPr>
                <w:rFonts w:ascii="Arial" w:eastAsia="Calibri" w:hAnsi="Arial" w:cs="Arial"/>
                <w:sz w:val="24"/>
                <w:szCs w:val="24"/>
              </w:rPr>
            </w:pPr>
          </w:p>
        </w:tc>
        <w:tc>
          <w:tcPr>
            <w:tcW w:w="241" w:type="dxa"/>
            <w:tcBorders>
              <w:top w:val="single" w:sz="4" w:space="0" w:color="000000"/>
              <w:left w:val="single" w:sz="4" w:space="0" w:color="000000"/>
              <w:bottom w:val="single" w:sz="4" w:space="0" w:color="000000"/>
              <w:right w:val="single" w:sz="4" w:space="0" w:color="000000"/>
            </w:tcBorders>
          </w:tcPr>
          <w:p w14:paraId="7ACFCB73" w14:textId="77777777" w:rsidR="00C56389" w:rsidRPr="00125276" w:rsidRDefault="00C56389" w:rsidP="00125276">
            <w:pPr>
              <w:spacing w:line="360" w:lineRule="auto"/>
              <w:ind w:left="67"/>
              <w:rPr>
                <w:rFonts w:ascii="Arial" w:eastAsia="Calibri" w:hAnsi="Arial" w:cs="Arial"/>
                <w:sz w:val="24"/>
                <w:szCs w:val="24"/>
              </w:rPr>
            </w:pPr>
          </w:p>
        </w:tc>
        <w:tc>
          <w:tcPr>
            <w:tcW w:w="349" w:type="dxa"/>
            <w:gridSpan w:val="2"/>
            <w:tcBorders>
              <w:top w:val="single" w:sz="4" w:space="0" w:color="000000"/>
              <w:left w:val="single" w:sz="4" w:space="0" w:color="000000"/>
              <w:bottom w:val="single" w:sz="4" w:space="0" w:color="000000"/>
              <w:right w:val="single" w:sz="4" w:space="0" w:color="000000"/>
            </w:tcBorders>
          </w:tcPr>
          <w:p w14:paraId="10BCF0A5" w14:textId="77777777" w:rsidR="00C56389" w:rsidRPr="00125276" w:rsidRDefault="00C56389" w:rsidP="00125276">
            <w:pPr>
              <w:spacing w:line="360" w:lineRule="auto"/>
              <w:ind w:left="72"/>
              <w:rPr>
                <w:rFonts w:ascii="Arial" w:eastAsia="Calibri" w:hAnsi="Arial" w:cs="Arial"/>
                <w:sz w:val="24"/>
                <w:szCs w:val="24"/>
              </w:rPr>
            </w:pPr>
          </w:p>
        </w:tc>
        <w:tc>
          <w:tcPr>
            <w:tcW w:w="246" w:type="dxa"/>
            <w:tcBorders>
              <w:top w:val="single" w:sz="4" w:space="0" w:color="000000"/>
              <w:left w:val="single" w:sz="4" w:space="0" w:color="000000"/>
              <w:bottom w:val="single" w:sz="4" w:space="0" w:color="000000"/>
              <w:right w:val="single" w:sz="4" w:space="0" w:color="000000"/>
            </w:tcBorders>
          </w:tcPr>
          <w:p w14:paraId="3B6892C7" w14:textId="77777777" w:rsidR="00C56389" w:rsidRPr="00125276" w:rsidRDefault="00C56389" w:rsidP="00125276">
            <w:pPr>
              <w:spacing w:line="360" w:lineRule="auto"/>
              <w:ind w:left="72"/>
              <w:rPr>
                <w:rFonts w:ascii="Arial" w:eastAsia="Calibri" w:hAnsi="Arial" w:cs="Arial"/>
                <w:sz w:val="24"/>
                <w:szCs w:val="24"/>
              </w:rPr>
            </w:pPr>
          </w:p>
        </w:tc>
        <w:tc>
          <w:tcPr>
            <w:tcW w:w="462" w:type="dxa"/>
            <w:tcBorders>
              <w:top w:val="single" w:sz="4" w:space="0" w:color="000000"/>
              <w:left w:val="single" w:sz="4" w:space="0" w:color="000000"/>
              <w:bottom w:val="single" w:sz="4" w:space="0" w:color="000000"/>
              <w:right w:val="single" w:sz="4" w:space="0" w:color="000000"/>
            </w:tcBorders>
          </w:tcPr>
          <w:p w14:paraId="35D3B5E8" w14:textId="77777777" w:rsidR="00C56389" w:rsidRPr="00125276" w:rsidRDefault="00C56389" w:rsidP="00125276">
            <w:pPr>
              <w:spacing w:line="360" w:lineRule="auto"/>
              <w:ind w:left="72"/>
              <w:rPr>
                <w:rFonts w:ascii="Arial" w:eastAsia="Calibri" w:hAnsi="Arial" w:cs="Arial"/>
                <w:sz w:val="24"/>
                <w:szCs w:val="24"/>
              </w:rPr>
            </w:pPr>
          </w:p>
        </w:tc>
        <w:tc>
          <w:tcPr>
            <w:tcW w:w="241" w:type="dxa"/>
            <w:tcBorders>
              <w:top w:val="single" w:sz="4" w:space="0" w:color="000000"/>
              <w:left w:val="single" w:sz="4" w:space="0" w:color="000000"/>
              <w:bottom w:val="single" w:sz="4" w:space="0" w:color="000000"/>
              <w:right w:val="single" w:sz="4" w:space="0" w:color="000000"/>
            </w:tcBorders>
          </w:tcPr>
          <w:p w14:paraId="15F6686A" w14:textId="77777777" w:rsidR="00C56389" w:rsidRPr="00125276" w:rsidRDefault="00C56389" w:rsidP="00125276">
            <w:pPr>
              <w:spacing w:line="360" w:lineRule="auto"/>
              <w:ind w:left="67"/>
              <w:rPr>
                <w:rFonts w:ascii="Arial" w:eastAsia="Calibri" w:hAnsi="Arial" w:cs="Arial"/>
                <w:sz w:val="24"/>
                <w:szCs w:val="24"/>
              </w:rPr>
            </w:pPr>
          </w:p>
        </w:tc>
        <w:tc>
          <w:tcPr>
            <w:tcW w:w="246" w:type="dxa"/>
            <w:gridSpan w:val="2"/>
            <w:tcBorders>
              <w:top w:val="single" w:sz="4" w:space="0" w:color="000000"/>
              <w:left w:val="single" w:sz="4" w:space="0" w:color="000000"/>
              <w:bottom w:val="single" w:sz="4" w:space="0" w:color="000000"/>
              <w:right w:val="single" w:sz="4" w:space="0" w:color="000000"/>
            </w:tcBorders>
          </w:tcPr>
          <w:p w14:paraId="291069E6"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75BB69A7"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31D1285A" w14:textId="77777777" w:rsidR="00C56389" w:rsidRPr="00125276" w:rsidRDefault="00C56389" w:rsidP="00125276">
            <w:pPr>
              <w:spacing w:line="360" w:lineRule="auto"/>
              <w:ind w:left="72"/>
              <w:rPr>
                <w:rFonts w:ascii="Arial" w:eastAsia="Calibri" w:hAnsi="Arial" w:cs="Arial"/>
                <w:sz w:val="24"/>
                <w:szCs w:val="24"/>
              </w:rPr>
            </w:pPr>
          </w:p>
        </w:tc>
        <w:tc>
          <w:tcPr>
            <w:tcW w:w="133" w:type="dxa"/>
            <w:tcBorders>
              <w:top w:val="single" w:sz="4" w:space="0" w:color="000000"/>
              <w:left w:val="single" w:sz="4" w:space="0" w:color="000000"/>
              <w:bottom w:val="single" w:sz="4" w:space="0" w:color="000000"/>
              <w:right w:val="single" w:sz="4" w:space="0" w:color="000000"/>
            </w:tcBorders>
          </w:tcPr>
          <w:p w14:paraId="4005C1C3" w14:textId="77777777" w:rsidR="00C56389" w:rsidRPr="00125276" w:rsidRDefault="00C56389" w:rsidP="00125276">
            <w:pPr>
              <w:spacing w:line="360" w:lineRule="auto"/>
              <w:ind w:left="67"/>
              <w:rPr>
                <w:rFonts w:ascii="Arial" w:eastAsia="Calibri" w:hAnsi="Arial" w:cs="Arial"/>
                <w:sz w:val="24"/>
                <w:szCs w:val="24"/>
              </w:rPr>
            </w:pPr>
          </w:p>
        </w:tc>
        <w:tc>
          <w:tcPr>
            <w:tcW w:w="131" w:type="dxa"/>
            <w:tcBorders>
              <w:top w:val="single" w:sz="4" w:space="0" w:color="000000"/>
              <w:left w:val="single" w:sz="4" w:space="0" w:color="000000"/>
              <w:bottom w:val="single" w:sz="4" w:space="0" w:color="000000"/>
              <w:right w:val="single" w:sz="4" w:space="0" w:color="000000"/>
            </w:tcBorders>
          </w:tcPr>
          <w:p w14:paraId="37E7311A" w14:textId="77777777" w:rsidR="00C56389" w:rsidRPr="00125276" w:rsidRDefault="00C56389" w:rsidP="00125276">
            <w:pPr>
              <w:spacing w:line="360" w:lineRule="auto"/>
              <w:ind w:left="72"/>
              <w:rPr>
                <w:rFonts w:ascii="Arial" w:eastAsia="Calibri" w:hAnsi="Arial" w:cs="Arial"/>
                <w:sz w:val="24"/>
                <w:szCs w:val="24"/>
              </w:rPr>
            </w:pPr>
          </w:p>
        </w:tc>
        <w:tc>
          <w:tcPr>
            <w:tcW w:w="316" w:type="dxa"/>
            <w:tcBorders>
              <w:top w:val="single" w:sz="4" w:space="0" w:color="000000"/>
              <w:left w:val="single" w:sz="4" w:space="0" w:color="000000"/>
              <w:bottom w:val="single" w:sz="4" w:space="0" w:color="000000"/>
              <w:right w:val="single" w:sz="4" w:space="0" w:color="000000"/>
            </w:tcBorders>
          </w:tcPr>
          <w:p w14:paraId="3B53956D" w14:textId="77777777" w:rsidR="00C56389" w:rsidRPr="00125276" w:rsidRDefault="00C56389" w:rsidP="00125276">
            <w:pPr>
              <w:spacing w:line="360" w:lineRule="auto"/>
              <w:ind w:left="68"/>
              <w:rPr>
                <w:rFonts w:ascii="Arial" w:eastAsia="Calibri" w:hAnsi="Arial" w:cs="Arial"/>
                <w:sz w:val="24"/>
                <w:szCs w:val="24"/>
              </w:rPr>
            </w:pPr>
          </w:p>
        </w:tc>
      </w:tr>
      <w:tr w:rsidR="00E7552D" w:rsidRPr="00125276" w14:paraId="75487594" w14:textId="77777777" w:rsidTr="00E7552D">
        <w:trPr>
          <w:trHeight w:val="296"/>
        </w:trPr>
        <w:tc>
          <w:tcPr>
            <w:tcW w:w="753" w:type="dxa"/>
            <w:tcBorders>
              <w:top w:val="single" w:sz="4" w:space="0" w:color="000000"/>
              <w:left w:val="single" w:sz="4" w:space="0" w:color="000000"/>
              <w:bottom w:val="single" w:sz="4" w:space="0" w:color="000000"/>
              <w:right w:val="single" w:sz="4" w:space="0" w:color="000000"/>
            </w:tcBorders>
          </w:tcPr>
          <w:p w14:paraId="3E050DDA" w14:textId="77777777" w:rsidR="00C56389" w:rsidRPr="00125276" w:rsidRDefault="00C56389" w:rsidP="00125276">
            <w:pPr>
              <w:spacing w:line="360" w:lineRule="auto"/>
              <w:ind w:left="17"/>
              <w:jc w:val="center"/>
              <w:rPr>
                <w:rFonts w:ascii="Arial" w:eastAsia="Calibri" w:hAnsi="Arial" w:cs="Arial"/>
                <w:sz w:val="24"/>
                <w:szCs w:val="24"/>
              </w:rPr>
            </w:pPr>
          </w:p>
          <w:p w14:paraId="62F139C3" w14:textId="77777777" w:rsidR="00C56389" w:rsidRPr="00125276" w:rsidRDefault="00C56389" w:rsidP="00125276">
            <w:pPr>
              <w:spacing w:line="360" w:lineRule="auto"/>
              <w:ind w:left="17"/>
              <w:jc w:val="center"/>
              <w:rPr>
                <w:rFonts w:ascii="Arial" w:eastAsia="Calibri" w:hAnsi="Arial" w:cs="Arial"/>
                <w:sz w:val="24"/>
                <w:szCs w:val="24"/>
              </w:rPr>
            </w:pPr>
            <w:r w:rsidRPr="00125276">
              <w:rPr>
                <w:rFonts w:ascii="Arial" w:eastAsia="Calibri" w:hAnsi="Arial" w:cs="Arial"/>
                <w:sz w:val="24"/>
                <w:szCs w:val="24"/>
              </w:rPr>
              <w:t>V</w:t>
            </w:r>
          </w:p>
        </w:tc>
        <w:tc>
          <w:tcPr>
            <w:tcW w:w="1619" w:type="dxa"/>
            <w:tcBorders>
              <w:top w:val="single" w:sz="4" w:space="0" w:color="000000"/>
              <w:left w:val="single" w:sz="4" w:space="0" w:color="000000"/>
              <w:bottom w:val="single" w:sz="4" w:space="0" w:color="000000"/>
              <w:right w:val="single" w:sz="4" w:space="0" w:color="000000"/>
            </w:tcBorders>
          </w:tcPr>
          <w:p w14:paraId="5B41D850" w14:textId="77777777" w:rsidR="00C56389" w:rsidRPr="00125276" w:rsidRDefault="00C56389" w:rsidP="00125276">
            <w:pPr>
              <w:spacing w:line="360" w:lineRule="auto"/>
              <w:ind w:left="71"/>
              <w:rPr>
                <w:rFonts w:ascii="Arial" w:eastAsia="Calibri" w:hAnsi="Arial" w:cs="Arial"/>
                <w:sz w:val="24"/>
                <w:szCs w:val="24"/>
              </w:rPr>
            </w:pPr>
            <w:r w:rsidRPr="00125276">
              <w:rPr>
                <w:rFonts w:ascii="Arial" w:eastAsia="Calibri" w:hAnsi="Arial" w:cs="Arial"/>
                <w:sz w:val="24"/>
                <w:szCs w:val="24"/>
              </w:rPr>
              <w:t xml:space="preserve">realización marco teórico y legal </w:t>
            </w:r>
          </w:p>
        </w:tc>
        <w:tc>
          <w:tcPr>
            <w:tcW w:w="217" w:type="dxa"/>
            <w:tcBorders>
              <w:top w:val="single" w:sz="4" w:space="0" w:color="000000"/>
              <w:left w:val="single" w:sz="4" w:space="0" w:color="000000"/>
              <w:bottom w:val="single" w:sz="4" w:space="0" w:color="000000"/>
              <w:right w:val="single" w:sz="4" w:space="0" w:color="000000"/>
            </w:tcBorders>
          </w:tcPr>
          <w:p w14:paraId="0814532D" w14:textId="77777777" w:rsidR="00C56389" w:rsidRPr="00125276" w:rsidRDefault="00C56389" w:rsidP="00125276">
            <w:pPr>
              <w:spacing w:line="360" w:lineRule="auto"/>
              <w:ind w:left="72"/>
              <w:rPr>
                <w:rFonts w:ascii="Arial" w:eastAsia="Calibri" w:hAnsi="Arial" w:cs="Arial"/>
                <w:sz w:val="24"/>
                <w:szCs w:val="24"/>
              </w:rPr>
            </w:pPr>
          </w:p>
        </w:tc>
        <w:tc>
          <w:tcPr>
            <w:tcW w:w="141" w:type="dxa"/>
            <w:tcBorders>
              <w:top w:val="single" w:sz="4" w:space="0" w:color="000000"/>
              <w:left w:val="single" w:sz="4" w:space="0" w:color="000000"/>
              <w:bottom w:val="single" w:sz="4" w:space="0" w:color="000000"/>
              <w:right w:val="single" w:sz="4" w:space="0" w:color="000000"/>
            </w:tcBorders>
          </w:tcPr>
          <w:p w14:paraId="0EC79E39" w14:textId="77777777" w:rsidR="00C56389" w:rsidRPr="00125276" w:rsidRDefault="00C56389" w:rsidP="00125276">
            <w:pPr>
              <w:spacing w:line="360" w:lineRule="auto"/>
              <w:ind w:left="72"/>
              <w:rPr>
                <w:rFonts w:ascii="Arial" w:eastAsia="Calibri" w:hAnsi="Arial" w:cs="Arial"/>
                <w:sz w:val="24"/>
                <w:szCs w:val="24"/>
              </w:rPr>
            </w:pPr>
          </w:p>
        </w:tc>
        <w:tc>
          <w:tcPr>
            <w:tcW w:w="145" w:type="dxa"/>
            <w:tcBorders>
              <w:top w:val="single" w:sz="4" w:space="0" w:color="000000"/>
              <w:left w:val="single" w:sz="4" w:space="0" w:color="000000"/>
              <w:bottom w:val="single" w:sz="4" w:space="0" w:color="000000"/>
              <w:right w:val="single" w:sz="4" w:space="0" w:color="000000"/>
            </w:tcBorders>
          </w:tcPr>
          <w:p w14:paraId="1B0D9F04" w14:textId="77777777" w:rsidR="00C56389" w:rsidRPr="00125276" w:rsidRDefault="00C56389" w:rsidP="00125276">
            <w:pPr>
              <w:spacing w:line="360" w:lineRule="auto"/>
              <w:ind w:left="72"/>
              <w:rPr>
                <w:rFonts w:ascii="Arial" w:eastAsia="Calibri" w:hAnsi="Arial" w:cs="Arial"/>
                <w:sz w:val="24"/>
                <w:szCs w:val="24"/>
              </w:rPr>
            </w:pPr>
          </w:p>
        </w:tc>
        <w:tc>
          <w:tcPr>
            <w:tcW w:w="347" w:type="dxa"/>
            <w:tcBorders>
              <w:top w:val="single" w:sz="4" w:space="0" w:color="000000"/>
              <w:left w:val="single" w:sz="4" w:space="0" w:color="000000"/>
              <w:bottom w:val="single" w:sz="4" w:space="0" w:color="000000"/>
              <w:right w:val="single" w:sz="4" w:space="0" w:color="000000"/>
            </w:tcBorders>
          </w:tcPr>
          <w:p w14:paraId="749A19AB" w14:textId="77777777" w:rsidR="00C56389" w:rsidRPr="00125276" w:rsidRDefault="00C56389" w:rsidP="00125276">
            <w:pPr>
              <w:spacing w:line="360" w:lineRule="auto"/>
              <w:ind w:left="67"/>
              <w:rPr>
                <w:rFonts w:ascii="Arial" w:eastAsia="Calibri" w:hAnsi="Arial" w:cs="Arial"/>
                <w:sz w:val="24"/>
                <w:szCs w:val="24"/>
              </w:rPr>
            </w:pPr>
          </w:p>
        </w:tc>
        <w:tc>
          <w:tcPr>
            <w:tcW w:w="127" w:type="dxa"/>
            <w:tcBorders>
              <w:top w:val="single" w:sz="4" w:space="0" w:color="000000"/>
              <w:left w:val="single" w:sz="4" w:space="0" w:color="000000"/>
              <w:bottom w:val="single" w:sz="4" w:space="0" w:color="000000"/>
              <w:right w:val="single" w:sz="4" w:space="0" w:color="000000"/>
            </w:tcBorders>
          </w:tcPr>
          <w:p w14:paraId="56D79E52"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28E18A87"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6F8C359B" w14:textId="77777777" w:rsidR="00C56389" w:rsidRPr="00125276" w:rsidRDefault="00C56389" w:rsidP="00125276">
            <w:pPr>
              <w:spacing w:line="360" w:lineRule="auto"/>
              <w:ind w:left="72"/>
              <w:rPr>
                <w:rFonts w:ascii="Arial" w:eastAsia="Calibri" w:hAnsi="Arial" w:cs="Arial"/>
                <w:sz w:val="24"/>
                <w:szCs w:val="24"/>
              </w:rPr>
            </w:pPr>
          </w:p>
        </w:tc>
        <w:tc>
          <w:tcPr>
            <w:tcW w:w="464" w:type="dxa"/>
            <w:tcBorders>
              <w:top w:val="single" w:sz="4" w:space="0" w:color="000000"/>
              <w:left w:val="single" w:sz="4" w:space="0" w:color="000000"/>
              <w:bottom w:val="single" w:sz="4" w:space="0" w:color="000000"/>
              <w:right w:val="single" w:sz="4" w:space="0" w:color="000000"/>
            </w:tcBorders>
          </w:tcPr>
          <w:p w14:paraId="70F16FF8" w14:textId="77777777" w:rsidR="00C56389" w:rsidRPr="00125276" w:rsidRDefault="00C56389" w:rsidP="00125276">
            <w:pPr>
              <w:spacing w:line="360" w:lineRule="auto"/>
              <w:ind w:left="67"/>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79617640"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2B026A84"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16BD07C6" w14:textId="77777777" w:rsidR="00C56389" w:rsidRPr="00125276" w:rsidRDefault="00C56389" w:rsidP="00125276">
            <w:pPr>
              <w:spacing w:line="360" w:lineRule="auto"/>
              <w:ind w:left="72"/>
              <w:rPr>
                <w:rFonts w:ascii="Arial" w:eastAsia="Calibri" w:hAnsi="Arial" w:cs="Arial"/>
                <w:sz w:val="24"/>
                <w:szCs w:val="24"/>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00B0F0"/>
          </w:tcPr>
          <w:p w14:paraId="6CDFE4C9" w14:textId="77777777" w:rsidR="00C56389" w:rsidRPr="00125276" w:rsidRDefault="00C56389" w:rsidP="00125276">
            <w:pPr>
              <w:spacing w:line="360" w:lineRule="auto"/>
              <w:ind w:left="67"/>
              <w:rPr>
                <w:rFonts w:ascii="Arial" w:eastAsia="Calibri" w:hAnsi="Arial" w:cs="Arial"/>
                <w:sz w:val="24"/>
                <w:szCs w:val="24"/>
              </w:rPr>
            </w:pPr>
            <w:r w:rsidRPr="00125276">
              <w:rPr>
                <w:rFonts w:ascii="Arial" w:eastAsia="Calibri" w:hAnsi="Arial" w:cs="Arial"/>
                <w:sz w:val="24"/>
                <w:szCs w:val="24"/>
              </w:rPr>
              <w:t>X</w:t>
            </w:r>
          </w:p>
        </w:tc>
        <w:tc>
          <w:tcPr>
            <w:tcW w:w="246" w:type="dxa"/>
            <w:tcBorders>
              <w:top w:val="single" w:sz="4" w:space="0" w:color="000000"/>
              <w:left w:val="single" w:sz="4" w:space="0" w:color="000000"/>
              <w:bottom w:val="single" w:sz="4" w:space="0" w:color="000000"/>
              <w:right w:val="single" w:sz="4" w:space="0" w:color="000000"/>
            </w:tcBorders>
            <w:shd w:val="clear" w:color="auto" w:fill="00B0F0"/>
          </w:tcPr>
          <w:p w14:paraId="6458D327" w14:textId="77777777" w:rsidR="00C56389" w:rsidRPr="00125276" w:rsidRDefault="00C56389" w:rsidP="00125276">
            <w:pPr>
              <w:spacing w:line="360" w:lineRule="auto"/>
              <w:ind w:left="72"/>
              <w:rPr>
                <w:rFonts w:ascii="Arial" w:eastAsia="Calibri" w:hAnsi="Arial" w:cs="Arial"/>
                <w:sz w:val="24"/>
                <w:szCs w:val="24"/>
              </w:rPr>
            </w:pPr>
            <w:r w:rsidRPr="00125276">
              <w:rPr>
                <w:rFonts w:ascii="Arial" w:eastAsia="Calibri" w:hAnsi="Arial" w:cs="Arial"/>
                <w:sz w:val="24"/>
                <w:szCs w:val="24"/>
              </w:rPr>
              <w:t>X</w:t>
            </w:r>
          </w:p>
        </w:tc>
        <w:tc>
          <w:tcPr>
            <w:tcW w:w="129" w:type="dxa"/>
            <w:tcBorders>
              <w:top w:val="single" w:sz="4" w:space="0" w:color="000000"/>
              <w:left w:val="single" w:sz="4" w:space="0" w:color="000000"/>
              <w:bottom w:val="single" w:sz="4" w:space="0" w:color="000000"/>
              <w:right w:val="single" w:sz="4" w:space="0" w:color="000000"/>
            </w:tcBorders>
          </w:tcPr>
          <w:p w14:paraId="3EA95ACE" w14:textId="77777777" w:rsidR="00C56389" w:rsidRPr="00125276" w:rsidRDefault="00C56389" w:rsidP="00125276">
            <w:pPr>
              <w:spacing w:line="360" w:lineRule="auto"/>
              <w:ind w:left="72"/>
              <w:rPr>
                <w:rFonts w:ascii="Arial" w:eastAsia="Calibri" w:hAnsi="Arial" w:cs="Arial"/>
                <w:sz w:val="24"/>
                <w:szCs w:val="24"/>
              </w:rPr>
            </w:pPr>
          </w:p>
        </w:tc>
        <w:tc>
          <w:tcPr>
            <w:tcW w:w="134" w:type="dxa"/>
            <w:tcBorders>
              <w:top w:val="single" w:sz="4" w:space="0" w:color="000000"/>
              <w:left w:val="single" w:sz="4" w:space="0" w:color="000000"/>
              <w:bottom w:val="single" w:sz="4" w:space="0" w:color="000000"/>
              <w:right w:val="single" w:sz="4" w:space="0" w:color="000000"/>
            </w:tcBorders>
          </w:tcPr>
          <w:p w14:paraId="020D704C" w14:textId="77777777" w:rsidR="00C56389" w:rsidRPr="00125276" w:rsidRDefault="00C56389" w:rsidP="00125276">
            <w:pPr>
              <w:spacing w:line="360" w:lineRule="auto"/>
              <w:ind w:left="72"/>
              <w:rPr>
                <w:rFonts w:ascii="Arial" w:eastAsia="Calibri" w:hAnsi="Arial" w:cs="Arial"/>
                <w:sz w:val="24"/>
                <w:szCs w:val="24"/>
              </w:rPr>
            </w:pPr>
          </w:p>
        </w:tc>
        <w:tc>
          <w:tcPr>
            <w:tcW w:w="357" w:type="dxa"/>
            <w:gridSpan w:val="2"/>
            <w:tcBorders>
              <w:top w:val="single" w:sz="4" w:space="0" w:color="000000"/>
              <w:left w:val="single" w:sz="4" w:space="0" w:color="000000"/>
              <w:bottom w:val="single" w:sz="4" w:space="0" w:color="000000"/>
              <w:right w:val="single" w:sz="4" w:space="0" w:color="000000"/>
            </w:tcBorders>
          </w:tcPr>
          <w:p w14:paraId="5899D6D2" w14:textId="77777777" w:rsidR="00C56389" w:rsidRPr="00125276" w:rsidRDefault="00C56389" w:rsidP="00125276">
            <w:pPr>
              <w:spacing w:line="360" w:lineRule="auto"/>
              <w:ind w:left="73"/>
              <w:rPr>
                <w:rFonts w:ascii="Arial" w:eastAsia="Calibri" w:hAnsi="Arial" w:cs="Arial"/>
                <w:sz w:val="24"/>
                <w:szCs w:val="24"/>
              </w:rPr>
            </w:pPr>
          </w:p>
        </w:tc>
        <w:tc>
          <w:tcPr>
            <w:tcW w:w="269" w:type="dxa"/>
            <w:tcBorders>
              <w:top w:val="single" w:sz="4" w:space="0" w:color="000000"/>
              <w:left w:val="single" w:sz="4" w:space="0" w:color="000000"/>
              <w:bottom w:val="single" w:sz="4" w:space="0" w:color="000000"/>
              <w:right w:val="single" w:sz="4" w:space="0" w:color="000000"/>
            </w:tcBorders>
          </w:tcPr>
          <w:p w14:paraId="20D30D83" w14:textId="77777777" w:rsidR="00C56389" w:rsidRPr="00125276" w:rsidRDefault="00C56389" w:rsidP="00125276">
            <w:pPr>
              <w:spacing w:line="360" w:lineRule="auto"/>
              <w:ind w:left="72"/>
              <w:rPr>
                <w:rFonts w:ascii="Arial" w:eastAsia="Calibri" w:hAnsi="Arial" w:cs="Arial"/>
                <w:sz w:val="24"/>
                <w:szCs w:val="24"/>
              </w:rPr>
            </w:pPr>
          </w:p>
        </w:tc>
        <w:tc>
          <w:tcPr>
            <w:tcW w:w="269" w:type="dxa"/>
            <w:tcBorders>
              <w:top w:val="single" w:sz="4" w:space="0" w:color="000000"/>
              <w:left w:val="single" w:sz="4" w:space="0" w:color="000000"/>
              <w:bottom w:val="single" w:sz="4" w:space="0" w:color="000000"/>
              <w:right w:val="single" w:sz="4" w:space="0" w:color="000000"/>
            </w:tcBorders>
          </w:tcPr>
          <w:p w14:paraId="5BBA0F30" w14:textId="77777777" w:rsidR="00C56389" w:rsidRPr="00125276" w:rsidRDefault="00C56389" w:rsidP="00125276">
            <w:pPr>
              <w:spacing w:line="360" w:lineRule="auto"/>
              <w:ind w:left="72"/>
              <w:rPr>
                <w:rFonts w:ascii="Arial" w:eastAsia="Calibri" w:hAnsi="Arial" w:cs="Arial"/>
                <w:sz w:val="24"/>
                <w:szCs w:val="24"/>
              </w:rPr>
            </w:pPr>
          </w:p>
        </w:tc>
        <w:tc>
          <w:tcPr>
            <w:tcW w:w="246" w:type="dxa"/>
            <w:tcBorders>
              <w:top w:val="single" w:sz="4" w:space="0" w:color="000000"/>
              <w:left w:val="single" w:sz="4" w:space="0" w:color="000000"/>
              <w:bottom w:val="single" w:sz="4" w:space="0" w:color="000000"/>
              <w:right w:val="single" w:sz="4" w:space="0" w:color="000000"/>
            </w:tcBorders>
          </w:tcPr>
          <w:p w14:paraId="0BE591E9" w14:textId="77777777" w:rsidR="00C56389" w:rsidRPr="00125276" w:rsidRDefault="00C56389" w:rsidP="00125276">
            <w:pPr>
              <w:spacing w:line="360" w:lineRule="auto"/>
              <w:ind w:left="72"/>
              <w:rPr>
                <w:rFonts w:ascii="Arial" w:eastAsia="Calibri" w:hAnsi="Arial" w:cs="Arial"/>
                <w:sz w:val="24"/>
                <w:szCs w:val="24"/>
              </w:rPr>
            </w:pPr>
          </w:p>
        </w:tc>
        <w:tc>
          <w:tcPr>
            <w:tcW w:w="246" w:type="dxa"/>
            <w:gridSpan w:val="2"/>
            <w:tcBorders>
              <w:top w:val="single" w:sz="4" w:space="0" w:color="000000"/>
              <w:left w:val="single" w:sz="4" w:space="0" w:color="000000"/>
              <w:bottom w:val="single" w:sz="4" w:space="0" w:color="000000"/>
              <w:right w:val="single" w:sz="4" w:space="0" w:color="000000"/>
            </w:tcBorders>
          </w:tcPr>
          <w:p w14:paraId="011B5996" w14:textId="77777777" w:rsidR="00C56389" w:rsidRPr="00125276" w:rsidRDefault="00C56389" w:rsidP="00125276">
            <w:pPr>
              <w:spacing w:line="360" w:lineRule="auto"/>
              <w:ind w:left="72"/>
              <w:rPr>
                <w:rFonts w:ascii="Arial" w:eastAsia="Calibri" w:hAnsi="Arial" w:cs="Arial"/>
                <w:sz w:val="24"/>
                <w:szCs w:val="24"/>
              </w:rPr>
            </w:pPr>
          </w:p>
        </w:tc>
        <w:tc>
          <w:tcPr>
            <w:tcW w:w="246" w:type="dxa"/>
            <w:tcBorders>
              <w:top w:val="single" w:sz="4" w:space="0" w:color="000000"/>
              <w:left w:val="single" w:sz="4" w:space="0" w:color="000000"/>
              <w:bottom w:val="single" w:sz="4" w:space="0" w:color="000000"/>
              <w:right w:val="single" w:sz="4" w:space="0" w:color="000000"/>
            </w:tcBorders>
          </w:tcPr>
          <w:p w14:paraId="11487CFA" w14:textId="77777777" w:rsidR="00C56389" w:rsidRPr="00125276" w:rsidRDefault="00C56389" w:rsidP="00125276">
            <w:pPr>
              <w:spacing w:line="360" w:lineRule="auto"/>
              <w:ind w:left="72"/>
              <w:rPr>
                <w:rFonts w:ascii="Arial" w:eastAsia="Calibri" w:hAnsi="Arial" w:cs="Arial"/>
                <w:sz w:val="24"/>
                <w:szCs w:val="24"/>
              </w:rPr>
            </w:pPr>
          </w:p>
        </w:tc>
        <w:tc>
          <w:tcPr>
            <w:tcW w:w="241" w:type="dxa"/>
            <w:tcBorders>
              <w:top w:val="single" w:sz="4" w:space="0" w:color="000000"/>
              <w:left w:val="single" w:sz="4" w:space="0" w:color="000000"/>
              <w:bottom w:val="single" w:sz="4" w:space="0" w:color="000000"/>
              <w:right w:val="single" w:sz="4" w:space="0" w:color="000000"/>
            </w:tcBorders>
          </w:tcPr>
          <w:p w14:paraId="24EF401D" w14:textId="77777777" w:rsidR="00C56389" w:rsidRPr="00125276" w:rsidRDefault="00C56389" w:rsidP="00125276">
            <w:pPr>
              <w:spacing w:line="360" w:lineRule="auto"/>
              <w:ind w:left="67"/>
              <w:rPr>
                <w:rFonts w:ascii="Arial" w:eastAsia="Calibri" w:hAnsi="Arial" w:cs="Arial"/>
                <w:sz w:val="24"/>
                <w:szCs w:val="24"/>
              </w:rPr>
            </w:pPr>
          </w:p>
        </w:tc>
        <w:tc>
          <w:tcPr>
            <w:tcW w:w="349" w:type="dxa"/>
            <w:gridSpan w:val="2"/>
            <w:tcBorders>
              <w:top w:val="single" w:sz="4" w:space="0" w:color="000000"/>
              <w:left w:val="single" w:sz="4" w:space="0" w:color="000000"/>
              <w:bottom w:val="single" w:sz="4" w:space="0" w:color="000000"/>
              <w:right w:val="single" w:sz="4" w:space="0" w:color="000000"/>
            </w:tcBorders>
          </w:tcPr>
          <w:p w14:paraId="097B6DD8" w14:textId="77777777" w:rsidR="00C56389" w:rsidRPr="00125276" w:rsidRDefault="00C56389" w:rsidP="00125276">
            <w:pPr>
              <w:spacing w:line="360" w:lineRule="auto"/>
              <w:ind w:left="72"/>
              <w:rPr>
                <w:rFonts w:ascii="Arial" w:eastAsia="Calibri" w:hAnsi="Arial" w:cs="Arial"/>
                <w:sz w:val="24"/>
                <w:szCs w:val="24"/>
              </w:rPr>
            </w:pPr>
          </w:p>
        </w:tc>
        <w:tc>
          <w:tcPr>
            <w:tcW w:w="246" w:type="dxa"/>
            <w:tcBorders>
              <w:top w:val="single" w:sz="4" w:space="0" w:color="000000"/>
              <w:left w:val="single" w:sz="4" w:space="0" w:color="000000"/>
              <w:bottom w:val="single" w:sz="4" w:space="0" w:color="000000"/>
              <w:right w:val="single" w:sz="4" w:space="0" w:color="000000"/>
            </w:tcBorders>
          </w:tcPr>
          <w:p w14:paraId="5F31B65F" w14:textId="77777777" w:rsidR="00C56389" w:rsidRPr="00125276" w:rsidRDefault="00C56389" w:rsidP="00125276">
            <w:pPr>
              <w:spacing w:line="360" w:lineRule="auto"/>
              <w:ind w:left="72"/>
              <w:rPr>
                <w:rFonts w:ascii="Arial" w:eastAsia="Calibri" w:hAnsi="Arial" w:cs="Arial"/>
                <w:sz w:val="24"/>
                <w:szCs w:val="24"/>
              </w:rPr>
            </w:pPr>
          </w:p>
        </w:tc>
        <w:tc>
          <w:tcPr>
            <w:tcW w:w="462" w:type="dxa"/>
            <w:tcBorders>
              <w:top w:val="single" w:sz="4" w:space="0" w:color="000000"/>
              <w:left w:val="single" w:sz="4" w:space="0" w:color="000000"/>
              <w:bottom w:val="single" w:sz="4" w:space="0" w:color="000000"/>
              <w:right w:val="single" w:sz="4" w:space="0" w:color="000000"/>
            </w:tcBorders>
          </w:tcPr>
          <w:p w14:paraId="112E33DE" w14:textId="77777777" w:rsidR="00C56389" w:rsidRPr="00125276" w:rsidRDefault="00C56389" w:rsidP="00125276">
            <w:pPr>
              <w:spacing w:line="360" w:lineRule="auto"/>
              <w:ind w:left="72"/>
              <w:rPr>
                <w:rFonts w:ascii="Arial" w:eastAsia="Calibri" w:hAnsi="Arial" w:cs="Arial"/>
                <w:sz w:val="24"/>
                <w:szCs w:val="24"/>
              </w:rPr>
            </w:pPr>
          </w:p>
        </w:tc>
        <w:tc>
          <w:tcPr>
            <w:tcW w:w="241" w:type="dxa"/>
            <w:tcBorders>
              <w:top w:val="single" w:sz="4" w:space="0" w:color="000000"/>
              <w:left w:val="single" w:sz="4" w:space="0" w:color="000000"/>
              <w:bottom w:val="single" w:sz="4" w:space="0" w:color="000000"/>
              <w:right w:val="single" w:sz="4" w:space="0" w:color="000000"/>
            </w:tcBorders>
          </w:tcPr>
          <w:p w14:paraId="3488833F" w14:textId="77777777" w:rsidR="00C56389" w:rsidRPr="00125276" w:rsidRDefault="00C56389" w:rsidP="00125276">
            <w:pPr>
              <w:spacing w:line="360" w:lineRule="auto"/>
              <w:ind w:left="67"/>
              <w:rPr>
                <w:rFonts w:ascii="Arial" w:eastAsia="Calibri" w:hAnsi="Arial" w:cs="Arial"/>
                <w:sz w:val="24"/>
                <w:szCs w:val="24"/>
              </w:rPr>
            </w:pPr>
          </w:p>
        </w:tc>
        <w:tc>
          <w:tcPr>
            <w:tcW w:w="246" w:type="dxa"/>
            <w:gridSpan w:val="2"/>
            <w:tcBorders>
              <w:top w:val="single" w:sz="4" w:space="0" w:color="000000"/>
              <w:left w:val="single" w:sz="4" w:space="0" w:color="000000"/>
              <w:bottom w:val="single" w:sz="4" w:space="0" w:color="000000"/>
              <w:right w:val="single" w:sz="4" w:space="0" w:color="000000"/>
            </w:tcBorders>
          </w:tcPr>
          <w:p w14:paraId="741FD92E"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04DBBCFD"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7CEDF260" w14:textId="77777777" w:rsidR="00C56389" w:rsidRPr="00125276" w:rsidRDefault="00C56389" w:rsidP="00125276">
            <w:pPr>
              <w:spacing w:line="360" w:lineRule="auto"/>
              <w:ind w:left="72"/>
              <w:rPr>
                <w:rFonts w:ascii="Arial" w:eastAsia="Calibri" w:hAnsi="Arial" w:cs="Arial"/>
                <w:sz w:val="24"/>
                <w:szCs w:val="24"/>
              </w:rPr>
            </w:pPr>
          </w:p>
        </w:tc>
        <w:tc>
          <w:tcPr>
            <w:tcW w:w="133" w:type="dxa"/>
            <w:tcBorders>
              <w:top w:val="single" w:sz="4" w:space="0" w:color="000000"/>
              <w:left w:val="single" w:sz="4" w:space="0" w:color="000000"/>
              <w:bottom w:val="single" w:sz="4" w:space="0" w:color="000000"/>
              <w:right w:val="single" w:sz="4" w:space="0" w:color="000000"/>
            </w:tcBorders>
          </w:tcPr>
          <w:p w14:paraId="4F783D1E" w14:textId="77777777" w:rsidR="00C56389" w:rsidRPr="00125276" w:rsidRDefault="00C56389" w:rsidP="00125276">
            <w:pPr>
              <w:spacing w:line="360" w:lineRule="auto"/>
              <w:ind w:left="67"/>
              <w:rPr>
                <w:rFonts w:ascii="Arial" w:eastAsia="Calibri" w:hAnsi="Arial" w:cs="Arial"/>
                <w:sz w:val="24"/>
                <w:szCs w:val="24"/>
              </w:rPr>
            </w:pPr>
          </w:p>
        </w:tc>
        <w:tc>
          <w:tcPr>
            <w:tcW w:w="131" w:type="dxa"/>
            <w:tcBorders>
              <w:top w:val="single" w:sz="4" w:space="0" w:color="000000"/>
              <w:left w:val="single" w:sz="4" w:space="0" w:color="000000"/>
              <w:bottom w:val="single" w:sz="4" w:space="0" w:color="000000"/>
              <w:right w:val="single" w:sz="4" w:space="0" w:color="000000"/>
            </w:tcBorders>
          </w:tcPr>
          <w:p w14:paraId="52CD85A2" w14:textId="77777777" w:rsidR="00C56389" w:rsidRPr="00125276" w:rsidRDefault="00C56389" w:rsidP="00125276">
            <w:pPr>
              <w:spacing w:line="360" w:lineRule="auto"/>
              <w:ind w:left="72"/>
              <w:rPr>
                <w:rFonts w:ascii="Arial" w:eastAsia="Calibri" w:hAnsi="Arial" w:cs="Arial"/>
                <w:sz w:val="24"/>
                <w:szCs w:val="24"/>
              </w:rPr>
            </w:pPr>
          </w:p>
        </w:tc>
        <w:tc>
          <w:tcPr>
            <w:tcW w:w="316" w:type="dxa"/>
            <w:tcBorders>
              <w:top w:val="single" w:sz="4" w:space="0" w:color="000000"/>
              <w:left w:val="single" w:sz="4" w:space="0" w:color="000000"/>
              <w:bottom w:val="single" w:sz="4" w:space="0" w:color="000000"/>
              <w:right w:val="single" w:sz="4" w:space="0" w:color="000000"/>
            </w:tcBorders>
          </w:tcPr>
          <w:p w14:paraId="318C7A9C" w14:textId="77777777" w:rsidR="00C56389" w:rsidRPr="00125276" w:rsidRDefault="00C56389" w:rsidP="00125276">
            <w:pPr>
              <w:spacing w:line="360" w:lineRule="auto"/>
              <w:ind w:left="68"/>
              <w:rPr>
                <w:rFonts w:ascii="Arial" w:eastAsia="Calibri" w:hAnsi="Arial" w:cs="Arial"/>
                <w:sz w:val="24"/>
                <w:szCs w:val="24"/>
              </w:rPr>
            </w:pPr>
          </w:p>
        </w:tc>
      </w:tr>
      <w:tr w:rsidR="00E7552D" w:rsidRPr="00125276" w14:paraId="26ACC898" w14:textId="77777777" w:rsidTr="00E7552D">
        <w:trPr>
          <w:trHeight w:val="296"/>
        </w:trPr>
        <w:tc>
          <w:tcPr>
            <w:tcW w:w="753" w:type="dxa"/>
            <w:tcBorders>
              <w:top w:val="single" w:sz="4" w:space="0" w:color="000000"/>
              <w:left w:val="single" w:sz="4" w:space="0" w:color="000000"/>
              <w:bottom w:val="single" w:sz="4" w:space="0" w:color="000000"/>
              <w:right w:val="single" w:sz="4" w:space="0" w:color="000000"/>
            </w:tcBorders>
          </w:tcPr>
          <w:p w14:paraId="77D3B6D5" w14:textId="77777777" w:rsidR="00C56389" w:rsidRPr="00125276" w:rsidRDefault="00C56389" w:rsidP="00125276">
            <w:pPr>
              <w:spacing w:line="360" w:lineRule="auto"/>
              <w:ind w:left="17"/>
              <w:jc w:val="center"/>
              <w:rPr>
                <w:rFonts w:ascii="Arial" w:eastAsia="Calibri" w:hAnsi="Arial" w:cs="Arial"/>
                <w:sz w:val="24"/>
                <w:szCs w:val="24"/>
              </w:rPr>
            </w:pPr>
            <w:r w:rsidRPr="00125276">
              <w:rPr>
                <w:rFonts w:ascii="Arial" w:eastAsia="Calibri" w:hAnsi="Arial" w:cs="Arial"/>
                <w:sz w:val="24"/>
                <w:szCs w:val="24"/>
              </w:rPr>
              <w:t xml:space="preserve">VI </w:t>
            </w:r>
          </w:p>
        </w:tc>
        <w:tc>
          <w:tcPr>
            <w:tcW w:w="1619" w:type="dxa"/>
            <w:tcBorders>
              <w:top w:val="single" w:sz="4" w:space="0" w:color="000000"/>
              <w:left w:val="single" w:sz="4" w:space="0" w:color="000000"/>
              <w:bottom w:val="single" w:sz="4" w:space="0" w:color="000000"/>
              <w:right w:val="single" w:sz="4" w:space="0" w:color="000000"/>
            </w:tcBorders>
          </w:tcPr>
          <w:p w14:paraId="101A0431" w14:textId="77777777" w:rsidR="00C56389" w:rsidRPr="00125276" w:rsidRDefault="00C56389" w:rsidP="00125276">
            <w:pPr>
              <w:spacing w:line="360" w:lineRule="auto"/>
              <w:ind w:left="71"/>
              <w:rPr>
                <w:rFonts w:ascii="Arial" w:eastAsia="Calibri" w:hAnsi="Arial" w:cs="Arial"/>
                <w:sz w:val="24"/>
                <w:szCs w:val="24"/>
              </w:rPr>
            </w:pPr>
            <w:r w:rsidRPr="00125276">
              <w:rPr>
                <w:rFonts w:ascii="Arial" w:eastAsia="Calibri" w:hAnsi="Arial" w:cs="Arial"/>
                <w:sz w:val="24"/>
                <w:szCs w:val="24"/>
              </w:rPr>
              <w:t xml:space="preserve">Diseño metodológico </w:t>
            </w:r>
          </w:p>
        </w:tc>
        <w:tc>
          <w:tcPr>
            <w:tcW w:w="217" w:type="dxa"/>
            <w:tcBorders>
              <w:top w:val="single" w:sz="4" w:space="0" w:color="000000"/>
              <w:left w:val="single" w:sz="4" w:space="0" w:color="000000"/>
              <w:bottom w:val="single" w:sz="4" w:space="0" w:color="000000"/>
              <w:right w:val="single" w:sz="4" w:space="0" w:color="000000"/>
            </w:tcBorders>
          </w:tcPr>
          <w:p w14:paraId="511F7430" w14:textId="77777777" w:rsidR="00C56389" w:rsidRPr="00125276" w:rsidRDefault="00C56389" w:rsidP="00125276">
            <w:pPr>
              <w:spacing w:line="360" w:lineRule="auto"/>
              <w:ind w:left="72"/>
              <w:rPr>
                <w:rFonts w:ascii="Arial" w:eastAsia="Calibri" w:hAnsi="Arial" w:cs="Arial"/>
                <w:sz w:val="24"/>
                <w:szCs w:val="24"/>
              </w:rPr>
            </w:pPr>
          </w:p>
        </w:tc>
        <w:tc>
          <w:tcPr>
            <w:tcW w:w="141" w:type="dxa"/>
            <w:tcBorders>
              <w:top w:val="single" w:sz="4" w:space="0" w:color="000000"/>
              <w:left w:val="single" w:sz="4" w:space="0" w:color="000000"/>
              <w:bottom w:val="single" w:sz="4" w:space="0" w:color="000000"/>
              <w:right w:val="single" w:sz="4" w:space="0" w:color="000000"/>
            </w:tcBorders>
          </w:tcPr>
          <w:p w14:paraId="3EB92B9B" w14:textId="77777777" w:rsidR="00C56389" w:rsidRPr="00125276" w:rsidRDefault="00C56389" w:rsidP="00125276">
            <w:pPr>
              <w:spacing w:line="360" w:lineRule="auto"/>
              <w:ind w:left="72"/>
              <w:rPr>
                <w:rFonts w:ascii="Arial" w:eastAsia="Calibri" w:hAnsi="Arial" w:cs="Arial"/>
                <w:sz w:val="24"/>
                <w:szCs w:val="24"/>
              </w:rPr>
            </w:pPr>
          </w:p>
        </w:tc>
        <w:tc>
          <w:tcPr>
            <w:tcW w:w="145" w:type="dxa"/>
            <w:tcBorders>
              <w:top w:val="single" w:sz="4" w:space="0" w:color="000000"/>
              <w:left w:val="single" w:sz="4" w:space="0" w:color="000000"/>
              <w:bottom w:val="single" w:sz="4" w:space="0" w:color="000000"/>
              <w:right w:val="single" w:sz="4" w:space="0" w:color="000000"/>
            </w:tcBorders>
          </w:tcPr>
          <w:p w14:paraId="60CAAECD" w14:textId="77777777" w:rsidR="00C56389" w:rsidRPr="00125276" w:rsidRDefault="00C56389" w:rsidP="00125276">
            <w:pPr>
              <w:spacing w:line="360" w:lineRule="auto"/>
              <w:ind w:left="72"/>
              <w:rPr>
                <w:rFonts w:ascii="Arial" w:eastAsia="Calibri" w:hAnsi="Arial" w:cs="Arial"/>
                <w:sz w:val="24"/>
                <w:szCs w:val="24"/>
              </w:rPr>
            </w:pPr>
          </w:p>
        </w:tc>
        <w:tc>
          <w:tcPr>
            <w:tcW w:w="347" w:type="dxa"/>
            <w:tcBorders>
              <w:top w:val="single" w:sz="4" w:space="0" w:color="000000"/>
              <w:left w:val="single" w:sz="4" w:space="0" w:color="000000"/>
              <w:bottom w:val="single" w:sz="4" w:space="0" w:color="000000"/>
              <w:right w:val="single" w:sz="4" w:space="0" w:color="000000"/>
            </w:tcBorders>
          </w:tcPr>
          <w:p w14:paraId="5AA0D1FA" w14:textId="77777777" w:rsidR="00C56389" w:rsidRPr="00125276" w:rsidRDefault="00C56389" w:rsidP="00125276">
            <w:pPr>
              <w:spacing w:line="360" w:lineRule="auto"/>
              <w:ind w:left="67"/>
              <w:rPr>
                <w:rFonts w:ascii="Arial" w:eastAsia="Calibri" w:hAnsi="Arial" w:cs="Arial"/>
                <w:sz w:val="24"/>
                <w:szCs w:val="24"/>
              </w:rPr>
            </w:pPr>
          </w:p>
        </w:tc>
        <w:tc>
          <w:tcPr>
            <w:tcW w:w="127" w:type="dxa"/>
            <w:tcBorders>
              <w:top w:val="single" w:sz="4" w:space="0" w:color="000000"/>
              <w:left w:val="single" w:sz="4" w:space="0" w:color="000000"/>
              <w:bottom w:val="single" w:sz="4" w:space="0" w:color="000000"/>
              <w:right w:val="single" w:sz="4" w:space="0" w:color="000000"/>
            </w:tcBorders>
          </w:tcPr>
          <w:p w14:paraId="66A4460D"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47203F95"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3B340F52" w14:textId="77777777" w:rsidR="00C56389" w:rsidRPr="00125276" w:rsidRDefault="00C56389" w:rsidP="00125276">
            <w:pPr>
              <w:spacing w:line="360" w:lineRule="auto"/>
              <w:ind w:left="72"/>
              <w:rPr>
                <w:rFonts w:ascii="Arial" w:eastAsia="Calibri" w:hAnsi="Arial" w:cs="Arial"/>
                <w:sz w:val="24"/>
                <w:szCs w:val="24"/>
              </w:rPr>
            </w:pPr>
          </w:p>
        </w:tc>
        <w:tc>
          <w:tcPr>
            <w:tcW w:w="464" w:type="dxa"/>
            <w:tcBorders>
              <w:top w:val="single" w:sz="4" w:space="0" w:color="000000"/>
              <w:left w:val="single" w:sz="4" w:space="0" w:color="000000"/>
              <w:bottom w:val="single" w:sz="4" w:space="0" w:color="000000"/>
              <w:right w:val="single" w:sz="4" w:space="0" w:color="000000"/>
            </w:tcBorders>
          </w:tcPr>
          <w:p w14:paraId="573C8E9C" w14:textId="77777777" w:rsidR="00C56389" w:rsidRPr="00125276" w:rsidRDefault="00C56389" w:rsidP="00125276">
            <w:pPr>
              <w:spacing w:line="360" w:lineRule="auto"/>
              <w:ind w:left="67"/>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4937DDFF"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7F4C6BFB"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31D76F0D" w14:textId="77777777" w:rsidR="00C56389" w:rsidRPr="00125276" w:rsidRDefault="00C56389" w:rsidP="00125276">
            <w:pPr>
              <w:spacing w:line="360" w:lineRule="auto"/>
              <w:ind w:left="72"/>
              <w:rPr>
                <w:rFonts w:ascii="Arial" w:eastAsia="Calibri" w:hAnsi="Arial" w:cs="Arial"/>
                <w:sz w:val="24"/>
                <w:szCs w:val="24"/>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00B0F0"/>
          </w:tcPr>
          <w:p w14:paraId="30CC0ABC" w14:textId="77777777" w:rsidR="00C56389" w:rsidRPr="00125276" w:rsidRDefault="00C56389" w:rsidP="00125276">
            <w:pPr>
              <w:spacing w:line="360" w:lineRule="auto"/>
              <w:ind w:left="67"/>
              <w:rPr>
                <w:rFonts w:ascii="Arial" w:eastAsia="Calibri" w:hAnsi="Arial" w:cs="Arial"/>
                <w:sz w:val="24"/>
                <w:szCs w:val="24"/>
              </w:rPr>
            </w:pPr>
            <w:r w:rsidRPr="00125276">
              <w:rPr>
                <w:rFonts w:ascii="Arial" w:eastAsia="Calibri" w:hAnsi="Arial" w:cs="Arial"/>
                <w:sz w:val="24"/>
                <w:szCs w:val="24"/>
              </w:rPr>
              <w:t>x</w:t>
            </w:r>
          </w:p>
        </w:tc>
        <w:tc>
          <w:tcPr>
            <w:tcW w:w="246" w:type="dxa"/>
            <w:tcBorders>
              <w:top w:val="single" w:sz="4" w:space="0" w:color="000000"/>
              <w:left w:val="single" w:sz="4" w:space="0" w:color="000000"/>
              <w:bottom w:val="single" w:sz="4" w:space="0" w:color="000000"/>
              <w:right w:val="single" w:sz="4" w:space="0" w:color="000000"/>
            </w:tcBorders>
            <w:shd w:val="clear" w:color="auto" w:fill="00B0F0"/>
          </w:tcPr>
          <w:p w14:paraId="1EC48CF0" w14:textId="77777777" w:rsidR="00C56389" w:rsidRPr="00125276" w:rsidRDefault="00C56389" w:rsidP="00125276">
            <w:pPr>
              <w:spacing w:line="360" w:lineRule="auto"/>
              <w:ind w:left="72"/>
              <w:rPr>
                <w:rFonts w:ascii="Arial" w:eastAsia="Calibri" w:hAnsi="Arial" w:cs="Arial"/>
                <w:sz w:val="24"/>
                <w:szCs w:val="24"/>
              </w:rPr>
            </w:pPr>
            <w:r w:rsidRPr="00125276">
              <w:rPr>
                <w:rFonts w:ascii="Arial" w:eastAsia="Calibri" w:hAnsi="Arial" w:cs="Arial"/>
                <w:sz w:val="24"/>
                <w:szCs w:val="24"/>
              </w:rPr>
              <w:t>x</w:t>
            </w:r>
          </w:p>
        </w:tc>
        <w:tc>
          <w:tcPr>
            <w:tcW w:w="129" w:type="dxa"/>
            <w:tcBorders>
              <w:top w:val="single" w:sz="4" w:space="0" w:color="000000"/>
              <w:left w:val="single" w:sz="4" w:space="0" w:color="000000"/>
              <w:bottom w:val="single" w:sz="4" w:space="0" w:color="000000"/>
              <w:right w:val="single" w:sz="4" w:space="0" w:color="000000"/>
            </w:tcBorders>
          </w:tcPr>
          <w:p w14:paraId="755FA754" w14:textId="77777777" w:rsidR="00C56389" w:rsidRPr="00125276" w:rsidRDefault="00C56389" w:rsidP="00125276">
            <w:pPr>
              <w:spacing w:line="360" w:lineRule="auto"/>
              <w:ind w:left="72"/>
              <w:rPr>
                <w:rFonts w:ascii="Arial" w:eastAsia="Calibri" w:hAnsi="Arial" w:cs="Arial"/>
                <w:sz w:val="24"/>
                <w:szCs w:val="24"/>
              </w:rPr>
            </w:pPr>
          </w:p>
        </w:tc>
        <w:tc>
          <w:tcPr>
            <w:tcW w:w="134" w:type="dxa"/>
            <w:tcBorders>
              <w:top w:val="single" w:sz="4" w:space="0" w:color="000000"/>
              <w:left w:val="single" w:sz="4" w:space="0" w:color="000000"/>
              <w:bottom w:val="single" w:sz="4" w:space="0" w:color="000000"/>
              <w:right w:val="single" w:sz="4" w:space="0" w:color="000000"/>
            </w:tcBorders>
          </w:tcPr>
          <w:p w14:paraId="71A3410A" w14:textId="77777777" w:rsidR="00C56389" w:rsidRPr="00125276" w:rsidRDefault="00C56389" w:rsidP="00125276">
            <w:pPr>
              <w:spacing w:line="360" w:lineRule="auto"/>
              <w:ind w:left="72"/>
              <w:rPr>
                <w:rFonts w:ascii="Arial" w:eastAsia="Calibri" w:hAnsi="Arial" w:cs="Arial"/>
                <w:sz w:val="24"/>
                <w:szCs w:val="24"/>
              </w:rPr>
            </w:pPr>
          </w:p>
        </w:tc>
        <w:tc>
          <w:tcPr>
            <w:tcW w:w="357" w:type="dxa"/>
            <w:gridSpan w:val="2"/>
            <w:tcBorders>
              <w:top w:val="single" w:sz="4" w:space="0" w:color="000000"/>
              <w:left w:val="single" w:sz="4" w:space="0" w:color="000000"/>
              <w:bottom w:val="single" w:sz="4" w:space="0" w:color="000000"/>
              <w:right w:val="single" w:sz="4" w:space="0" w:color="000000"/>
            </w:tcBorders>
          </w:tcPr>
          <w:p w14:paraId="1F0322D5" w14:textId="77777777" w:rsidR="00C56389" w:rsidRPr="00125276" w:rsidRDefault="00C56389" w:rsidP="00125276">
            <w:pPr>
              <w:spacing w:line="360" w:lineRule="auto"/>
              <w:ind w:left="73"/>
              <w:rPr>
                <w:rFonts w:ascii="Arial" w:eastAsia="Calibri" w:hAnsi="Arial" w:cs="Arial"/>
                <w:sz w:val="24"/>
                <w:szCs w:val="24"/>
              </w:rPr>
            </w:pPr>
          </w:p>
        </w:tc>
        <w:tc>
          <w:tcPr>
            <w:tcW w:w="269" w:type="dxa"/>
            <w:tcBorders>
              <w:top w:val="single" w:sz="4" w:space="0" w:color="000000"/>
              <w:left w:val="single" w:sz="4" w:space="0" w:color="000000"/>
              <w:bottom w:val="single" w:sz="4" w:space="0" w:color="000000"/>
              <w:right w:val="single" w:sz="4" w:space="0" w:color="000000"/>
            </w:tcBorders>
          </w:tcPr>
          <w:p w14:paraId="565C0524" w14:textId="77777777" w:rsidR="00C56389" w:rsidRPr="00125276" w:rsidRDefault="00C56389" w:rsidP="00125276">
            <w:pPr>
              <w:spacing w:line="360" w:lineRule="auto"/>
              <w:ind w:left="72"/>
              <w:rPr>
                <w:rFonts w:ascii="Arial" w:eastAsia="Calibri" w:hAnsi="Arial" w:cs="Arial"/>
                <w:sz w:val="24"/>
                <w:szCs w:val="24"/>
              </w:rPr>
            </w:pPr>
          </w:p>
        </w:tc>
        <w:tc>
          <w:tcPr>
            <w:tcW w:w="269" w:type="dxa"/>
            <w:tcBorders>
              <w:top w:val="single" w:sz="4" w:space="0" w:color="000000"/>
              <w:left w:val="single" w:sz="4" w:space="0" w:color="000000"/>
              <w:bottom w:val="single" w:sz="4" w:space="0" w:color="000000"/>
              <w:right w:val="single" w:sz="4" w:space="0" w:color="000000"/>
            </w:tcBorders>
          </w:tcPr>
          <w:p w14:paraId="233E2606" w14:textId="77777777" w:rsidR="00C56389" w:rsidRPr="00125276" w:rsidRDefault="00C56389" w:rsidP="00125276">
            <w:pPr>
              <w:spacing w:line="360" w:lineRule="auto"/>
              <w:ind w:left="72"/>
              <w:rPr>
                <w:rFonts w:ascii="Arial" w:eastAsia="Calibri" w:hAnsi="Arial" w:cs="Arial"/>
                <w:sz w:val="24"/>
                <w:szCs w:val="24"/>
              </w:rPr>
            </w:pPr>
          </w:p>
        </w:tc>
        <w:tc>
          <w:tcPr>
            <w:tcW w:w="246" w:type="dxa"/>
            <w:tcBorders>
              <w:top w:val="single" w:sz="4" w:space="0" w:color="000000"/>
              <w:left w:val="single" w:sz="4" w:space="0" w:color="000000"/>
              <w:bottom w:val="single" w:sz="4" w:space="0" w:color="000000"/>
              <w:right w:val="single" w:sz="4" w:space="0" w:color="000000"/>
            </w:tcBorders>
          </w:tcPr>
          <w:p w14:paraId="224575E5" w14:textId="77777777" w:rsidR="00C56389" w:rsidRPr="00125276" w:rsidRDefault="00C56389" w:rsidP="00125276">
            <w:pPr>
              <w:spacing w:line="360" w:lineRule="auto"/>
              <w:ind w:left="72"/>
              <w:rPr>
                <w:rFonts w:ascii="Arial" w:eastAsia="Calibri" w:hAnsi="Arial" w:cs="Arial"/>
                <w:sz w:val="24"/>
                <w:szCs w:val="24"/>
              </w:rPr>
            </w:pPr>
          </w:p>
        </w:tc>
        <w:tc>
          <w:tcPr>
            <w:tcW w:w="246" w:type="dxa"/>
            <w:gridSpan w:val="2"/>
            <w:tcBorders>
              <w:top w:val="single" w:sz="4" w:space="0" w:color="000000"/>
              <w:left w:val="single" w:sz="4" w:space="0" w:color="000000"/>
              <w:bottom w:val="single" w:sz="4" w:space="0" w:color="000000"/>
              <w:right w:val="single" w:sz="4" w:space="0" w:color="000000"/>
            </w:tcBorders>
          </w:tcPr>
          <w:p w14:paraId="5DC89121" w14:textId="77777777" w:rsidR="00C56389" w:rsidRPr="00125276" w:rsidRDefault="00C56389" w:rsidP="00125276">
            <w:pPr>
              <w:spacing w:line="360" w:lineRule="auto"/>
              <w:ind w:left="72"/>
              <w:rPr>
                <w:rFonts w:ascii="Arial" w:eastAsia="Calibri" w:hAnsi="Arial" w:cs="Arial"/>
                <w:sz w:val="24"/>
                <w:szCs w:val="24"/>
              </w:rPr>
            </w:pPr>
          </w:p>
        </w:tc>
        <w:tc>
          <w:tcPr>
            <w:tcW w:w="246" w:type="dxa"/>
            <w:tcBorders>
              <w:top w:val="single" w:sz="4" w:space="0" w:color="000000"/>
              <w:left w:val="single" w:sz="4" w:space="0" w:color="000000"/>
              <w:bottom w:val="single" w:sz="4" w:space="0" w:color="000000"/>
              <w:right w:val="single" w:sz="4" w:space="0" w:color="000000"/>
            </w:tcBorders>
          </w:tcPr>
          <w:p w14:paraId="72748F01" w14:textId="77777777" w:rsidR="00C56389" w:rsidRPr="00125276" w:rsidRDefault="00C56389" w:rsidP="00125276">
            <w:pPr>
              <w:spacing w:line="360" w:lineRule="auto"/>
              <w:ind w:left="72"/>
              <w:rPr>
                <w:rFonts w:ascii="Arial" w:eastAsia="Calibri" w:hAnsi="Arial" w:cs="Arial"/>
                <w:sz w:val="24"/>
                <w:szCs w:val="24"/>
              </w:rPr>
            </w:pPr>
          </w:p>
        </w:tc>
        <w:tc>
          <w:tcPr>
            <w:tcW w:w="241" w:type="dxa"/>
            <w:tcBorders>
              <w:top w:val="single" w:sz="4" w:space="0" w:color="000000"/>
              <w:left w:val="single" w:sz="4" w:space="0" w:color="000000"/>
              <w:bottom w:val="single" w:sz="4" w:space="0" w:color="000000"/>
              <w:right w:val="single" w:sz="4" w:space="0" w:color="000000"/>
            </w:tcBorders>
          </w:tcPr>
          <w:p w14:paraId="7C9F0867" w14:textId="77777777" w:rsidR="00C56389" w:rsidRPr="00125276" w:rsidRDefault="00C56389" w:rsidP="00125276">
            <w:pPr>
              <w:spacing w:line="360" w:lineRule="auto"/>
              <w:ind w:left="67"/>
              <w:rPr>
                <w:rFonts w:ascii="Arial" w:eastAsia="Calibri" w:hAnsi="Arial" w:cs="Arial"/>
                <w:sz w:val="24"/>
                <w:szCs w:val="24"/>
              </w:rPr>
            </w:pPr>
          </w:p>
        </w:tc>
        <w:tc>
          <w:tcPr>
            <w:tcW w:w="349" w:type="dxa"/>
            <w:gridSpan w:val="2"/>
            <w:tcBorders>
              <w:top w:val="single" w:sz="4" w:space="0" w:color="000000"/>
              <w:left w:val="single" w:sz="4" w:space="0" w:color="000000"/>
              <w:bottom w:val="single" w:sz="4" w:space="0" w:color="000000"/>
              <w:right w:val="single" w:sz="4" w:space="0" w:color="000000"/>
            </w:tcBorders>
          </w:tcPr>
          <w:p w14:paraId="7C125F1C" w14:textId="77777777" w:rsidR="00C56389" w:rsidRPr="00125276" w:rsidRDefault="00C56389" w:rsidP="00125276">
            <w:pPr>
              <w:spacing w:line="360" w:lineRule="auto"/>
              <w:ind w:left="72"/>
              <w:rPr>
                <w:rFonts w:ascii="Arial" w:eastAsia="Calibri" w:hAnsi="Arial" w:cs="Arial"/>
                <w:sz w:val="24"/>
                <w:szCs w:val="24"/>
              </w:rPr>
            </w:pPr>
          </w:p>
        </w:tc>
        <w:tc>
          <w:tcPr>
            <w:tcW w:w="246" w:type="dxa"/>
            <w:tcBorders>
              <w:top w:val="single" w:sz="4" w:space="0" w:color="000000"/>
              <w:left w:val="single" w:sz="4" w:space="0" w:color="000000"/>
              <w:bottom w:val="single" w:sz="4" w:space="0" w:color="000000"/>
              <w:right w:val="single" w:sz="4" w:space="0" w:color="000000"/>
            </w:tcBorders>
          </w:tcPr>
          <w:p w14:paraId="67D7B393" w14:textId="77777777" w:rsidR="00C56389" w:rsidRPr="00125276" w:rsidRDefault="00C56389" w:rsidP="00125276">
            <w:pPr>
              <w:spacing w:line="360" w:lineRule="auto"/>
              <w:ind w:left="72"/>
              <w:rPr>
                <w:rFonts w:ascii="Arial" w:eastAsia="Calibri" w:hAnsi="Arial" w:cs="Arial"/>
                <w:sz w:val="24"/>
                <w:szCs w:val="24"/>
              </w:rPr>
            </w:pPr>
          </w:p>
        </w:tc>
        <w:tc>
          <w:tcPr>
            <w:tcW w:w="462" w:type="dxa"/>
            <w:tcBorders>
              <w:top w:val="single" w:sz="4" w:space="0" w:color="000000"/>
              <w:left w:val="single" w:sz="4" w:space="0" w:color="000000"/>
              <w:bottom w:val="single" w:sz="4" w:space="0" w:color="000000"/>
              <w:right w:val="single" w:sz="4" w:space="0" w:color="000000"/>
            </w:tcBorders>
          </w:tcPr>
          <w:p w14:paraId="5910F8B9" w14:textId="77777777" w:rsidR="00C56389" w:rsidRPr="00125276" w:rsidRDefault="00C56389" w:rsidP="00125276">
            <w:pPr>
              <w:spacing w:line="360" w:lineRule="auto"/>
              <w:ind w:left="72"/>
              <w:rPr>
                <w:rFonts w:ascii="Arial" w:eastAsia="Calibri" w:hAnsi="Arial" w:cs="Arial"/>
                <w:sz w:val="24"/>
                <w:szCs w:val="24"/>
              </w:rPr>
            </w:pPr>
          </w:p>
        </w:tc>
        <w:tc>
          <w:tcPr>
            <w:tcW w:w="241" w:type="dxa"/>
            <w:tcBorders>
              <w:top w:val="single" w:sz="4" w:space="0" w:color="000000"/>
              <w:left w:val="single" w:sz="4" w:space="0" w:color="000000"/>
              <w:bottom w:val="single" w:sz="4" w:space="0" w:color="000000"/>
              <w:right w:val="single" w:sz="4" w:space="0" w:color="000000"/>
            </w:tcBorders>
          </w:tcPr>
          <w:p w14:paraId="7B22C7BE" w14:textId="77777777" w:rsidR="00C56389" w:rsidRPr="00125276" w:rsidRDefault="00C56389" w:rsidP="00125276">
            <w:pPr>
              <w:spacing w:line="360" w:lineRule="auto"/>
              <w:ind w:left="67"/>
              <w:rPr>
                <w:rFonts w:ascii="Arial" w:eastAsia="Calibri" w:hAnsi="Arial" w:cs="Arial"/>
                <w:sz w:val="24"/>
                <w:szCs w:val="24"/>
              </w:rPr>
            </w:pPr>
          </w:p>
        </w:tc>
        <w:tc>
          <w:tcPr>
            <w:tcW w:w="246" w:type="dxa"/>
            <w:gridSpan w:val="2"/>
            <w:tcBorders>
              <w:top w:val="single" w:sz="4" w:space="0" w:color="000000"/>
              <w:left w:val="single" w:sz="4" w:space="0" w:color="000000"/>
              <w:bottom w:val="single" w:sz="4" w:space="0" w:color="000000"/>
              <w:right w:val="single" w:sz="4" w:space="0" w:color="000000"/>
            </w:tcBorders>
          </w:tcPr>
          <w:p w14:paraId="0055AB81"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71A1217E"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4D8ED05E" w14:textId="77777777" w:rsidR="00C56389" w:rsidRPr="00125276" w:rsidRDefault="00C56389" w:rsidP="00125276">
            <w:pPr>
              <w:spacing w:line="360" w:lineRule="auto"/>
              <w:ind w:left="72"/>
              <w:rPr>
                <w:rFonts w:ascii="Arial" w:eastAsia="Calibri" w:hAnsi="Arial" w:cs="Arial"/>
                <w:sz w:val="24"/>
                <w:szCs w:val="24"/>
              </w:rPr>
            </w:pPr>
          </w:p>
        </w:tc>
        <w:tc>
          <w:tcPr>
            <w:tcW w:w="133" w:type="dxa"/>
            <w:tcBorders>
              <w:top w:val="single" w:sz="4" w:space="0" w:color="000000"/>
              <w:left w:val="single" w:sz="4" w:space="0" w:color="000000"/>
              <w:bottom w:val="single" w:sz="4" w:space="0" w:color="000000"/>
              <w:right w:val="single" w:sz="4" w:space="0" w:color="000000"/>
            </w:tcBorders>
          </w:tcPr>
          <w:p w14:paraId="7ADC7618" w14:textId="77777777" w:rsidR="00C56389" w:rsidRPr="00125276" w:rsidRDefault="00C56389" w:rsidP="00125276">
            <w:pPr>
              <w:spacing w:line="360" w:lineRule="auto"/>
              <w:ind w:left="67"/>
              <w:rPr>
                <w:rFonts w:ascii="Arial" w:eastAsia="Calibri" w:hAnsi="Arial" w:cs="Arial"/>
                <w:sz w:val="24"/>
                <w:szCs w:val="24"/>
              </w:rPr>
            </w:pPr>
          </w:p>
        </w:tc>
        <w:tc>
          <w:tcPr>
            <w:tcW w:w="131" w:type="dxa"/>
            <w:tcBorders>
              <w:top w:val="single" w:sz="4" w:space="0" w:color="000000"/>
              <w:left w:val="single" w:sz="4" w:space="0" w:color="000000"/>
              <w:bottom w:val="single" w:sz="4" w:space="0" w:color="000000"/>
              <w:right w:val="single" w:sz="4" w:space="0" w:color="000000"/>
            </w:tcBorders>
          </w:tcPr>
          <w:p w14:paraId="76AB6FA6" w14:textId="77777777" w:rsidR="00C56389" w:rsidRPr="00125276" w:rsidRDefault="00C56389" w:rsidP="00125276">
            <w:pPr>
              <w:spacing w:line="360" w:lineRule="auto"/>
              <w:ind w:left="72"/>
              <w:rPr>
                <w:rFonts w:ascii="Arial" w:eastAsia="Calibri" w:hAnsi="Arial" w:cs="Arial"/>
                <w:sz w:val="24"/>
                <w:szCs w:val="24"/>
              </w:rPr>
            </w:pPr>
          </w:p>
        </w:tc>
        <w:tc>
          <w:tcPr>
            <w:tcW w:w="316" w:type="dxa"/>
            <w:tcBorders>
              <w:top w:val="single" w:sz="4" w:space="0" w:color="000000"/>
              <w:left w:val="single" w:sz="4" w:space="0" w:color="000000"/>
              <w:bottom w:val="single" w:sz="4" w:space="0" w:color="000000"/>
              <w:right w:val="single" w:sz="4" w:space="0" w:color="000000"/>
            </w:tcBorders>
          </w:tcPr>
          <w:p w14:paraId="29E73A1A" w14:textId="77777777" w:rsidR="00C56389" w:rsidRPr="00125276" w:rsidRDefault="00C56389" w:rsidP="00125276">
            <w:pPr>
              <w:spacing w:line="360" w:lineRule="auto"/>
              <w:ind w:left="68"/>
              <w:rPr>
                <w:rFonts w:ascii="Arial" w:eastAsia="Calibri" w:hAnsi="Arial" w:cs="Arial"/>
                <w:sz w:val="24"/>
                <w:szCs w:val="24"/>
              </w:rPr>
            </w:pPr>
          </w:p>
        </w:tc>
      </w:tr>
      <w:tr w:rsidR="00E7552D" w:rsidRPr="00125276" w14:paraId="2D8935F2" w14:textId="77777777" w:rsidTr="00E7552D">
        <w:trPr>
          <w:trHeight w:val="497"/>
        </w:trPr>
        <w:tc>
          <w:tcPr>
            <w:tcW w:w="753" w:type="dxa"/>
            <w:tcBorders>
              <w:top w:val="single" w:sz="4" w:space="0" w:color="000000"/>
              <w:left w:val="single" w:sz="4" w:space="0" w:color="000000"/>
              <w:bottom w:val="single" w:sz="4" w:space="0" w:color="000000"/>
              <w:right w:val="single" w:sz="4" w:space="0" w:color="000000"/>
            </w:tcBorders>
            <w:vAlign w:val="bottom"/>
          </w:tcPr>
          <w:p w14:paraId="4D983E31" w14:textId="77777777" w:rsidR="00C56389" w:rsidRPr="00125276" w:rsidRDefault="00C56389" w:rsidP="00125276">
            <w:pPr>
              <w:spacing w:line="360" w:lineRule="auto"/>
              <w:ind w:left="67"/>
              <w:jc w:val="center"/>
              <w:rPr>
                <w:rFonts w:ascii="Arial" w:hAnsi="Arial" w:cs="Arial"/>
                <w:sz w:val="24"/>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C6E0B4"/>
          </w:tcPr>
          <w:p w14:paraId="6496C8DF" w14:textId="77777777" w:rsidR="00C56389" w:rsidRPr="00125276" w:rsidRDefault="00C56389" w:rsidP="00125276">
            <w:pPr>
              <w:spacing w:line="360" w:lineRule="auto"/>
              <w:ind w:left="71" w:right="9"/>
              <w:rPr>
                <w:rFonts w:ascii="Arial" w:hAnsi="Arial" w:cs="Arial"/>
                <w:sz w:val="24"/>
                <w:szCs w:val="24"/>
              </w:rPr>
            </w:pPr>
            <w:r w:rsidRPr="00125276">
              <w:rPr>
                <w:rFonts w:ascii="Arial" w:eastAsia="Calibri" w:hAnsi="Arial" w:cs="Arial"/>
                <w:sz w:val="24"/>
                <w:szCs w:val="24"/>
                <w:u w:val="single" w:color="000000"/>
              </w:rPr>
              <w:t>Socialización de Avances</w:t>
            </w:r>
            <w:r w:rsidRPr="00125276">
              <w:rPr>
                <w:rFonts w:ascii="Arial" w:eastAsia="Calibri" w:hAnsi="Arial" w:cs="Arial"/>
                <w:sz w:val="24"/>
                <w:szCs w:val="24"/>
              </w:rPr>
              <w:t xml:space="preserve"> </w:t>
            </w:r>
            <w:r w:rsidRPr="00125276">
              <w:rPr>
                <w:rFonts w:ascii="Arial" w:eastAsia="Calibri" w:hAnsi="Arial" w:cs="Arial"/>
                <w:sz w:val="24"/>
                <w:szCs w:val="24"/>
                <w:u w:val="single" w:color="000000"/>
              </w:rPr>
              <w:t>(Trabajo de Grado I)</w:t>
            </w:r>
            <w:r w:rsidRPr="00125276">
              <w:rPr>
                <w:rFonts w:ascii="Arial" w:eastAsia="Calibri" w:hAnsi="Arial" w:cs="Arial"/>
                <w:sz w:val="24"/>
                <w:szCs w:val="24"/>
              </w:rPr>
              <w:t xml:space="preserve">  </w:t>
            </w:r>
          </w:p>
        </w:tc>
        <w:tc>
          <w:tcPr>
            <w:tcW w:w="217" w:type="dxa"/>
            <w:tcBorders>
              <w:top w:val="single" w:sz="4" w:space="0" w:color="000000"/>
              <w:left w:val="single" w:sz="4" w:space="0" w:color="000000"/>
              <w:bottom w:val="single" w:sz="4" w:space="0" w:color="000000"/>
              <w:right w:val="single" w:sz="4" w:space="0" w:color="000000"/>
            </w:tcBorders>
            <w:vAlign w:val="bottom"/>
          </w:tcPr>
          <w:p w14:paraId="07A50282"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1" w:type="dxa"/>
            <w:tcBorders>
              <w:top w:val="single" w:sz="4" w:space="0" w:color="000000"/>
              <w:left w:val="single" w:sz="4" w:space="0" w:color="000000"/>
              <w:bottom w:val="single" w:sz="4" w:space="0" w:color="000000"/>
              <w:right w:val="single" w:sz="4" w:space="0" w:color="000000"/>
            </w:tcBorders>
            <w:vAlign w:val="bottom"/>
          </w:tcPr>
          <w:p w14:paraId="605DF37E"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5" w:type="dxa"/>
            <w:tcBorders>
              <w:top w:val="single" w:sz="4" w:space="0" w:color="000000"/>
              <w:left w:val="single" w:sz="4" w:space="0" w:color="000000"/>
              <w:bottom w:val="single" w:sz="4" w:space="0" w:color="000000"/>
              <w:right w:val="single" w:sz="4" w:space="0" w:color="000000"/>
            </w:tcBorders>
            <w:vAlign w:val="bottom"/>
          </w:tcPr>
          <w:p w14:paraId="0F530071"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47" w:type="dxa"/>
            <w:tcBorders>
              <w:top w:val="single" w:sz="4" w:space="0" w:color="000000"/>
              <w:left w:val="single" w:sz="4" w:space="0" w:color="000000"/>
              <w:bottom w:val="single" w:sz="4" w:space="0" w:color="000000"/>
              <w:right w:val="single" w:sz="4" w:space="0" w:color="000000"/>
            </w:tcBorders>
            <w:vAlign w:val="bottom"/>
          </w:tcPr>
          <w:p w14:paraId="7E44B674"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27" w:type="dxa"/>
            <w:tcBorders>
              <w:top w:val="single" w:sz="4" w:space="0" w:color="000000"/>
              <w:left w:val="single" w:sz="4" w:space="0" w:color="000000"/>
              <w:bottom w:val="single" w:sz="4" w:space="0" w:color="000000"/>
              <w:right w:val="single" w:sz="4" w:space="0" w:color="000000"/>
            </w:tcBorders>
            <w:vAlign w:val="bottom"/>
          </w:tcPr>
          <w:p w14:paraId="2D188451"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vAlign w:val="bottom"/>
          </w:tcPr>
          <w:p w14:paraId="2098DACA"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vAlign w:val="bottom"/>
          </w:tcPr>
          <w:p w14:paraId="230E362D"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464" w:type="dxa"/>
            <w:tcBorders>
              <w:top w:val="single" w:sz="4" w:space="0" w:color="000000"/>
              <w:left w:val="single" w:sz="4" w:space="0" w:color="000000"/>
              <w:bottom w:val="single" w:sz="4" w:space="0" w:color="000000"/>
              <w:right w:val="single" w:sz="4" w:space="0" w:color="000000"/>
            </w:tcBorders>
            <w:vAlign w:val="bottom"/>
          </w:tcPr>
          <w:p w14:paraId="73411810"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vAlign w:val="bottom"/>
          </w:tcPr>
          <w:p w14:paraId="2345151A"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vAlign w:val="bottom"/>
          </w:tcPr>
          <w:p w14:paraId="2C474084"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vAlign w:val="bottom"/>
          </w:tcPr>
          <w:p w14:paraId="4482D907"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00" w:type="dxa"/>
            <w:gridSpan w:val="2"/>
            <w:tcBorders>
              <w:top w:val="single" w:sz="4" w:space="0" w:color="000000"/>
              <w:left w:val="single" w:sz="4" w:space="0" w:color="000000"/>
              <w:bottom w:val="single" w:sz="4" w:space="0" w:color="000000"/>
              <w:right w:val="single" w:sz="4" w:space="0" w:color="000000"/>
            </w:tcBorders>
            <w:vAlign w:val="bottom"/>
          </w:tcPr>
          <w:p w14:paraId="6ACCA98C"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vAlign w:val="bottom"/>
          </w:tcPr>
          <w:p w14:paraId="48914F0E"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2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bottom"/>
          </w:tcPr>
          <w:p w14:paraId="099294D8"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bottom"/>
          </w:tcPr>
          <w:p w14:paraId="5764E441"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57" w:type="dxa"/>
            <w:gridSpan w:val="2"/>
            <w:tcBorders>
              <w:top w:val="single" w:sz="4" w:space="0" w:color="000000"/>
              <w:left w:val="single" w:sz="4" w:space="0" w:color="000000"/>
              <w:bottom w:val="single" w:sz="4" w:space="0" w:color="000000"/>
              <w:right w:val="single" w:sz="4" w:space="0" w:color="000000"/>
            </w:tcBorders>
            <w:vAlign w:val="bottom"/>
          </w:tcPr>
          <w:p w14:paraId="54957DE2" w14:textId="77777777" w:rsidR="00C56389" w:rsidRPr="00125276" w:rsidRDefault="00C56389" w:rsidP="00125276">
            <w:pPr>
              <w:spacing w:line="360" w:lineRule="auto"/>
              <w:ind w:left="73"/>
              <w:rPr>
                <w:rFonts w:ascii="Arial" w:hAnsi="Arial" w:cs="Arial"/>
                <w:sz w:val="24"/>
                <w:szCs w:val="24"/>
              </w:rPr>
            </w:pPr>
            <w:r w:rsidRPr="00125276">
              <w:rPr>
                <w:rFonts w:ascii="Arial" w:eastAsia="Calibri" w:hAnsi="Arial" w:cs="Arial"/>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vAlign w:val="bottom"/>
          </w:tcPr>
          <w:p w14:paraId="060B3301"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vAlign w:val="bottom"/>
          </w:tcPr>
          <w:p w14:paraId="76B0500D"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vAlign w:val="bottom"/>
          </w:tcPr>
          <w:p w14:paraId="64FC06BF"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gridSpan w:val="2"/>
            <w:tcBorders>
              <w:top w:val="single" w:sz="4" w:space="0" w:color="000000"/>
              <w:left w:val="single" w:sz="4" w:space="0" w:color="000000"/>
              <w:bottom w:val="single" w:sz="4" w:space="0" w:color="000000"/>
              <w:right w:val="single" w:sz="4" w:space="0" w:color="000000"/>
            </w:tcBorders>
            <w:vAlign w:val="bottom"/>
          </w:tcPr>
          <w:p w14:paraId="339BA953"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vAlign w:val="bottom"/>
          </w:tcPr>
          <w:p w14:paraId="75BBAA1E"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1" w:type="dxa"/>
            <w:tcBorders>
              <w:top w:val="single" w:sz="4" w:space="0" w:color="000000"/>
              <w:left w:val="single" w:sz="4" w:space="0" w:color="000000"/>
              <w:bottom w:val="single" w:sz="4" w:space="0" w:color="000000"/>
              <w:right w:val="single" w:sz="4" w:space="0" w:color="000000"/>
            </w:tcBorders>
            <w:vAlign w:val="bottom"/>
          </w:tcPr>
          <w:p w14:paraId="3B7A405A"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349" w:type="dxa"/>
            <w:gridSpan w:val="2"/>
            <w:tcBorders>
              <w:top w:val="single" w:sz="4" w:space="0" w:color="000000"/>
              <w:left w:val="single" w:sz="4" w:space="0" w:color="000000"/>
              <w:bottom w:val="single" w:sz="4" w:space="0" w:color="000000"/>
              <w:right w:val="single" w:sz="4" w:space="0" w:color="000000"/>
            </w:tcBorders>
            <w:vAlign w:val="bottom"/>
          </w:tcPr>
          <w:p w14:paraId="5C03957C"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vAlign w:val="bottom"/>
          </w:tcPr>
          <w:p w14:paraId="108A9941"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462" w:type="dxa"/>
            <w:tcBorders>
              <w:top w:val="single" w:sz="4" w:space="0" w:color="000000"/>
              <w:left w:val="single" w:sz="4" w:space="0" w:color="000000"/>
              <w:bottom w:val="single" w:sz="4" w:space="0" w:color="000000"/>
              <w:right w:val="single" w:sz="4" w:space="0" w:color="000000"/>
            </w:tcBorders>
            <w:vAlign w:val="bottom"/>
          </w:tcPr>
          <w:p w14:paraId="302618F9"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1" w:type="dxa"/>
            <w:tcBorders>
              <w:top w:val="single" w:sz="4" w:space="0" w:color="000000"/>
              <w:left w:val="single" w:sz="4" w:space="0" w:color="000000"/>
              <w:bottom w:val="single" w:sz="4" w:space="0" w:color="000000"/>
              <w:right w:val="single" w:sz="4" w:space="0" w:color="000000"/>
            </w:tcBorders>
            <w:vAlign w:val="bottom"/>
          </w:tcPr>
          <w:p w14:paraId="4098D170"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gridSpan w:val="2"/>
            <w:tcBorders>
              <w:top w:val="single" w:sz="4" w:space="0" w:color="000000"/>
              <w:left w:val="single" w:sz="4" w:space="0" w:color="000000"/>
              <w:bottom w:val="single" w:sz="4" w:space="0" w:color="000000"/>
              <w:right w:val="single" w:sz="4" w:space="0" w:color="000000"/>
            </w:tcBorders>
            <w:vAlign w:val="bottom"/>
          </w:tcPr>
          <w:p w14:paraId="41A78C61"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vAlign w:val="bottom"/>
          </w:tcPr>
          <w:p w14:paraId="53C1452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vAlign w:val="bottom"/>
          </w:tcPr>
          <w:p w14:paraId="38868976"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3" w:type="dxa"/>
            <w:tcBorders>
              <w:top w:val="single" w:sz="4" w:space="0" w:color="000000"/>
              <w:left w:val="single" w:sz="4" w:space="0" w:color="000000"/>
              <w:bottom w:val="single" w:sz="4" w:space="0" w:color="000000"/>
              <w:right w:val="single" w:sz="4" w:space="0" w:color="000000"/>
            </w:tcBorders>
            <w:vAlign w:val="bottom"/>
          </w:tcPr>
          <w:p w14:paraId="1C5458B9"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31" w:type="dxa"/>
            <w:tcBorders>
              <w:top w:val="single" w:sz="4" w:space="0" w:color="000000"/>
              <w:left w:val="single" w:sz="4" w:space="0" w:color="000000"/>
              <w:bottom w:val="single" w:sz="4" w:space="0" w:color="000000"/>
              <w:right w:val="single" w:sz="4" w:space="0" w:color="000000"/>
            </w:tcBorders>
            <w:vAlign w:val="bottom"/>
          </w:tcPr>
          <w:p w14:paraId="6ADC776A"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16" w:type="dxa"/>
            <w:tcBorders>
              <w:top w:val="single" w:sz="4" w:space="0" w:color="000000"/>
              <w:left w:val="single" w:sz="4" w:space="0" w:color="000000"/>
              <w:bottom w:val="single" w:sz="4" w:space="0" w:color="000000"/>
              <w:right w:val="single" w:sz="4" w:space="0" w:color="000000"/>
            </w:tcBorders>
            <w:vAlign w:val="bottom"/>
          </w:tcPr>
          <w:p w14:paraId="26DDFEEB" w14:textId="77777777" w:rsidR="00C56389" w:rsidRPr="00125276" w:rsidRDefault="00C56389" w:rsidP="00125276">
            <w:pPr>
              <w:spacing w:line="360" w:lineRule="auto"/>
              <w:ind w:left="68"/>
              <w:rPr>
                <w:rFonts w:ascii="Arial" w:hAnsi="Arial" w:cs="Arial"/>
                <w:sz w:val="24"/>
                <w:szCs w:val="24"/>
              </w:rPr>
            </w:pPr>
            <w:r w:rsidRPr="00125276">
              <w:rPr>
                <w:rFonts w:ascii="Arial" w:eastAsia="Calibri" w:hAnsi="Arial" w:cs="Arial"/>
                <w:sz w:val="24"/>
                <w:szCs w:val="24"/>
              </w:rPr>
              <w:t xml:space="preserve">  </w:t>
            </w:r>
          </w:p>
        </w:tc>
      </w:tr>
      <w:tr w:rsidR="00E7552D" w:rsidRPr="00125276" w14:paraId="13F1804A" w14:textId="77777777" w:rsidTr="00E7552D">
        <w:trPr>
          <w:trHeight w:val="301"/>
        </w:trPr>
        <w:tc>
          <w:tcPr>
            <w:tcW w:w="753" w:type="dxa"/>
            <w:tcBorders>
              <w:top w:val="single" w:sz="4" w:space="0" w:color="000000"/>
              <w:left w:val="single" w:sz="4" w:space="0" w:color="000000"/>
              <w:bottom w:val="single" w:sz="4" w:space="0" w:color="000000"/>
              <w:right w:val="single" w:sz="4" w:space="0" w:color="000000"/>
            </w:tcBorders>
          </w:tcPr>
          <w:p w14:paraId="03E73DB7" w14:textId="77777777" w:rsidR="00C56389" w:rsidRPr="00125276" w:rsidRDefault="00C56389" w:rsidP="00125276">
            <w:pPr>
              <w:spacing w:line="360" w:lineRule="auto"/>
              <w:ind w:left="67"/>
              <w:jc w:val="center"/>
              <w:rPr>
                <w:rFonts w:ascii="Arial" w:eastAsia="Calibri" w:hAnsi="Arial" w:cs="Arial"/>
                <w:sz w:val="24"/>
                <w:szCs w:val="24"/>
              </w:rPr>
            </w:pPr>
            <w:r w:rsidRPr="00125276">
              <w:rPr>
                <w:rFonts w:ascii="Arial" w:eastAsia="Calibri" w:hAnsi="Arial" w:cs="Arial"/>
                <w:sz w:val="24"/>
                <w:szCs w:val="24"/>
              </w:rPr>
              <w:t xml:space="preserve"> </w:t>
            </w:r>
          </w:p>
          <w:p w14:paraId="59373CD1" w14:textId="77777777" w:rsidR="00C56389" w:rsidRPr="00125276" w:rsidRDefault="00C56389" w:rsidP="00125276">
            <w:pPr>
              <w:spacing w:line="360" w:lineRule="auto"/>
              <w:ind w:left="67"/>
              <w:jc w:val="center"/>
              <w:rPr>
                <w:rFonts w:ascii="Arial" w:hAnsi="Arial" w:cs="Arial"/>
                <w:sz w:val="24"/>
                <w:szCs w:val="24"/>
              </w:rPr>
            </w:pPr>
            <w:r w:rsidRPr="00125276">
              <w:rPr>
                <w:rFonts w:ascii="Arial" w:eastAsia="Calibri" w:hAnsi="Arial" w:cs="Arial"/>
                <w:sz w:val="24"/>
                <w:szCs w:val="24"/>
              </w:rPr>
              <w:t xml:space="preserve"> VII </w:t>
            </w:r>
          </w:p>
        </w:tc>
        <w:tc>
          <w:tcPr>
            <w:tcW w:w="1619" w:type="dxa"/>
            <w:tcBorders>
              <w:top w:val="single" w:sz="4" w:space="0" w:color="000000"/>
              <w:left w:val="single" w:sz="4" w:space="0" w:color="000000"/>
              <w:bottom w:val="single" w:sz="4" w:space="0" w:color="000000"/>
              <w:right w:val="single" w:sz="4" w:space="0" w:color="000000"/>
            </w:tcBorders>
          </w:tcPr>
          <w:p w14:paraId="372505A1" w14:textId="77777777" w:rsidR="00C56389" w:rsidRPr="00125276" w:rsidRDefault="00C56389" w:rsidP="00125276">
            <w:pPr>
              <w:spacing w:line="360" w:lineRule="auto"/>
              <w:ind w:left="71"/>
              <w:rPr>
                <w:rFonts w:ascii="Arial" w:hAnsi="Arial" w:cs="Arial"/>
                <w:sz w:val="24"/>
                <w:szCs w:val="24"/>
              </w:rPr>
            </w:pPr>
            <w:r w:rsidRPr="00125276">
              <w:rPr>
                <w:rFonts w:ascii="Arial" w:eastAsia="Calibri" w:hAnsi="Arial" w:cs="Arial"/>
                <w:sz w:val="24"/>
                <w:szCs w:val="24"/>
              </w:rPr>
              <w:t xml:space="preserve">  Elaboración del instrumento de la encuesta </w:t>
            </w:r>
          </w:p>
        </w:tc>
        <w:tc>
          <w:tcPr>
            <w:tcW w:w="217" w:type="dxa"/>
            <w:tcBorders>
              <w:top w:val="single" w:sz="4" w:space="0" w:color="000000"/>
              <w:left w:val="single" w:sz="4" w:space="0" w:color="000000"/>
              <w:bottom w:val="single" w:sz="4" w:space="0" w:color="000000"/>
              <w:right w:val="single" w:sz="4" w:space="0" w:color="000000"/>
            </w:tcBorders>
          </w:tcPr>
          <w:p w14:paraId="2255B3F4"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1" w:type="dxa"/>
            <w:tcBorders>
              <w:top w:val="single" w:sz="4" w:space="0" w:color="000000"/>
              <w:left w:val="single" w:sz="4" w:space="0" w:color="000000"/>
              <w:bottom w:val="single" w:sz="4" w:space="0" w:color="000000"/>
              <w:right w:val="single" w:sz="4" w:space="0" w:color="000000"/>
            </w:tcBorders>
          </w:tcPr>
          <w:p w14:paraId="4CE54F89"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5" w:type="dxa"/>
            <w:tcBorders>
              <w:top w:val="single" w:sz="4" w:space="0" w:color="000000"/>
              <w:left w:val="single" w:sz="4" w:space="0" w:color="000000"/>
              <w:bottom w:val="single" w:sz="4" w:space="0" w:color="000000"/>
              <w:right w:val="single" w:sz="4" w:space="0" w:color="000000"/>
            </w:tcBorders>
          </w:tcPr>
          <w:p w14:paraId="142927F1"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47" w:type="dxa"/>
            <w:tcBorders>
              <w:top w:val="single" w:sz="4" w:space="0" w:color="000000"/>
              <w:left w:val="single" w:sz="4" w:space="0" w:color="000000"/>
              <w:bottom w:val="single" w:sz="4" w:space="0" w:color="000000"/>
              <w:right w:val="single" w:sz="4" w:space="0" w:color="000000"/>
            </w:tcBorders>
          </w:tcPr>
          <w:p w14:paraId="09EE14FB"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27" w:type="dxa"/>
            <w:tcBorders>
              <w:top w:val="single" w:sz="4" w:space="0" w:color="000000"/>
              <w:left w:val="single" w:sz="4" w:space="0" w:color="000000"/>
              <w:bottom w:val="single" w:sz="4" w:space="0" w:color="000000"/>
              <w:right w:val="single" w:sz="4" w:space="0" w:color="000000"/>
            </w:tcBorders>
          </w:tcPr>
          <w:p w14:paraId="0DA79F27"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729156F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4CC1F342"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479E075D"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148D5334"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0CBDB242"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646C4293"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00" w:type="dxa"/>
            <w:gridSpan w:val="2"/>
            <w:tcBorders>
              <w:top w:val="single" w:sz="4" w:space="0" w:color="000000"/>
              <w:left w:val="single" w:sz="4" w:space="0" w:color="000000"/>
              <w:bottom w:val="single" w:sz="4" w:space="0" w:color="000000"/>
              <w:right w:val="single" w:sz="4" w:space="0" w:color="000000"/>
            </w:tcBorders>
          </w:tcPr>
          <w:p w14:paraId="2842EEE0"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2AD2C950"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29" w:type="dxa"/>
            <w:tcBorders>
              <w:top w:val="single" w:sz="4" w:space="0" w:color="000000"/>
              <w:left w:val="single" w:sz="4" w:space="0" w:color="000000"/>
              <w:bottom w:val="single" w:sz="4" w:space="0" w:color="000000"/>
              <w:right w:val="single" w:sz="4" w:space="0" w:color="000000"/>
            </w:tcBorders>
          </w:tcPr>
          <w:p w14:paraId="7381D5E8"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4" w:type="dxa"/>
            <w:tcBorders>
              <w:top w:val="single" w:sz="4" w:space="0" w:color="000000"/>
              <w:left w:val="single" w:sz="4" w:space="0" w:color="000000"/>
              <w:bottom w:val="single" w:sz="4" w:space="0" w:color="000000"/>
              <w:right w:val="single" w:sz="4" w:space="0" w:color="000000"/>
            </w:tcBorders>
          </w:tcPr>
          <w:p w14:paraId="56F808EF"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00B0F0"/>
          </w:tcPr>
          <w:p w14:paraId="047BA925" w14:textId="77777777" w:rsidR="00C56389" w:rsidRPr="00125276" w:rsidRDefault="00C56389" w:rsidP="00125276">
            <w:pPr>
              <w:spacing w:line="360" w:lineRule="auto"/>
              <w:ind w:left="73"/>
              <w:rPr>
                <w:rFonts w:ascii="Arial" w:hAnsi="Arial" w:cs="Arial"/>
                <w:sz w:val="24"/>
                <w:szCs w:val="24"/>
              </w:rPr>
            </w:pPr>
            <w:r w:rsidRPr="00125276">
              <w:rPr>
                <w:rFonts w:ascii="Arial" w:eastAsia="Calibri" w:hAnsi="Arial" w:cs="Arial"/>
                <w:sz w:val="24"/>
                <w:szCs w:val="24"/>
              </w:rPr>
              <w:t xml:space="preserve">X  </w:t>
            </w:r>
          </w:p>
        </w:tc>
        <w:tc>
          <w:tcPr>
            <w:tcW w:w="269" w:type="dxa"/>
            <w:tcBorders>
              <w:top w:val="single" w:sz="4" w:space="0" w:color="000000"/>
              <w:left w:val="single" w:sz="4" w:space="0" w:color="000000"/>
              <w:bottom w:val="single" w:sz="4" w:space="0" w:color="000000"/>
              <w:right w:val="single" w:sz="4" w:space="0" w:color="000000"/>
            </w:tcBorders>
            <w:shd w:val="clear" w:color="auto" w:fill="00B0F0"/>
          </w:tcPr>
          <w:p w14:paraId="1714AEA2"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X  </w:t>
            </w:r>
          </w:p>
        </w:tc>
        <w:tc>
          <w:tcPr>
            <w:tcW w:w="269" w:type="dxa"/>
            <w:tcBorders>
              <w:top w:val="single" w:sz="4" w:space="0" w:color="000000"/>
              <w:left w:val="single" w:sz="4" w:space="0" w:color="000000"/>
              <w:bottom w:val="single" w:sz="4" w:space="0" w:color="000000"/>
              <w:right w:val="single" w:sz="4" w:space="0" w:color="000000"/>
            </w:tcBorders>
          </w:tcPr>
          <w:p w14:paraId="0F7C4D8D"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2EB7E5C0"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gridSpan w:val="2"/>
            <w:tcBorders>
              <w:top w:val="single" w:sz="4" w:space="0" w:color="000000"/>
              <w:left w:val="single" w:sz="4" w:space="0" w:color="000000"/>
              <w:bottom w:val="single" w:sz="4" w:space="0" w:color="000000"/>
              <w:right w:val="single" w:sz="4" w:space="0" w:color="000000"/>
            </w:tcBorders>
          </w:tcPr>
          <w:p w14:paraId="5FF5D42F"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74D9FC51"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1" w:type="dxa"/>
            <w:tcBorders>
              <w:top w:val="single" w:sz="4" w:space="0" w:color="000000"/>
              <w:left w:val="single" w:sz="4" w:space="0" w:color="000000"/>
              <w:bottom w:val="single" w:sz="4" w:space="0" w:color="000000"/>
              <w:right w:val="single" w:sz="4" w:space="0" w:color="000000"/>
            </w:tcBorders>
          </w:tcPr>
          <w:p w14:paraId="69B1A92F"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349" w:type="dxa"/>
            <w:gridSpan w:val="2"/>
            <w:tcBorders>
              <w:top w:val="single" w:sz="4" w:space="0" w:color="000000"/>
              <w:left w:val="single" w:sz="4" w:space="0" w:color="000000"/>
              <w:bottom w:val="single" w:sz="4" w:space="0" w:color="000000"/>
              <w:right w:val="single" w:sz="4" w:space="0" w:color="000000"/>
            </w:tcBorders>
          </w:tcPr>
          <w:p w14:paraId="5FB4505B"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237B9C8F"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462" w:type="dxa"/>
            <w:tcBorders>
              <w:top w:val="single" w:sz="4" w:space="0" w:color="000000"/>
              <w:left w:val="single" w:sz="4" w:space="0" w:color="000000"/>
              <w:bottom w:val="single" w:sz="4" w:space="0" w:color="000000"/>
              <w:right w:val="single" w:sz="4" w:space="0" w:color="000000"/>
            </w:tcBorders>
          </w:tcPr>
          <w:p w14:paraId="5831EA32"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1" w:type="dxa"/>
            <w:tcBorders>
              <w:top w:val="single" w:sz="4" w:space="0" w:color="000000"/>
              <w:left w:val="single" w:sz="4" w:space="0" w:color="000000"/>
              <w:bottom w:val="single" w:sz="4" w:space="0" w:color="000000"/>
              <w:right w:val="single" w:sz="4" w:space="0" w:color="000000"/>
            </w:tcBorders>
          </w:tcPr>
          <w:p w14:paraId="0DF26E9D"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gridSpan w:val="2"/>
            <w:tcBorders>
              <w:top w:val="single" w:sz="4" w:space="0" w:color="000000"/>
              <w:left w:val="single" w:sz="4" w:space="0" w:color="000000"/>
              <w:bottom w:val="single" w:sz="4" w:space="0" w:color="000000"/>
              <w:right w:val="single" w:sz="4" w:space="0" w:color="000000"/>
            </w:tcBorders>
          </w:tcPr>
          <w:p w14:paraId="288A2679"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56F2B497"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3806ED62"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3" w:type="dxa"/>
            <w:tcBorders>
              <w:top w:val="single" w:sz="4" w:space="0" w:color="000000"/>
              <w:left w:val="single" w:sz="4" w:space="0" w:color="000000"/>
              <w:bottom w:val="single" w:sz="4" w:space="0" w:color="000000"/>
              <w:right w:val="single" w:sz="4" w:space="0" w:color="000000"/>
            </w:tcBorders>
          </w:tcPr>
          <w:p w14:paraId="7CCD8AFC"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31" w:type="dxa"/>
            <w:tcBorders>
              <w:top w:val="single" w:sz="4" w:space="0" w:color="000000"/>
              <w:left w:val="single" w:sz="4" w:space="0" w:color="000000"/>
              <w:bottom w:val="single" w:sz="4" w:space="0" w:color="000000"/>
              <w:right w:val="single" w:sz="4" w:space="0" w:color="000000"/>
            </w:tcBorders>
          </w:tcPr>
          <w:p w14:paraId="7459E333"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376E0CE5" w14:textId="77777777" w:rsidR="00C56389" w:rsidRPr="00125276" w:rsidRDefault="00C56389" w:rsidP="00125276">
            <w:pPr>
              <w:spacing w:line="360" w:lineRule="auto"/>
              <w:ind w:left="68"/>
              <w:rPr>
                <w:rFonts w:ascii="Arial" w:hAnsi="Arial" w:cs="Arial"/>
                <w:sz w:val="24"/>
                <w:szCs w:val="24"/>
              </w:rPr>
            </w:pPr>
            <w:r w:rsidRPr="00125276">
              <w:rPr>
                <w:rFonts w:ascii="Arial" w:eastAsia="Calibri" w:hAnsi="Arial" w:cs="Arial"/>
                <w:sz w:val="24"/>
                <w:szCs w:val="24"/>
              </w:rPr>
              <w:t xml:space="preserve">  </w:t>
            </w:r>
          </w:p>
        </w:tc>
      </w:tr>
      <w:tr w:rsidR="00E7552D" w:rsidRPr="00125276" w14:paraId="4F93F1CB" w14:textId="77777777" w:rsidTr="00E7552D">
        <w:trPr>
          <w:trHeight w:val="295"/>
        </w:trPr>
        <w:tc>
          <w:tcPr>
            <w:tcW w:w="753" w:type="dxa"/>
            <w:tcBorders>
              <w:top w:val="single" w:sz="4" w:space="0" w:color="000000"/>
              <w:left w:val="single" w:sz="4" w:space="0" w:color="000000"/>
              <w:bottom w:val="single" w:sz="4" w:space="0" w:color="000000"/>
              <w:right w:val="single" w:sz="4" w:space="0" w:color="000000"/>
            </w:tcBorders>
          </w:tcPr>
          <w:p w14:paraId="32D35B38" w14:textId="77777777" w:rsidR="00C56389" w:rsidRPr="00125276" w:rsidRDefault="00C56389" w:rsidP="00125276">
            <w:pPr>
              <w:spacing w:line="360" w:lineRule="auto"/>
              <w:ind w:left="67"/>
              <w:jc w:val="center"/>
              <w:rPr>
                <w:rFonts w:ascii="Arial" w:eastAsia="Calibri" w:hAnsi="Arial" w:cs="Arial"/>
                <w:sz w:val="24"/>
                <w:szCs w:val="24"/>
              </w:rPr>
            </w:pPr>
          </w:p>
          <w:p w14:paraId="715F3FFE" w14:textId="77777777" w:rsidR="00C56389" w:rsidRPr="00125276" w:rsidRDefault="00C56389" w:rsidP="00125276">
            <w:pPr>
              <w:spacing w:line="360" w:lineRule="auto"/>
              <w:ind w:left="67"/>
              <w:jc w:val="center"/>
              <w:rPr>
                <w:rFonts w:ascii="Arial" w:hAnsi="Arial" w:cs="Arial"/>
                <w:sz w:val="24"/>
                <w:szCs w:val="24"/>
              </w:rPr>
            </w:pPr>
            <w:r w:rsidRPr="00125276">
              <w:rPr>
                <w:rFonts w:ascii="Arial" w:eastAsia="Calibri" w:hAnsi="Arial" w:cs="Arial"/>
                <w:sz w:val="24"/>
                <w:szCs w:val="24"/>
              </w:rPr>
              <w:t xml:space="preserve">VII  </w:t>
            </w:r>
          </w:p>
        </w:tc>
        <w:tc>
          <w:tcPr>
            <w:tcW w:w="1619" w:type="dxa"/>
            <w:tcBorders>
              <w:top w:val="single" w:sz="4" w:space="0" w:color="000000"/>
              <w:left w:val="single" w:sz="4" w:space="0" w:color="000000"/>
              <w:bottom w:val="single" w:sz="4" w:space="0" w:color="000000"/>
              <w:right w:val="single" w:sz="4" w:space="0" w:color="000000"/>
            </w:tcBorders>
          </w:tcPr>
          <w:p w14:paraId="6E26EC81" w14:textId="77777777" w:rsidR="00C56389" w:rsidRPr="00125276" w:rsidRDefault="00C56389" w:rsidP="00125276">
            <w:pPr>
              <w:spacing w:line="360" w:lineRule="auto"/>
              <w:ind w:left="71"/>
              <w:rPr>
                <w:rFonts w:ascii="Arial" w:hAnsi="Arial" w:cs="Arial"/>
                <w:sz w:val="24"/>
                <w:szCs w:val="24"/>
              </w:rPr>
            </w:pPr>
            <w:r w:rsidRPr="00125276">
              <w:rPr>
                <w:rFonts w:ascii="Arial" w:eastAsia="Calibri" w:hAnsi="Arial" w:cs="Arial"/>
                <w:sz w:val="24"/>
                <w:szCs w:val="24"/>
              </w:rPr>
              <w:t xml:space="preserve"> Aplicación de la encuesta (Recolección de datos.) </w:t>
            </w:r>
          </w:p>
        </w:tc>
        <w:tc>
          <w:tcPr>
            <w:tcW w:w="217" w:type="dxa"/>
            <w:tcBorders>
              <w:top w:val="single" w:sz="4" w:space="0" w:color="000000"/>
              <w:left w:val="single" w:sz="4" w:space="0" w:color="000000"/>
              <w:bottom w:val="single" w:sz="4" w:space="0" w:color="000000"/>
              <w:right w:val="single" w:sz="4" w:space="0" w:color="000000"/>
            </w:tcBorders>
          </w:tcPr>
          <w:p w14:paraId="664C0D2B"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1" w:type="dxa"/>
            <w:tcBorders>
              <w:top w:val="single" w:sz="4" w:space="0" w:color="000000"/>
              <w:left w:val="single" w:sz="4" w:space="0" w:color="000000"/>
              <w:bottom w:val="single" w:sz="4" w:space="0" w:color="000000"/>
              <w:right w:val="single" w:sz="4" w:space="0" w:color="000000"/>
            </w:tcBorders>
          </w:tcPr>
          <w:p w14:paraId="0EA211A7"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5" w:type="dxa"/>
            <w:tcBorders>
              <w:top w:val="single" w:sz="4" w:space="0" w:color="000000"/>
              <w:left w:val="single" w:sz="4" w:space="0" w:color="000000"/>
              <w:bottom w:val="single" w:sz="4" w:space="0" w:color="000000"/>
              <w:right w:val="single" w:sz="4" w:space="0" w:color="000000"/>
            </w:tcBorders>
          </w:tcPr>
          <w:p w14:paraId="7A8BDDC6"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47" w:type="dxa"/>
            <w:tcBorders>
              <w:top w:val="single" w:sz="4" w:space="0" w:color="000000"/>
              <w:left w:val="single" w:sz="4" w:space="0" w:color="000000"/>
              <w:bottom w:val="single" w:sz="4" w:space="0" w:color="000000"/>
              <w:right w:val="single" w:sz="4" w:space="0" w:color="000000"/>
            </w:tcBorders>
          </w:tcPr>
          <w:p w14:paraId="62C7F847"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27" w:type="dxa"/>
            <w:tcBorders>
              <w:top w:val="single" w:sz="4" w:space="0" w:color="000000"/>
              <w:left w:val="single" w:sz="4" w:space="0" w:color="000000"/>
              <w:bottom w:val="single" w:sz="4" w:space="0" w:color="000000"/>
              <w:right w:val="single" w:sz="4" w:space="0" w:color="000000"/>
            </w:tcBorders>
          </w:tcPr>
          <w:p w14:paraId="2C8CA5AB"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2ABC5DD9"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176927AD"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3823C328"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4F02AEEC"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34FD61F6"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77A3E61E"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00" w:type="dxa"/>
            <w:gridSpan w:val="2"/>
            <w:tcBorders>
              <w:top w:val="single" w:sz="4" w:space="0" w:color="000000"/>
              <w:left w:val="single" w:sz="4" w:space="0" w:color="000000"/>
              <w:bottom w:val="single" w:sz="4" w:space="0" w:color="000000"/>
              <w:right w:val="single" w:sz="4" w:space="0" w:color="000000"/>
            </w:tcBorders>
          </w:tcPr>
          <w:p w14:paraId="65BFFF3D"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11AFA832"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29" w:type="dxa"/>
            <w:tcBorders>
              <w:top w:val="single" w:sz="4" w:space="0" w:color="000000"/>
              <w:left w:val="single" w:sz="4" w:space="0" w:color="000000"/>
              <w:bottom w:val="single" w:sz="4" w:space="0" w:color="000000"/>
              <w:right w:val="single" w:sz="4" w:space="0" w:color="000000"/>
            </w:tcBorders>
          </w:tcPr>
          <w:p w14:paraId="1AD44242"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4" w:type="dxa"/>
            <w:tcBorders>
              <w:top w:val="single" w:sz="4" w:space="0" w:color="000000"/>
              <w:left w:val="single" w:sz="4" w:space="0" w:color="000000"/>
              <w:bottom w:val="single" w:sz="4" w:space="0" w:color="000000"/>
              <w:right w:val="single" w:sz="4" w:space="0" w:color="000000"/>
            </w:tcBorders>
          </w:tcPr>
          <w:p w14:paraId="5BFEAB60"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57" w:type="dxa"/>
            <w:gridSpan w:val="2"/>
            <w:tcBorders>
              <w:top w:val="single" w:sz="4" w:space="0" w:color="000000"/>
              <w:left w:val="single" w:sz="4" w:space="0" w:color="000000"/>
              <w:bottom w:val="single" w:sz="4" w:space="0" w:color="000000"/>
              <w:right w:val="single" w:sz="4" w:space="0" w:color="000000"/>
            </w:tcBorders>
          </w:tcPr>
          <w:p w14:paraId="54017411" w14:textId="77777777" w:rsidR="00C56389" w:rsidRPr="00125276" w:rsidRDefault="00C56389" w:rsidP="00125276">
            <w:pPr>
              <w:spacing w:line="360" w:lineRule="auto"/>
              <w:ind w:left="73"/>
              <w:rPr>
                <w:rFonts w:ascii="Arial" w:hAnsi="Arial" w:cs="Arial"/>
                <w:sz w:val="24"/>
                <w:szCs w:val="24"/>
              </w:rPr>
            </w:pPr>
            <w:r w:rsidRPr="00125276">
              <w:rPr>
                <w:rFonts w:ascii="Arial" w:eastAsia="Calibri" w:hAnsi="Arial" w:cs="Arial"/>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56CE831F"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shd w:val="clear" w:color="auto" w:fill="00B0F0"/>
          </w:tcPr>
          <w:p w14:paraId="4B891906"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X  </w:t>
            </w:r>
          </w:p>
        </w:tc>
        <w:tc>
          <w:tcPr>
            <w:tcW w:w="246" w:type="dxa"/>
            <w:tcBorders>
              <w:top w:val="single" w:sz="4" w:space="0" w:color="000000"/>
              <w:left w:val="single" w:sz="4" w:space="0" w:color="000000"/>
              <w:bottom w:val="single" w:sz="4" w:space="0" w:color="000000"/>
              <w:right w:val="single" w:sz="4" w:space="0" w:color="000000"/>
            </w:tcBorders>
            <w:shd w:val="clear" w:color="auto" w:fill="00B0F0"/>
          </w:tcPr>
          <w:p w14:paraId="6591D012"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X  </w:t>
            </w:r>
          </w:p>
        </w:tc>
        <w:tc>
          <w:tcPr>
            <w:tcW w:w="246" w:type="dxa"/>
            <w:gridSpan w:val="2"/>
            <w:tcBorders>
              <w:top w:val="single" w:sz="4" w:space="0" w:color="000000"/>
              <w:left w:val="single" w:sz="4" w:space="0" w:color="000000"/>
              <w:bottom w:val="single" w:sz="4" w:space="0" w:color="000000"/>
              <w:right w:val="single" w:sz="4" w:space="0" w:color="000000"/>
            </w:tcBorders>
          </w:tcPr>
          <w:p w14:paraId="25E83B07"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592D3204"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1" w:type="dxa"/>
            <w:tcBorders>
              <w:top w:val="single" w:sz="4" w:space="0" w:color="000000"/>
              <w:left w:val="single" w:sz="4" w:space="0" w:color="000000"/>
              <w:bottom w:val="single" w:sz="4" w:space="0" w:color="000000"/>
              <w:right w:val="single" w:sz="4" w:space="0" w:color="000000"/>
            </w:tcBorders>
          </w:tcPr>
          <w:p w14:paraId="35E49F51"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349" w:type="dxa"/>
            <w:gridSpan w:val="2"/>
            <w:tcBorders>
              <w:top w:val="single" w:sz="4" w:space="0" w:color="000000"/>
              <w:left w:val="single" w:sz="4" w:space="0" w:color="000000"/>
              <w:bottom w:val="single" w:sz="4" w:space="0" w:color="000000"/>
              <w:right w:val="single" w:sz="4" w:space="0" w:color="000000"/>
            </w:tcBorders>
          </w:tcPr>
          <w:p w14:paraId="1EC0B46E"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61D696CF"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462" w:type="dxa"/>
            <w:tcBorders>
              <w:top w:val="single" w:sz="4" w:space="0" w:color="000000"/>
              <w:left w:val="single" w:sz="4" w:space="0" w:color="000000"/>
              <w:bottom w:val="single" w:sz="4" w:space="0" w:color="000000"/>
              <w:right w:val="single" w:sz="4" w:space="0" w:color="000000"/>
            </w:tcBorders>
          </w:tcPr>
          <w:p w14:paraId="00645B8B"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1" w:type="dxa"/>
            <w:tcBorders>
              <w:top w:val="single" w:sz="4" w:space="0" w:color="000000"/>
              <w:left w:val="single" w:sz="4" w:space="0" w:color="000000"/>
              <w:bottom w:val="single" w:sz="4" w:space="0" w:color="000000"/>
              <w:right w:val="single" w:sz="4" w:space="0" w:color="000000"/>
            </w:tcBorders>
          </w:tcPr>
          <w:p w14:paraId="25189CE5"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gridSpan w:val="2"/>
            <w:tcBorders>
              <w:top w:val="single" w:sz="4" w:space="0" w:color="000000"/>
              <w:left w:val="single" w:sz="4" w:space="0" w:color="000000"/>
              <w:bottom w:val="single" w:sz="4" w:space="0" w:color="000000"/>
              <w:right w:val="single" w:sz="4" w:space="0" w:color="000000"/>
            </w:tcBorders>
          </w:tcPr>
          <w:p w14:paraId="3C47B5EA"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261AA721"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678A5DA6"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3" w:type="dxa"/>
            <w:tcBorders>
              <w:top w:val="single" w:sz="4" w:space="0" w:color="000000"/>
              <w:left w:val="single" w:sz="4" w:space="0" w:color="000000"/>
              <w:bottom w:val="single" w:sz="4" w:space="0" w:color="000000"/>
              <w:right w:val="single" w:sz="4" w:space="0" w:color="000000"/>
            </w:tcBorders>
          </w:tcPr>
          <w:p w14:paraId="4237A024"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31" w:type="dxa"/>
            <w:tcBorders>
              <w:top w:val="single" w:sz="4" w:space="0" w:color="000000"/>
              <w:left w:val="single" w:sz="4" w:space="0" w:color="000000"/>
              <w:bottom w:val="single" w:sz="4" w:space="0" w:color="000000"/>
              <w:right w:val="single" w:sz="4" w:space="0" w:color="000000"/>
            </w:tcBorders>
          </w:tcPr>
          <w:p w14:paraId="6B076210"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1549E99D" w14:textId="77777777" w:rsidR="00C56389" w:rsidRPr="00125276" w:rsidRDefault="00C56389" w:rsidP="00125276">
            <w:pPr>
              <w:spacing w:line="360" w:lineRule="auto"/>
              <w:ind w:left="68"/>
              <w:rPr>
                <w:rFonts w:ascii="Arial" w:hAnsi="Arial" w:cs="Arial"/>
                <w:sz w:val="24"/>
                <w:szCs w:val="24"/>
              </w:rPr>
            </w:pPr>
            <w:r w:rsidRPr="00125276">
              <w:rPr>
                <w:rFonts w:ascii="Arial" w:eastAsia="Calibri" w:hAnsi="Arial" w:cs="Arial"/>
                <w:sz w:val="24"/>
                <w:szCs w:val="24"/>
              </w:rPr>
              <w:t xml:space="preserve">  </w:t>
            </w:r>
          </w:p>
        </w:tc>
      </w:tr>
      <w:tr w:rsidR="00E7552D" w:rsidRPr="00125276" w14:paraId="40397CAF" w14:textId="77777777" w:rsidTr="00E7552D">
        <w:trPr>
          <w:trHeight w:val="299"/>
        </w:trPr>
        <w:tc>
          <w:tcPr>
            <w:tcW w:w="753" w:type="dxa"/>
            <w:tcBorders>
              <w:top w:val="single" w:sz="4" w:space="0" w:color="000000"/>
              <w:left w:val="single" w:sz="4" w:space="0" w:color="000000"/>
              <w:bottom w:val="single" w:sz="4" w:space="0" w:color="000000"/>
              <w:right w:val="single" w:sz="4" w:space="0" w:color="000000"/>
            </w:tcBorders>
          </w:tcPr>
          <w:p w14:paraId="79AFD6B4" w14:textId="77777777" w:rsidR="00C56389" w:rsidRPr="00125276" w:rsidRDefault="00C56389" w:rsidP="00125276">
            <w:pPr>
              <w:spacing w:line="360" w:lineRule="auto"/>
              <w:ind w:left="67"/>
              <w:jc w:val="center"/>
              <w:rPr>
                <w:rFonts w:ascii="Arial" w:hAnsi="Arial" w:cs="Arial"/>
                <w:sz w:val="24"/>
                <w:szCs w:val="24"/>
              </w:rPr>
            </w:pPr>
            <w:r w:rsidRPr="00125276">
              <w:rPr>
                <w:rFonts w:ascii="Arial" w:eastAsia="Calibri" w:hAnsi="Arial" w:cs="Arial"/>
                <w:sz w:val="24"/>
                <w:szCs w:val="24"/>
              </w:rPr>
              <w:t xml:space="preserve">VIII  </w:t>
            </w:r>
          </w:p>
        </w:tc>
        <w:tc>
          <w:tcPr>
            <w:tcW w:w="1619" w:type="dxa"/>
            <w:tcBorders>
              <w:top w:val="single" w:sz="4" w:space="0" w:color="000000"/>
              <w:left w:val="single" w:sz="4" w:space="0" w:color="000000"/>
              <w:bottom w:val="single" w:sz="4" w:space="0" w:color="000000"/>
              <w:right w:val="single" w:sz="4" w:space="0" w:color="000000"/>
            </w:tcBorders>
          </w:tcPr>
          <w:p w14:paraId="69CCAF0D" w14:textId="77777777" w:rsidR="00C56389" w:rsidRPr="00125276" w:rsidRDefault="00C56389" w:rsidP="00125276">
            <w:pPr>
              <w:spacing w:line="360" w:lineRule="auto"/>
              <w:ind w:left="71"/>
              <w:rPr>
                <w:rFonts w:ascii="Arial" w:hAnsi="Arial" w:cs="Arial"/>
                <w:sz w:val="24"/>
                <w:szCs w:val="24"/>
              </w:rPr>
            </w:pPr>
            <w:r w:rsidRPr="00125276">
              <w:rPr>
                <w:rFonts w:ascii="Arial" w:eastAsia="Calibri" w:hAnsi="Arial" w:cs="Arial"/>
                <w:sz w:val="24"/>
                <w:szCs w:val="24"/>
              </w:rPr>
              <w:t xml:space="preserve"> Tabulación de los datos.  </w:t>
            </w:r>
          </w:p>
        </w:tc>
        <w:tc>
          <w:tcPr>
            <w:tcW w:w="217" w:type="dxa"/>
            <w:tcBorders>
              <w:top w:val="single" w:sz="4" w:space="0" w:color="000000"/>
              <w:left w:val="single" w:sz="4" w:space="0" w:color="000000"/>
              <w:bottom w:val="single" w:sz="4" w:space="0" w:color="000000"/>
              <w:right w:val="single" w:sz="4" w:space="0" w:color="000000"/>
            </w:tcBorders>
          </w:tcPr>
          <w:p w14:paraId="6C6462B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1" w:type="dxa"/>
            <w:tcBorders>
              <w:top w:val="single" w:sz="4" w:space="0" w:color="000000"/>
              <w:left w:val="single" w:sz="4" w:space="0" w:color="000000"/>
              <w:bottom w:val="single" w:sz="4" w:space="0" w:color="000000"/>
              <w:right w:val="single" w:sz="4" w:space="0" w:color="000000"/>
            </w:tcBorders>
          </w:tcPr>
          <w:p w14:paraId="622BA38D"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5" w:type="dxa"/>
            <w:tcBorders>
              <w:top w:val="single" w:sz="4" w:space="0" w:color="000000"/>
              <w:left w:val="single" w:sz="4" w:space="0" w:color="000000"/>
              <w:bottom w:val="single" w:sz="4" w:space="0" w:color="000000"/>
              <w:right w:val="single" w:sz="4" w:space="0" w:color="000000"/>
            </w:tcBorders>
          </w:tcPr>
          <w:p w14:paraId="3F2E4458"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47" w:type="dxa"/>
            <w:tcBorders>
              <w:top w:val="single" w:sz="4" w:space="0" w:color="000000"/>
              <w:left w:val="single" w:sz="4" w:space="0" w:color="000000"/>
              <w:bottom w:val="single" w:sz="4" w:space="0" w:color="000000"/>
              <w:right w:val="single" w:sz="4" w:space="0" w:color="000000"/>
            </w:tcBorders>
          </w:tcPr>
          <w:p w14:paraId="6D00C1ED"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27" w:type="dxa"/>
            <w:tcBorders>
              <w:top w:val="single" w:sz="4" w:space="0" w:color="000000"/>
              <w:left w:val="single" w:sz="4" w:space="0" w:color="000000"/>
              <w:bottom w:val="single" w:sz="4" w:space="0" w:color="000000"/>
              <w:right w:val="single" w:sz="4" w:space="0" w:color="000000"/>
            </w:tcBorders>
          </w:tcPr>
          <w:p w14:paraId="511C98C2"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511D2776"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667FC3AA"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4E823CE1"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756661B2"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73BEE152"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7CD70A23"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00" w:type="dxa"/>
            <w:gridSpan w:val="2"/>
            <w:tcBorders>
              <w:top w:val="single" w:sz="4" w:space="0" w:color="000000"/>
              <w:left w:val="single" w:sz="4" w:space="0" w:color="000000"/>
              <w:bottom w:val="single" w:sz="4" w:space="0" w:color="000000"/>
              <w:right w:val="single" w:sz="4" w:space="0" w:color="000000"/>
            </w:tcBorders>
          </w:tcPr>
          <w:p w14:paraId="60ACCA96"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5FE4CFA8"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29" w:type="dxa"/>
            <w:tcBorders>
              <w:top w:val="single" w:sz="4" w:space="0" w:color="000000"/>
              <w:left w:val="single" w:sz="4" w:space="0" w:color="000000"/>
              <w:bottom w:val="single" w:sz="4" w:space="0" w:color="000000"/>
              <w:right w:val="single" w:sz="4" w:space="0" w:color="000000"/>
            </w:tcBorders>
          </w:tcPr>
          <w:p w14:paraId="67FF40D6"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4" w:type="dxa"/>
            <w:tcBorders>
              <w:top w:val="single" w:sz="4" w:space="0" w:color="000000"/>
              <w:left w:val="single" w:sz="4" w:space="0" w:color="000000"/>
              <w:bottom w:val="single" w:sz="4" w:space="0" w:color="000000"/>
              <w:right w:val="single" w:sz="4" w:space="0" w:color="000000"/>
            </w:tcBorders>
          </w:tcPr>
          <w:p w14:paraId="466745A8"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57" w:type="dxa"/>
            <w:gridSpan w:val="2"/>
            <w:tcBorders>
              <w:top w:val="single" w:sz="4" w:space="0" w:color="000000"/>
              <w:left w:val="single" w:sz="4" w:space="0" w:color="000000"/>
              <w:bottom w:val="single" w:sz="4" w:space="0" w:color="000000"/>
              <w:right w:val="single" w:sz="4" w:space="0" w:color="000000"/>
            </w:tcBorders>
          </w:tcPr>
          <w:p w14:paraId="02E817CD" w14:textId="77777777" w:rsidR="00C56389" w:rsidRPr="00125276" w:rsidRDefault="00C56389" w:rsidP="00125276">
            <w:pPr>
              <w:spacing w:line="360" w:lineRule="auto"/>
              <w:ind w:left="73"/>
              <w:rPr>
                <w:rFonts w:ascii="Arial" w:hAnsi="Arial" w:cs="Arial"/>
                <w:sz w:val="24"/>
                <w:szCs w:val="24"/>
              </w:rPr>
            </w:pPr>
            <w:r w:rsidRPr="00125276">
              <w:rPr>
                <w:rFonts w:ascii="Arial" w:eastAsia="Calibri" w:hAnsi="Arial" w:cs="Arial"/>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1CE5B7D1"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33C98414"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54DCB1C1"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00B0F0"/>
          </w:tcPr>
          <w:p w14:paraId="319C25B0"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X  </w:t>
            </w:r>
          </w:p>
        </w:tc>
        <w:tc>
          <w:tcPr>
            <w:tcW w:w="246" w:type="dxa"/>
            <w:tcBorders>
              <w:top w:val="single" w:sz="4" w:space="0" w:color="000000"/>
              <w:left w:val="single" w:sz="4" w:space="0" w:color="000000"/>
              <w:bottom w:val="single" w:sz="4" w:space="0" w:color="000000"/>
              <w:right w:val="single" w:sz="4" w:space="0" w:color="000000"/>
            </w:tcBorders>
            <w:shd w:val="clear" w:color="auto" w:fill="00B0F0"/>
          </w:tcPr>
          <w:p w14:paraId="4E5E8BFB"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X  </w:t>
            </w:r>
          </w:p>
        </w:tc>
        <w:tc>
          <w:tcPr>
            <w:tcW w:w="241" w:type="dxa"/>
            <w:tcBorders>
              <w:top w:val="single" w:sz="4" w:space="0" w:color="000000"/>
              <w:left w:val="single" w:sz="4" w:space="0" w:color="000000"/>
              <w:bottom w:val="single" w:sz="4" w:space="0" w:color="000000"/>
              <w:right w:val="single" w:sz="4" w:space="0" w:color="000000"/>
            </w:tcBorders>
            <w:shd w:val="clear" w:color="auto" w:fill="00B0F0"/>
          </w:tcPr>
          <w:p w14:paraId="1C2CFB1F"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X  </w:t>
            </w:r>
          </w:p>
        </w:tc>
        <w:tc>
          <w:tcPr>
            <w:tcW w:w="349" w:type="dxa"/>
            <w:gridSpan w:val="2"/>
            <w:tcBorders>
              <w:top w:val="single" w:sz="4" w:space="0" w:color="000000"/>
              <w:left w:val="single" w:sz="4" w:space="0" w:color="000000"/>
              <w:bottom w:val="single" w:sz="4" w:space="0" w:color="000000"/>
              <w:right w:val="single" w:sz="4" w:space="0" w:color="000000"/>
            </w:tcBorders>
            <w:shd w:val="clear" w:color="auto" w:fill="00B0F0"/>
          </w:tcPr>
          <w:p w14:paraId="04AA8D10"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X  </w:t>
            </w:r>
          </w:p>
        </w:tc>
        <w:tc>
          <w:tcPr>
            <w:tcW w:w="246" w:type="dxa"/>
            <w:tcBorders>
              <w:top w:val="single" w:sz="4" w:space="0" w:color="000000"/>
              <w:left w:val="single" w:sz="4" w:space="0" w:color="000000"/>
              <w:bottom w:val="single" w:sz="4" w:space="0" w:color="000000"/>
              <w:right w:val="single" w:sz="4" w:space="0" w:color="000000"/>
            </w:tcBorders>
            <w:shd w:val="clear" w:color="auto" w:fill="00B0F0"/>
          </w:tcPr>
          <w:p w14:paraId="1DF24627"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462" w:type="dxa"/>
            <w:tcBorders>
              <w:top w:val="single" w:sz="4" w:space="0" w:color="000000"/>
              <w:left w:val="single" w:sz="4" w:space="0" w:color="000000"/>
              <w:bottom w:val="single" w:sz="4" w:space="0" w:color="000000"/>
              <w:right w:val="single" w:sz="4" w:space="0" w:color="000000"/>
            </w:tcBorders>
          </w:tcPr>
          <w:p w14:paraId="727A0781"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1" w:type="dxa"/>
            <w:tcBorders>
              <w:top w:val="single" w:sz="4" w:space="0" w:color="000000"/>
              <w:left w:val="single" w:sz="4" w:space="0" w:color="000000"/>
              <w:bottom w:val="single" w:sz="4" w:space="0" w:color="000000"/>
              <w:right w:val="single" w:sz="4" w:space="0" w:color="000000"/>
            </w:tcBorders>
          </w:tcPr>
          <w:p w14:paraId="4E7EC8B0"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gridSpan w:val="2"/>
            <w:tcBorders>
              <w:top w:val="single" w:sz="4" w:space="0" w:color="000000"/>
              <w:left w:val="single" w:sz="4" w:space="0" w:color="000000"/>
              <w:bottom w:val="single" w:sz="4" w:space="0" w:color="000000"/>
              <w:right w:val="single" w:sz="4" w:space="0" w:color="000000"/>
            </w:tcBorders>
          </w:tcPr>
          <w:p w14:paraId="70E5E64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3EBFD93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60FC8EB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3" w:type="dxa"/>
            <w:tcBorders>
              <w:top w:val="single" w:sz="4" w:space="0" w:color="000000"/>
              <w:left w:val="single" w:sz="4" w:space="0" w:color="000000"/>
              <w:bottom w:val="single" w:sz="4" w:space="0" w:color="000000"/>
              <w:right w:val="single" w:sz="4" w:space="0" w:color="000000"/>
            </w:tcBorders>
          </w:tcPr>
          <w:p w14:paraId="53FBA865"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31" w:type="dxa"/>
            <w:tcBorders>
              <w:top w:val="single" w:sz="4" w:space="0" w:color="000000"/>
              <w:left w:val="single" w:sz="4" w:space="0" w:color="000000"/>
              <w:bottom w:val="single" w:sz="4" w:space="0" w:color="000000"/>
              <w:right w:val="single" w:sz="4" w:space="0" w:color="000000"/>
            </w:tcBorders>
          </w:tcPr>
          <w:p w14:paraId="7878011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2ECE6D07" w14:textId="77777777" w:rsidR="00C56389" w:rsidRPr="00125276" w:rsidRDefault="00C56389" w:rsidP="00125276">
            <w:pPr>
              <w:spacing w:line="360" w:lineRule="auto"/>
              <w:ind w:left="68"/>
              <w:rPr>
                <w:rFonts w:ascii="Arial" w:hAnsi="Arial" w:cs="Arial"/>
                <w:sz w:val="24"/>
                <w:szCs w:val="24"/>
              </w:rPr>
            </w:pPr>
            <w:r w:rsidRPr="00125276">
              <w:rPr>
                <w:rFonts w:ascii="Arial" w:eastAsia="Calibri" w:hAnsi="Arial" w:cs="Arial"/>
                <w:sz w:val="24"/>
                <w:szCs w:val="24"/>
              </w:rPr>
              <w:t xml:space="preserve">  </w:t>
            </w:r>
          </w:p>
        </w:tc>
      </w:tr>
      <w:tr w:rsidR="00E7552D" w:rsidRPr="00125276" w14:paraId="47BA7BC5" w14:textId="77777777" w:rsidTr="00E7552D">
        <w:trPr>
          <w:trHeight w:val="296"/>
        </w:trPr>
        <w:tc>
          <w:tcPr>
            <w:tcW w:w="753" w:type="dxa"/>
            <w:tcBorders>
              <w:top w:val="single" w:sz="4" w:space="0" w:color="000000"/>
              <w:left w:val="single" w:sz="4" w:space="0" w:color="000000"/>
              <w:bottom w:val="single" w:sz="4" w:space="0" w:color="000000"/>
              <w:right w:val="single" w:sz="4" w:space="0" w:color="000000"/>
            </w:tcBorders>
          </w:tcPr>
          <w:p w14:paraId="787128ED" w14:textId="77777777" w:rsidR="00C56389" w:rsidRPr="00125276" w:rsidRDefault="00C56389" w:rsidP="00125276">
            <w:pPr>
              <w:spacing w:line="360" w:lineRule="auto"/>
              <w:ind w:left="67"/>
              <w:jc w:val="center"/>
              <w:rPr>
                <w:rFonts w:ascii="Arial" w:hAnsi="Arial" w:cs="Arial"/>
                <w:sz w:val="24"/>
                <w:szCs w:val="24"/>
              </w:rPr>
            </w:pPr>
            <w:r w:rsidRPr="00125276">
              <w:rPr>
                <w:rFonts w:ascii="Arial" w:eastAsia="Calibri" w:hAnsi="Arial" w:cs="Arial"/>
                <w:sz w:val="24"/>
                <w:szCs w:val="24"/>
              </w:rPr>
              <w:t xml:space="preserve">IX  </w:t>
            </w:r>
          </w:p>
        </w:tc>
        <w:tc>
          <w:tcPr>
            <w:tcW w:w="1619" w:type="dxa"/>
            <w:tcBorders>
              <w:top w:val="single" w:sz="4" w:space="0" w:color="000000"/>
              <w:left w:val="single" w:sz="4" w:space="0" w:color="000000"/>
              <w:bottom w:val="single" w:sz="4" w:space="0" w:color="000000"/>
              <w:right w:val="single" w:sz="4" w:space="0" w:color="000000"/>
            </w:tcBorders>
          </w:tcPr>
          <w:p w14:paraId="283C06C2" w14:textId="77777777" w:rsidR="00C56389" w:rsidRPr="00125276" w:rsidRDefault="00C56389" w:rsidP="00125276">
            <w:pPr>
              <w:spacing w:line="360" w:lineRule="auto"/>
              <w:ind w:left="71"/>
              <w:rPr>
                <w:rFonts w:ascii="Arial" w:hAnsi="Arial" w:cs="Arial"/>
                <w:sz w:val="24"/>
                <w:szCs w:val="24"/>
              </w:rPr>
            </w:pPr>
            <w:r w:rsidRPr="00125276">
              <w:rPr>
                <w:rFonts w:ascii="Arial" w:eastAsia="Calibri" w:hAnsi="Arial" w:cs="Arial"/>
                <w:sz w:val="24"/>
                <w:szCs w:val="24"/>
              </w:rPr>
              <w:t xml:space="preserve"> Análisis de datos.  </w:t>
            </w:r>
          </w:p>
        </w:tc>
        <w:tc>
          <w:tcPr>
            <w:tcW w:w="217" w:type="dxa"/>
            <w:tcBorders>
              <w:top w:val="single" w:sz="4" w:space="0" w:color="000000"/>
              <w:left w:val="single" w:sz="4" w:space="0" w:color="000000"/>
              <w:bottom w:val="single" w:sz="4" w:space="0" w:color="000000"/>
              <w:right w:val="single" w:sz="4" w:space="0" w:color="000000"/>
            </w:tcBorders>
          </w:tcPr>
          <w:p w14:paraId="21DC014B"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1" w:type="dxa"/>
            <w:tcBorders>
              <w:top w:val="single" w:sz="4" w:space="0" w:color="000000"/>
              <w:left w:val="single" w:sz="4" w:space="0" w:color="000000"/>
              <w:bottom w:val="single" w:sz="4" w:space="0" w:color="000000"/>
              <w:right w:val="single" w:sz="4" w:space="0" w:color="000000"/>
            </w:tcBorders>
          </w:tcPr>
          <w:p w14:paraId="102A524C"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5" w:type="dxa"/>
            <w:tcBorders>
              <w:top w:val="single" w:sz="4" w:space="0" w:color="000000"/>
              <w:left w:val="single" w:sz="4" w:space="0" w:color="000000"/>
              <w:bottom w:val="single" w:sz="4" w:space="0" w:color="000000"/>
              <w:right w:val="single" w:sz="4" w:space="0" w:color="000000"/>
            </w:tcBorders>
          </w:tcPr>
          <w:p w14:paraId="42A3DBFD"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47" w:type="dxa"/>
            <w:tcBorders>
              <w:top w:val="single" w:sz="4" w:space="0" w:color="000000"/>
              <w:left w:val="single" w:sz="4" w:space="0" w:color="000000"/>
              <w:bottom w:val="single" w:sz="4" w:space="0" w:color="000000"/>
              <w:right w:val="single" w:sz="4" w:space="0" w:color="000000"/>
            </w:tcBorders>
          </w:tcPr>
          <w:p w14:paraId="233B6376"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27" w:type="dxa"/>
            <w:tcBorders>
              <w:top w:val="single" w:sz="4" w:space="0" w:color="000000"/>
              <w:left w:val="single" w:sz="4" w:space="0" w:color="000000"/>
              <w:bottom w:val="single" w:sz="4" w:space="0" w:color="000000"/>
              <w:right w:val="single" w:sz="4" w:space="0" w:color="000000"/>
            </w:tcBorders>
          </w:tcPr>
          <w:p w14:paraId="3863649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5816833E"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72B5B690"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4029B8BC"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1BA0D90B"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04B33F2F"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6B8BACC9"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00" w:type="dxa"/>
            <w:gridSpan w:val="2"/>
            <w:tcBorders>
              <w:top w:val="single" w:sz="4" w:space="0" w:color="000000"/>
              <w:left w:val="single" w:sz="4" w:space="0" w:color="000000"/>
              <w:bottom w:val="single" w:sz="4" w:space="0" w:color="000000"/>
              <w:right w:val="single" w:sz="4" w:space="0" w:color="000000"/>
            </w:tcBorders>
          </w:tcPr>
          <w:p w14:paraId="68709C7E"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4330892E"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29" w:type="dxa"/>
            <w:tcBorders>
              <w:top w:val="single" w:sz="4" w:space="0" w:color="000000"/>
              <w:left w:val="single" w:sz="4" w:space="0" w:color="000000"/>
              <w:bottom w:val="single" w:sz="4" w:space="0" w:color="000000"/>
              <w:right w:val="single" w:sz="4" w:space="0" w:color="000000"/>
            </w:tcBorders>
          </w:tcPr>
          <w:p w14:paraId="380B89C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4" w:type="dxa"/>
            <w:tcBorders>
              <w:top w:val="single" w:sz="4" w:space="0" w:color="000000"/>
              <w:left w:val="single" w:sz="4" w:space="0" w:color="000000"/>
              <w:bottom w:val="single" w:sz="4" w:space="0" w:color="000000"/>
              <w:right w:val="single" w:sz="4" w:space="0" w:color="000000"/>
            </w:tcBorders>
          </w:tcPr>
          <w:p w14:paraId="2DB11F29"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57" w:type="dxa"/>
            <w:gridSpan w:val="2"/>
            <w:tcBorders>
              <w:top w:val="single" w:sz="4" w:space="0" w:color="000000"/>
              <w:left w:val="single" w:sz="4" w:space="0" w:color="000000"/>
              <w:bottom w:val="single" w:sz="4" w:space="0" w:color="000000"/>
              <w:right w:val="single" w:sz="4" w:space="0" w:color="000000"/>
            </w:tcBorders>
          </w:tcPr>
          <w:p w14:paraId="7F054481" w14:textId="77777777" w:rsidR="00C56389" w:rsidRPr="00125276" w:rsidRDefault="00C56389" w:rsidP="00125276">
            <w:pPr>
              <w:spacing w:line="360" w:lineRule="auto"/>
              <w:ind w:left="73"/>
              <w:rPr>
                <w:rFonts w:ascii="Arial" w:hAnsi="Arial" w:cs="Arial"/>
                <w:sz w:val="24"/>
                <w:szCs w:val="24"/>
              </w:rPr>
            </w:pPr>
            <w:r w:rsidRPr="00125276">
              <w:rPr>
                <w:rFonts w:ascii="Arial" w:eastAsia="Calibri" w:hAnsi="Arial" w:cs="Arial"/>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0821F630"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19EE4384"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64A0DBA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gridSpan w:val="2"/>
            <w:tcBorders>
              <w:top w:val="single" w:sz="4" w:space="0" w:color="000000"/>
              <w:left w:val="single" w:sz="4" w:space="0" w:color="000000"/>
              <w:bottom w:val="single" w:sz="4" w:space="0" w:color="000000"/>
              <w:right w:val="single" w:sz="4" w:space="0" w:color="000000"/>
            </w:tcBorders>
          </w:tcPr>
          <w:p w14:paraId="0A1727BB"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355BDBCB"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1" w:type="dxa"/>
            <w:tcBorders>
              <w:top w:val="single" w:sz="4" w:space="0" w:color="000000"/>
              <w:left w:val="single" w:sz="4" w:space="0" w:color="000000"/>
              <w:bottom w:val="single" w:sz="4" w:space="0" w:color="000000"/>
              <w:right w:val="single" w:sz="4" w:space="0" w:color="000000"/>
            </w:tcBorders>
            <w:shd w:val="clear" w:color="auto" w:fill="00B0F0"/>
          </w:tcPr>
          <w:p w14:paraId="200BD0B1" w14:textId="77777777" w:rsidR="00C56389" w:rsidRPr="00125276" w:rsidRDefault="00C56389" w:rsidP="00125276">
            <w:pPr>
              <w:spacing w:line="360" w:lineRule="auto"/>
              <w:ind w:left="67"/>
              <w:jc w:val="center"/>
              <w:rPr>
                <w:rFonts w:ascii="Arial" w:hAnsi="Arial" w:cs="Arial"/>
                <w:sz w:val="24"/>
                <w:szCs w:val="24"/>
              </w:rPr>
            </w:pPr>
            <w:r w:rsidRPr="00125276">
              <w:rPr>
                <w:rFonts w:ascii="Arial" w:eastAsia="Calibri" w:hAnsi="Arial" w:cs="Arial"/>
                <w:sz w:val="24"/>
                <w:szCs w:val="24"/>
              </w:rPr>
              <w:t>X</w:t>
            </w:r>
          </w:p>
        </w:tc>
        <w:tc>
          <w:tcPr>
            <w:tcW w:w="349" w:type="dxa"/>
            <w:gridSpan w:val="2"/>
            <w:tcBorders>
              <w:top w:val="single" w:sz="4" w:space="0" w:color="000000"/>
              <w:left w:val="single" w:sz="4" w:space="0" w:color="000000"/>
              <w:bottom w:val="single" w:sz="4" w:space="0" w:color="000000"/>
              <w:right w:val="single" w:sz="4" w:space="0" w:color="000000"/>
            </w:tcBorders>
            <w:shd w:val="clear" w:color="auto" w:fill="00B0F0"/>
          </w:tcPr>
          <w:p w14:paraId="0051D6E5" w14:textId="77777777" w:rsidR="00C56389" w:rsidRPr="00125276" w:rsidRDefault="00C56389" w:rsidP="00125276">
            <w:pPr>
              <w:spacing w:line="360" w:lineRule="auto"/>
              <w:ind w:left="72"/>
              <w:jc w:val="center"/>
              <w:rPr>
                <w:rFonts w:ascii="Arial" w:hAnsi="Arial" w:cs="Arial"/>
                <w:sz w:val="24"/>
                <w:szCs w:val="24"/>
              </w:rPr>
            </w:pPr>
            <w:r w:rsidRPr="00125276">
              <w:rPr>
                <w:rFonts w:ascii="Arial" w:eastAsia="Calibri" w:hAnsi="Arial" w:cs="Arial"/>
                <w:sz w:val="24"/>
                <w:szCs w:val="24"/>
              </w:rPr>
              <w:t>X</w:t>
            </w:r>
          </w:p>
        </w:tc>
        <w:tc>
          <w:tcPr>
            <w:tcW w:w="246" w:type="dxa"/>
            <w:tcBorders>
              <w:top w:val="single" w:sz="4" w:space="0" w:color="000000"/>
              <w:left w:val="single" w:sz="4" w:space="0" w:color="000000"/>
              <w:bottom w:val="single" w:sz="4" w:space="0" w:color="000000"/>
              <w:right w:val="single" w:sz="4" w:space="0" w:color="000000"/>
            </w:tcBorders>
            <w:shd w:val="clear" w:color="auto" w:fill="00B0F0"/>
          </w:tcPr>
          <w:p w14:paraId="5EADB255" w14:textId="77777777" w:rsidR="00C56389" w:rsidRPr="00125276" w:rsidRDefault="00C56389" w:rsidP="00125276">
            <w:pPr>
              <w:spacing w:line="360" w:lineRule="auto"/>
              <w:ind w:left="72"/>
              <w:jc w:val="center"/>
              <w:rPr>
                <w:rFonts w:ascii="Arial" w:hAnsi="Arial" w:cs="Arial"/>
                <w:sz w:val="24"/>
                <w:szCs w:val="24"/>
              </w:rPr>
            </w:pPr>
            <w:r w:rsidRPr="00125276">
              <w:rPr>
                <w:rFonts w:ascii="Arial" w:eastAsia="Calibri" w:hAnsi="Arial" w:cs="Arial"/>
                <w:sz w:val="24"/>
                <w:szCs w:val="24"/>
              </w:rPr>
              <w:t>X</w:t>
            </w:r>
          </w:p>
        </w:tc>
        <w:tc>
          <w:tcPr>
            <w:tcW w:w="462" w:type="dxa"/>
            <w:tcBorders>
              <w:top w:val="single" w:sz="4" w:space="0" w:color="000000"/>
              <w:left w:val="single" w:sz="4" w:space="0" w:color="000000"/>
              <w:bottom w:val="single" w:sz="4" w:space="0" w:color="000000"/>
              <w:right w:val="single" w:sz="4" w:space="0" w:color="000000"/>
            </w:tcBorders>
            <w:shd w:val="clear" w:color="auto" w:fill="00B0F0"/>
          </w:tcPr>
          <w:p w14:paraId="489F47FD" w14:textId="77777777" w:rsidR="00C56389" w:rsidRPr="00125276" w:rsidRDefault="00C56389" w:rsidP="00125276">
            <w:pPr>
              <w:spacing w:line="360" w:lineRule="auto"/>
              <w:ind w:left="72"/>
              <w:jc w:val="center"/>
              <w:rPr>
                <w:rFonts w:ascii="Arial" w:hAnsi="Arial" w:cs="Arial"/>
                <w:sz w:val="24"/>
                <w:szCs w:val="24"/>
              </w:rPr>
            </w:pPr>
            <w:r w:rsidRPr="00125276">
              <w:rPr>
                <w:rFonts w:ascii="Arial" w:eastAsia="Calibri" w:hAnsi="Arial" w:cs="Arial"/>
                <w:sz w:val="24"/>
                <w:szCs w:val="24"/>
              </w:rPr>
              <w:t>X</w:t>
            </w:r>
          </w:p>
        </w:tc>
        <w:tc>
          <w:tcPr>
            <w:tcW w:w="241" w:type="dxa"/>
            <w:tcBorders>
              <w:top w:val="single" w:sz="4" w:space="0" w:color="000000"/>
              <w:left w:val="single" w:sz="4" w:space="0" w:color="000000"/>
              <w:bottom w:val="single" w:sz="4" w:space="0" w:color="000000"/>
              <w:right w:val="single" w:sz="4" w:space="0" w:color="000000"/>
            </w:tcBorders>
          </w:tcPr>
          <w:p w14:paraId="2199865C"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gridSpan w:val="2"/>
            <w:tcBorders>
              <w:top w:val="single" w:sz="4" w:space="0" w:color="000000"/>
              <w:left w:val="single" w:sz="4" w:space="0" w:color="000000"/>
              <w:bottom w:val="single" w:sz="4" w:space="0" w:color="000000"/>
              <w:right w:val="single" w:sz="4" w:space="0" w:color="000000"/>
            </w:tcBorders>
          </w:tcPr>
          <w:p w14:paraId="19C43BE9"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183B0DDF"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tcPr>
          <w:p w14:paraId="2C8FEEA4"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3" w:type="dxa"/>
            <w:tcBorders>
              <w:top w:val="single" w:sz="4" w:space="0" w:color="000000"/>
              <w:left w:val="single" w:sz="4" w:space="0" w:color="000000"/>
              <w:bottom w:val="single" w:sz="4" w:space="0" w:color="000000"/>
              <w:right w:val="single" w:sz="4" w:space="0" w:color="000000"/>
            </w:tcBorders>
          </w:tcPr>
          <w:p w14:paraId="28C2E01F"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31" w:type="dxa"/>
            <w:tcBorders>
              <w:top w:val="single" w:sz="4" w:space="0" w:color="000000"/>
              <w:left w:val="single" w:sz="4" w:space="0" w:color="000000"/>
              <w:bottom w:val="single" w:sz="4" w:space="0" w:color="000000"/>
              <w:right w:val="single" w:sz="4" w:space="0" w:color="000000"/>
            </w:tcBorders>
          </w:tcPr>
          <w:p w14:paraId="571CD73B"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0879E7B3" w14:textId="77777777" w:rsidR="00C56389" w:rsidRPr="00125276" w:rsidRDefault="00C56389" w:rsidP="00125276">
            <w:pPr>
              <w:spacing w:line="360" w:lineRule="auto"/>
              <w:ind w:left="68"/>
              <w:rPr>
                <w:rFonts w:ascii="Arial" w:hAnsi="Arial" w:cs="Arial"/>
                <w:sz w:val="24"/>
                <w:szCs w:val="24"/>
              </w:rPr>
            </w:pPr>
            <w:r w:rsidRPr="00125276">
              <w:rPr>
                <w:rFonts w:ascii="Arial" w:eastAsia="Calibri" w:hAnsi="Arial" w:cs="Arial"/>
                <w:sz w:val="24"/>
                <w:szCs w:val="24"/>
              </w:rPr>
              <w:t xml:space="preserve">  </w:t>
            </w:r>
          </w:p>
        </w:tc>
      </w:tr>
      <w:tr w:rsidR="00E7552D" w:rsidRPr="00125276" w14:paraId="171D761E" w14:textId="77777777" w:rsidTr="00E7552D">
        <w:trPr>
          <w:trHeight w:val="296"/>
        </w:trPr>
        <w:tc>
          <w:tcPr>
            <w:tcW w:w="753" w:type="dxa"/>
            <w:tcBorders>
              <w:top w:val="single" w:sz="4" w:space="0" w:color="000000"/>
              <w:left w:val="single" w:sz="4" w:space="0" w:color="000000"/>
              <w:bottom w:val="single" w:sz="4" w:space="0" w:color="000000"/>
              <w:right w:val="single" w:sz="4" w:space="0" w:color="000000"/>
            </w:tcBorders>
          </w:tcPr>
          <w:p w14:paraId="582B01D1" w14:textId="77777777" w:rsidR="00C56389" w:rsidRPr="00125276" w:rsidRDefault="00C56389" w:rsidP="00125276">
            <w:pPr>
              <w:spacing w:line="360" w:lineRule="auto"/>
              <w:ind w:left="67"/>
              <w:jc w:val="center"/>
              <w:rPr>
                <w:rFonts w:ascii="Arial" w:eastAsia="Calibri" w:hAnsi="Arial" w:cs="Arial"/>
                <w:sz w:val="24"/>
                <w:szCs w:val="24"/>
              </w:rPr>
            </w:pPr>
            <w:r w:rsidRPr="00125276">
              <w:rPr>
                <w:rFonts w:ascii="Arial" w:eastAsia="Calibri" w:hAnsi="Arial" w:cs="Arial"/>
                <w:sz w:val="24"/>
                <w:szCs w:val="24"/>
              </w:rPr>
              <w:t>X</w:t>
            </w:r>
          </w:p>
        </w:tc>
        <w:tc>
          <w:tcPr>
            <w:tcW w:w="1619" w:type="dxa"/>
            <w:tcBorders>
              <w:top w:val="single" w:sz="4" w:space="0" w:color="000000"/>
              <w:left w:val="single" w:sz="4" w:space="0" w:color="000000"/>
              <w:bottom w:val="single" w:sz="4" w:space="0" w:color="000000"/>
              <w:right w:val="single" w:sz="4" w:space="0" w:color="000000"/>
            </w:tcBorders>
          </w:tcPr>
          <w:p w14:paraId="04F1932F" w14:textId="77777777" w:rsidR="00C56389" w:rsidRPr="00125276" w:rsidRDefault="00C56389" w:rsidP="00125276">
            <w:pPr>
              <w:spacing w:line="360" w:lineRule="auto"/>
              <w:ind w:left="71"/>
              <w:rPr>
                <w:rFonts w:ascii="Arial" w:eastAsia="Calibri" w:hAnsi="Arial" w:cs="Arial"/>
                <w:sz w:val="24"/>
                <w:szCs w:val="24"/>
              </w:rPr>
            </w:pPr>
            <w:r w:rsidRPr="00125276">
              <w:rPr>
                <w:rFonts w:ascii="Arial" w:eastAsia="Calibri" w:hAnsi="Arial" w:cs="Arial"/>
                <w:sz w:val="24"/>
                <w:szCs w:val="24"/>
              </w:rPr>
              <w:t xml:space="preserve">Revisión de contenidos del proyecto </w:t>
            </w:r>
          </w:p>
        </w:tc>
        <w:tc>
          <w:tcPr>
            <w:tcW w:w="217" w:type="dxa"/>
            <w:tcBorders>
              <w:top w:val="single" w:sz="4" w:space="0" w:color="000000"/>
              <w:left w:val="single" w:sz="4" w:space="0" w:color="000000"/>
              <w:bottom w:val="single" w:sz="4" w:space="0" w:color="000000"/>
              <w:right w:val="single" w:sz="4" w:space="0" w:color="000000"/>
            </w:tcBorders>
          </w:tcPr>
          <w:p w14:paraId="42A826E6" w14:textId="77777777" w:rsidR="00C56389" w:rsidRPr="00125276" w:rsidRDefault="00C56389" w:rsidP="00125276">
            <w:pPr>
              <w:spacing w:line="360" w:lineRule="auto"/>
              <w:ind w:left="72"/>
              <w:rPr>
                <w:rFonts w:ascii="Arial" w:eastAsia="Calibri" w:hAnsi="Arial" w:cs="Arial"/>
                <w:sz w:val="24"/>
                <w:szCs w:val="24"/>
              </w:rPr>
            </w:pPr>
          </w:p>
        </w:tc>
        <w:tc>
          <w:tcPr>
            <w:tcW w:w="141" w:type="dxa"/>
            <w:tcBorders>
              <w:top w:val="single" w:sz="4" w:space="0" w:color="000000"/>
              <w:left w:val="single" w:sz="4" w:space="0" w:color="000000"/>
              <w:bottom w:val="single" w:sz="4" w:space="0" w:color="000000"/>
              <w:right w:val="single" w:sz="4" w:space="0" w:color="000000"/>
            </w:tcBorders>
          </w:tcPr>
          <w:p w14:paraId="47E92191" w14:textId="77777777" w:rsidR="00C56389" w:rsidRPr="00125276" w:rsidRDefault="00C56389" w:rsidP="00125276">
            <w:pPr>
              <w:spacing w:line="360" w:lineRule="auto"/>
              <w:ind w:left="72"/>
              <w:rPr>
                <w:rFonts w:ascii="Arial" w:eastAsia="Calibri" w:hAnsi="Arial" w:cs="Arial"/>
                <w:sz w:val="24"/>
                <w:szCs w:val="24"/>
              </w:rPr>
            </w:pPr>
          </w:p>
        </w:tc>
        <w:tc>
          <w:tcPr>
            <w:tcW w:w="145" w:type="dxa"/>
            <w:tcBorders>
              <w:top w:val="single" w:sz="4" w:space="0" w:color="000000"/>
              <w:left w:val="single" w:sz="4" w:space="0" w:color="000000"/>
              <w:bottom w:val="single" w:sz="4" w:space="0" w:color="000000"/>
              <w:right w:val="single" w:sz="4" w:space="0" w:color="000000"/>
            </w:tcBorders>
          </w:tcPr>
          <w:p w14:paraId="55B9939D" w14:textId="77777777" w:rsidR="00C56389" w:rsidRPr="00125276" w:rsidRDefault="00C56389" w:rsidP="00125276">
            <w:pPr>
              <w:spacing w:line="360" w:lineRule="auto"/>
              <w:ind w:left="72"/>
              <w:rPr>
                <w:rFonts w:ascii="Arial" w:eastAsia="Calibri" w:hAnsi="Arial" w:cs="Arial"/>
                <w:sz w:val="24"/>
                <w:szCs w:val="24"/>
              </w:rPr>
            </w:pPr>
          </w:p>
        </w:tc>
        <w:tc>
          <w:tcPr>
            <w:tcW w:w="347" w:type="dxa"/>
            <w:tcBorders>
              <w:top w:val="single" w:sz="4" w:space="0" w:color="000000"/>
              <w:left w:val="single" w:sz="4" w:space="0" w:color="000000"/>
              <w:bottom w:val="single" w:sz="4" w:space="0" w:color="000000"/>
              <w:right w:val="single" w:sz="4" w:space="0" w:color="000000"/>
            </w:tcBorders>
          </w:tcPr>
          <w:p w14:paraId="4B60C301" w14:textId="77777777" w:rsidR="00C56389" w:rsidRPr="00125276" w:rsidRDefault="00C56389" w:rsidP="00125276">
            <w:pPr>
              <w:spacing w:line="360" w:lineRule="auto"/>
              <w:ind w:left="67"/>
              <w:rPr>
                <w:rFonts w:ascii="Arial" w:eastAsia="Calibri" w:hAnsi="Arial" w:cs="Arial"/>
                <w:sz w:val="24"/>
                <w:szCs w:val="24"/>
              </w:rPr>
            </w:pPr>
          </w:p>
        </w:tc>
        <w:tc>
          <w:tcPr>
            <w:tcW w:w="127" w:type="dxa"/>
            <w:tcBorders>
              <w:top w:val="single" w:sz="4" w:space="0" w:color="000000"/>
              <w:left w:val="single" w:sz="4" w:space="0" w:color="000000"/>
              <w:bottom w:val="single" w:sz="4" w:space="0" w:color="000000"/>
              <w:right w:val="single" w:sz="4" w:space="0" w:color="000000"/>
            </w:tcBorders>
          </w:tcPr>
          <w:p w14:paraId="5A25D674"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78A0F8DA"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5277C5CB" w14:textId="77777777" w:rsidR="00C56389" w:rsidRPr="00125276" w:rsidRDefault="00C56389" w:rsidP="00125276">
            <w:pPr>
              <w:spacing w:line="360" w:lineRule="auto"/>
              <w:ind w:left="72"/>
              <w:rPr>
                <w:rFonts w:ascii="Arial" w:eastAsia="Calibri" w:hAnsi="Arial" w:cs="Arial"/>
                <w:sz w:val="24"/>
                <w:szCs w:val="24"/>
              </w:rPr>
            </w:pPr>
          </w:p>
        </w:tc>
        <w:tc>
          <w:tcPr>
            <w:tcW w:w="464" w:type="dxa"/>
            <w:tcBorders>
              <w:top w:val="single" w:sz="4" w:space="0" w:color="000000"/>
              <w:left w:val="single" w:sz="4" w:space="0" w:color="000000"/>
              <w:bottom w:val="single" w:sz="4" w:space="0" w:color="000000"/>
              <w:right w:val="single" w:sz="4" w:space="0" w:color="000000"/>
            </w:tcBorders>
          </w:tcPr>
          <w:p w14:paraId="57EBEDA9" w14:textId="77777777" w:rsidR="00C56389" w:rsidRPr="00125276" w:rsidRDefault="00C56389" w:rsidP="00125276">
            <w:pPr>
              <w:spacing w:line="360" w:lineRule="auto"/>
              <w:ind w:left="67"/>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11096256"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300E2CF9"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2AE01AFC" w14:textId="77777777" w:rsidR="00C56389" w:rsidRPr="00125276" w:rsidRDefault="00C56389" w:rsidP="00125276">
            <w:pPr>
              <w:spacing w:line="360" w:lineRule="auto"/>
              <w:ind w:left="72"/>
              <w:rPr>
                <w:rFonts w:ascii="Arial" w:eastAsia="Calibri" w:hAnsi="Arial" w:cs="Arial"/>
                <w:sz w:val="24"/>
                <w:szCs w:val="24"/>
              </w:rPr>
            </w:pPr>
          </w:p>
        </w:tc>
        <w:tc>
          <w:tcPr>
            <w:tcW w:w="300" w:type="dxa"/>
            <w:gridSpan w:val="2"/>
            <w:tcBorders>
              <w:top w:val="single" w:sz="4" w:space="0" w:color="000000"/>
              <w:left w:val="single" w:sz="4" w:space="0" w:color="000000"/>
              <w:bottom w:val="single" w:sz="4" w:space="0" w:color="000000"/>
              <w:right w:val="single" w:sz="4" w:space="0" w:color="000000"/>
            </w:tcBorders>
          </w:tcPr>
          <w:p w14:paraId="7277F6CF" w14:textId="77777777" w:rsidR="00C56389" w:rsidRPr="00125276" w:rsidRDefault="00C56389" w:rsidP="00125276">
            <w:pPr>
              <w:spacing w:line="360" w:lineRule="auto"/>
              <w:ind w:left="67"/>
              <w:rPr>
                <w:rFonts w:ascii="Arial" w:eastAsia="Calibri" w:hAnsi="Arial" w:cs="Arial"/>
                <w:sz w:val="24"/>
                <w:szCs w:val="24"/>
              </w:rPr>
            </w:pPr>
          </w:p>
        </w:tc>
        <w:tc>
          <w:tcPr>
            <w:tcW w:w="246" w:type="dxa"/>
            <w:tcBorders>
              <w:top w:val="single" w:sz="4" w:space="0" w:color="000000"/>
              <w:left w:val="single" w:sz="4" w:space="0" w:color="000000"/>
              <w:bottom w:val="single" w:sz="4" w:space="0" w:color="000000"/>
              <w:right w:val="single" w:sz="4" w:space="0" w:color="000000"/>
            </w:tcBorders>
          </w:tcPr>
          <w:p w14:paraId="7F44450D" w14:textId="77777777" w:rsidR="00C56389" w:rsidRPr="00125276" w:rsidRDefault="00C56389" w:rsidP="00125276">
            <w:pPr>
              <w:spacing w:line="360" w:lineRule="auto"/>
              <w:ind w:left="72"/>
              <w:rPr>
                <w:rFonts w:ascii="Arial" w:eastAsia="Calibri" w:hAnsi="Arial" w:cs="Arial"/>
                <w:sz w:val="24"/>
                <w:szCs w:val="24"/>
              </w:rPr>
            </w:pPr>
          </w:p>
        </w:tc>
        <w:tc>
          <w:tcPr>
            <w:tcW w:w="129" w:type="dxa"/>
            <w:tcBorders>
              <w:top w:val="single" w:sz="4" w:space="0" w:color="000000"/>
              <w:left w:val="single" w:sz="4" w:space="0" w:color="000000"/>
              <w:bottom w:val="single" w:sz="4" w:space="0" w:color="000000"/>
              <w:right w:val="single" w:sz="4" w:space="0" w:color="000000"/>
            </w:tcBorders>
          </w:tcPr>
          <w:p w14:paraId="791A0C9D" w14:textId="77777777" w:rsidR="00C56389" w:rsidRPr="00125276" w:rsidRDefault="00C56389" w:rsidP="00125276">
            <w:pPr>
              <w:spacing w:line="360" w:lineRule="auto"/>
              <w:ind w:left="72"/>
              <w:rPr>
                <w:rFonts w:ascii="Arial" w:eastAsia="Calibri" w:hAnsi="Arial" w:cs="Arial"/>
                <w:sz w:val="24"/>
                <w:szCs w:val="24"/>
              </w:rPr>
            </w:pPr>
          </w:p>
        </w:tc>
        <w:tc>
          <w:tcPr>
            <w:tcW w:w="134" w:type="dxa"/>
            <w:tcBorders>
              <w:top w:val="single" w:sz="4" w:space="0" w:color="000000"/>
              <w:left w:val="single" w:sz="4" w:space="0" w:color="000000"/>
              <w:bottom w:val="single" w:sz="4" w:space="0" w:color="000000"/>
              <w:right w:val="single" w:sz="4" w:space="0" w:color="000000"/>
            </w:tcBorders>
          </w:tcPr>
          <w:p w14:paraId="7762DDD7" w14:textId="77777777" w:rsidR="00C56389" w:rsidRPr="00125276" w:rsidRDefault="00C56389" w:rsidP="00125276">
            <w:pPr>
              <w:spacing w:line="360" w:lineRule="auto"/>
              <w:ind w:left="72"/>
              <w:rPr>
                <w:rFonts w:ascii="Arial" w:eastAsia="Calibri" w:hAnsi="Arial" w:cs="Arial"/>
                <w:sz w:val="24"/>
                <w:szCs w:val="24"/>
              </w:rPr>
            </w:pPr>
          </w:p>
        </w:tc>
        <w:tc>
          <w:tcPr>
            <w:tcW w:w="357" w:type="dxa"/>
            <w:gridSpan w:val="2"/>
            <w:tcBorders>
              <w:top w:val="single" w:sz="4" w:space="0" w:color="000000"/>
              <w:left w:val="single" w:sz="4" w:space="0" w:color="000000"/>
              <w:bottom w:val="single" w:sz="4" w:space="0" w:color="000000"/>
              <w:right w:val="single" w:sz="4" w:space="0" w:color="000000"/>
            </w:tcBorders>
          </w:tcPr>
          <w:p w14:paraId="26E57638" w14:textId="77777777" w:rsidR="00C56389" w:rsidRPr="00125276" w:rsidRDefault="00C56389" w:rsidP="00125276">
            <w:pPr>
              <w:spacing w:line="360" w:lineRule="auto"/>
              <w:ind w:left="73"/>
              <w:rPr>
                <w:rFonts w:ascii="Arial" w:eastAsia="Calibri" w:hAnsi="Arial" w:cs="Arial"/>
                <w:sz w:val="24"/>
                <w:szCs w:val="24"/>
              </w:rPr>
            </w:pPr>
          </w:p>
        </w:tc>
        <w:tc>
          <w:tcPr>
            <w:tcW w:w="269" w:type="dxa"/>
            <w:tcBorders>
              <w:top w:val="single" w:sz="4" w:space="0" w:color="000000"/>
              <w:left w:val="single" w:sz="4" w:space="0" w:color="000000"/>
              <w:bottom w:val="single" w:sz="4" w:space="0" w:color="000000"/>
              <w:right w:val="single" w:sz="4" w:space="0" w:color="000000"/>
            </w:tcBorders>
          </w:tcPr>
          <w:p w14:paraId="4BF51896" w14:textId="77777777" w:rsidR="00C56389" w:rsidRPr="00125276" w:rsidRDefault="00C56389" w:rsidP="00125276">
            <w:pPr>
              <w:spacing w:line="360" w:lineRule="auto"/>
              <w:ind w:left="72"/>
              <w:rPr>
                <w:rFonts w:ascii="Arial" w:eastAsia="Calibri" w:hAnsi="Arial" w:cs="Arial"/>
                <w:sz w:val="24"/>
                <w:szCs w:val="24"/>
              </w:rPr>
            </w:pPr>
          </w:p>
        </w:tc>
        <w:tc>
          <w:tcPr>
            <w:tcW w:w="269" w:type="dxa"/>
            <w:tcBorders>
              <w:top w:val="single" w:sz="4" w:space="0" w:color="000000"/>
              <w:left w:val="single" w:sz="4" w:space="0" w:color="000000"/>
              <w:bottom w:val="single" w:sz="4" w:space="0" w:color="000000"/>
              <w:right w:val="single" w:sz="4" w:space="0" w:color="000000"/>
            </w:tcBorders>
          </w:tcPr>
          <w:p w14:paraId="14BD0EF5" w14:textId="77777777" w:rsidR="00C56389" w:rsidRPr="00125276" w:rsidRDefault="00C56389" w:rsidP="00125276">
            <w:pPr>
              <w:spacing w:line="360" w:lineRule="auto"/>
              <w:ind w:left="72"/>
              <w:rPr>
                <w:rFonts w:ascii="Arial" w:eastAsia="Calibri" w:hAnsi="Arial" w:cs="Arial"/>
                <w:sz w:val="24"/>
                <w:szCs w:val="24"/>
              </w:rPr>
            </w:pPr>
          </w:p>
        </w:tc>
        <w:tc>
          <w:tcPr>
            <w:tcW w:w="246" w:type="dxa"/>
            <w:tcBorders>
              <w:top w:val="single" w:sz="4" w:space="0" w:color="000000"/>
              <w:left w:val="single" w:sz="4" w:space="0" w:color="000000"/>
              <w:bottom w:val="single" w:sz="4" w:space="0" w:color="000000"/>
              <w:right w:val="single" w:sz="4" w:space="0" w:color="000000"/>
            </w:tcBorders>
          </w:tcPr>
          <w:p w14:paraId="33F38607" w14:textId="77777777" w:rsidR="00C56389" w:rsidRPr="00125276" w:rsidRDefault="00C56389" w:rsidP="00125276">
            <w:pPr>
              <w:spacing w:line="360" w:lineRule="auto"/>
              <w:ind w:left="72"/>
              <w:rPr>
                <w:rFonts w:ascii="Arial" w:eastAsia="Calibri" w:hAnsi="Arial" w:cs="Arial"/>
                <w:sz w:val="24"/>
                <w:szCs w:val="24"/>
              </w:rPr>
            </w:pPr>
          </w:p>
        </w:tc>
        <w:tc>
          <w:tcPr>
            <w:tcW w:w="246" w:type="dxa"/>
            <w:gridSpan w:val="2"/>
            <w:tcBorders>
              <w:top w:val="single" w:sz="4" w:space="0" w:color="000000"/>
              <w:left w:val="single" w:sz="4" w:space="0" w:color="000000"/>
              <w:bottom w:val="single" w:sz="4" w:space="0" w:color="000000"/>
              <w:right w:val="single" w:sz="4" w:space="0" w:color="000000"/>
            </w:tcBorders>
          </w:tcPr>
          <w:p w14:paraId="206976CA" w14:textId="77777777" w:rsidR="00C56389" w:rsidRPr="00125276" w:rsidRDefault="00C56389" w:rsidP="00125276">
            <w:pPr>
              <w:spacing w:line="360" w:lineRule="auto"/>
              <w:ind w:left="72"/>
              <w:rPr>
                <w:rFonts w:ascii="Arial" w:eastAsia="Calibri" w:hAnsi="Arial" w:cs="Arial"/>
                <w:sz w:val="24"/>
                <w:szCs w:val="24"/>
              </w:rPr>
            </w:pPr>
          </w:p>
        </w:tc>
        <w:tc>
          <w:tcPr>
            <w:tcW w:w="246" w:type="dxa"/>
            <w:tcBorders>
              <w:top w:val="single" w:sz="4" w:space="0" w:color="000000"/>
              <w:left w:val="single" w:sz="4" w:space="0" w:color="000000"/>
              <w:bottom w:val="single" w:sz="4" w:space="0" w:color="000000"/>
              <w:right w:val="single" w:sz="4" w:space="0" w:color="000000"/>
            </w:tcBorders>
          </w:tcPr>
          <w:p w14:paraId="08FED85C" w14:textId="77777777" w:rsidR="00C56389" w:rsidRPr="00125276" w:rsidRDefault="00C56389" w:rsidP="00125276">
            <w:pPr>
              <w:spacing w:line="360" w:lineRule="auto"/>
              <w:ind w:left="72"/>
              <w:rPr>
                <w:rFonts w:ascii="Arial" w:eastAsia="Calibri" w:hAnsi="Arial" w:cs="Arial"/>
                <w:sz w:val="24"/>
                <w:szCs w:val="24"/>
              </w:rPr>
            </w:pPr>
          </w:p>
        </w:tc>
        <w:tc>
          <w:tcPr>
            <w:tcW w:w="241" w:type="dxa"/>
            <w:tcBorders>
              <w:top w:val="single" w:sz="4" w:space="0" w:color="000000"/>
              <w:left w:val="single" w:sz="4" w:space="0" w:color="000000"/>
              <w:bottom w:val="single" w:sz="4" w:space="0" w:color="000000"/>
              <w:right w:val="single" w:sz="4" w:space="0" w:color="000000"/>
            </w:tcBorders>
          </w:tcPr>
          <w:p w14:paraId="33BF0502" w14:textId="77777777" w:rsidR="00C56389" w:rsidRPr="00125276" w:rsidRDefault="00C56389" w:rsidP="00125276">
            <w:pPr>
              <w:spacing w:line="360" w:lineRule="auto"/>
              <w:ind w:left="67"/>
              <w:rPr>
                <w:rFonts w:ascii="Arial" w:eastAsia="Calibri" w:hAnsi="Arial" w:cs="Arial"/>
                <w:sz w:val="24"/>
                <w:szCs w:val="24"/>
              </w:rPr>
            </w:pPr>
          </w:p>
        </w:tc>
        <w:tc>
          <w:tcPr>
            <w:tcW w:w="349" w:type="dxa"/>
            <w:gridSpan w:val="2"/>
            <w:tcBorders>
              <w:top w:val="single" w:sz="4" w:space="0" w:color="000000"/>
              <w:left w:val="single" w:sz="4" w:space="0" w:color="000000"/>
              <w:bottom w:val="single" w:sz="4" w:space="0" w:color="000000"/>
              <w:right w:val="single" w:sz="4" w:space="0" w:color="000000"/>
            </w:tcBorders>
          </w:tcPr>
          <w:p w14:paraId="422FF16C" w14:textId="77777777" w:rsidR="00C56389" w:rsidRPr="00125276" w:rsidRDefault="00C56389" w:rsidP="00125276">
            <w:pPr>
              <w:spacing w:line="360" w:lineRule="auto"/>
              <w:ind w:left="72"/>
              <w:rPr>
                <w:rFonts w:ascii="Arial" w:eastAsia="Calibri" w:hAnsi="Arial" w:cs="Arial"/>
                <w:sz w:val="24"/>
                <w:szCs w:val="24"/>
              </w:rPr>
            </w:pPr>
          </w:p>
        </w:tc>
        <w:tc>
          <w:tcPr>
            <w:tcW w:w="246" w:type="dxa"/>
            <w:tcBorders>
              <w:top w:val="single" w:sz="4" w:space="0" w:color="000000"/>
              <w:left w:val="single" w:sz="4" w:space="0" w:color="000000"/>
              <w:bottom w:val="single" w:sz="4" w:space="0" w:color="000000"/>
              <w:right w:val="single" w:sz="4" w:space="0" w:color="000000"/>
            </w:tcBorders>
          </w:tcPr>
          <w:p w14:paraId="444D91F4" w14:textId="77777777" w:rsidR="00C56389" w:rsidRPr="00125276" w:rsidRDefault="00C56389" w:rsidP="00125276">
            <w:pPr>
              <w:spacing w:line="360" w:lineRule="auto"/>
              <w:ind w:left="72"/>
              <w:rPr>
                <w:rFonts w:ascii="Arial" w:eastAsia="Calibri" w:hAnsi="Arial" w:cs="Arial"/>
                <w:sz w:val="24"/>
                <w:szCs w:val="24"/>
              </w:rPr>
            </w:pPr>
          </w:p>
        </w:tc>
        <w:tc>
          <w:tcPr>
            <w:tcW w:w="462" w:type="dxa"/>
            <w:tcBorders>
              <w:top w:val="single" w:sz="4" w:space="0" w:color="000000"/>
              <w:left w:val="single" w:sz="4" w:space="0" w:color="000000"/>
              <w:bottom w:val="single" w:sz="4" w:space="0" w:color="000000"/>
              <w:right w:val="single" w:sz="4" w:space="0" w:color="000000"/>
            </w:tcBorders>
          </w:tcPr>
          <w:p w14:paraId="6EE50FAF" w14:textId="77777777" w:rsidR="00C56389" w:rsidRPr="00125276" w:rsidRDefault="00C56389" w:rsidP="00125276">
            <w:pPr>
              <w:spacing w:line="360" w:lineRule="auto"/>
              <w:ind w:left="72"/>
              <w:rPr>
                <w:rFonts w:ascii="Arial" w:eastAsia="Calibri" w:hAnsi="Arial" w:cs="Arial"/>
                <w:sz w:val="24"/>
                <w:szCs w:val="24"/>
              </w:rPr>
            </w:pPr>
          </w:p>
        </w:tc>
        <w:tc>
          <w:tcPr>
            <w:tcW w:w="241" w:type="dxa"/>
            <w:tcBorders>
              <w:top w:val="single" w:sz="4" w:space="0" w:color="000000"/>
              <w:left w:val="single" w:sz="4" w:space="0" w:color="000000"/>
              <w:bottom w:val="single" w:sz="4" w:space="0" w:color="000000"/>
              <w:right w:val="single" w:sz="4" w:space="0" w:color="000000"/>
            </w:tcBorders>
            <w:shd w:val="clear" w:color="auto" w:fill="00B0F0"/>
          </w:tcPr>
          <w:p w14:paraId="6497A8CE" w14:textId="77777777" w:rsidR="00C56389" w:rsidRPr="00125276" w:rsidRDefault="00C56389" w:rsidP="00125276">
            <w:pPr>
              <w:spacing w:line="360" w:lineRule="auto"/>
              <w:ind w:left="67"/>
              <w:rPr>
                <w:rFonts w:ascii="Arial" w:eastAsia="Calibri" w:hAnsi="Arial" w:cs="Arial"/>
                <w:sz w:val="24"/>
                <w:szCs w:val="24"/>
              </w:rPr>
            </w:pPr>
            <w:r w:rsidRPr="00125276">
              <w:rPr>
                <w:rFonts w:ascii="Arial" w:eastAsia="Calibri" w:hAnsi="Arial" w:cs="Arial"/>
                <w:sz w:val="24"/>
                <w:szCs w:val="24"/>
              </w:rPr>
              <w:t>X</w:t>
            </w: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00B0F0"/>
          </w:tcPr>
          <w:p w14:paraId="2933C6F8" w14:textId="77777777" w:rsidR="00C56389" w:rsidRPr="00125276" w:rsidRDefault="00C56389" w:rsidP="00125276">
            <w:pPr>
              <w:spacing w:line="360" w:lineRule="auto"/>
              <w:ind w:left="72"/>
              <w:rPr>
                <w:rFonts w:ascii="Arial" w:eastAsia="Calibri" w:hAnsi="Arial" w:cs="Arial"/>
                <w:sz w:val="24"/>
                <w:szCs w:val="24"/>
              </w:rPr>
            </w:pPr>
            <w:r w:rsidRPr="00125276">
              <w:rPr>
                <w:rFonts w:ascii="Arial" w:eastAsia="Calibri" w:hAnsi="Arial" w:cs="Arial"/>
                <w:sz w:val="24"/>
                <w:szCs w:val="24"/>
              </w:rPr>
              <w:t>X</w:t>
            </w:r>
          </w:p>
        </w:tc>
        <w:tc>
          <w:tcPr>
            <w:tcW w:w="206" w:type="dxa"/>
            <w:tcBorders>
              <w:top w:val="single" w:sz="4" w:space="0" w:color="000000"/>
              <w:left w:val="single" w:sz="4" w:space="0" w:color="000000"/>
              <w:bottom w:val="single" w:sz="4" w:space="0" w:color="000000"/>
              <w:right w:val="single" w:sz="4" w:space="0" w:color="000000"/>
            </w:tcBorders>
          </w:tcPr>
          <w:p w14:paraId="4264F3A8"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35E44C86" w14:textId="77777777" w:rsidR="00C56389" w:rsidRPr="00125276" w:rsidRDefault="00C56389" w:rsidP="00125276">
            <w:pPr>
              <w:spacing w:line="360" w:lineRule="auto"/>
              <w:ind w:left="72"/>
              <w:rPr>
                <w:rFonts w:ascii="Arial" w:eastAsia="Calibri" w:hAnsi="Arial" w:cs="Arial"/>
                <w:sz w:val="24"/>
                <w:szCs w:val="24"/>
              </w:rPr>
            </w:pPr>
          </w:p>
        </w:tc>
        <w:tc>
          <w:tcPr>
            <w:tcW w:w="133" w:type="dxa"/>
            <w:tcBorders>
              <w:top w:val="single" w:sz="4" w:space="0" w:color="000000"/>
              <w:left w:val="single" w:sz="4" w:space="0" w:color="000000"/>
              <w:bottom w:val="single" w:sz="4" w:space="0" w:color="000000"/>
              <w:right w:val="single" w:sz="4" w:space="0" w:color="000000"/>
            </w:tcBorders>
          </w:tcPr>
          <w:p w14:paraId="12587804" w14:textId="77777777" w:rsidR="00C56389" w:rsidRPr="00125276" w:rsidRDefault="00C56389" w:rsidP="00125276">
            <w:pPr>
              <w:spacing w:line="360" w:lineRule="auto"/>
              <w:ind w:left="67"/>
              <w:rPr>
                <w:rFonts w:ascii="Arial" w:eastAsia="Calibri" w:hAnsi="Arial" w:cs="Arial"/>
                <w:sz w:val="24"/>
                <w:szCs w:val="24"/>
              </w:rPr>
            </w:pPr>
          </w:p>
        </w:tc>
        <w:tc>
          <w:tcPr>
            <w:tcW w:w="131" w:type="dxa"/>
            <w:tcBorders>
              <w:top w:val="single" w:sz="4" w:space="0" w:color="000000"/>
              <w:left w:val="single" w:sz="4" w:space="0" w:color="000000"/>
              <w:bottom w:val="single" w:sz="4" w:space="0" w:color="000000"/>
              <w:right w:val="single" w:sz="4" w:space="0" w:color="000000"/>
            </w:tcBorders>
          </w:tcPr>
          <w:p w14:paraId="6700E1EE" w14:textId="77777777" w:rsidR="00C56389" w:rsidRPr="00125276" w:rsidRDefault="00C56389" w:rsidP="00125276">
            <w:pPr>
              <w:spacing w:line="360" w:lineRule="auto"/>
              <w:ind w:left="72"/>
              <w:rPr>
                <w:rFonts w:ascii="Arial" w:eastAsia="Calibri" w:hAnsi="Arial" w:cs="Arial"/>
                <w:sz w:val="24"/>
                <w:szCs w:val="24"/>
              </w:rPr>
            </w:pPr>
          </w:p>
        </w:tc>
        <w:tc>
          <w:tcPr>
            <w:tcW w:w="316" w:type="dxa"/>
            <w:tcBorders>
              <w:top w:val="single" w:sz="4" w:space="0" w:color="000000"/>
              <w:left w:val="single" w:sz="4" w:space="0" w:color="000000"/>
              <w:bottom w:val="single" w:sz="4" w:space="0" w:color="000000"/>
              <w:right w:val="single" w:sz="4" w:space="0" w:color="000000"/>
            </w:tcBorders>
          </w:tcPr>
          <w:p w14:paraId="27E8554F" w14:textId="77777777" w:rsidR="00C56389" w:rsidRPr="00125276" w:rsidRDefault="00C56389" w:rsidP="00125276">
            <w:pPr>
              <w:spacing w:line="360" w:lineRule="auto"/>
              <w:ind w:left="68"/>
              <w:rPr>
                <w:rFonts w:ascii="Arial" w:eastAsia="Calibri" w:hAnsi="Arial" w:cs="Arial"/>
                <w:sz w:val="24"/>
                <w:szCs w:val="24"/>
              </w:rPr>
            </w:pPr>
          </w:p>
        </w:tc>
      </w:tr>
      <w:tr w:rsidR="00E7552D" w:rsidRPr="00125276" w14:paraId="2EE9C028" w14:textId="77777777" w:rsidTr="00E7552D">
        <w:trPr>
          <w:trHeight w:val="296"/>
        </w:trPr>
        <w:tc>
          <w:tcPr>
            <w:tcW w:w="753" w:type="dxa"/>
            <w:tcBorders>
              <w:top w:val="single" w:sz="4" w:space="0" w:color="000000"/>
              <w:left w:val="single" w:sz="4" w:space="0" w:color="000000"/>
              <w:bottom w:val="single" w:sz="4" w:space="0" w:color="000000"/>
              <w:right w:val="single" w:sz="4" w:space="0" w:color="000000"/>
            </w:tcBorders>
          </w:tcPr>
          <w:p w14:paraId="60491C23" w14:textId="77777777" w:rsidR="00C56389" w:rsidRPr="00125276" w:rsidRDefault="00C56389" w:rsidP="00125276">
            <w:pPr>
              <w:spacing w:line="360" w:lineRule="auto"/>
              <w:ind w:left="67"/>
              <w:jc w:val="center"/>
              <w:rPr>
                <w:rFonts w:ascii="Arial" w:eastAsia="Calibri" w:hAnsi="Arial" w:cs="Arial"/>
                <w:sz w:val="24"/>
                <w:szCs w:val="24"/>
              </w:rPr>
            </w:pPr>
            <w:r w:rsidRPr="00125276">
              <w:rPr>
                <w:rFonts w:ascii="Arial" w:eastAsia="Calibri" w:hAnsi="Arial" w:cs="Arial"/>
                <w:sz w:val="24"/>
                <w:szCs w:val="24"/>
              </w:rPr>
              <w:t>XI</w:t>
            </w:r>
          </w:p>
        </w:tc>
        <w:tc>
          <w:tcPr>
            <w:tcW w:w="1619" w:type="dxa"/>
            <w:tcBorders>
              <w:top w:val="single" w:sz="4" w:space="0" w:color="000000"/>
              <w:left w:val="single" w:sz="4" w:space="0" w:color="000000"/>
              <w:bottom w:val="single" w:sz="4" w:space="0" w:color="000000"/>
              <w:right w:val="single" w:sz="4" w:space="0" w:color="000000"/>
            </w:tcBorders>
          </w:tcPr>
          <w:p w14:paraId="6FC9503D" w14:textId="33AB200B" w:rsidR="00C56389" w:rsidRPr="00125276" w:rsidRDefault="00743094" w:rsidP="00125276">
            <w:pPr>
              <w:spacing w:line="360" w:lineRule="auto"/>
              <w:ind w:left="71"/>
              <w:rPr>
                <w:rFonts w:ascii="Arial" w:eastAsia="Calibri" w:hAnsi="Arial" w:cs="Arial"/>
                <w:sz w:val="24"/>
                <w:szCs w:val="24"/>
              </w:rPr>
            </w:pPr>
            <w:r w:rsidRPr="00125276">
              <w:rPr>
                <w:rFonts w:ascii="Arial" w:eastAsia="Calibri" w:hAnsi="Arial" w:cs="Arial"/>
                <w:sz w:val="24"/>
                <w:szCs w:val="24"/>
              </w:rPr>
              <w:t>Revisión del</w:t>
            </w:r>
            <w:r w:rsidR="00C56389" w:rsidRPr="00125276">
              <w:rPr>
                <w:rFonts w:ascii="Arial" w:eastAsia="Calibri" w:hAnsi="Arial" w:cs="Arial"/>
                <w:sz w:val="24"/>
                <w:szCs w:val="24"/>
              </w:rPr>
              <w:t xml:space="preserve"> documento final </w:t>
            </w:r>
          </w:p>
        </w:tc>
        <w:tc>
          <w:tcPr>
            <w:tcW w:w="217" w:type="dxa"/>
            <w:tcBorders>
              <w:top w:val="single" w:sz="4" w:space="0" w:color="000000"/>
              <w:left w:val="single" w:sz="4" w:space="0" w:color="000000"/>
              <w:bottom w:val="single" w:sz="4" w:space="0" w:color="000000"/>
              <w:right w:val="single" w:sz="4" w:space="0" w:color="000000"/>
            </w:tcBorders>
          </w:tcPr>
          <w:p w14:paraId="19183916" w14:textId="77777777" w:rsidR="00C56389" w:rsidRPr="00125276" w:rsidRDefault="00C56389" w:rsidP="00125276">
            <w:pPr>
              <w:spacing w:line="360" w:lineRule="auto"/>
              <w:ind w:left="72"/>
              <w:rPr>
                <w:rFonts w:ascii="Arial" w:eastAsia="Calibri" w:hAnsi="Arial" w:cs="Arial"/>
                <w:sz w:val="24"/>
                <w:szCs w:val="24"/>
              </w:rPr>
            </w:pPr>
          </w:p>
        </w:tc>
        <w:tc>
          <w:tcPr>
            <w:tcW w:w="141" w:type="dxa"/>
            <w:tcBorders>
              <w:top w:val="single" w:sz="4" w:space="0" w:color="000000"/>
              <w:left w:val="single" w:sz="4" w:space="0" w:color="000000"/>
              <w:bottom w:val="single" w:sz="4" w:space="0" w:color="000000"/>
              <w:right w:val="single" w:sz="4" w:space="0" w:color="000000"/>
            </w:tcBorders>
          </w:tcPr>
          <w:p w14:paraId="5152BD75" w14:textId="77777777" w:rsidR="00C56389" w:rsidRPr="00125276" w:rsidRDefault="00C56389" w:rsidP="00125276">
            <w:pPr>
              <w:spacing w:line="360" w:lineRule="auto"/>
              <w:ind w:left="72"/>
              <w:rPr>
                <w:rFonts w:ascii="Arial" w:eastAsia="Calibri" w:hAnsi="Arial" w:cs="Arial"/>
                <w:sz w:val="24"/>
                <w:szCs w:val="24"/>
              </w:rPr>
            </w:pPr>
          </w:p>
        </w:tc>
        <w:tc>
          <w:tcPr>
            <w:tcW w:w="145" w:type="dxa"/>
            <w:tcBorders>
              <w:top w:val="single" w:sz="4" w:space="0" w:color="000000"/>
              <w:left w:val="single" w:sz="4" w:space="0" w:color="000000"/>
              <w:bottom w:val="single" w:sz="4" w:space="0" w:color="000000"/>
              <w:right w:val="single" w:sz="4" w:space="0" w:color="000000"/>
            </w:tcBorders>
          </w:tcPr>
          <w:p w14:paraId="6E3B21BE" w14:textId="77777777" w:rsidR="00C56389" w:rsidRPr="00125276" w:rsidRDefault="00C56389" w:rsidP="00125276">
            <w:pPr>
              <w:spacing w:line="360" w:lineRule="auto"/>
              <w:ind w:left="72"/>
              <w:rPr>
                <w:rFonts w:ascii="Arial" w:eastAsia="Calibri" w:hAnsi="Arial" w:cs="Arial"/>
                <w:sz w:val="24"/>
                <w:szCs w:val="24"/>
              </w:rPr>
            </w:pPr>
          </w:p>
        </w:tc>
        <w:tc>
          <w:tcPr>
            <w:tcW w:w="347" w:type="dxa"/>
            <w:tcBorders>
              <w:top w:val="single" w:sz="4" w:space="0" w:color="000000"/>
              <w:left w:val="single" w:sz="4" w:space="0" w:color="000000"/>
              <w:bottom w:val="single" w:sz="4" w:space="0" w:color="000000"/>
              <w:right w:val="single" w:sz="4" w:space="0" w:color="000000"/>
            </w:tcBorders>
          </w:tcPr>
          <w:p w14:paraId="6D8A79F8" w14:textId="77777777" w:rsidR="00C56389" w:rsidRPr="00125276" w:rsidRDefault="00C56389" w:rsidP="00125276">
            <w:pPr>
              <w:spacing w:line="360" w:lineRule="auto"/>
              <w:ind w:left="67"/>
              <w:rPr>
                <w:rFonts w:ascii="Arial" w:eastAsia="Calibri" w:hAnsi="Arial" w:cs="Arial"/>
                <w:sz w:val="24"/>
                <w:szCs w:val="24"/>
              </w:rPr>
            </w:pPr>
          </w:p>
        </w:tc>
        <w:tc>
          <w:tcPr>
            <w:tcW w:w="127" w:type="dxa"/>
            <w:tcBorders>
              <w:top w:val="single" w:sz="4" w:space="0" w:color="000000"/>
              <w:left w:val="single" w:sz="4" w:space="0" w:color="000000"/>
              <w:bottom w:val="single" w:sz="4" w:space="0" w:color="000000"/>
              <w:right w:val="single" w:sz="4" w:space="0" w:color="000000"/>
            </w:tcBorders>
          </w:tcPr>
          <w:p w14:paraId="74761A59"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71DDC0E4"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633DCEB5" w14:textId="77777777" w:rsidR="00C56389" w:rsidRPr="00125276" w:rsidRDefault="00C56389" w:rsidP="00125276">
            <w:pPr>
              <w:spacing w:line="360" w:lineRule="auto"/>
              <w:ind w:left="72"/>
              <w:rPr>
                <w:rFonts w:ascii="Arial" w:eastAsia="Calibri" w:hAnsi="Arial" w:cs="Arial"/>
                <w:sz w:val="24"/>
                <w:szCs w:val="24"/>
              </w:rPr>
            </w:pPr>
          </w:p>
        </w:tc>
        <w:tc>
          <w:tcPr>
            <w:tcW w:w="464" w:type="dxa"/>
            <w:tcBorders>
              <w:top w:val="single" w:sz="4" w:space="0" w:color="000000"/>
              <w:left w:val="single" w:sz="4" w:space="0" w:color="000000"/>
              <w:bottom w:val="single" w:sz="4" w:space="0" w:color="000000"/>
              <w:right w:val="single" w:sz="4" w:space="0" w:color="000000"/>
            </w:tcBorders>
          </w:tcPr>
          <w:p w14:paraId="552FD48A" w14:textId="77777777" w:rsidR="00C56389" w:rsidRPr="00125276" w:rsidRDefault="00C56389" w:rsidP="00125276">
            <w:pPr>
              <w:spacing w:line="360" w:lineRule="auto"/>
              <w:ind w:left="67"/>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26F9835B"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4D311000"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tcPr>
          <w:p w14:paraId="6E3FB6F3" w14:textId="77777777" w:rsidR="00C56389" w:rsidRPr="00125276" w:rsidRDefault="00C56389" w:rsidP="00125276">
            <w:pPr>
              <w:spacing w:line="360" w:lineRule="auto"/>
              <w:ind w:left="72"/>
              <w:rPr>
                <w:rFonts w:ascii="Arial" w:eastAsia="Calibri" w:hAnsi="Arial" w:cs="Arial"/>
                <w:sz w:val="24"/>
                <w:szCs w:val="24"/>
              </w:rPr>
            </w:pPr>
          </w:p>
        </w:tc>
        <w:tc>
          <w:tcPr>
            <w:tcW w:w="300" w:type="dxa"/>
            <w:gridSpan w:val="2"/>
            <w:tcBorders>
              <w:top w:val="single" w:sz="4" w:space="0" w:color="000000"/>
              <w:left w:val="single" w:sz="4" w:space="0" w:color="000000"/>
              <w:bottom w:val="single" w:sz="4" w:space="0" w:color="000000"/>
              <w:right w:val="single" w:sz="4" w:space="0" w:color="000000"/>
            </w:tcBorders>
          </w:tcPr>
          <w:p w14:paraId="1D5A7826" w14:textId="77777777" w:rsidR="00C56389" w:rsidRPr="00125276" w:rsidRDefault="00C56389" w:rsidP="00125276">
            <w:pPr>
              <w:spacing w:line="360" w:lineRule="auto"/>
              <w:ind w:left="67"/>
              <w:rPr>
                <w:rFonts w:ascii="Arial" w:eastAsia="Calibri" w:hAnsi="Arial" w:cs="Arial"/>
                <w:sz w:val="24"/>
                <w:szCs w:val="24"/>
              </w:rPr>
            </w:pPr>
          </w:p>
        </w:tc>
        <w:tc>
          <w:tcPr>
            <w:tcW w:w="246" w:type="dxa"/>
            <w:tcBorders>
              <w:top w:val="single" w:sz="4" w:space="0" w:color="000000"/>
              <w:left w:val="single" w:sz="4" w:space="0" w:color="000000"/>
              <w:bottom w:val="single" w:sz="4" w:space="0" w:color="000000"/>
              <w:right w:val="single" w:sz="4" w:space="0" w:color="000000"/>
            </w:tcBorders>
          </w:tcPr>
          <w:p w14:paraId="32C004A0" w14:textId="77777777" w:rsidR="00C56389" w:rsidRPr="00125276" w:rsidRDefault="00C56389" w:rsidP="00125276">
            <w:pPr>
              <w:spacing w:line="360" w:lineRule="auto"/>
              <w:ind w:left="72"/>
              <w:rPr>
                <w:rFonts w:ascii="Arial" w:eastAsia="Calibri" w:hAnsi="Arial" w:cs="Arial"/>
                <w:sz w:val="24"/>
                <w:szCs w:val="24"/>
              </w:rPr>
            </w:pPr>
          </w:p>
        </w:tc>
        <w:tc>
          <w:tcPr>
            <w:tcW w:w="129" w:type="dxa"/>
            <w:tcBorders>
              <w:top w:val="single" w:sz="4" w:space="0" w:color="000000"/>
              <w:left w:val="single" w:sz="4" w:space="0" w:color="000000"/>
              <w:bottom w:val="single" w:sz="4" w:space="0" w:color="000000"/>
              <w:right w:val="single" w:sz="4" w:space="0" w:color="000000"/>
            </w:tcBorders>
          </w:tcPr>
          <w:p w14:paraId="0B7E3828" w14:textId="77777777" w:rsidR="00C56389" w:rsidRPr="00125276" w:rsidRDefault="00C56389" w:rsidP="00125276">
            <w:pPr>
              <w:spacing w:line="360" w:lineRule="auto"/>
              <w:ind w:left="72"/>
              <w:rPr>
                <w:rFonts w:ascii="Arial" w:eastAsia="Calibri" w:hAnsi="Arial" w:cs="Arial"/>
                <w:sz w:val="24"/>
                <w:szCs w:val="24"/>
              </w:rPr>
            </w:pPr>
          </w:p>
        </w:tc>
        <w:tc>
          <w:tcPr>
            <w:tcW w:w="134" w:type="dxa"/>
            <w:tcBorders>
              <w:top w:val="single" w:sz="4" w:space="0" w:color="000000"/>
              <w:left w:val="single" w:sz="4" w:space="0" w:color="000000"/>
              <w:bottom w:val="single" w:sz="4" w:space="0" w:color="000000"/>
              <w:right w:val="single" w:sz="4" w:space="0" w:color="000000"/>
            </w:tcBorders>
          </w:tcPr>
          <w:p w14:paraId="043D1BB2" w14:textId="77777777" w:rsidR="00C56389" w:rsidRPr="00125276" w:rsidRDefault="00C56389" w:rsidP="00125276">
            <w:pPr>
              <w:spacing w:line="360" w:lineRule="auto"/>
              <w:ind w:left="72"/>
              <w:rPr>
                <w:rFonts w:ascii="Arial" w:eastAsia="Calibri" w:hAnsi="Arial" w:cs="Arial"/>
                <w:sz w:val="24"/>
                <w:szCs w:val="24"/>
              </w:rPr>
            </w:pPr>
          </w:p>
        </w:tc>
        <w:tc>
          <w:tcPr>
            <w:tcW w:w="357" w:type="dxa"/>
            <w:gridSpan w:val="2"/>
            <w:tcBorders>
              <w:top w:val="single" w:sz="4" w:space="0" w:color="000000"/>
              <w:left w:val="single" w:sz="4" w:space="0" w:color="000000"/>
              <w:bottom w:val="single" w:sz="4" w:space="0" w:color="000000"/>
              <w:right w:val="single" w:sz="4" w:space="0" w:color="000000"/>
            </w:tcBorders>
          </w:tcPr>
          <w:p w14:paraId="375C21E1" w14:textId="77777777" w:rsidR="00C56389" w:rsidRPr="00125276" w:rsidRDefault="00C56389" w:rsidP="00125276">
            <w:pPr>
              <w:spacing w:line="360" w:lineRule="auto"/>
              <w:ind w:left="73"/>
              <w:rPr>
                <w:rFonts w:ascii="Arial" w:eastAsia="Calibri" w:hAnsi="Arial" w:cs="Arial"/>
                <w:sz w:val="24"/>
                <w:szCs w:val="24"/>
              </w:rPr>
            </w:pPr>
          </w:p>
        </w:tc>
        <w:tc>
          <w:tcPr>
            <w:tcW w:w="269" w:type="dxa"/>
            <w:tcBorders>
              <w:top w:val="single" w:sz="4" w:space="0" w:color="000000"/>
              <w:left w:val="single" w:sz="4" w:space="0" w:color="000000"/>
              <w:bottom w:val="single" w:sz="4" w:space="0" w:color="000000"/>
              <w:right w:val="single" w:sz="4" w:space="0" w:color="000000"/>
            </w:tcBorders>
          </w:tcPr>
          <w:p w14:paraId="648C80A4" w14:textId="77777777" w:rsidR="00C56389" w:rsidRPr="00125276" w:rsidRDefault="00C56389" w:rsidP="00125276">
            <w:pPr>
              <w:spacing w:line="360" w:lineRule="auto"/>
              <w:ind w:left="72"/>
              <w:rPr>
                <w:rFonts w:ascii="Arial" w:eastAsia="Calibri" w:hAnsi="Arial" w:cs="Arial"/>
                <w:sz w:val="24"/>
                <w:szCs w:val="24"/>
              </w:rPr>
            </w:pPr>
          </w:p>
        </w:tc>
        <w:tc>
          <w:tcPr>
            <w:tcW w:w="269" w:type="dxa"/>
            <w:tcBorders>
              <w:top w:val="single" w:sz="4" w:space="0" w:color="000000"/>
              <w:left w:val="single" w:sz="4" w:space="0" w:color="000000"/>
              <w:bottom w:val="single" w:sz="4" w:space="0" w:color="000000"/>
              <w:right w:val="single" w:sz="4" w:space="0" w:color="000000"/>
            </w:tcBorders>
          </w:tcPr>
          <w:p w14:paraId="7D2FED7D" w14:textId="77777777" w:rsidR="00C56389" w:rsidRPr="00125276" w:rsidRDefault="00C56389" w:rsidP="00125276">
            <w:pPr>
              <w:spacing w:line="360" w:lineRule="auto"/>
              <w:ind w:left="72"/>
              <w:rPr>
                <w:rFonts w:ascii="Arial" w:eastAsia="Calibri" w:hAnsi="Arial" w:cs="Arial"/>
                <w:sz w:val="24"/>
                <w:szCs w:val="24"/>
              </w:rPr>
            </w:pPr>
          </w:p>
        </w:tc>
        <w:tc>
          <w:tcPr>
            <w:tcW w:w="246" w:type="dxa"/>
            <w:tcBorders>
              <w:top w:val="single" w:sz="4" w:space="0" w:color="000000"/>
              <w:left w:val="single" w:sz="4" w:space="0" w:color="000000"/>
              <w:bottom w:val="single" w:sz="4" w:space="0" w:color="000000"/>
              <w:right w:val="single" w:sz="4" w:space="0" w:color="000000"/>
            </w:tcBorders>
          </w:tcPr>
          <w:p w14:paraId="32B6D36A" w14:textId="77777777" w:rsidR="00C56389" w:rsidRPr="00125276" w:rsidRDefault="00C56389" w:rsidP="00125276">
            <w:pPr>
              <w:spacing w:line="360" w:lineRule="auto"/>
              <w:ind w:left="72"/>
              <w:rPr>
                <w:rFonts w:ascii="Arial" w:eastAsia="Calibri" w:hAnsi="Arial" w:cs="Arial"/>
                <w:sz w:val="24"/>
                <w:szCs w:val="24"/>
              </w:rPr>
            </w:pPr>
          </w:p>
        </w:tc>
        <w:tc>
          <w:tcPr>
            <w:tcW w:w="246" w:type="dxa"/>
            <w:gridSpan w:val="2"/>
            <w:tcBorders>
              <w:top w:val="single" w:sz="4" w:space="0" w:color="000000"/>
              <w:left w:val="single" w:sz="4" w:space="0" w:color="000000"/>
              <w:bottom w:val="single" w:sz="4" w:space="0" w:color="000000"/>
              <w:right w:val="single" w:sz="4" w:space="0" w:color="000000"/>
            </w:tcBorders>
          </w:tcPr>
          <w:p w14:paraId="2AD95EDA" w14:textId="77777777" w:rsidR="00C56389" w:rsidRPr="00125276" w:rsidRDefault="00C56389" w:rsidP="00125276">
            <w:pPr>
              <w:spacing w:line="360" w:lineRule="auto"/>
              <w:ind w:left="72"/>
              <w:rPr>
                <w:rFonts w:ascii="Arial" w:eastAsia="Calibri" w:hAnsi="Arial" w:cs="Arial"/>
                <w:sz w:val="24"/>
                <w:szCs w:val="24"/>
              </w:rPr>
            </w:pPr>
          </w:p>
        </w:tc>
        <w:tc>
          <w:tcPr>
            <w:tcW w:w="246" w:type="dxa"/>
            <w:tcBorders>
              <w:top w:val="single" w:sz="4" w:space="0" w:color="000000"/>
              <w:left w:val="single" w:sz="4" w:space="0" w:color="000000"/>
              <w:bottom w:val="single" w:sz="4" w:space="0" w:color="000000"/>
              <w:right w:val="single" w:sz="4" w:space="0" w:color="000000"/>
            </w:tcBorders>
          </w:tcPr>
          <w:p w14:paraId="7018A6C3" w14:textId="77777777" w:rsidR="00C56389" w:rsidRPr="00125276" w:rsidRDefault="00C56389" w:rsidP="00125276">
            <w:pPr>
              <w:spacing w:line="360" w:lineRule="auto"/>
              <w:ind w:left="72"/>
              <w:rPr>
                <w:rFonts w:ascii="Arial" w:eastAsia="Calibri" w:hAnsi="Arial" w:cs="Arial"/>
                <w:sz w:val="24"/>
                <w:szCs w:val="24"/>
              </w:rPr>
            </w:pPr>
          </w:p>
        </w:tc>
        <w:tc>
          <w:tcPr>
            <w:tcW w:w="241" w:type="dxa"/>
            <w:tcBorders>
              <w:top w:val="single" w:sz="4" w:space="0" w:color="000000"/>
              <w:left w:val="single" w:sz="4" w:space="0" w:color="000000"/>
              <w:bottom w:val="single" w:sz="4" w:space="0" w:color="000000"/>
              <w:right w:val="single" w:sz="4" w:space="0" w:color="000000"/>
            </w:tcBorders>
          </w:tcPr>
          <w:p w14:paraId="7CC2714F" w14:textId="77777777" w:rsidR="00C56389" w:rsidRPr="00125276" w:rsidRDefault="00C56389" w:rsidP="00125276">
            <w:pPr>
              <w:spacing w:line="360" w:lineRule="auto"/>
              <w:ind w:left="67"/>
              <w:rPr>
                <w:rFonts w:ascii="Arial" w:eastAsia="Calibri" w:hAnsi="Arial" w:cs="Arial"/>
                <w:sz w:val="24"/>
                <w:szCs w:val="24"/>
              </w:rPr>
            </w:pPr>
          </w:p>
        </w:tc>
        <w:tc>
          <w:tcPr>
            <w:tcW w:w="349" w:type="dxa"/>
            <w:gridSpan w:val="2"/>
            <w:tcBorders>
              <w:top w:val="single" w:sz="4" w:space="0" w:color="000000"/>
              <w:left w:val="single" w:sz="4" w:space="0" w:color="000000"/>
              <w:bottom w:val="single" w:sz="4" w:space="0" w:color="000000"/>
              <w:right w:val="single" w:sz="4" w:space="0" w:color="000000"/>
            </w:tcBorders>
          </w:tcPr>
          <w:p w14:paraId="4A81E83F" w14:textId="77777777" w:rsidR="00C56389" w:rsidRPr="00125276" w:rsidRDefault="00C56389" w:rsidP="00125276">
            <w:pPr>
              <w:spacing w:line="360" w:lineRule="auto"/>
              <w:ind w:left="72"/>
              <w:rPr>
                <w:rFonts w:ascii="Arial" w:eastAsia="Calibri" w:hAnsi="Arial" w:cs="Arial"/>
                <w:sz w:val="24"/>
                <w:szCs w:val="24"/>
              </w:rPr>
            </w:pPr>
          </w:p>
        </w:tc>
        <w:tc>
          <w:tcPr>
            <w:tcW w:w="246" w:type="dxa"/>
            <w:tcBorders>
              <w:top w:val="single" w:sz="4" w:space="0" w:color="000000"/>
              <w:left w:val="single" w:sz="4" w:space="0" w:color="000000"/>
              <w:bottom w:val="single" w:sz="4" w:space="0" w:color="000000"/>
              <w:right w:val="single" w:sz="4" w:space="0" w:color="000000"/>
            </w:tcBorders>
          </w:tcPr>
          <w:p w14:paraId="74B79F29" w14:textId="77777777" w:rsidR="00C56389" w:rsidRPr="00125276" w:rsidRDefault="00C56389" w:rsidP="00125276">
            <w:pPr>
              <w:spacing w:line="360" w:lineRule="auto"/>
              <w:ind w:left="72"/>
              <w:rPr>
                <w:rFonts w:ascii="Arial" w:eastAsia="Calibri" w:hAnsi="Arial" w:cs="Arial"/>
                <w:sz w:val="24"/>
                <w:szCs w:val="24"/>
              </w:rPr>
            </w:pPr>
          </w:p>
        </w:tc>
        <w:tc>
          <w:tcPr>
            <w:tcW w:w="462" w:type="dxa"/>
            <w:tcBorders>
              <w:top w:val="single" w:sz="4" w:space="0" w:color="000000"/>
              <w:left w:val="single" w:sz="4" w:space="0" w:color="000000"/>
              <w:bottom w:val="single" w:sz="4" w:space="0" w:color="000000"/>
              <w:right w:val="single" w:sz="4" w:space="0" w:color="000000"/>
            </w:tcBorders>
          </w:tcPr>
          <w:p w14:paraId="4361E5C6" w14:textId="77777777" w:rsidR="00C56389" w:rsidRPr="00125276" w:rsidRDefault="00C56389" w:rsidP="00125276">
            <w:pPr>
              <w:spacing w:line="360" w:lineRule="auto"/>
              <w:ind w:left="72"/>
              <w:rPr>
                <w:rFonts w:ascii="Arial" w:eastAsia="Calibri" w:hAnsi="Arial" w:cs="Arial"/>
                <w:sz w:val="24"/>
                <w:szCs w:val="24"/>
              </w:rPr>
            </w:pPr>
          </w:p>
        </w:tc>
        <w:tc>
          <w:tcPr>
            <w:tcW w:w="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B8BCC4" w14:textId="77777777" w:rsidR="00C56389" w:rsidRPr="00125276" w:rsidRDefault="00C56389" w:rsidP="00125276">
            <w:pPr>
              <w:spacing w:line="360" w:lineRule="auto"/>
              <w:ind w:left="67"/>
              <w:rPr>
                <w:rFonts w:ascii="Arial" w:eastAsia="Calibri" w:hAnsi="Arial" w:cs="Arial"/>
                <w:sz w:val="24"/>
                <w:szCs w:val="24"/>
              </w:rPr>
            </w:pPr>
          </w:p>
        </w:tc>
        <w:tc>
          <w:tcPr>
            <w:tcW w:w="2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32E6AE4" w14:textId="77777777" w:rsidR="00C56389" w:rsidRPr="00125276" w:rsidRDefault="00C56389" w:rsidP="00125276">
            <w:pPr>
              <w:spacing w:line="360" w:lineRule="auto"/>
              <w:ind w:left="72"/>
              <w:rPr>
                <w:rFonts w:ascii="Arial" w:eastAsia="Calibri" w:hAnsi="Arial" w:cs="Arial"/>
                <w:sz w:val="24"/>
                <w:szCs w:val="24"/>
              </w:rPr>
            </w:pPr>
          </w:p>
        </w:tc>
        <w:tc>
          <w:tcPr>
            <w:tcW w:w="206" w:type="dxa"/>
            <w:tcBorders>
              <w:top w:val="single" w:sz="4" w:space="0" w:color="000000"/>
              <w:left w:val="single" w:sz="4" w:space="0" w:color="000000"/>
              <w:bottom w:val="single" w:sz="4" w:space="0" w:color="000000"/>
              <w:right w:val="single" w:sz="4" w:space="0" w:color="000000"/>
            </w:tcBorders>
            <w:shd w:val="clear" w:color="auto" w:fill="00B0F0"/>
          </w:tcPr>
          <w:p w14:paraId="36C795CE" w14:textId="77777777" w:rsidR="00C56389" w:rsidRPr="00125276" w:rsidRDefault="00C56389" w:rsidP="00125276">
            <w:pPr>
              <w:spacing w:line="360" w:lineRule="auto"/>
              <w:ind w:left="72"/>
              <w:rPr>
                <w:rFonts w:ascii="Arial" w:eastAsia="Calibri" w:hAnsi="Arial" w:cs="Arial"/>
                <w:sz w:val="24"/>
                <w:szCs w:val="24"/>
              </w:rPr>
            </w:pPr>
            <w:r w:rsidRPr="00125276">
              <w:rPr>
                <w:rFonts w:ascii="Arial" w:eastAsia="Calibri" w:hAnsi="Arial" w:cs="Arial"/>
                <w:sz w:val="24"/>
                <w:szCs w:val="24"/>
              </w:rPr>
              <w:t>x</w:t>
            </w:r>
          </w:p>
        </w:tc>
        <w:tc>
          <w:tcPr>
            <w:tcW w:w="206" w:type="dxa"/>
            <w:tcBorders>
              <w:top w:val="single" w:sz="4" w:space="0" w:color="000000"/>
              <w:left w:val="single" w:sz="4" w:space="0" w:color="000000"/>
              <w:bottom w:val="single" w:sz="4" w:space="0" w:color="000000"/>
              <w:right w:val="single" w:sz="4" w:space="0" w:color="000000"/>
            </w:tcBorders>
            <w:shd w:val="clear" w:color="auto" w:fill="00B0F0"/>
          </w:tcPr>
          <w:p w14:paraId="21CAC5AC" w14:textId="77777777" w:rsidR="00C56389" w:rsidRPr="00125276" w:rsidRDefault="00C56389" w:rsidP="00125276">
            <w:pPr>
              <w:spacing w:line="360" w:lineRule="auto"/>
              <w:ind w:left="72"/>
              <w:rPr>
                <w:rFonts w:ascii="Arial" w:eastAsia="Calibri" w:hAnsi="Arial" w:cs="Arial"/>
                <w:sz w:val="24"/>
                <w:szCs w:val="24"/>
              </w:rPr>
            </w:pPr>
            <w:r w:rsidRPr="00125276">
              <w:rPr>
                <w:rFonts w:ascii="Arial" w:eastAsia="Calibri" w:hAnsi="Arial" w:cs="Arial"/>
                <w:sz w:val="24"/>
                <w:szCs w:val="24"/>
              </w:rPr>
              <w:t>x</w:t>
            </w:r>
          </w:p>
        </w:tc>
        <w:tc>
          <w:tcPr>
            <w:tcW w:w="133" w:type="dxa"/>
            <w:tcBorders>
              <w:top w:val="single" w:sz="4" w:space="0" w:color="000000"/>
              <w:left w:val="single" w:sz="4" w:space="0" w:color="000000"/>
              <w:bottom w:val="single" w:sz="4" w:space="0" w:color="000000"/>
              <w:right w:val="single" w:sz="4" w:space="0" w:color="000000"/>
            </w:tcBorders>
          </w:tcPr>
          <w:p w14:paraId="7B0E160C" w14:textId="77777777" w:rsidR="00C56389" w:rsidRPr="00125276" w:rsidRDefault="00C56389" w:rsidP="00125276">
            <w:pPr>
              <w:spacing w:line="360" w:lineRule="auto"/>
              <w:ind w:left="67"/>
              <w:rPr>
                <w:rFonts w:ascii="Arial" w:eastAsia="Calibri" w:hAnsi="Arial" w:cs="Arial"/>
                <w:sz w:val="24"/>
                <w:szCs w:val="24"/>
              </w:rPr>
            </w:pPr>
          </w:p>
        </w:tc>
        <w:tc>
          <w:tcPr>
            <w:tcW w:w="131" w:type="dxa"/>
            <w:tcBorders>
              <w:top w:val="single" w:sz="4" w:space="0" w:color="000000"/>
              <w:left w:val="single" w:sz="4" w:space="0" w:color="000000"/>
              <w:bottom w:val="single" w:sz="4" w:space="0" w:color="000000"/>
              <w:right w:val="single" w:sz="4" w:space="0" w:color="000000"/>
            </w:tcBorders>
          </w:tcPr>
          <w:p w14:paraId="6670BDE6" w14:textId="77777777" w:rsidR="00C56389" w:rsidRPr="00125276" w:rsidRDefault="00C56389" w:rsidP="00125276">
            <w:pPr>
              <w:spacing w:line="360" w:lineRule="auto"/>
              <w:ind w:left="72"/>
              <w:rPr>
                <w:rFonts w:ascii="Arial" w:eastAsia="Calibri" w:hAnsi="Arial" w:cs="Arial"/>
                <w:sz w:val="24"/>
                <w:szCs w:val="24"/>
              </w:rPr>
            </w:pPr>
          </w:p>
        </w:tc>
        <w:tc>
          <w:tcPr>
            <w:tcW w:w="316" w:type="dxa"/>
            <w:tcBorders>
              <w:top w:val="single" w:sz="4" w:space="0" w:color="000000"/>
              <w:left w:val="single" w:sz="4" w:space="0" w:color="000000"/>
              <w:bottom w:val="single" w:sz="4" w:space="0" w:color="000000"/>
              <w:right w:val="single" w:sz="4" w:space="0" w:color="000000"/>
            </w:tcBorders>
          </w:tcPr>
          <w:p w14:paraId="0E31FDFE" w14:textId="77777777" w:rsidR="00C56389" w:rsidRPr="00125276" w:rsidRDefault="00C56389" w:rsidP="00125276">
            <w:pPr>
              <w:spacing w:line="360" w:lineRule="auto"/>
              <w:ind w:left="68"/>
              <w:rPr>
                <w:rFonts w:ascii="Arial" w:eastAsia="Calibri" w:hAnsi="Arial" w:cs="Arial"/>
                <w:sz w:val="24"/>
                <w:szCs w:val="24"/>
              </w:rPr>
            </w:pPr>
          </w:p>
        </w:tc>
      </w:tr>
      <w:tr w:rsidR="00E7552D" w:rsidRPr="00125276" w14:paraId="2CDE07ED" w14:textId="77777777" w:rsidTr="00E7552D">
        <w:trPr>
          <w:trHeight w:val="277"/>
        </w:trPr>
        <w:tc>
          <w:tcPr>
            <w:tcW w:w="753" w:type="dxa"/>
            <w:tcBorders>
              <w:top w:val="single" w:sz="4" w:space="0" w:color="000000"/>
              <w:left w:val="single" w:sz="4" w:space="0" w:color="000000"/>
              <w:bottom w:val="single" w:sz="4" w:space="0" w:color="000000"/>
              <w:right w:val="single" w:sz="4" w:space="0" w:color="000000"/>
            </w:tcBorders>
            <w:vAlign w:val="bottom"/>
          </w:tcPr>
          <w:p w14:paraId="587D91ED"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C6E0B4"/>
          </w:tcPr>
          <w:p w14:paraId="6454114E" w14:textId="77777777" w:rsidR="00C56389" w:rsidRPr="00125276" w:rsidRDefault="00C56389" w:rsidP="00125276">
            <w:pPr>
              <w:spacing w:line="360" w:lineRule="auto"/>
              <w:ind w:left="71"/>
              <w:rPr>
                <w:rFonts w:ascii="Arial" w:hAnsi="Arial" w:cs="Arial"/>
                <w:sz w:val="24"/>
                <w:szCs w:val="24"/>
              </w:rPr>
            </w:pPr>
            <w:r w:rsidRPr="00125276">
              <w:rPr>
                <w:rFonts w:ascii="Arial" w:eastAsia="Calibri" w:hAnsi="Arial" w:cs="Arial"/>
                <w:sz w:val="24"/>
                <w:szCs w:val="24"/>
                <w:u w:val="single" w:color="000000"/>
              </w:rPr>
              <w:t>Elaboración de Informe Final -</w:t>
            </w:r>
            <w:r w:rsidRPr="00125276">
              <w:rPr>
                <w:rFonts w:ascii="Arial" w:eastAsia="Calibri" w:hAnsi="Arial" w:cs="Arial"/>
                <w:sz w:val="24"/>
                <w:szCs w:val="24"/>
              </w:rPr>
              <w:t xml:space="preserve"> </w:t>
            </w:r>
            <w:r w:rsidRPr="00125276">
              <w:rPr>
                <w:rFonts w:ascii="Arial" w:eastAsia="Calibri" w:hAnsi="Arial" w:cs="Arial"/>
                <w:sz w:val="24"/>
                <w:szCs w:val="24"/>
                <w:u w:val="single" w:color="000000"/>
              </w:rPr>
              <w:t>Artículo - RAI (Trabajo de Grado</w:t>
            </w:r>
            <w:r w:rsidRPr="00125276">
              <w:rPr>
                <w:rFonts w:ascii="Arial" w:eastAsia="Calibri" w:hAnsi="Arial" w:cs="Arial"/>
                <w:sz w:val="24"/>
                <w:szCs w:val="24"/>
              </w:rPr>
              <w:t xml:space="preserve"> </w:t>
            </w:r>
          </w:p>
          <w:p w14:paraId="0828BFDF" w14:textId="77777777" w:rsidR="00C56389" w:rsidRPr="00125276" w:rsidRDefault="00C56389" w:rsidP="00125276">
            <w:pPr>
              <w:spacing w:line="360" w:lineRule="auto"/>
              <w:ind w:left="71"/>
              <w:rPr>
                <w:rFonts w:ascii="Arial" w:hAnsi="Arial" w:cs="Arial"/>
                <w:sz w:val="24"/>
                <w:szCs w:val="24"/>
              </w:rPr>
            </w:pPr>
            <w:r w:rsidRPr="00125276">
              <w:rPr>
                <w:rFonts w:ascii="Arial" w:eastAsia="Calibri" w:hAnsi="Arial" w:cs="Arial"/>
                <w:sz w:val="24"/>
                <w:szCs w:val="24"/>
                <w:u w:val="single" w:color="000000"/>
              </w:rPr>
              <w:t>II)</w:t>
            </w:r>
            <w:r w:rsidRPr="00125276">
              <w:rPr>
                <w:rFonts w:ascii="Arial" w:eastAsia="Calibri" w:hAnsi="Arial" w:cs="Arial"/>
                <w:sz w:val="24"/>
                <w:szCs w:val="24"/>
              </w:rPr>
              <w:t xml:space="preserve">  </w:t>
            </w:r>
          </w:p>
        </w:tc>
        <w:tc>
          <w:tcPr>
            <w:tcW w:w="217" w:type="dxa"/>
            <w:tcBorders>
              <w:top w:val="single" w:sz="4" w:space="0" w:color="000000"/>
              <w:left w:val="single" w:sz="4" w:space="0" w:color="000000"/>
              <w:bottom w:val="single" w:sz="4" w:space="0" w:color="000000"/>
              <w:right w:val="single" w:sz="4" w:space="0" w:color="000000"/>
            </w:tcBorders>
            <w:vAlign w:val="bottom"/>
          </w:tcPr>
          <w:p w14:paraId="1E557C05"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1" w:type="dxa"/>
            <w:tcBorders>
              <w:top w:val="single" w:sz="4" w:space="0" w:color="000000"/>
              <w:left w:val="single" w:sz="4" w:space="0" w:color="000000"/>
              <w:bottom w:val="single" w:sz="4" w:space="0" w:color="000000"/>
              <w:right w:val="single" w:sz="4" w:space="0" w:color="000000"/>
            </w:tcBorders>
            <w:vAlign w:val="bottom"/>
          </w:tcPr>
          <w:p w14:paraId="50839386"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45" w:type="dxa"/>
            <w:tcBorders>
              <w:top w:val="single" w:sz="4" w:space="0" w:color="000000"/>
              <w:left w:val="single" w:sz="4" w:space="0" w:color="000000"/>
              <w:bottom w:val="single" w:sz="4" w:space="0" w:color="000000"/>
              <w:right w:val="single" w:sz="4" w:space="0" w:color="000000"/>
            </w:tcBorders>
            <w:vAlign w:val="bottom"/>
          </w:tcPr>
          <w:p w14:paraId="62BF4F00"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47" w:type="dxa"/>
            <w:tcBorders>
              <w:top w:val="single" w:sz="4" w:space="0" w:color="000000"/>
              <w:left w:val="single" w:sz="4" w:space="0" w:color="000000"/>
              <w:bottom w:val="single" w:sz="4" w:space="0" w:color="000000"/>
              <w:right w:val="single" w:sz="4" w:space="0" w:color="000000"/>
            </w:tcBorders>
            <w:vAlign w:val="bottom"/>
          </w:tcPr>
          <w:p w14:paraId="60468C3D"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27" w:type="dxa"/>
            <w:tcBorders>
              <w:top w:val="single" w:sz="4" w:space="0" w:color="000000"/>
              <w:left w:val="single" w:sz="4" w:space="0" w:color="000000"/>
              <w:bottom w:val="single" w:sz="4" w:space="0" w:color="000000"/>
              <w:right w:val="single" w:sz="4" w:space="0" w:color="000000"/>
            </w:tcBorders>
            <w:vAlign w:val="bottom"/>
          </w:tcPr>
          <w:p w14:paraId="0D7EE6D1"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vAlign w:val="bottom"/>
          </w:tcPr>
          <w:p w14:paraId="58698D8E"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vAlign w:val="bottom"/>
          </w:tcPr>
          <w:p w14:paraId="6468722D"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464" w:type="dxa"/>
            <w:tcBorders>
              <w:top w:val="single" w:sz="4" w:space="0" w:color="000000"/>
              <w:left w:val="single" w:sz="4" w:space="0" w:color="000000"/>
              <w:bottom w:val="single" w:sz="4" w:space="0" w:color="000000"/>
              <w:right w:val="single" w:sz="4" w:space="0" w:color="000000"/>
            </w:tcBorders>
            <w:vAlign w:val="bottom"/>
          </w:tcPr>
          <w:p w14:paraId="15F11047"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vAlign w:val="bottom"/>
          </w:tcPr>
          <w:p w14:paraId="5C0A24CB"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vAlign w:val="bottom"/>
          </w:tcPr>
          <w:p w14:paraId="0C327802"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vAlign w:val="bottom"/>
          </w:tcPr>
          <w:p w14:paraId="0732ACA9"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00" w:type="dxa"/>
            <w:gridSpan w:val="2"/>
            <w:tcBorders>
              <w:top w:val="single" w:sz="4" w:space="0" w:color="000000"/>
              <w:left w:val="single" w:sz="4" w:space="0" w:color="000000"/>
              <w:bottom w:val="single" w:sz="4" w:space="0" w:color="000000"/>
              <w:right w:val="single" w:sz="4" w:space="0" w:color="000000"/>
            </w:tcBorders>
            <w:vAlign w:val="bottom"/>
          </w:tcPr>
          <w:p w14:paraId="3E169142"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vAlign w:val="bottom"/>
          </w:tcPr>
          <w:p w14:paraId="02CF5DDB"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29" w:type="dxa"/>
            <w:tcBorders>
              <w:top w:val="single" w:sz="4" w:space="0" w:color="000000"/>
              <w:left w:val="single" w:sz="4" w:space="0" w:color="000000"/>
              <w:bottom w:val="single" w:sz="4" w:space="0" w:color="000000"/>
              <w:right w:val="single" w:sz="4" w:space="0" w:color="000000"/>
            </w:tcBorders>
            <w:vAlign w:val="bottom"/>
          </w:tcPr>
          <w:p w14:paraId="68505BF8"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4" w:type="dxa"/>
            <w:tcBorders>
              <w:top w:val="single" w:sz="4" w:space="0" w:color="000000"/>
              <w:left w:val="single" w:sz="4" w:space="0" w:color="000000"/>
              <w:bottom w:val="single" w:sz="4" w:space="0" w:color="000000"/>
              <w:right w:val="single" w:sz="4" w:space="0" w:color="000000"/>
            </w:tcBorders>
            <w:vAlign w:val="bottom"/>
          </w:tcPr>
          <w:p w14:paraId="6DE528E3"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57" w:type="dxa"/>
            <w:gridSpan w:val="2"/>
            <w:tcBorders>
              <w:top w:val="single" w:sz="4" w:space="0" w:color="000000"/>
              <w:left w:val="single" w:sz="4" w:space="0" w:color="000000"/>
              <w:bottom w:val="single" w:sz="4" w:space="0" w:color="000000"/>
              <w:right w:val="single" w:sz="4" w:space="0" w:color="000000"/>
            </w:tcBorders>
            <w:vAlign w:val="bottom"/>
          </w:tcPr>
          <w:p w14:paraId="0B5E7D9C" w14:textId="77777777" w:rsidR="00C56389" w:rsidRPr="00125276" w:rsidRDefault="00C56389" w:rsidP="00125276">
            <w:pPr>
              <w:spacing w:line="360" w:lineRule="auto"/>
              <w:ind w:left="73"/>
              <w:rPr>
                <w:rFonts w:ascii="Arial" w:hAnsi="Arial" w:cs="Arial"/>
                <w:sz w:val="24"/>
                <w:szCs w:val="24"/>
              </w:rPr>
            </w:pPr>
            <w:r w:rsidRPr="00125276">
              <w:rPr>
                <w:rFonts w:ascii="Arial" w:eastAsia="Calibri" w:hAnsi="Arial" w:cs="Arial"/>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vAlign w:val="bottom"/>
          </w:tcPr>
          <w:p w14:paraId="430587F0"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vAlign w:val="bottom"/>
          </w:tcPr>
          <w:p w14:paraId="463CD9DB"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vAlign w:val="bottom"/>
          </w:tcPr>
          <w:p w14:paraId="277E6DF8"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gridSpan w:val="2"/>
            <w:tcBorders>
              <w:top w:val="single" w:sz="4" w:space="0" w:color="000000"/>
              <w:left w:val="single" w:sz="4" w:space="0" w:color="000000"/>
              <w:bottom w:val="single" w:sz="4" w:space="0" w:color="000000"/>
              <w:right w:val="single" w:sz="4" w:space="0" w:color="000000"/>
            </w:tcBorders>
            <w:vAlign w:val="bottom"/>
          </w:tcPr>
          <w:p w14:paraId="384D7A8B"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vAlign w:val="bottom"/>
          </w:tcPr>
          <w:p w14:paraId="0F62E9DC"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1" w:type="dxa"/>
            <w:tcBorders>
              <w:top w:val="single" w:sz="4" w:space="0" w:color="000000"/>
              <w:left w:val="single" w:sz="4" w:space="0" w:color="000000"/>
              <w:bottom w:val="single" w:sz="4" w:space="0" w:color="000000"/>
              <w:right w:val="single" w:sz="4" w:space="0" w:color="000000"/>
            </w:tcBorders>
            <w:vAlign w:val="bottom"/>
          </w:tcPr>
          <w:p w14:paraId="60B25BB6"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349" w:type="dxa"/>
            <w:gridSpan w:val="2"/>
            <w:tcBorders>
              <w:top w:val="single" w:sz="4" w:space="0" w:color="000000"/>
              <w:left w:val="single" w:sz="4" w:space="0" w:color="000000"/>
              <w:bottom w:val="single" w:sz="4" w:space="0" w:color="000000"/>
              <w:right w:val="single" w:sz="4" w:space="0" w:color="000000"/>
            </w:tcBorders>
            <w:vAlign w:val="bottom"/>
          </w:tcPr>
          <w:p w14:paraId="35753733"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vAlign w:val="bottom"/>
          </w:tcPr>
          <w:p w14:paraId="6CD37073"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462" w:type="dxa"/>
            <w:tcBorders>
              <w:top w:val="single" w:sz="4" w:space="0" w:color="000000"/>
              <w:left w:val="single" w:sz="4" w:space="0" w:color="000000"/>
              <w:bottom w:val="single" w:sz="4" w:space="0" w:color="000000"/>
              <w:right w:val="single" w:sz="4" w:space="0" w:color="000000"/>
            </w:tcBorders>
            <w:vAlign w:val="bottom"/>
          </w:tcPr>
          <w:p w14:paraId="068DCC37"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41" w:type="dxa"/>
            <w:tcBorders>
              <w:top w:val="single" w:sz="4" w:space="0" w:color="000000"/>
              <w:left w:val="single" w:sz="4" w:space="0" w:color="000000"/>
              <w:bottom w:val="single" w:sz="4" w:space="0" w:color="000000"/>
              <w:right w:val="single" w:sz="4" w:space="0" w:color="000000"/>
            </w:tcBorders>
            <w:vAlign w:val="bottom"/>
          </w:tcPr>
          <w:p w14:paraId="08E004C5"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246" w:type="dxa"/>
            <w:gridSpan w:val="2"/>
            <w:tcBorders>
              <w:top w:val="single" w:sz="4" w:space="0" w:color="000000"/>
              <w:left w:val="single" w:sz="4" w:space="0" w:color="000000"/>
              <w:bottom w:val="single" w:sz="4" w:space="0" w:color="000000"/>
              <w:right w:val="single" w:sz="4" w:space="0" w:color="000000"/>
            </w:tcBorders>
            <w:vAlign w:val="bottom"/>
          </w:tcPr>
          <w:p w14:paraId="1523A22E"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vAlign w:val="bottom"/>
          </w:tcPr>
          <w:p w14:paraId="1311836C"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206" w:type="dxa"/>
            <w:tcBorders>
              <w:top w:val="single" w:sz="4" w:space="0" w:color="000000"/>
              <w:left w:val="single" w:sz="4" w:space="0" w:color="000000"/>
              <w:bottom w:val="single" w:sz="4" w:space="0" w:color="000000"/>
              <w:right w:val="single" w:sz="4" w:space="0" w:color="000000"/>
            </w:tcBorders>
            <w:vAlign w:val="bottom"/>
          </w:tcPr>
          <w:p w14:paraId="21EB8F5E"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133" w:type="dxa"/>
            <w:tcBorders>
              <w:top w:val="single" w:sz="4" w:space="0" w:color="000000"/>
              <w:left w:val="single" w:sz="4" w:space="0" w:color="000000"/>
              <w:bottom w:val="single" w:sz="4" w:space="0" w:color="000000"/>
              <w:right w:val="single" w:sz="4" w:space="0" w:color="000000"/>
            </w:tcBorders>
            <w:vAlign w:val="bottom"/>
          </w:tcPr>
          <w:p w14:paraId="64E7C769" w14:textId="77777777" w:rsidR="00C56389" w:rsidRPr="00125276" w:rsidRDefault="00C56389" w:rsidP="00125276">
            <w:pPr>
              <w:spacing w:line="360" w:lineRule="auto"/>
              <w:ind w:left="67"/>
              <w:rPr>
                <w:rFonts w:ascii="Arial" w:hAnsi="Arial" w:cs="Arial"/>
                <w:sz w:val="24"/>
                <w:szCs w:val="24"/>
              </w:rPr>
            </w:pPr>
            <w:r w:rsidRPr="00125276">
              <w:rPr>
                <w:rFonts w:ascii="Arial" w:eastAsia="Calibri" w:hAnsi="Arial" w:cs="Arial"/>
                <w:sz w:val="24"/>
                <w:szCs w:val="24"/>
              </w:rPr>
              <w:t xml:space="preserve">  </w:t>
            </w:r>
          </w:p>
        </w:tc>
        <w:tc>
          <w:tcPr>
            <w:tcW w:w="13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bottom"/>
          </w:tcPr>
          <w:p w14:paraId="2ADA052D" w14:textId="77777777" w:rsidR="00C56389" w:rsidRPr="00125276" w:rsidRDefault="00C56389" w:rsidP="00125276">
            <w:pPr>
              <w:spacing w:line="360" w:lineRule="auto"/>
              <w:ind w:left="72"/>
              <w:rPr>
                <w:rFonts w:ascii="Arial" w:hAnsi="Arial" w:cs="Arial"/>
                <w:sz w:val="24"/>
                <w:szCs w:val="24"/>
              </w:rPr>
            </w:pPr>
            <w:r w:rsidRPr="00125276">
              <w:rPr>
                <w:rFonts w:ascii="Arial" w:eastAsia="Calibri" w:hAnsi="Arial" w:cs="Arial"/>
                <w:sz w:val="24"/>
                <w:szCs w:val="24"/>
              </w:rPr>
              <w:t xml:space="preserve">  </w:t>
            </w:r>
          </w:p>
        </w:tc>
        <w:tc>
          <w:tcPr>
            <w:tcW w:w="316" w:type="dxa"/>
            <w:tcBorders>
              <w:top w:val="single" w:sz="4" w:space="0" w:color="000000"/>
              <w:left w:val="single" w:sz="4" w:space="0" w:color="000000"/>
              <w:bottom w:val="single" w:sz="4" w:space="0" w:color="000000"/>
              <w:right w:val="single" w:sz="4" w:space="0" w:color="000000"/>
            </w:tcBorders>
            <w:vAlign w:val="bottom"/>
          </w:tcPr>
          <w:p w14:paraId="090556C2" w14:textId="77777777" w:rsidR="00C56389" w:rsidRPr="00125276" w:rsidRDefault="00C56389" w:rsidP="00125276">
            <w:pPr>
              <w:spacing w:line="360" w:lineRule="auto"/>
              <w:ind w:left="68"/>
              <w:rPr>
                <w:rFonts w:ascii="Arial" w:hAnsi="Arial" w:cs="Arial"/>
                <w:sz w:val="24"/>
                <w:szCs w:val="24"/>
              </w:rPr>
            </w:pPr>
            <w:r w:rsidRPr="00125276">
              <w:rPr>
                <w:rFonts w:ascii="Arial" w:eastAsia="Calibri" w:hAnsi="Arial" w:cs="Arial"/>
                <w:sz w:val="24"/>
                <w:szCs w:val="24"/>
              </w:rPr>
              <w:t xml:space="preserve">  </w:t>
            </w:r>
          </w:p>
        </w:tc>
      </w:tr>
    </w:tbl>
    <w:p w14:paraId="2144420E" w14:textId="3069F6B1" w:rsidR="00C56389" w:rsidRDefault="00C56389" w:rsidP="00125276">
      <w:pPr>
        <w:spacing w:line="360" w:lineRule="auto"/>
        <w:ind w:left="360"/>
        <w:rPr>
          <w:rFonts w:ascii="Arial" w:hAnsi="Arial" w:cs="Arial"/>
          <w:b/>
          <w:bCs/>
          <w:sz w:val="24"/>
          <w:szCs w:val="24"/>
        </w:rPr>
      </w:pPr>
    </w:p>
    <w:p w14:paraId="6C29A064" w14:textId="63E8A787" w:rsidR="00121023" w:rsidRPr="00121023" w:rsidRDefault="00121023" w:rsidP="00125276">
      <w:pPr>
        <w:spacing w:line="360" w:lineRule="auto"/>
        <w:ind w:left="360"/>
        <w:rPr>
          <w:rFonts w:ascii="Arial" w:hAnsi="Arial" w:cs="Arial"/>
          <w:b/>
          <w:bCs/>
          <w:sz w:val="20"/>
          <w:szCs w:val="20"/>
        </w:rPr>
      </w:pPr>
      <w:r w:rsidRPr="00121023">
        <w:rPr>
          <w:rFonts w:ascii="Arial" w:hAnsi="Arial" w:cs="Arial"/>
          <w:b/>
          <w:bCs/>
          <w:sz w:val="20"/>
          <w:szCs w:val="20"/>
        </w:rPr>
        <w:lastRenderedPageBreak/>
        <w:t xml:space="preserve">TABLA Nº2: presupuesto del proyecto. </w:t>
      </w:r>
    </w:p>
    <w:tbl>
      <w:tblPr>
        <w:tblStyle w:val="Tablaconcuadrcula5oscura-nfasis5"/>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883"/>
        <w:gridCol w:w="1852"/>
        <w:gridCol w:w="1701"/>
        <w:gridCol w:w="2687"/>
      </w:tblGrid>
      <w:tr w:rsidR="00985B33" w:rsidRPr="00E7552D" w14:paraId="41028AFD" w14:textId="77777777" w:rsidTr="00E75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5"/>
            <w:tcBorders>
              <w:top w:val="none" w:sz="0" w:space="0" w:color="auto"/>
              <w:left w:val="none" w:sz="0" w:space="0" w:color="auto"/>
              <w:right w:val="none" w:sz="0" w:space="0" w:color="auto"/>
            </w:tcBorders>
            <w:shd w:val="clear" w:color="auto" w:fill="8EAADB" w:themeFill="accent1" w:themeFillTint="99"/>
          </w:tcPr>
          <w:p w14:paraId="034674FC" w14:textId="77777777" w:rsidR="00985B33" w:rsidRPr="00E7552D" w:rsidRDefault="00985B33" w:rsidP="00125276">
            <w:pPr>
              <w:spacing w:line="360" w:lineRule="auto"/>
              <w:jc w:val="center"/>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PRESUPUESTO DEL PROYECTO</w:t>
            </w:r>
          </w:p>
        </w:tc>
      </w:tr>
      <w:tr w:rsidR="00985B33" w:rsidRPr="00E7552D" w14:paraId="04B0B110" w14:textId="77777777" w:rsidTr="00E75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vMerge w:val="restart"/>
            <w:tcBorders>
              <w:left w:val="none" w:sz="0" w:space="0" w:color="auto"/>
            </w:tcBorders>
          </w:tcPr>
          <w:p w14:paraId="199AE288" w14:textId="77777777" w:rsidR="00985B33" w:rsidRPr="00E7552D" w:rsidRDefault="00985B33" w:rsidP="00125276">
            <w:pPr>
              <w:spacing w:line="360" w:lineRule="auto"/>
              <w:rPr>
                <w:rFonts w:ascii="Arial" w:hAnsi="Arial" w:cs="Arial"/>
                <w:color w:val="171717" w:themeColor="background2" w:themeShade="1A"/>
                <w:sz w:val="24"/>
                <w:szCs w:val="24"/>
              </w:rPr>
            </w:pPr>
          </w:p>
          <w:p w14:paraId="65F144FC" w14:textId="77777777" w:rsidR="00985B33" w:rsidRPr="00E7552D" w:rsidRDefault="00985B33" w:rsidP="00125276">
            <w:pPr>
              <w:spacing w:line="360" w:lineRule="auto"/>
              <w:jc w:val="center"/>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INTEGRANTES DEL PROYECTO</w:t>
            </w:r>
          </w:p>
        </w:tc>
        <w:tc>
          <w:tcPr>
            <w:tcW w:w="3735" w:type="dxa"/>
            <w:gridSpan w:val="2"/>
          </w:tcPr>
          <w:p w14:paraId="73F05F9F" w14:textId="77777777" w:rsidR="00985B33" w:rsidRPr="00E7552D" w:rsidRDefault="00985B33" w:rsidP="001252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p>
        </w:tc>
        <w:tc>
          <w:tcPr>
            <w:tcW w:w="4388" w:type="dxa"/>
            <w:gridSpan w:val="2"/>
          </w:tcPr>
          <w:p w14:paraId="67913C10" w14:textId="77777777" w:rsidR="00985B33" w:rsidRPr="00E7552D" w:rsidRDefault="00985B33" w:rsidP="0012527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b/>
                <w:bCs/>
                <w:color w:val="171717" w:themeColor="background2" w:themeShade="1A"/>
                <w:sz w:val="24"/>
                <w:szCs w:val="24"/>
              </w:rPr>
              <w:t>DURACION DEL PROYECTO</w:t>
            </w:r>
            <w:r w:rsidRPr="00E7552D">
              <w:rPr>
                <w:rFonts w:ascii="Arial" w:hAnsi="Arial" w:cs="Arial"/>
                <w:color w:val="171717" w:themeColor="background2" w:themeShade="1A"/>
                <w:sz w:val="24"/>
                <w:szCs w:val="24"/>
              </w:rPr>
              <w:t>:</w:t>
            </w:r>
          </w:p>
          <w:p w14:paraId="49BA21D4" w14:textId="77777777" w:rsidR="00985B33" w:rsidRPr="00E7552D" w:rsidRDefault="00985B33" w:rsidP="0012527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7 MESES.</w:t>
            </w:r>
          </w:p>
        </w:tc>
      </w:tr>
      <w:tr w:rsidR="00985B33" w:rsidRPr="00E7552D" w14:paraId="7A370945" w14:textId="77777777" w:rsidTr="00E7552D">
        <w:trPr>
          <w:trHeight w:val="280"/>
        </w:trPr>
        <w:tc>
          <w:tcPr>
            <w:cnfStyle w:val="001000000000" w:firstRow="0" w:lastRow="0" w:firstColumn="1" w:lastColumn="0" w:oddVBand="0" w:evenVBand="0" w:oddHBand="0" w:evenHBand="0" w:firstRowFirstColumn="0" w:firstRowLastColumn="0" w:lastRowFirstColumn="0" w:lastRowLastColumn="0"/>
            <w:tcW w:w="2084" w:type="dxa"/>
            <w:vMerge/>
            <w:tcBorders>
              <w:left w:val="none" w:sz="0" w:space="0" w:color="auto"/>
            </w:tcBorders>
          </w:tcPr>
          <w:p w14:paraId="09856DA3" w14:textId="77777777" w:rsidR="00985B33" w:rsidRPr="00E7552D" w:rsidRDefault="00985B33" w:rsidP="00125276">
            <w:pPr>
              <w:spacing w:line="360" w:lineRule="auto"/>
              <w:jc w:val="center"/>
              <w:rPr>
                <w:rFonts w:ascii="Arial" w:hAnsi="Arial" w:cs="Arial"/>
                <w:color w:val="171717" w:themeColor="background2" w:themeShade="1A"/>
                <w:sz w:val="24"/>
                <w:szCs w:val="24"/>
              </w:rPr>
            </w:pPr>
          </w:p>
        </w:tc>
        <w:tc>
          <w:tcPr>
            <w:tcW w:w="3735" w:type="dxa"/>
            <w:gridSpan w:val="2"/>
          </w:tcPr>
          <w:p w14:paraId="5ECBA9E1" w14:textId="77777777" w:rsidR="00985B33" w:rsidRPr="00E7552D" w:rsidRDefault="00985B33" w:rsidP="00125276">
            <w:pPr>
              <w:spacing w:line="360" w:lineRule="auto"/>
              <w:cnfStyle w:val="000000000000" w:firstRow="0" w:lastRow="0" w:firstColumn="0" w:lastColumn="0" w:oddVBand="0" w:evenVBand="0" w:oddHBand="0" w:evenHBand="0" w:firstRowFirstColumn="0" w:firstRowLastColumn="0" w:lastRowFirstColumn="0" w:lastRowLastColumn="0"/>
              <w:rPr>
                <w:rFonts w:ascii="Arial" w:eastAsia="Microsoft Sans Serif" w:hAnsi="Arial" w:cs="Arial"/>
                <w:color w:val="171717" w:themeColor="background2" w:themeShade="1A"/>
                <w:sz w:val="24"/>
                <w:szCs w:val="24"/>
              </w:rPr>
            </w:pPr>
            <w:r w:rsidRPr="00E7552D">
              <w:rPr>
                <w:rFonts w:ascii="Arial" w:eastAsia="Microsoft Sans Serif" w:hAnsi="Arial" w:cs="Arial"/>
                <w:color w:val="171717" w:themeColor="background2" w:themeShade="1A"/>
                <w:sz w:val="24"/>
                <w:szCs w:val="24"/>
              </w:rPr>
              <w:t>LIDA JAZBLEIDY VARON MONA</w:t>
            </w:r>
          </w:p>
        </w:tc>
        <w:tc>
          <w:tcPr>
            <w:tcW w:w="1701" w:type="dxa"/>
          </w:tcPr>
          <w:p w14:paraId="46410843" w14:textId="77777777" w:rsidR="00985B33" w:rsidRPr="00E7552D" w:rsidRDefault="00985B33" w:rsidP="001252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rPr>
            </w:pPr>
          </w:p>
        </w:tc>
        <w:tc>
          <w:tcPr>
            <w:tcW w:w="2687" w:type="dxa"/>
          </w:tcPr>
          <w:p w14:paraId="47E6BEEB" w14:textId="77777777" w:rsidR="00985B33" w:rsidRPr="00E7552D" w:rsidRDefault="00985B33" w:rsidP="001252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rPr>
            </w:pPr>
          </w:p>
        </w:tc>
      </w:tr>
      <w:tr w:rsidR="00985B33" w:rsidRPr="00E7552D" w14:paraId="59CF7D66" w14:textId="77777777" w:rsidTr="00E755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4" w:type="dxa"/>
            <w:vMerge/>
            <w:tcBorders>
              <w:left w:val="none" w:sz="0" w:space="0" w:color="auto"/>
            </w:tcBorders>
          </w:tcPr>
          <w:p w14:paraId="2C6B9C58" w14:textId="77777777" w:rsidR="00985B33" w:rsidRPr="00E7552D" w:rsidRDefault="00985B33" w:rsidP="00125276">
            <w:pPr>
              <w:spacing w:line="360" w:lineRule="auto"/>
              <w:jc w:val="center"/>
              <w:rPr>
                <w:rFonts w:ascii="Arial" w:hAnsi="Arial" w:cs="Arial"/>
                <w:color w:val="171717" w:themeColor="background2" w:themeShade="1A"/>
                <w:sz w:val="24"/>
                <w:szCs w:val="24"/>
              </w:rPr>
            </w:pPr>
          </w:p>
        </w:tc>
        <w:tc>
          <w:tcPr>
            <w:tcW w:w="3735" w:type="dxa"/>
            <w:gridSpan w:val="2"/>
          </w:tcPr>
          <w:p w14:paraId="3759B49C" w14:textId="77777777" w:rsidR="00985B33" w:rsidRPr="00E7552D" w:rsidRDefault="00985B33" w:rsidP="00125276">
            <w:pPr>
              <w:spacing w:line="360" w:lineRule="auto"/>
              <w:cnfStyle w:val="000000100000" w:firstRow="0" w:lastRow="0" w:firstColumn="0" w:lastColumn="0" w:oddVBand="0" w:evenVBand="0" w:oddHBand="1" w:evenHBand="0" w:firstRowFirstColumn="0" w:firstRowLastColumn="0" w:lastRowFirstColumn="0" w:lastRowLastColumn="0"/>
              <w:rPr>
                <w:rFonts w:ascii="Arial" w:eastAsia="Microsoft Sans Serif" w:hAnsi="Arial" w:cs="Arial"/>
                <w:color w:val="171717" w:themeColor="background2" w:themeShade="1A"/>
                <w:sz w:val="24"/>
                <w:szCs w:val="24"/>
              </w:rPr>
            </w:pPr>
          </w:p>
        </w:tc>
        <w:tc>
          <w:tcPr>
            <w:tcW w:w="1701" w:type="dxa"/>
          </w:tcPr>
          <w:p w14:paraId="077299F2" w14:textId="77777777" w:rsidR="00985B33" w:rsidRPr="00E7552D" w:rsidRDefault="00985B33" w:rsidP="001252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p>
        </w:tc>
        <w:tc>
          <w:tcPr>
            <w:tcW w:w="2687" w:type="dxa"/>
          </w:tcPr>
          <w:p w14:paraId="52888126" w14:textId="77777777" w:rsidR="00985B33" w:rsidRPr="00E7552D" w:rsidRDefault="00985B33" w:rsidP="001252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p>
        </w:tc>
      </w:tr>
      <w:tr w:rsidR="00985B33" w:rsidRPr="00E7552D" w14:paraId="7D473B37" w14:textId="77777777" w:rsidTr="00E7552D">
        <w:trPr>
          <w:trHeight w:val="561"/>
        </w:trPr>
        <w:tc>
          <w:tcPr>
            <w:cnfStyle w:val="001000000000" w:firstRow="0" w:lastRow="0" w:firstColumn="1" w:lastColumn="0" w:oddVBand="0" w:evenVBand="0" w:oddHBand="0" w:evenHBand="0" w:firstRowFirstColumn="0" w:firstRowLastColumn="0" w:lastRowFirstColumn="0" w:lastRowLastColumn="0"/>
            <w:tcW w:w="2084" w:type="dxa"/>
            <w:tcBorders>
              <w:left w:val="none" w:sz="0" w:space="0" w:color="auto"/>
            </w:tcBorders>
          </w:tcPr>
          <w:p w14:paraId="080A8FCB" w14:textId="77777777" w:rsidR="00985B33" w:rsidRPr="00E7552D" w:rsidRDefault="00985B33" w:rsidP="00125276">
            <w:pPr>
              <w:spacing w:line="360" w:lineRule="auto"/>
              <w:jc w:val="center"/>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TIPO DE INSUMOS</w:t>
            </w:r>
          </w:p>
        </w:tc>
        <w:tc>
          <w:tcPr>
            <w:tcW w:w="1883" w:type="dxa"/>
          </w:tcPr>
          <w:p w14:paraId="183B1B24" w14:textId="77777777" w:rsidR="00985B33" w:rsidRPr="00E7552D" w:rsidRDefault="00985B33" w:rsidP="001252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171717" w:themeColor="background2" w:themeShade="1A"/>
                <w:sz w:val="24"/>
                <w:szCs w:val="24"/>
              </w:rPr>
            </w:pPr>
            <w:r w:rsidRPr="00E7552D">
              <w:rPr>
                <w:rFonts w:ascii="Arial" w:hAnsi="Arial" w:cs="Arial"/>
                <w:b/>
                <w:bCs/>
                <w:color w:val="171717" w:themeColor="background2" w:themeShade="1A"/>
                <w:sz w:val="24"/>
                <w:szCs w:val="24"/>
              </w:rPr>
              <w:t>DESCRIPCION</w:t>
            </w:r>
          </w:p>
        </w:tc>
        <w:tc>
          <w:tcPr>
            <w:tcW w:w="1852" w:type="dxa"/>
          </w:tcPr>
          <w:p w14:paraId="2E8CF6FE" w14:textId="77777777" w:rsidR="00985B33" w:rsidRPr="00E7552D" w:rsidRDefault="00985B33" w:rsidP="001252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171717" w:themeColor="background2" w:themeShade="1A"/>
                <w:sz w:val="24"/>
                <w:szCs w:val="24"/>
              </w:rPr>
            </w:pPr>
            <w:r w:rsidRPr="00E7552D">
              <w:rPr>
                <w:rFonts w:ascii="Arial" w:hAnsi="Arial" w:cs="Arial"/>
                <w:b/>
                <w:bCs/>
                <w:color w:val="171717" w:themeColor="background2" w:themeShade="1A"/>
                <w:sz w:val="24"/>
                <w:szCs w:val="24"/>
              </w:rPr>
              <w:t xml:space="preserve">CANTIDAD </w:t>
            </w:r>
          </w:p>
        </w:tc>
        <w:tc>
          <w:tcPr>
            <w:tcW w:w="1701" w:type="dxa"/>
          </w:tcPr>
          <w:p w14:paraId="70EC299D" w14:textId="77777777" w:rsidR="00985B33" w:rsidRPr="00E7552D" w:rsidRDefault="00985B33" w:rsidP="001252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171717" w:themeColor="background2" w:themeShade="1A"/>
                <w:sz w:val="24"/>
                <w:szCs w:val="24"/>
              </w:rPr>
            </w:pPr>
            <w:r w:rsidRPr="00E7552D">
              <w:rPr>
                <w:rFonts w:ascii="Arial" w:hAnsi="Arial" w:cs="Arial"/>
                <w:b/>
                <w:bCs/>
                <w:color w:val="171717" w:themeColor="background2" w:themeShade="1A"/>
                <w:sz w:val="24"/>
                <w:szCs w:val="24"/>
              </w:rPr>
              <w:t xml:space="preserve">VALOR UNITARIO </w:t>
            </w:r>
          </w:p>
        </w:tc>
        <w:tc>
          <w:tcPr>
            <w:tcW w:w="2687" w:type="dxa"/>
          </w:tcPr>
          <w:p w14:paraId="2F0566D8" w14:textId="77777777" w:rsidR="00985B33" w:rsidRPr="00E7552D" w:rsidRDefault="00985B33" w:rsidP="001252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171717" w:themeColor="background2" w:themeShade="1A"/>
                <w:sz w:val="24"/>
                <w:szCs w:val="24"/>
              </w:rPr>
            </w:pPr>
            <w:r w:rsidRPr="00E7552D">
              <w:rPr>
                <w:rFonts w:ascii="Arial" w:hAnsi="Arial" w:cs="Arial"/>
                <w:b/>
                <w:bCs/>
                <w:color w:val="171717" w:themeColor="background2" w:themeShade="1A"/>
                <w:sz w:val="24"/>
                <w:szCs w:val="24"/>
              </w:rPr>
              <w:t xml:space="preserve">VALOR TOTAL </w:t>
            </w:r>
          </w:p>
        </w:tc>
      </w:tr>
      <w:tr w:rsidR="00985B33" w:rsidRPr="00E7552D" w14:paraId="5E5CB4BC" w14:textId="77777777" w:rsidTr="00E75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tcBorders>
              <w:left w:val="none" w:sz="0" w:space="0" w:color="auto"/>
            </w:tcBorders>
          </w:tcPr>
          <w:p w14:paraId="30B7A983" w14:textId="41E7E345" w:rsidR="00985B33" w:rsidRPr="00E7552D" w:rsidRDefault="00985B33" w:rsidP="00125276">
            <w:pPr>
              <w:spacing w:line="360" w:lineRule="auto"/>
              <w:jc w:val="center"/>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 xml:space="preserve">Gatos </w:t>
            </w:r>
            <w:r w:rsidRPr="00AE33C8">
              <w:rPr>
                <w:rFonts w:ascii="Arial" w:hAnsi="Arial" w:cs="Arial"/>
                <w:color w:val="171717" w:themeColor="background2" w:themeShade="1A"/>
                <w:sz w:val="24"/>
                <w:szCs w:val="24"/>
                <w:lang w:val="es-CO"/>
              </w:rPr>
              <w:t>administrativ</w:t>
            </w:r>
            <w:r w:rsidR="00AE33C8" w:rsidRPr="00AE33C8">
              <w:rPr>
                <w:rFonts w:ascii="Arial" w:hAnsi="Arial" w:cs="Arial"/>
                <w:color w:val="171717" w:themeColor="background2" w:themeShade="1A"/>
                <w:sz w:val="24"/>
                <w:szCs w:val="24"/>
                <w:lang w:val="es-CO"/>
              </w:rPr>
              <w:t>os</w:t>
            </w:r>
          </w:p>
        </w:tc>
        <w:tc>
          <w:tcPr>
            <w:tcW w:w="1883" w:type="dxa"/>
          </w:tcPr>
          <w:p w14:paraId="10EEDC3C" w14:textId="03192B41" w:rsidR="00985B33" w:rsidRPr="00E7552D" w:rsidRDefault="00AE33C8" w:rsidP="00AE33C8">
            <w:pPr>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r w:rsidRPr="00C77B95">
              <w:rPr>
                <w:rFonts w:ascii="Arial" w:hAnsi="Arial" w:cs="Arial"/>
                <w:color w:val="171717" w:themeColor="background2" w:themeShade="1A"/>
                <w:sz w:val="24"/>
                <w:szCs w:val="24"/>
                <w:lang w:val="es-CO"/>
              </w:rPr>
              <w:t>Realización de documentos (política de calidad y programa de seguridad del paciente</w:t>
            </w:r>
            <w:r w:rsidRPr="00C77B95">
              <w:rPr>
                <w:rFonts w:ascii="Arial" w:hAnsi="Arial" w:cs="Arial"/>
                <w:color w:val="171717" w:themeColor="background2" w:themeShade="1A"/>
                <w:sz w:val="24"/>
                <w:szCs w:val="24"/>
              </w:rPr>
              <w:t>)</w:t>
            </w:r>
          </w:p>
        </w:tc>
        <w:tc>
          <w:tcPr>
            <w:tcW w:w="1852" w:type="dxa"/>
          </w:tcPr>
          <w:p w14:paraId="3683B4E0" w14:textId="77777777" w:rsidR="00985B33" w:rsidRPr="00E7552D" w:rsidRDefault="00985B33" w:rsidP="0012527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p>
          <w:p w14:paraId="75BECF5C" w14:textId="77777777" w:rsidR="00985B33" w:rsidRPr="00E7552D" w:rsidRDefault="00985B33" w:rsidP="0012527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3</w:t>
            </w:r>
          </w:p>
        </w:tc>
        <w:tc>
          <w:tcPr>
            <w:tcW w:w="1701" w:type="dxa"/>
          </w:tcPr>
          <w:p w14:paraId="34260265" w14:textId="77777777" w:rsidR="00985B33" w:rsidRPr="00E7552D" w:rsidRDefault="00985B33" w:rsidP="0012527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p>
          <w:p w14:paraId="3136ADD7" w14:textId="77777777" w:rsidR="00985B33" w:rsidRPr="00E7552D" w:rsidRDefault="00985B33" w:rsidP="0012527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$ 1.500.000</w:t>
            </w:r>
          </w:p>
        </w:tc>
        <w:tc>
          <w:tcPr>
            <w:tcW w:w="2687" w:type="dxa"/>
          </w:tcPr>
          <w:p w14:paraId="19B7E015" w14:textId="77777777" w:rsidR="00985B33" w:rsidRPr="00E7552D" w:rsidRDefault="00985B33" w:rsidP="0012527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p>
          <w:p w14:paraId="3E1C4A57" w14:textId="77777777" w:rsidR="00985B33" w:rsidRPr="00E7552D" w:rsidRDefault="00985B33" w:rsidP="0012527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4.500.000</w:t>
            </w:r>
          </w:p>
        </w:tc>
      </w:tr>
      <w:tr w:rsidR="00985B33" w:rsidRPr="00E7552D" w14:paraId="28EFFE86" w14:textId="77777777" w:rsidTr="00E7552D">
        <w:tc>
          <w:tcPr>
            <w:cnfStyle w:val="001000000000" w:firstRow="0" w:lastRow="0" w:firstColumn="1" w:lastColumn="0" w:oddVBand="0" w:evenVBand="0" w:oddHBand="0" w:evenHBand="0" w:firstRowFirstColumn="0" w:firstRowLastColumn="0" w:lastRowFirstColumn="0" w:lastRowLastColumn="0"/>
            <w:tcW w:w="2084" w:type="dxa"/>
            <w:vMerge w:val="restart"/>
            <w:tcBorders>
              <w:left w:val="none" w:sz="0" w:space="0" w:color="auto"/>
            </w:tcBorders>
          </w:tcPr>
          <w:p w14:paraId="258E74ED" w14:textId="77777777" w:rsidR="00985B33" w:rsidRPr="00E7552D" w:rsidRDefault="00985B33" w:rsidP="00125276">
            <w:pPr>
              <w:spacing w:line="360" w:lineRule="auto"/>
              <w:jc w:val="center"/>
              <w:rPr>
                <w:rFonts w:ascii="Arial" w:hAnsi="Arial" w:cs="Arial"/>
                <w:color w:val="171717" w:themeColor="background2" w:themeShade="1A"/>
                <w:sz w:val="24"/>
                <w:szCs w:val="24"/>
              </w:rPr>
            </w:pPr>
          </w:p>
          <w:p w14:paraId="65287FC3" w14:textId="77777777" w:rsidR="00985B33" w:rsidRPr="00E7552D" w:rsidRDefault="00985B33" w:rsidP="00125276">
            <w:pPr>
              <w:spacing w:line="360" w:lineRule="auto"/>
              <w:jc w:val="center"/>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lang w:val="es-CO"/>
              </w:rPr>
              <w:t>Equipos</w:t>
            </w:r>
            <w:r w:rsidRPr="00E7552D">
              <w:rPr>
                <w:rFonts w:ascii="Arial" w:hAnsi="Arial" w:cs="Arial"/>
                <w:color w:val="171717" w:themeColor="background2" w:themeShade="1A"/>
                <w:sz w:val="24"/>
                <w:szCs w:val="24"/>
              </w:rPr>
              <w:t xml:space="preserve"> de </w:t>
            </w:r>
            <w:r w:rsidRPr="00E7552D">
              <w:rPr>
                <w:rFonts w:ascii="Arial" w:hAnsi="Arial" w:cs="Arial"/>
                <w:color w:val="171717" w:themeColor="background2" w:themeShade="1A"/>
                <w:sz w:val="24"/>
                <w:szCs w:val="24"/>
                <w:lang w:val="es-CO"/>
              </w:rPr>
              <w:t>tecnología</w:t>
            </w:r>
          </w:p>
        </w:tc>
        <w:tc>
          <w:tcPr>
            <w:tcW w:w="1883" w:type="dxa"/>
          </w:tcPr>
          <w:p w14:paraId="5DBA499C" w14:textId="34C438A2" w:rsidR="00985B33" w:rsidRPr="00E7552D" w:rsidRDefault="00985B33" w:rsidP="001252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lang w:val="es-CO"/>
              </w:rPr>
            </w:pPr>
            <w:r w:rsidRPr="00E7552D">
              <w:rPr>
                <w:rFonts w:ascii="Arial" w:hAnsi="Arial" w:cs="Arial"/>
                <w:color w:val="171717" w:themeColor="background2" w:themeShade="1A"/>
                <w:sz w:val="24"/>
                <w:szCs w:val="24"/>
                <w:lang w:val="es-CO"/>
              </w:rPr>
              <w:t>Com</w:t>
            </w:r>
            <w:r w:rsidR="00371580">
              <w:rPr>
                <w:rFonts w:ascii="Arial" w:hAnsi="Arial" w:cs="Arial"/>
                <w:color w:val="171717" w:themeColor="background2" w:themeShade="1A"/>
                <w:sz w:val="24"/>
                <w:szCs w:val="24"/>
                <w:lang w:val="es-CO"/>
              </w:rPr>
              <w:t xml:space="preserve">putador </w:t>
            </w:r>
            <w:r w:rsidRPr="00E7552D">
              <w:rPr>
                <w:rFonts w:ascii="Arial" w:hAnsi="Arial" w:cs="Arial"/>
                <w:color w:val="171717" w:themeColor="background2" w:themeShade="1A"/>
                <w:sz w:val="24"/>
                <w:szCs w:val="24"/>
                <w:lang w:val="es-CO"/>
              </w:rPr>
              <w:t>portatil</w:t>
            </w:r>
          </w:p>
        </w:tc>
        <w:tc>
          <w:tcPr>
            <w:tcW w:w="1852" w:type="dxa"/>
          </w:tcPr>
          <w:p w14:paraId="4EA6C37B" w14:textId="77777777" w:rsidR="00985B33" w:rsidRPr="00E7552D" w:rsidRDefault="00985B33" w:rsidP="0012527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rPr>
            </w:pPr>
          </w:p>
          <w:p w14:paraId="6EA62F68" w14:textId="77777777" w:rsidR="00985B33" w:rsidRPr="00E7552D" w:rsidRDefault="00985B33" w:rsidP="0012527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3</w:t>
            </w:r>
          </w:p>
        </w:tc>
        <w:tc>
          <w:tcPr>
            <w:tcW w:w="1701" w:type="dxa"/>
          </w:tcPr>
          <w:p w14:paraId="78758DEE" w14:textId="77777777" w:rsidR="00985B33" w:rsidRPr="00E7552D" w:rsidRDefault="00985B33" w:rsidP="0012527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rPr>
            </w:pPr>
          </w:p>
          <w:p w14:paraId="50D2EC0E" w14:textId="77777777" w:rsidR="00985B33" w:rsidRPr="00E7552D" w:rsidRDefault="00985B33" w:rsidP="0012527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$ 2000.000</w:t>
            </w:r>
          </w:p>
        </w:tc>
        <w:tc>
          <w:tcPr>
            <w:tcW w:w="2687" w:type="dxa"/>
          </w:tcPr>
          <w:p w14:paraId="46B6B405" w14:textId="77777777" w:rsidR="00985B33" w:rsidRPr="00E7552D" w:rsidRDefault="00985B33" w:rsidP="0012527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rPr>
            </w:pPr>
          </w:p>
          <w:p w14:paraId="6A2502F9" w14:textId="77777777" w:rsidR="00985B33" w:rsidRPr="00E7552D" w:rsidRDefault="00985B33" w:rsidP="0012527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$ 6.000.000</w:t>
            </w:r>
          </w:p>
        </w:tc>
      </w:tr>
      <w:tr w:rsidR="00985B33" w:rsidRPr="00E7552D" w14:paraId="0698C9BB" w14:textId="77777777" w:rsidTr="00E75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vMerge/>
            <w:tcBorders>
              <w:left w:val="none" w:sz="0" w:space="0" w:color="auto"/>
            </w:tcBorders>
          </w:tcPr>
          <w:p w14:paraId="1A041C05" w14:textId="77777777" w:rsidR="00985B33" w:rsidRPr="00E7552D" w:rsidRDefault="00985B33" w:rsidP="00125276">
            <w:pPr>
              <w:spacing w:line="360" w:lineRule="auto"/>
              <w:jc w:val="center"/>
              <w:rPr>
                <w:rFonts w:ascii="Arial" w:hAnsi="Arial" w:cs="Arial"/>
                <w:color w:val="171717" w:themeColor="background2" w:themeShade="1A"/>
                <w:sz w:val="24"/>
                <w:szCs w:val="24"/>
              </w:rPr>
            </w:pPr>
          </w:p>
        </w:tc>
        <w:tc>
          <w:tcPr>
            <w:tcW w:w="1883" w:type="dxa"/>
          </w:tcPr>
          <w:p w14:paraId="2AB3AE48" w14:textId="77777777" w:rsidR="00985B33" w:rsidRPr="00E7552D" w:rsidRDefault="00985B33" w:rsidP="001252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lang w:val="es-CO"/>
              </w:rPr>
            </w:pPr>
            <w:r w:rsidRPr="00E7552D">
              <w:rPr>
                <w:rFonts w:ascii="Arial" w:hAnsi="Arial" w:cs="Arial"/>
                <w:color w:val="171717" w:themeColor="background2" w:themeShade="1A"/>
                <w:sz w:val="24"/>
                <w:szCs w:val="24"/>
                <w:lang w:val="es-CO"/>
              </w:rPr>
              <w:t xml:space="preserve">Celular </w:t>
            </w:r>
          </w:p>
        </w:tc>
        <w:tc>
          <w:tcPr>
            <w:tcW w:w="1852" w:type="dxa"/>
          </w:tcPr>
          <w:p w14:paraId="4A31B80D" w14:textId="77777777" w:rsidR="00985B33" w:rsidRPr="00E7552D" w:rsidRDefault="00985B33" w:rsidP="0012527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3</w:t>
            </w:r>
          </w:p>
        </w:tc>
        <w:tc>
          <w:tcPr>
            <w:tcW w:w="1701" w:type="dxa"/>
          </w:tcPr>
          <w:p w14:paraId="706EB7E4" w14:textId="77777777" w:rsidR="00985B33" w:rsidRPr="00E7552D" w:rsidRDefault="00985B33" w:rsidP="0012527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$ 700.000</w:t>
            </w:r>
          </w:p>
        </w:tc>
        <w:tc>
          <w:tcPr>
            <w:tcW w:w="2687" w:type="dxa"/>
          </w:tcPr>
          <w:p w14:paraId="6291989E" w14:textId="77777777" w:rsidR="00985B33" w:rsidRPr="00E7552D" w:rsidRDefault="00985B33" w:rsidP="0012527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$ 2.100.000</w:t>
            </w:r>
          </w:p>
        </w:tc>
      </w:tr>
      <w:tr w:rsidR="00985B33" w:rsidRPr="00E7552D" w14:paraId="32295AD4" w14:textId="77777777" w:rsidTr="00E7552D">
        <w:tc>
          <w:tcPr>
            <w:cnfStyle w:val="001000000000" w:firstRow="0" w:lastRow="0" w:firstColumn="1" w:lastColumn="0" w:oddVBand="0" w:evenVBand="0" w:oddHBand="0" w:evenHBand="0" w:firstRowFirstColumn="0" w:firstRowLastColumn="0" w:lastRowFirstColumn="0" w:lastRowLastColumn="0"/>
            <w:tcW w:w="2084" w:type="dxa"/>
            <w:vMerge/>
            <w:tcBorders>
              <w:left w:val="none" w:sz="0" w:space="0" w:color="auto"/>
            </w:tcBorders>
          </w:tcPr>
          <w:p w14:paraId="2E7FC6BA" w14:textId="77777777" w:rsidR="00985B33" w:rsidRPr="00E7552D" w:rsidRDefault="00985B33" w:rsidP="00125276">
            <w:pPr>
              <w:spacing w:line="360" w:lineRule="auto"/>
              <w:jc w:val="center"/>
              <w:rPr>
                <w:rFonts w:ascii="Arial" w:hAnsi="Arial" w:cs="Arial"/>
                <w:color w:val="171717" w:themeColor="background2" w:themeShade="1A"/>
                <w:sz w:val="24"/>
                <w:szCs w:val="24"/>
              </w:rPr>
            </w:pPr>
          </w:p>
        </w:tc>
        <w:tc>
          <w:tcPr>
            <w:tcW w:w="1883" w:type="dxa"/>
          </w:tcPr>
          <w:p w14:paraId="76F7A575" w14:textId="77777777" w:rsidR="00985B33" w:rsidRPr="00E7552D" w:rsidRDefault="00985B33" w:rsidP="001252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lang w:val="es-CO"/>
              </w:rPr>
            </w:pPr>
            <w:r w:rsidRPr="00E7552D">
              <w:rPr>
                <w:rFonts w:ascii="Arial" w:hAnsi="Arial" w:cs="Arial"/>
                <w:color w:val="171717" w:themeColor="background2" w:themeShade="1A"/>
                <w:sz w:val="24"/>
                <w:szCs w:val="24"/>
                <w:lang w:val="es-CO"/>
              </w:rPr>
              <w:t xml:space="preserve">Internet </w:t>
            </w:r>
          </w:p>
        </w:tc>
        <w:tc>
          <w:tcPr>
            <w:tcW w:w="1852" w:type="dxa"/>
          </w:tcPr>
          <w:p w14:paraId="15937C2F" w14:textId="77777777" w:rsidR="00985B33" w:rsidRPr="00E7552D" w:rsidRDefault="00985B33" w:rsidP="0012527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3</w:t>
            </w:r>
          </w:p>
        </w:tc>
        <w:tc>
          <w:tcPr>
            <w:tcW w:w="1701" w:type="dxa"/>
          </w:tcPr>
          <w:p w14:paraId="560FC228" w14:textId="77777777" w:rsidR="00985B33" w:rsidRPr="00E7552D" w:rsidRDefault="00985B33" w:rsidP="0012527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$ 50.000</w:t>
            </w:r>
          </w:p>
        </w:tc>
        <w:tc>
          <w:tcPr>
            <w:tcW w:w="2687" w:type="dxa"/>
          </w:tcPr>
          <w:p w14:paraId="35986361" w14:textId="77777777" w:rsidR="00985B33" w:rsidRPr="00E7552D" w:rsidRDefault="00985B33" w:rsidP="0012527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$ 150.000</w:t>
            </w:r>
          </w:p>
        </w:tc>
      </w:tr>
      <w:tr w:rsidR="00985B33" w:rsidRPr="00E7552D" w14:paraId="3992A5B0" w14:textId="77777777" w:rsidTr="00E75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vMerge/>
            <w:tcBorders>
              <w:left w:val="none" w:sz="0" w:space="0" w:color="auto"/>
            </w:tcBorders>
          </w:tcPr>
          <w:p w14:paraId="778E41A4" w14:textId="77777777" w:rsidR="00985B33" w:rsidRPr="00E7552D" w:rsidRDefault="00985B33" w:rsidP="00125276">
            <w:pPr>
              <w:spacing w:line="360" w:lineRule="auto"/>
              <w:jc w:val="center"/>
              <w:rPr>
                <w:rFonts w:ascii="Arial" w:hAnsi="Arial" w:cs="Arial"/>
                <w:color w:val="171717" w:themeColor="background2" w:themeShade="1A"/>
                <w:sz w:val="24"/>
                <w:szCs w:val="24"/>
              </w:rPr>
            </w:pPr>
          </w:p>
        </w:tc>
        <w:tc>
          <w:tcPr>
            <w:tcW w:w="1883" w:type="dxa"/>
          </w:tcPr>
          <w:p w14:paraId="27792D7C" w14:textId="77777777" w:rsidR="00985B33" w:rsidRPr="00E7552D" w:rsidRDefault="00985B33" w:rsidP="001252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lang w:val="es-CO"/>
              </w:rPr>
            </w:pPr>
            <w:r w:rsidRPr="00E7552D">
              <w:rPr>
                <w:rFonts w:ascii="Arial" w:hAnsi="Arial" w:cs="Arial"/>
                <w:color w:val="171717" w:themeColor="background2" w:themeShade="1A"/>
                <w:sz w:val="24"/>
                <w:szCs w:val="24"/>
                <w:lang w:val="es-CO"/>
              </w:rPr>
              <w:t>Impresora.</w:t>
            </w:r>
          </w:p>
        </w:tc>
        <w:tc>
          <w:tcPr>
            <w:tcW w:w="1852" w:type="dxa"/>
          </w:tcPr>
          <w:p w14:paraId="6ED2C017" w14:textId="77777777" w:rsidR="00985B33" w:rsidRPr="00E7552D" w:rsidRDefault="00985B33" w:rsidP="0012527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1</w:t>
            </w:r>
          </w:p>
        </w:tc>
        <w:tc>
          <w:tcPr>
            <w:tcW w:w="1701" w:type="dxa"/>
          </w:tcPr>
          <w:p w14:paraId="26202E97" w14:textId="77777777" w:rsidR="00985B33" w:rsidRPr="00E7552D" w:rsidRDefault="00985B33" w:rsidP="0012527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$ 900.000</w:t>
            </w:r>
          </w:p>
        </w:tc>
        <w:tc>
          <w:tcPr>
            <w:tcW w:w="2687" w:type="dxa"/>
          </w:tcPr>
          <w:p w14:paraId="3BA810A0" w14:textId="77777777" w:rsidR="00985B33" w:rsidRPr="00E7552D" w:rsidRDefault="00985B33" w:rsidP="0012527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$ 90.000</w:t>
            </w:r>
          </w:p>
        </w:tc>
      </w:tr>
      <w:tr w:rsidR="00985B33" w:rsidRPr="00E7552D" w14:paraId="1C7962E7" w14:textId="77777777" w:rsidTr="00E7552D">
        <w:tc>
          <w:tcPr>
            <w:cnfStyle w:val="001000000000" w:firstRow="0" w:lastRow="0" w:firstColumn="1" w:lastColumn="0" w:oddVBand="0" w:evenVBand="0" w:oddHBand="0" w:evenHBand="0" w:firstRowFirstColumn="0" w:firstRowLastColumn="0" w:lastRowFirstColumn="0" w:lastRowLastColumn="0"/>
            <w:tcW w:w="2084" w:type="dxa"/>
            <w:vMerge w:val="restart"/>
            <w:tcBorders>
              <w:left w:val="none" w:sz="0" w:space="0" w:color="auto"/>
            </w:tcBorders>
          </w:tcPr>
          <w:p w14:paraId="49EB296D" w14:textId="77777777" w:rsidR="00985B33" w:rsidRPr="002C008A" w:rsidRDefault="00985B33" w:rsidP="00125276">
            <w:pPr>
              <w:spacing w:line="360" w:lineRule="auto"/>
              <w:jc w:val="center"/>
              <w:rPr>
                <w:rFonts w:ascii="Arial" w:hAnsi="Arial" w:cs="Arial"/>
                <w:color w:val="171717" w:themeColor="background2" w:themeShade="1A"/>
                <w:sz w:val="24"/>
                <w:szCs w:val="24"/>
                <w:lang w:val="es-CO"/>
              </w:rPr>
            </w:pPr>
          </w:p>
          <w:p w14:paraId="5DA1284B" w14:textId="77777777" w:rsidR="00985B33" w:rsidRPr="00E7552D" w:rsidRDefault="00985B33" w:rsidP="00125276">
            <w:pPr>
              <w:spacing w:line="360" w:lineRule="auto"/>
              <w:jc w:val="center"/>
              <w:rPr>
                <w:rFonts w:ascii="Arial" w:hAnsi="Arial" w:cs="Arial"/>
                <w:color w:val="171717" w:themeColor="background2" w:themeShade="1A"/>
                <w:sz w:val="24"/>
                <w:szCs w:val="24"/>
                <w:lang w:val="es-CO"/>
              </w:rPr>
            </w:pPr>
            <w:r w:rsidRPr="00E7552D">
              <w:rPr>
                <w:rFonts w:ascii="Arial" w:hAnsi="Arial" w:cs="Arial"/>
                <w:color w:val="171717" w:themeColor="background2" w:themeShade="1A"/>
                <w:sz w:val="24"/>
                <w:szCs w:val="24"/>
                <w:lang w:val="es-CO"/>
              </w:rPr>
              <w:t>Materiales e insumos de oficina</w:t>
            </w:r>
          </w:p>
        </w:tc>
        <w:tc>
          <w:tcPr>
            <w:tcW w:w="1883" w:type="dxa"/>
          </w:tcPr>
          <w:p w14:paraId="0A939C17" w14:textId="77777777" w:rsidR="00985B33" w:rsidRPr="00E7552D" w:rsidRDefault="00985B33" w:rsidP="001252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lang w:val="es-CO"/>
              </w:rPr>
            </w:pPr>
            <w:r w:rsidRPr="00E7552D">
              <w:rPr>
                <w:rFonts w:ascii="Arial" w:hAnsi="Arial" w:cs="Arial"/>
                <w:color w:val="171717" w:themeColor="background2" w:themeShade="1A"/>
                <w:sz w:val="24"/>
                <w:szCs w:val="24"/>
                <w:lang w:val="es-CO"/>
              </w:rPr>
              <w:t xml:space="preserve">Impresiones  </w:t>
            </w:r>
          </w:p>
        </w:tc>
        <w:tc>
          <w:tcPr>
            <w:tcW w:w="1852" w:type="dxa"/>
          </w:tcPr>
          <w:p w14:paraId="5BD7E5D6" w14:textId="77777777" w:rsidR="00985B33" w:rsidRPr="00E7552D" w:rsidRDefault="00985B33" w:rsidP="0012527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30</w:t>
            </w:r>
          </w:p>
        </w:tc>
        <w:tc>
          <w:tcPr>
            <w:tcW w:w="1701" w:type="dxa"/>
          </w:tcPr>
          <w:p w14:paraId="04992786" w14:textId="77777777" w:rsidR="00985B33" w:rsidRPr="00E7552D" w:rsidRDefault="00985B33" w:rsidP="0012527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$ 200</w:t>
            </w:r>
          </w:p>
        </w:tc>
        <w:tc>
          <w:tcPr>
            <w:tcW w:w="2687" w:type="dxa"/>
          </w:tcPr>
          <w:p w14:paraId="028DFEEC" w14:textId="77777777" w:rsidR="00985B33" w:rsidRPr="00E7552D" w:rsidRDefault="00985B33" w:rsidP="0012527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$ 6. 000</w:t>
            </w:r>
          </w:p>
        </w:tc>
      </w:tr>
      <w:tr w:rsidR="00985B33" w:rsidRPr="00E7552D" w14:paraId="551DCAE5" w14:textId="77777777" w:rsidTr="00E75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vMerge/>
            <w:tcBorders>
              <w:left w:val="none" w:sz="0" w:space="0" w:color="auto"/>
            </w:tcBorders>
          </w:tcPr>
          <w:p w14:paraId="77D3F01D" w14:textId="77777777" w:rsidR="00985B33" w:rsidRPr="00E7552D" w:rsidRDefault="00985B33" w:rsidP="00125276">
            <w:pPr>
              <w:spacing w:line="360" w:lineRule="auto"/>
              <w:rPr>
                <w:rFonts w:ascii="Arial" w:hAnsi="Arial" w:cs="Arial"/>
                <w:b w:val="0"/>
                <w:bCs w:val="0"/>
                <w:color w:val="171717" w:themeColor="background2" w:themeShade="1A"/>
                <w:sz w:val="24"/>
                <w:szCs w:val="24"/>
              </w:rPr>
            </w:pPr>
          </w:p>
        </w:tc>
        <w:tc>
          <w:tcPr>
            <w:tcW w:w="1883" w:type="dxa"/>
          </w:tcPr>
          <w:p w14:paraId="18AF8239" w14:textId="77777777" w:rsidR="00985B33" w:rsidRPr="00E7552D" w:rsidRDefault="00985B33" w:rsidP="001252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lang w:val="es-CO"/>
              </w:rPr>
            </w:pPr>
            <w:r w:rsidRPr="00E7552D">
              <w:rPr>
                <w:rFonts w:ascii="Arial" w:hAnsi="Arial" w:cs="Arial"/>
                <w:color w:val="171717" w:themeColor="background2" w:themeShade="1A"/>
                <w:sz w:val="24"/>
                <w:szCs w:val="24"/>
                <w:lang w:val="es-CO"/>
              </w:rPr>
              <w:t xml:space="preserve">Resma de papel </w:t>
            </w:r>
          </w:p>
        </w:tc>
        <w:tc>
          <w:tcPr>
            <w:tcW w:w="1852" w:type="dxa"/>
          </w:tcPr>
          <w:p w14:paraId="20237796" w14:textId="77777777" w:rsidR="00985B33" w:rsidRPr="00E7552D" w:rsidRDefault="00985B33" w:rsidP="0012527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1</w:t>
            </w:r>
          </w:p>
        </w:tc>
        <w:tc>
          <w:tcPr>
            <w:tcW w:w="1701" w:type="dxa"/>
          </w:tcPr>
          <w:p w14:paraId="0BAF75C9" w14:textId="77777777" w:rsidR="00985B33" w:rsidRPr="00E7552D" w:rsidRDefault="00985B33" w:rsidP="0012527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$ 16.000</w:t>
            </w:r>
          </w:p>
        </w:tc>
        <w:tc>
          <w:tcPr>
            <w:tcW w:w="2687" w:type="dxa"/>
          </w:tcPr>
          <w:p w14:paraId="65464DA6" w14:textId="77777777" w:rsidR="00985B33" w:rsidRPr="00E7552D" w:rsidRDefault="00985B33" w:rsidP="0012527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$ 16.000</w:t>
            </w:r>
          </w:p>
        </w:tc>
      </w:tr>
      <w:tr w:rsidR="00985B33" w:rsidRPr="00E7552D" w14:paraId="1ACB283B" w14:textId="77777777" w:rsidTr="00E7552D">
        <w:tc>
          <w:tcPr>
            <w:cnfStyle w:val="001000000000" w:firstRow="0" w:lastRow="0" w:firstColumn="1" w:lastColumn="0" w:oddVBand="0" w:evenVBand="0" w:oddHBand="0" w:evenHBand="0" w:firstRowFirstColumn="0" w:firstRowLastColumn="0" w:lastRowFirstColumn="0" w:lastRowLastColumn="0"/>
            <w:tcW w:w="2084" w:type="dxa"/>
            <w:vMerge/>
            <w:tcBorders>
              <w:left w:val="none" w:sz="0" w:space="0" w:color="auto"/>
            </w:tcBorders>
          </w:tcPr>
          <w:p w14:paraId="72FD9B1D" w14:textId="77777777" w:rsidR="00985B33" w:rsidRPr="00E7552D" w:rsidRDefault="00985B33" w:rsidP="00125276">
            <w:pPr>
              <w:spacing w:line="360" w:lineRule="auto"/>
              <w:rPr>
                <w:rFonts w:ascii="Arial" w:hAnsi="Arial" w:cs="Arial"/>
                <w:b w:val="0"/>
                <w:bCs w:val="0"/>
                <w:color w:val="171717" w:themeColor="background2" w:themeShade="1A"/>
                <w:sz w:val="24"/>
                <w:szCs w:val="24"/>
              </w:rPr>
            </w:pPr>
          </w:p>
        </w:tc>
        <w:tc>
          <w:tcPr>
            <w:tcW w:w="1883" w:type="dxa"/>
          </w:tcPr>
          <w:p w14:paraId="0634A545" w14:textId="77777777" w:rsidR="00985B33" w:rsidRPr="00E7552D" w:rsidRDefault="00985B33" w:rsidP="001252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lang w:val="es-CO"/>
              </w:rPr>
            </w:pPr>
            <w:r w:rsidRPr="00E7552D">
              <w:rPr>
                <w:rFonts w:ascii="Arial" w:hAnsi="Arial" w:cs="Arial"/>
                <w:color w:val="171717" w:themeColor="background2" w:themeShade="1A"/>
                <w:sz w:val="24"/>
                <w:szCs w:val="24"/>
                <w:lang w:val="es-CO"/>
              </w:rPr>
              <w:t xml:space="preserve">Útiles (lapiceros- lápiz borrador) </w:t>
            </w:r>
          </w:p>
        </w:tc>
        <w:tc>
          <w:tcPr>
            <w:tcW w:w="1852" w:type="dxa"/>
          </w:tcPr>
          <w:p w14:paraId="2CB4F3C0" w14:textId="77777777" w:rsidR="00985B33" w:rsidRPr="00E7552D" w:rsidRDefault="00985B33" w:rsidP="0012527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12</w:t>
            </w:r>
          </w:p>
        </w:tc>
        <w:tc>
          <w:tcPr>
            <w:tcW w:w="1701" w:type="dxa"/>
          </w:tcPr>
          <w:p w14:paraId="34F7E29E" w14:textId="77777777" w:rsidR="00985B33" w:rsidRPr="00E7552D" w:rsidRDefault="00985B33" w:rsidP="0012527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$ 2000</w:t>
            </w:r>
          </w:p>
        </w:tc>
        <w:tc>
          <w:tcPr>
            <w:tcW w:w="2687" w:type="dxa"/>
          </w:tcPr>
          <w:p w14:paraId="24BDA762" w14:textId="77777777" w:rsidR="00985B33" w:rsidRPr="00E7552D" w:rsidRDefault="00985B33" w:rsidP="0012527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71717" w:themeColor="background2" w:themeShade="1A"/>
                <w:sz w:val="24"/>
                <w:szCs w:val="24"/>
              </w:rPr>
            </w:pPr>
            <w:r w:rsidRPr="00E7552D">
              <w:rPr>
                <w:rFonts w:ascii="Arial" w:hAnsi="Arial" w:cs="Arial"/>
                <w:color w:val="171717" w:themeColor="background2" w:themeShade="1A"/>
                <w:sz w:val="24"/>
                <w:szCs w:val="24"/>
              </w:rPr>
              <w:t>$ 24.000</w:t>
            </w:r>
          </w:p>
        </w:tc>
      </w:tr>
      <w:tr w:rsidR="00985B33" w:rsidRPr="00E7552D" w14:paraId="575E3E82" w14:textId="77777777" w:rsidTr="00E75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vMerge/>
            <w:tcBorders>
              <w:left w:val="none" w:sz="0" w:space="0" w:color="auto"/>
              <w:bottom w:val="none" w:sz="0" w:space="0" w:color="auto"/>
            </w:tcBorders>
          </w:tcPr>
          <w:p w14:paraId="7ED319CD" w14:textId="77777777" w:rsidR="00985B33" w:rsidRPr="00E7552D" w:rsidRDefault="00985B33" w:rsidP="00125276">
            <w:pPr>
              <w:spacing w:line="360" w:lineRule="auto"/>
              <w:rPr>
                <w:rFonts w:ascii="Arial" w:hAnsi="Arial" w:cs="Arial"/>
                <w:b w:val="0"/>
                <w:bCs w:val="0"/>
                <w:color w:val="171717" w:themeColor="background2" w:themeShade="1A"/>
                <w:sz w:val="24"/>
                <w:szCs w:val="24"/>
              </w:rPr>
            </w:pPr>
          </w:p>
        </w:tc>
        <w:tc>
          <w:tcPr>
            <w:tcW w:w="1883" w:type="dxa"/>
          </w:tcPr>
          <w:p w14:paraId="0391BA6C" w14:textId="77777777" w:rsidR="00985B33" w:rsidRPr="00E7552D" w:rsidRDefault="00985B33" w:rsidP="001252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lang w:val="es-CO"/>
              </w:rPr>
            </w:pPr>
          </w:p>
        </w:tc>
        <w:tc>
          <w:tcPr>
            <w:tcW w:w="1852" w:type="dxa"/>
          </w:tcPr>
          <w:p w14:paraId="08A978E9" w14:textId="77777777" w:rsidR="00985B33" w:rsidRPr="00E7552D" w:rsidRDefault="00985B33" w:rsidP="0012527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1717" w:themeColor="background2" w:themeShade="1A"/>
                <w:sz w:val="24"/>
                <w:szCs w:val="24"/>
              </w:rPr>
            </w:pPr>
          </w:p>
        </w:tc>
        <w:tc>
          <w:tcPr>
            <w:tcW w:w="1701" w:type="dxa"/>
          </w:tcPr>
          <w:p w14:paraId="6890348B" w14:textId="77777777" w:rsidR="00985B33" w:rsidRPr="00E7552D" w:rsidRDefault="00985B33" w:rsidP="001252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171717" w:themeColor="background2" w:themeShade="1A"/>
                <w:sz w:val="24"/>
                <w:szCs w:val="24"/>
              </w:rPr>
            </w:pPr>
            <w:r w:rsidRPr="00E7552D">
              <w:rPr>
                <w:rFonts w:ascii="Arial" w:hAnsi="Arial" w:cs="Arial"/>
                <w:b/>
                <w:bCs/>
                <w:color w:val="171717" w:themeColor="background2" w:themeShade="1A"/>
                <w:sz w:val="24"/>
                <w:szCs w:val="24"/>
              </w:rPr>
              <w:t>$ 5.168.200</w:t>
            </w:r>
          </w:p>
        </w:tc>
        <w:tc>
          <w:tcPr>
            <w:tcW w:w="2687" w:type="dxa"/>
          </w:tcPr>
          <w:p w14:paraId="7F3CB7A5" w14:textId="77777777" w:rsidR="00985B33" w:rsidRPr="00E7552D" w:rsidRDefault="00985B33" w:rsidP="001252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171717" w:themeColor="background2" w:themeShade="1A"/>
                <w:sz w:val="24"/>
                <w:szCs w:val="24"/>
              </w:rPr>
            </w:pPr>
            <w:r w:rsidRPr="00E7552D">
              <w:rPr>
                <w:rFonts w:ascii="Arial" w:hAnsi="Arial" w:cs="Arial"/>
                <w:b/>
                <w:bCs/>
                <w:color w:val="171717" w:themeColor="background2" w:themeShade="1A"/>
                <w:sz w:val="24"/>
                <w:szCs w:val="24"/>
              </w:rPr>
              <w:t>$ 12.886.000</w:t>
            </w:r>
          </w:p>
        </w:tc>
      </w:tr>
    </w:tbl>
    <w:p w14:paraId="690E193D" w14:textId="1725C21D" w:rsidR="00274AC4" w:rsidRDefault="00274AC4" w:rsidP="00125276">
      <w:pPr>
        <w:spacing w:line="360" w:lineRule="auto"/>
        <w:ind w:left="360"/>
        <w:rPr>
          <w:rFonts w:ascii="Arial" w:hAnsi="Arial" w:cs="Arial"/>
          <w:sz w:val="24"/>
          <w:szCs w:val="24"/>
        </w:rPr>
      </w:pPr>
    </w:p>
    <w:p w14:paraId="1E949047" w14:textId="05546F34" w:rsidR="00FD68DC" w:rsidRDefault="00FD68DC" w:rsidP="00125276">
      <w:pPr>
        <w:spacing w:line="360" w:lineRule="auto"/>
        <w:ind w:left="360"/>
        <w:rPr>
          <w:rFonts w:ascii="Arial" w:hAnsi="Arial" w:cs="Arial"/>
          <w:sz w:val="24"/>
          <w:szCs w:val="24"/>
        </w:rPr>
      </w:pPr>
    </w:p>
    <w:p w14:paraId="133AD8DD" w14:textId="77777777" w:rsidR="00E562D3" w:rsidRPr="00125276" w:rsidRDefault="00E562D3" w:rsidP="00125276">
      <w:pPr>
        <w:spacing w:line="360" w:lineRule="auto"/>
        <w:ind w:left="360"/>
        <w:rPr>
          <w:rFonts w:ascii="Arial" w:hAnsi="Arial" w:cs="Arial"/>
          <w:sz w:val="24"/>
          <w:szCs w:val="24"/>
        </w:rPr>
      </w:pPr>
    </w:p>
    <w:p w14:paraId="47E5D6A5" w14:textId="77777777" w:rsidR="00371580" w:rsidRPr="00504F72" w:rsidRDefault="0077754D" w:rsidP="00371580">
      <w:pPr>
        <w:spacing w:line="360" w:lineRule="auto"/>
        <w:ind w:left="360"/>
        <w:jc w:val="both"/>
        <w:rPr>
          <w:rFonts w:ascii="Arial" w:eastAsia="Microsoft Sans Serif" w:hAnsi="Arial" w:cs="Arial"/>
          <w:sz w:val="24"/>
          <w:szCs w:val="24"/>
        </w:rPr>
      </w:pPr>
      <w:bookmarkStart w:id="31" w:name="_Toc93161893"/>
      <w:r w:rsidRPr="002C008A">
        <w:rPr>
          <w:rStyle w:val="Ttulo2Car"/>
          <w:rFonts w:ascii="Arial" w:hAnsi="Arial" w:cs="Arial"/>
          <w:sz w:val="24"/>
          <w:szCs w:val="24"/>
          <w:lang w:val="es-CO"/>
        </w:rPr>
        <w:lastRenderedPageBreak/>
        <w:t>3.</w:t>
      </w:r>
      <w:r w:rsidR="00FD68DC" w:rsidRPr="002C008A">
        <w:rPr>
          <w:rStyle w:val="Ttulo2Car"/>
          <w:rFonts w:ascii="Arial" w:hAnsi="Arial" w:cs="Arial"/>
          <w:sz w:val="24"/>
          <w:szCs w:val="24"/>
          <w:lang w:val="es-CO"/>
        </w:rPr>
        <w:t>5</w:t>
      </w:r>
      <w:r w:rsidRPr="002C008A">
        <w:rPr>
          <w:rStyle w:val="Ttulo2Car"/>
          <w:rFonts w:ascii="Arial" w:hAnsi="Arial" w:cs="Arial"/>
          <w:sz w:val="24"/>
          <w:szCs w:val="24"/>
          <w:lang w:val="es-CO"/>
        </w:rPr>
        <w:t xml:space="preserve"> </w:t>
      </w:r>
      <w:bookmarkStart w:id="32" w:name="_Hlk93151329"/>
      <w:bookmarkStart w:id="33" w:name="_Hlk95233866"/>
      <w:bookmarkStart w:id="34" w:name="_Hlk95564607"/>
      <w:r w:rsidR="00C56389" w:rsidRPr="00EE54DE">
        <w:rPr>
          <w:rStyle w:val="Ttulo2Car"/>
          <w:rFonts w:ascii="Arial" w:hAnsi="Arial" w:cs="Arial"/>
          <w:sz w:val="24"/>
          <w:szCs w:val="24"/>
          <w:lang w:val="es-CO"/>
        </w:rPr>
        <w:t>Técnicas e Instrumentos para la recolección de información</w:t>
      </w:r>
      <w:bookmarkEnd w:id="31"/>
      <w:r w:rsidR="00C56389" w:rsidRPr="00125276">
        <w:rPr>
          <w:rFonts w:ascii="Arial" w:eastAsia="Microsoft Sans Serif" w:hAnsi="Arial" w:cs="Arial"/>
          <w:b/>
          <w:bCs/>
          <w:sz w:val="24"/>
          <w:szCs w:val="24"/>
        </w:rPr>
        <w:t>:</w:t>
      </w:r>
      <w:r w:rsidR="00C56389" w:rsidRPr="00125276">
        <w:rPr>
          <w:rFonts w:ascii="Arial" w:eastAsia="Microsoft Sans Serif" w:hAnsi="Arial" w:cs="Arial"/>
          <w:sz w:val="24"/>
          <w:szCs w:val="24"/>
        </w:rPr>
        <w:t xml:space="preserve"> </w:t>
      </w:r>
      <w:bookmarkEnd w:id="32"/>
      <w:r w:rsidR="00371580" w:rsidRPr="00504F72">
        <w:rPr>
          <w:rFonts w:ascii="Arial" w:eastAsia="Microsoft Sans Serif" w:hAnsi="Arial" w:cs="Arial"/>
          <w:sz w:val="24"/>
          <w:szCs w:val="24"/>
        </w:rPr>
        <w:t xml:space="preserve">se realizó una encuesta con opción única de respuesta. Donde se indaga a cerca del conocimiento del personal del HOSMI de los servicios de urgencias y hospitalización, a cerca de la política de calidad y el programa de seguridad del paciente mediante las siguientes preguntas </w:t>
      </w:r>
    </w:p>
    <w:p w14:paraId="57686423" w14:textId="77777777" w:rsidR="00371580" w:rsidRPr="00504F72" w:rsidRDefault="00371580" w:rsidP="00371580">
      <w:pPr>
        <w:pStyle w:val="Prrafodelista"/>
        <w:numPr>
          <w:ilvl w:val="0"/>
          <w:numId w:val="18"/>
        </w:numPr>
        <w:spacing w:before="240" w:line="360" w:lineRule="auto"/>
        <w:rPr>
          <w:rFonts w:ascii="Arial" w:hAnsi="Arial" w:cs="Arial"/>
          <w:sz w:val="24"/>
          <w:szCs w:val="24"/>
          <w:lang w:val="es-ES"/>
        </w:rPr>
      </w:pPr>
      <w:r w:rsidRPr="00504F72">
        <w:rPr>
          <w:rFonts w:ascii="Arial" w:eastAsia="Microsoft Sans Serif" w:hAnsi="Arial" w:cs="Arial"/>
          <w:sz w:val="24"/>
          <w:szCs w:val="24"/>
        </w:rPr>
        <w:t xml:space="preserve"> </w:t>
      </w:r>
      <w:r w:rsidRPr="00504F72">
        <w:rPr>
          <w:rFonts w:ascii="Arial" w:hAnsi="Arial" w:cs="Arial"/>
          <w:sz w:val="24"/>
          <w:szCs w:val="24"/>
          <w:lang w:val="es-ES"/>
        </w:rPr>
        <w:t>Conoce de la política de calidad de la institución E.S.E Hospital María Inmaculada</w:t>
      </w:r>
    </w:p>
    <w:p w14:paraId="5AD677A4" w14:textId="77777777" w:rsidR="00371580" w:rsidRPr="00504F72" w:rsidRDefault="00371580" w:rsidP="00371580">
      <w:pPr>
        <w:pStyle w:val="Prrafodelista"/>
        <w:numPr>
          <w:ilvl w:val="0"/>
          <w:numId w:val="18"/>
        </w:numPr>
        <w:spacing w:line="360" w:lineRule="auto"/>
        <w:jc w:val="both"/>
        <w:rPr>
          <w:rFonts w:ascii="Arial" w:hAnsi="Arial" w:cs="Arial"/>
          <w:sz w:val="24"/>
          <w:szCs w:val="24"/>
          <w:lang w:val="es-ES"/>
        </w:rPr>
      </w:pPr>
      <w:r w:rsidRPr="00504F72">
        <w:rPr>
          <w:rFonts w:ascii="Arial" w:hAnsi="Arial" w:cs="Arial"/>
          <w:sz w:val="24"/>
          <w:szCs w:val="24"/>
          <w:lang w:val="es-ES"/>
        </w:rPr>
        <w:t>Conoce de la política de seguridad del paciente de la institución E.S.E Hospital María Inmaculada</w:t>
      </w:r>
    </w:p>
    <w:p w14:paraId="70B8C21D" w14:textId="77777777" w:rsidR="00371580" w:rsidRPr="00504F72" w:rsidRDefault="00371580" w:rsidP="00371580">
      <w:pPr>
        <w:pStyle w:val="Prrafodelista"/>
        <w:numPr>
          <w:ilvl w:val="0"/>
          <w:numId w:val="18"/>
        </w:numPr>
        <w:spacing w:before="240" w:line="360" w:lineRule="auto"/>
        <w:rPr>
          <w:rFonts w:ascii="Arial" w:hAnsi="Arial" w:cs="Arial"/>
          <w:sz w:val="24"/>
          <w:szCs w:val="24"/>
          <w:lang w:val="es-ES"/>
        </w:rPr>
      </w:pPr>
      <w:r w:rsidRPr="00504F72">
        <w:rPr>
          <w:rFonts w:ascii="Arial" w:hAnsi="Arial" w:cs="Arial"/>
          <w:sz w:val="24"/>
          <w:szCs w:val="24"/>
          <w:lang w:val="es-ES"/>
        </w:rPr>
        <w:t>Identifica los objetivos propuestos en la política se seguridad del paciente de la institución E.S.E Hospital María Inmaculada</w:t>
      </w:r>
    </w:p>
    <w:p w14:paraId="7AFBD62E" w14:textId="77777777" w:rsidR="00371580" w:rsidRPr="00504F72" w:rsidRDefault="00371580" w:rsidP="00371580">
      <w:pPr>
        <w:pStyle w:val="Prrafodelista"/>
        <w:numPr>
          <w:ilvl w:val="0"/>
          <w:numId w:val="18"/>
        </w:numPr>
        <w:spacing w:before="240" w:line="360" w:lineRule="auto"/>
        <w:rPr>
          <w:rFonts w:ascii="Arial" w:hAnsi="Arial" w:cs="Arial"/>
          <w:sz w:val="24"/>
          <w:szCs w:val="24"/>
          <w:lang w:val="es-ES"/>
        </w:rPr>
      </w:pPr>
      <w:r w:rsidRPr="00504F72">
        <w:rPr>
          <w:rFonts w:ascii="Arial" w:hAnsi="Arial" w:cs="Arial"/>
          <w:sz w:val="24"/>
          <w:szCs w:val="24"/>
          <w:lang w:val="es-ES"/>
        </w:rPr>
        <w:t>Identifica los procesos que conforman la política de seguridad del paciente en la E.S.E Hospital María Inmaculada.</w:t>
      </w:r>
    </w:p>
    <w:p w14:paraId="2A54A876" w14:textId="77777777" w:rsidR="00371580" w:rsidRPr="00504F72" w:rsidRDefault="00371580" w:rsidP="00371580">
      <w:pPr>
        <w:pStyle w:val="Prrafodelista"/>
        <w:numPr>
          <w:ilvl w:val="0"/>
          <w:numId w:val="18"/>
        </w:numPr>
        <w:spacing w:before="240" w:line="360" w:lineRule="auto"/>
        <w:rPr>
          <w:rFonts w:ascii="Arial" w:hAnsi="Arial" w:cs="Arial"/>
          <w:sz w:val="24"/>
          <w:szCs w:val="24"/>
          <w:lang w:val="es-ES"/>
        </w:rPr>
      </w:pPr>
      <w:r w:rsidRPr="00504F72">
        <w:rPr>
          <w:rFonts w:ascii="Arial" w:hAnsi="Arial" w:cs="Arial"/>
          <w:sz w:val="24"/>
          <w:szCs w:val="24"/>
          <w:lang w:val="es-ES"/>
        </w:rPr>
        <w:t>Identifica los riesgos prevenibles propuestos en la política de seguridad del paciente de la E.S.E Hospital María Inmaculada</w:t>
      </w:r>
    </w:p>
    <w:p w14:paraId="0CCF7330" w14:textId="77777777" w:rsidR="00371580" w:rsidRPr="00504F72" w:rsidRDefault="00371580" w:rsidP="00371580">
      <w:pPr>
        <w:pStyle w:val="Prrafodelista"/>
        <w:numPr>
          <w:ilvl w:val="0"/>
          <w:numId w:val="18"/>
        </w:numPr>
        <w:spacing w:before="240" w:line="360" w:lineRule="auto"/>
        <w:rPr>
          <w:rFonts w:ascii="Arial" w:hAnsi="Arial" w:cs="Arial"/>
          <w:sz w:val="24"/>
          <w:szCs w:val="24"/>
          <w:lang w:val="es-ES"/>
        </w:rPr>
      </w:pPr>
      <w:r w:rsidRPr="00504F72">
        <w:rPr>
          <w:rFonts w:ascii="Arial" w:hAnsi="Arial" w:cs="Arial"/>
          <w:sz w:val="24"/>
          <w:szCs w:val="24"/>
          <w:lang w:val="es-ES"/>
        </w:rPr>
        <w:t>Ha sido evaluado   en los procesos de la política de seguridad del paciente de la institución E.S.E Hospital María Inmaculada en el último trimestre del año 2021</w:t>
      </w:r>
    </w:p>
    <w:p w14:paraId="0D82B462" w14:textId="77777777" w:rsidR="00371580" w:rsidRPr="00504F72" w:rsidRDefault="00371580" w:rsidP="00371580">
      <w:pPr>
        <w:pStyle w:val="Prrafodelista"/>
        <w:numPr>
          <w:ilvl w:val="0"/>
          <w:numId w:val="18"/>
        </w:numPr>
        <w:spacing w:before="240" w:line="360" w:lineRule="auto"/>
        <w:rPr>
          <w:rFonts w:ascii="Arial" w:hAnsi="Arial" w:cs="Arial"/>
          <w:sz w:val="24"/>
          <w:szCs w:val="24"/>
          <w:lang w:val="es-ES"/>
        </w:rPr>
      </w:pPr>
      <w:r w:rsidRPr="00504F72">
        <w:rPr>
          <w:rFonts w:ascii="Arial" w:hAnsi="Arial" w:cs="Arial"/>
          <w:sz w:val="24"/>
          <w:szCs w:val="24"/>
          <w:lang w:val="es-ES"/>
        </w:rPr>
        <w:t xml:space="preserve">Identifica cuales son las guías y protocolos que hacen parte de la política de seguridad del paciente de la E.S.E Hospital María. </w:t>
      </w:r>
    </w:p>
    <w:p w14:paraId="6A4ED310" w14:textId="77777777" w:rsidR="00371580" w:rsidRPr="00504F72" w:rsidRDefault="00371580" w:rsidP="00371580">
      <w:pPr>
        <w:pStyle w:val="Prrafodelista"/>
        <w:numPr>
          <w:ilvl w:val="0"/>
          <w:numId w:val="18"/>
        </w:numPr>
        <w:spacing w:before="240" w:line="360" w:lineRule="auto"/>
        <w:rPr>
          <w:rFonts w:ascii="Arial" w:hAnsi="Arial" w:cs="Arial"/>
          <w:sz w:val="24"/>
          <w:szCs w:val="24"/>
          <w:lang w:val="es-ES"/>
        </w:rPr>
      </w:pPr>
      <w:r w:rsidRPr="00504F72">
        <w:rPr>
          <w:rFonts w:ascii="Arial" w:hAnsi="Arial" w:cs="Arial"/>
          <w:sz w:val="24"/>
          <w:szCs w:val="24"/>
          <w:lang w:val="es-ES"/>
        </w:rPr>
        <w:t>Ha participado en las rondas de seguridad del paciente de la E.S.E Hospital María Inmaculada en el último trimestre del año 2021.</w:t>
      </w:r>
    </w:p>
    <w:p w14:paraId="6D04073E" w14:textId="77777777" w:rsidR="00371580" w:rsidRPr="00504F72" w:rsidRDefault="00371580" w:rsidP="00371580">
      <w:pPr>
        <w:pStyle w:val="Prrafodelista"/>
        <w:numPr>
          <w:ilvl w:val="0"/>
          <w:numId w:val="18"/>
        </w:numPr>
        <w:spacing w:before="240" w:after="0" w:line="360" w:lineRule="auto"/>
        <w:rPr>
          <w:rFonts w:ascii="Arial" w:hAnsi="Arial" w:cs="Arial"/>
          <w:sz w:val="24"/>
          <w:szCs w:val="24"/>
          <w:lang w:val="es-ES"/>
        </w:rPr>
      </w:pPr>
      <w:r w:rsidRPr="00504F72">
        <w:rPr>
          <w:rFonts w:ascii="Arial" w:hAnsi="Arial" w:cs="Arial"/>
          <w:sz w:val="24"/>
          <w:szCs w:val="24"/>
          <w:lang w:val="es-ES"/>
        </w:rPr>
        <w:t>Identifica el protocolo de reporte de eventos adversos de la E.S.E Hospital María Inmaculada</w:t>
      </w:r>
    </w:p>
    <w:p w14:paraId="4E96CE15" w14:textId="77777777" w:rsidR="00371580" w:rsidRPr="00504F72" w:rsidRDefault="00371580" w:rsidP="00371580">
      <w:pPr>
        <w:pStyle w:val="Prrafodelista"/>
        <w:numPr>
          <w:ilvl w:val="0"/>
          <w:numId w:val="18"/>
        </w:numPr>
        <w:spacing w:before="240" w:line="360" w:lineRule="auto"/>
        <w:rPr>
          <w:rFonts w:ascii="Arial" w:hAnsi="Arial" w:cs="Arial"/>
          <w:sz w:val="24"/>
          <w:szCs w:val="24"/>
          <w:lang w:val="es-ES"/>
        </w:rPr>
      </w:pPr>
      <w:r w:rsidRPr="00504F72">
        <w:rPr>
          <w:rFonts w:ascii="Arial" w:hAnsi="Arial" w:cs="Arial"/>
          <w:sz w:val="24"/>
          <w:szCs w:val="24"/>
          <w:lang w:val="es-ES"/>
        </w:rPr>
        <w:t>Identifica el concepto de la diferencia de incidente y evento adverso establecido en la política de seguridad del paciente de la E.S.E Hospital María Inmaculada</w:t>
      </w:r>
    </w:p>
    <w:p w14:paraId="0A6CDF83" w14:textId="77777777" w:rsidR="00371580" w:rsidRPr="00504F72" w:rsidRDefault="00371580" w:rsidP="00371580">
      <w:pPr>
        <w:pStyle w:val="Prrafodelista"/>
        <w:spacing w:before="240" w:line="360" w:lineRule="auto"/>
        <w:ind w:left="643"/>
        <w:rPr>
          <w:rFonts w:ascii="Arial" w:hAnsi="Arial" w:cs="Arial"/>
          <w:sz w:val="24"/>
          <w:szCs w:val="24"/>
        </w:rPr>
      </w:pPr>
    </w:p>
    <w:p w14:paraId="0DC75CF0" w14:textId="6F98D7FF" w:rsidR="00371580" w:rsidRPr="00371580" w:rsidRDefault="00371580" w:rsidP="00371580">
      <w:pPr>
        <w:pStyle w:val="Prrafodelista"/>
        <w:spacing w:before="240" w:line="360" w:lineRule="auto"/>
        <w:ind w:left="643"/>
        <w:rPr>
          <w:rFonts w:ascii="Arial" w:hAnsi="Arial" w:cs="Arial"/>
          <w:sz w:val="24"/>
          <w:szCs w:val="24"/>
        </w:rPr>
      </w:pPr>
      <w:r w:rsidRPr="00504F72">
        <w:rPr>
          <w:rFonts w:ascii="Arial" w:eastAsia="Microsoft Sans Serif" w:hAnsi="Arial" w:cs="Arial"/>
          <w:sz w:val="24"/>
          <w:szCs w:val="24"/>
        </w:rPr>
        <w:t xml:space="preserve"> </w:t>
      </w:r>
      <w:r w:rsidRPr="00504F72">
        <w:rPr>
          <w:rFonts w:ascii="Arial" w:hAnsi="Arial" w:cs="Arial"/>
          <w:sz w:val="24"/>
          <w:szCs w:val="24"/>
        </w:rPr>
        <w:t>La información se obt</w:t>
      </w:r>
      <w:r w:rsidR="00F64000">
        <w:rPr>
          <w:rFonts w:ascii="Arial" w:hAnsi="Arial" w:cs="Arial"/>
          <w:sz w:val="24"/>
          <w:szCs w:val="24"/>
        </w:rPr>
        <w:t>uvo</w:t>
      </w:r>
      <w:r w:rsidRPr="00504F72">
        <w:rPr>
          <w:rFonts w:ascii="Arial" w:hAnsi="Arial" w:cs="Arial"/>
          <w:sz w:val="24"/>
          <w:szCs w:val="24"/>
        </w:rPr>
        <w:t xml:space="preserve"> de fuente primaria, mediante la aplicación de la encuesta de adherencia a la política de calidad, y cumplimiento del programa de seguridad del paciente. Se realiz</w:t>
      </w:r>
      <w:r w:rsidR="00F64000">
        <w:rPr>
          <w:rFonts w:ascii="Arial" w:hAnsi="Arial" w:cs="Arial"/>
          <w:sz w:val="24"/>
          <w:szCs w:val="24"/>
        </w:rPr>
        <w:t>o</w:t>
      </w:r>
      <w:r w:rsidRPr="00504F72">
        <w:rPr>
          <w:rFonts w:ascii="Arial" w:hAnsi="Arial" w:cs="Arial"/>
          <w:sz w:val="24"/>
          <w:szCs w:val="24"/>
        </w:rPr>
        <w:t xml:space="preserve"> observación directa de las condiciones del servicio y de la aplicación del protocolo por parte de cada uno de los médicos, Enfermeras y Auxiliares de Enfermería, </w:t>
      </w:r>
      <w:bookmarkStart w:id="35" w:name="_Hlk94507058"/>
      <w:r w:rsidRPr="00504F72">
        <w:rPr>
          <w:rFonts w:ascii="Arial" w:hAnsi="Arial" w:cs="Arial"/>
          <w:sz w:val="24"/>
          <w:szCs w:val="24"/>
        </w:rPr>
        <w:t xml:space="preserve">el instrumento de recolección de datos se </w:t>
      </w:r>
      <w:r w:rsidRPr="00504F72">
        <w:rPr>
          <w:rFonts w:ascii="Arial" w:hAnsi="Arial" w:cs="Arial"/>
          <w:sz w:val="24"/>
          <w:szCs w:val="24"/>
        </w:rPr>
        <w:lastRenderedPageBreak/>
        <w:t xml:space="preserve">sustentó en la </w:t>
      </w:r>
      <w:r w:rsidRPr="00371580">
        <w:rPr>
          <w:rStyle w:val="Textoennegrita"/>
          <w:rFonts w:ascii="Arial" w:hAnsi="Arial" w:cs="Arial"/>
          <w:b w:val="0"/>
          <w:bCs w:val="0"/>
          <w:sz w:val="24"/>
          <w:szCs w:val="24"/>
          <w:shd w:val="clear" w:color="auto" w:fill="FFFFFF"/>
        </w:rPr>
        <w:t>Ley Estatutaria 1581 del 2012 que funciona como marco de la Ley General de Protección de Datos.</w:t>
      </w:r>
    </w:p>
    <w:bookmarkEnd w:id="35"/>
    <w:p w14:paraId="34452D71" w14:textId="77777777" w:rsidR="00371580" w:rsidRDefault="00371580" w:rsidP="00371580">
      <w:pPr>
        <w:spacing w:line="360" w:lineRule="auto"/>
        <w:jc w:val="both"/>
        <w:rPr>
          <w:rFonts w:ascii="Arial" w:hAnsi="Arial" w:cs="Arial"/>
          <w:sz w:val="24"/>
          <w:szCs w:val="24"/>
        </w:rPr>
      </w:pPr>
    </w:p>
    <w:p w14:paraId="5CED221D" w14:textId="77777777" w:rsidR="00371580" w:rsidRPr="008B2DD9" w:rsidRDefault="00371580" w:rsidP="00371580">
      <w:pPr>
        <w:spacing w:line="360" w:lineRule="auto"/>
        <w:jc w:val="both"/>
        <w:rPr>
          <w:rFonts w:ascii="Arial" w:hAnsi="Arial" w:cs="Arial"/>
          <w:sz w:val="24"/>
          <w:szCs w:val="24"/>
        </w:rPr>
      </w:pPr>
      <w:r w:rsidRPr="00EE54DE">
        <w:rPr>
          <w:rStyle w:val="Ttulo2Car"/>
          <w:rFonts w:ascii="Arial" w:hAnsi="Arial" w:cs="Arial"/>
          <w:i w:val="0"/>
          <w:iCs w:val="0"/>
          <w:sz w:val="24"/>
          <w:szCs w:val="24"/>
        </w:rPr>
        <w:t>3</w:t>
      </w:r>
      <w:r w:rsidRPr="00E562D3">
        <w:rPr>
          <w:rStyle w:val="Ttulo2Car"/>
          <w:rFonts w:ascii="Arial" w:hAnsi="Arial" w:cs="Arial"/>
          <w:sz w:val="24"/>
          <w:szCs w:val="24"/>
        </w:rPr>
        <w:t xml:space="preserve">.6 </w:t>
      </w:r>
      <w:bookmarkStart w:id="36" w:name="_Hlk95233981"/>
      <w:r w:rsidRPr="00E562D3">
        <w:rPr>
          <w:rFonts w:ascii="Arial" w:eastAsia="Microsoft Sans Serif" w:hAnsi="Arial" w:cs="Arial"/>
          <w:b/>
          <w:bCs/>
          <w:sz w:val="24"/>
          <w:szCs w:val="24"/>
        </w:rPr>
        <w:t>Técnicas e Instrumentos para el análisis de la información</w:t>
      </w:r>
      <w:r w:rsidRPr="00E562D3">
        <w:rPr>
          <w:rFonts w:ascii="Arial" w:eastAsia="Microsoft Sans Serif" w:hAnsi="Arial" w:cs="Arial"/>
          <w:sz w:val="24"/>
          <w:szCs w:val="24"/>
        </w:rPr>
        <w:t>:</w:t>
      </w:r>
      <w:r w:rsidRPr="008B2DD9">
        <w:rPr>
          <w:rFonts w:ascii="Arial" w:eastAsia="Microsoft Sans Serif" w:hAnsi="Arial" w:cs="Arial"/>
          <w:sz w:val="24"/>
          <w:szCs w:val="24"/>
        </w:rPr>
        <w:t xml:space="preserve"> </w:t>
      </w:r>
      <w:r w:rsidRPr="008B2DD9">
        <w:rPr>
          <w:rFonts w:ascii="Arial" w:hAnsi="Arial" w:cs="Arial"/>
          <w:sz w:val="24"/>
          <w:szCs w:val="24"/>
        </w:rPr>
        <w:t>Los datos se registrarán de manera cuantitativa en una hoja de Excel, se presentarán por medio de tablas y gráficos, mostrando los resultados obtenidos. Identificando las fallas activas, los factores contributivos y las posibles causas de la no adherencia a los protocolos institucionales, la no existencia de guías clínicas y la falta de la política de calidad institucional y el programa de seguridad del paciente.</w:t>
      </w:r>
    </w:p>
    <w:bookmarkEnd w:id="33"/>
    <w:bookmarkEnd w:id="34"/>
    <w:bookmarkEnd w:id="36"/>
    <w:p w14:paraId="0E4DA741" w14:textId="77777777" w:rsidR="00FD68DC" w:rsidRPr="00125276" w:rsidRDefault="00FD68DC" w:rsidP="00E562D3">
      <w:pPr>
        <w:spacing w:line="360" w:lineRule="auto"/>
        <w:rPr>
          <w:rFonts w:ascii="Arial" w:hAnsi="Arial" w:cs="Arial"/>
          <w:sz w:val="24"/>
          <w:szCs w:val="24"/>
        </w:rPr>
      </w:pPr>
    </w:p>
    <w:p w14:paraId="335D0253" w14:textId="6F65FCD4" w:rsidR="0077754D" w:rsidRPr="002C008A" w:rsidRDefault="008B01B9" w:rsidP="00912072">
      <w:pPr>
        <w:pStyle w:val="Ttulo2"/>
        <w:numPr>
          <w:ilvl w:val="0"/>
          <w:numId w:val="0"/>
        </w:numPr>
        <w:ind w:left="720"/>
        <w:rPr>
          <w:rFonts w:eastAsia="Microsoft Sans Serif"/>
          <w:lang w:val="es-CO"/>
        </w:rPr>
      </w:pPr>
      <w:bookmarkStart w:id="37" w:name="_Toc93161895"/>
      <w:r w:rsidRPr="002C008A">
        <w:rPr>
          <w:rFonts w:ascii="Arial" w:eastAsia="Microsoft Sans Serif" w:hAnsi="Arial" w:cs="Arial"/>
          <w:sz w:val="24"/>
          <w:szCs w:val="24"/>
          <w:lang w:val="es-CO"/>
        </w:rPr>
        <w:t>3.</w:t>
      </w:r>
      <w:r w:rsidR="00FD68DC" w:rsidRPr="002C008A">
        <w:rPr>
          <w:rFonts w:ascii="Arial" w:eastAsia="Microsoft Sans Serif" w:hAnsi="Arial" w:cs="Arial"/>
          <w:sz w:val="24"/>
          <w:szCs w:val="24"/>
          <w:lang w:val="es-CO"/>
        </w:rPr>
        <w:t>7</w:t>
      </w:r>
      <w:r w:rsidRPr="002C008A">
        <w:rPr>
          <w:rFonts w:ascii="Arial" w:eastAsia="Microsoft Sans Serif" w:hAnsi="Arial" w:cs="Arial"/>
          <w:sz w:val="24"/>
          <w:szCs w:val="24"/>
          <w:lang w:val="es-CO"/>
        </w:rPr>
        <w:t xml:space="preserve"> </w:t>
      </w:r>
      <w:r w:rsidR="0077754D" w:rsidRPr="002C008A">
        <w:rPr>
          <w:rFonts w:ascii="Arial" w:eastAsia="Microsoft Sans Serif" w:hAnsi="Arial" w:cs="Arial"/>
          <w:i w:val="0"/>
          <w:iCs w:val="0"/>
          <w:sz w:val="24"/>
          <w:szCs w:val="24"/>
          <w:lang w:val="es-CO"/>
        </w:rPr>
        <w:t>Consideraciones Éticas de la Investigación:</w:t>
      </w:r>
      <w:bookmarkEnd w:id="37"/>
      <w:r w:rsidR="0077754D" w:rsidRPr="002C008A">
        <w:rPr>
          <w:rFonts w:eastAsia="Microsoft Sans Serif"/>
          <w:lang w:val="es-CO"/>
        </w:rPr>
        <w:t xml:space="preserve">  </w:t>
      </w:r>
    </w:p>
    <w:p w14:paraId="36A13C17" w14:textId="77777777" w:rsidR="006D0F67" w:rsidRPr="002C008A" w:rsidRDefault="006D0F67" w:rsidP="006D0F67">
      <w:pPr>
        <w:rPr>
          <w:lang w:eastAsia="en-US"/>
        </w:rPr>
      </w:pPr>
    </w:p>
    <w:p w14:paraId="2F4069E3" w14:textId="570A07F7" w:rsidR="0077754D" w:rsidRPr="00125276" w:rsidRDefault="0077754D" w:rsidP="00125276">
      <w:pPr>
        <w:pStyle w:val="Default"/>
        <w:spacing w:line="360" w:lineRule="auto"/>
        <w:jc w:val="both"/>
      </w:pPr>
      <w:r w:rsidRPr="00125276">
        <w:t xml:space="preserve">Se </w:t>
      </w:r>
      <w:r w:rsidR="00FD68DC">
        <w:t xml:space="preserve">tuvo </w:t>
      </w:r>
      <w:r w:rsidR="00FD68DC" w:rsidRPr="00125276">
        <w:t>en</w:t>
      </w:r>
      <w:r w:rsidRPr="00125276">
        <w:t xml:space="preserve"> cuenta la Resolución 008430 de 1993 del Ministerio de Salud, donde se establecen las bases conceptuales y legales de la investigación en salud. De acuerdo con el Articulo 11 de la presente Resolución este estudio se clasifica “con </w:t>
      </w:r>
      <w:r w:rsidRPr="00125276">
        <w:rPr>
          <w:b/>
          <w:bCs/>
        </w:rPr>
        <w:t>riesgo mínimo”.</w:t>
      </w:r>
    </w:p>
    <w:p w14:paraId="552B05A0" w14:textId="77777777" w:rsidR="0077754D" w:rsidRPr="00125276" w:rsidRDefault="0077754D" w:rsidP="00125276">
      <w:pPr>
        <w:pStyle w:val="Default"/>
        <w:spacing w:line="360" w:lineRule="auto"/>
        <w:jc w:val="both"/>
      </w:pPr>
      <w:r w:rsidRPr="00125276">
        <w:t xml:space="preserve"> </w:t>
      </w:r>
    </w:p>
    <w:p w14:paraId="6E71199E" w14:textId="18A1C9BF" w:rsidR="00A3509F" w:rsidRDefault="0077754D" w:rsidP="00125276">
      <w:pPr>
        <w:spacing w:line="360" w:lineRule="auto"/>
        <w:jc w:val="both"/>
        <w:rPr>
          <w:rFonts w:ascii="Arial" w:hAnsi="Arial" w:cs="Arial"/>
          <w:sz w:val="24"/>
          <w:szCs w:val="24"/>
        </w:rPr>
      </w:pPr>
      <w:r w:rsidRPr="00125276">
        <w:rPr>
          <w:rFonts w:ascii="Arial" w:hAnsi="Arial" w:cs="Arial"/>
          <w:sz w:val="24"/>
          <w:szCs w:val="24"/>
        </w:rPr>
        <w:t xml:space="preserve">La Ley 911 de 2004, Capítulo I. Artículo 2, Principios y valores éticos del acto de cuidado de Enfermería. Son Beneficencia, No Maleficencia, Autonomía, Justicia, Veracidad, Solidaridad, Lealtad y Fidelidad, los cuales en conjunto orientarán la responsabilidad deontológica para el ejercicio de la profesión de la Enfermería en Colombia. </w:t>
      </w:r>
    </w:p>
    <w:p w14:paraId="11C55252" w14:textId="59F3D487" w:rsidR="00E562D3" w:rsidRDefault="00E562D3" w:rsidP="00125276">
      <w:pPr>
        <w:spacing w:line="360" w:lineRule="auto"/>
        <w:jc w:val="both"/>
        <w:rPr>
          <w:rFonts w:ascii="Arial" w:hAnsi="Arial" w:cs="Arial"/>
          <w:sz w:val="24"/>
          <w:szCs w:val="24"/>
        </w:rPr>
      </w:pPr>
    </w:p>
    <w:p w14:paraId="2EC46BEA" w14:textId="77777777" w:rsidR="00E562D3" w:rsidRPr="00CD486C" w:rsidRDefault="00E562D3" w:rsidP="00E562D3">
      <w:pPr>
        <w:spacing w:line="240" w:lineRule="auto"/>
        <w:jc w:val="both"/>
        <w:rPr>
          <w:b/>
          <w:bCs/>
          <w:lang w:val="es-ES"/>
        </w:rPr>
      </w:pPr>
      <w:r w:rsidRPr="00C6325F">
        <w:rPr>
          <w:rFonts w:ascii="Arial" w:hAnsi="Arial" w:cs="Arial"/>
          <w:sz w:val="24"/>
          <w:szCs w:val="24"/>
        </w:rPr>
        <w:t xml:space="preserve">se sustentó en la </w:t>
      </w:r>
      <w:r w:rsidRPr="00C6325F">
        <w:rPr>
          <w:rStyle w:val="Textoennegrita"/>
          <w:rFonts w:ascii="Arial" w:hAnsi="Arial" w:cs="Arial"/>
          <w:b w:val="0"/>
          <w:bCs w:val="0"/>
          <w:sz w:val="24"/>
          <w:szCs w:val="24"/>
          <w:shd w:val="clear" w:color="auto" w:fill="FFFFFF"/>
        </w:rPr>
        <w:t>Ley Estatutaria 1581 del 2012 que funciona como marco de la Ley General de Protección de Datos.</w:t>
      </w:r>
      <w:r>
        <w:rPr>
          <w:rStyle w:val="Textoennegrita"/>
          <w:rFonts w:ascii="Arial" w:hAnsi="Arial" w:cs="Arial"/>
          <w:b w:val="0"/>
          <w:bCs w:val="0"/>
          <w:sz w:val="24"/>
          <w:szCs w:val="24"/>
          <w:shd w:val="clear" w:color="auto" w:fill="FFFFFF"/>
        </w:rPr>
        <w:t xml:space="preserve"> </w:t>
      </w:r>
    </w:p>
    <w:p w14:paraId="7A2D167B" w14:textId="77777777" w:rsidR="00E562D3" w:rsidRDefault="00E562D3" w:rsidP="00125276">
      <w:pPr>
        <w:spacing w:line="360" w:lineRule="auto"/>
        <w:jc w:val="both"/>
        <w:rPr>
          <w:rFonts w:ascii="Arial" w:hAnsi="Arial" w:cs="Arial"/>
          <w:sz w:val="24"/>
          <w:szCs w:val="24"/>
        </w:rPr>
      </w:pPr>
    </w:p>
    <w:p w14:paraId="7A38B2BE" w14:textId="77777777" w:rsidR="00E562D3" w:rsidRDefault="00E562D3" w:rsidP="00125276">
      <w:pPr>
        <w:spacing w:line="360" w:lineRule="auto"/>
        <w:jc w:val="both"/>
        <w:rPr>
          <w:rFonts w:ascii="Arial" w:hAnsi="Arial" w:cs="Arial"/>
          <w:sz w:val="24"/>
          <w:szCs w:val="24"/>
        </w:rPr>
      </w:pPr>
    </w:p>
    <w:p w14:paraId="20C03CD5" w14:textId="54B20169" w:rsidR="008C1EC5" w:rsidRDefault="008C1EC5" w:rsidP="00A67C98">
      <w:pPr>
        <w:rPr>
          <w:rFonts w:ascii="Arial" w:hAnsi="Arial" w:cs="Arial"/>
          <w:sz w:val="24"/>
          <w:szCs w:val="24"/>
        </w:rPr>
      </w:pPr>
    </w:p>
    <w:p w14:paraId="6F92A235" w14:textId="77777777" w:rsidR="00F11DBF" w:rsidRDefault="00F11DBF" w:rsidP="00A67C98">
      <w:pPr>
        <w:rPr>
          <w:rFonts w:ascii="Arial" w:hAnsi="Arial" w:cs="Arial"/>
          <w:sz w:val="24"/>
          <w:szCs w:val="24"/>
        </w:rPr>
      </w:pPr>
    </w:p>
    <w:p w14:paraId="5FE35F84" w14:textId="024A4676" w:rsidR="00A3509F" w:rsidRPr="002C008A" w:rsidRDefault="00A67C98" w:rsidP="008C1EC5">
      <w:pPr>
        <w:pStyle w:val="Ttulo1"/>
        <w:numPr>
          <w:ilvl w:val="0"/>
          <w:numId w:val="0"/>
        </w:numPr>
        <w:jc w:val="center"/>
        <w:rPr>
          <w:rFonts w:ascii="Arial" w:hAnsi="Arial" w:cs="Arial"/>
          <w:sz w:val="24"/>
          <w:szCs w:val="24"/>
          <w:lang w:val="es-CO"/>
        </w:rPr>
      </w:pPr>
      <w:bookmarkStart w:id="38" w:name="_Toc93161896"/>
      <w:r w:rsidRPr="002C008A">
        <w:rPr>
          <w:rFonts w:ascii="Arial" w:hAnsi="Arial" w:cs="Arial"/>
          <w:sz w:val="24"/>
          <w:szCs w:val="24"/>
          <w:lang w:val="es-CO"/>
        </w:rPr>
        <w:lastRenderedPageBreak/>
        <w:t>CAPÍTULO 4 ANÁLISIS DE RESULTADOS.</w:t>
      </w:r>
      <w:bookmarkEnd w:id="38"/>
    </w:p>
    <w:p w14:paraId="7A881004" w14:textId="77777777" w:rsidR="001D17DB" w:rsidRPr="00A3509F" w:rsidRDefault="001D17DB" w:rsidP="00A67C98">
      <w:pPr>
        <w:spacing w:line="360" w:lineRule="auto"/>
        <w:rPr>
          <w:rFonts w:ascii="Arial" w:hAnsi="Arial" w:cs="Arial"/>
          <w:b/>
          <w:bCs/>
          <w:sz w:val="24"/>
          <w:szCs w:val="24"/>
        </w:rPr>
      </w:pPr>
    </w:p>
    <w:p w14:paraId="576D3D23" w14:textId="77777777" w:rsidR="00D9478E" w:rsidRPr="00E562D3" w:rsidRDefault="00CF50B4" w:rsidP="00E562D3">
      <w:pPr>
        <w:pStyle w:val="Ttulo2"/>
        <w:numPr>
          <w:ilvl w:val="0"/>
          <w:numId w:val="0"/>
        </w:numPr>
        <w:spacing w:line="360" w:lineRule="auto"/>
        <w:ind w:left="720"/>
        <w:jc w:val="both"/>
        <w:rPr>
          <w:rFonts w:ascii="Arial" w:hAnsi="Arial" w:cs="Arial"/>
          <w:sz w:val="24"/>
          <w:szCs w:val="24"/>
          <w:lang w:val="es-CO"/>
        </w:rPr>
      </w:pPr>
      <w:bookmarkStart w:id="39" w:name="_Toc93161897"/>
      <w:r w:rsidRPr="002C008A">
        <w:rPr>
          <w:rFonts w:ascii="Arial" w:hAnsi="Arial" w:cs="Arial"/>
          <w:i w:val="0"/>
          <w:iCs w:val="0"/>
          <w:sz w:val="24"/>
          <w:szCs w:val="24"/>
          <w:lang w:val="es-CO"/>
        </w:rPr>
        <w:t>4</w:t>
      </w:r>
      <w:r w:rsidRPr="002C008A">
        <w:rPr>
          <w:rFonts w:ascii="Arial" w:hAnsi="Arial" w:cs="Arial"/>
          <w:b w:val="0"/>
          <w:bCs w:val="0"/>
          <w:i w:val="0"/>
          <w:iCs w:val="0"/>
          <w:sz w:val="24"/>
          <w:szCs w:val="24"/>
          <w:lang w:val="es-CO"/>
        </w:rPr>
        <w:t>.</w:t>
      </w:r>
      <w:r w:rsidRPr="00E562D3">
        <w:rPr>
          <w:rFonts w:ascii="Arial" w:hAnsi="Arial" w:cs="Arial"/>
          <w:sz w:val="24"/>
          <w:szCs w:val="24"/>
          <w:lang w:val="es-CO"/>
        </w:rPr>
        <w:t>1 análisis de la información.</w:t>
      </w:r>
      <w:bookmarkEnd w:id="39"/>
    </w:p>
    <w:p w14:paraId="741A1C1E" w14:textId="2070CD63" w:rsidR="00645AF2" w:rsidRPr="008C1EC5" w:rsidRDefault="006D0F67" w:rsidP="00E562D3">
      <w:pPr>
        <w:spacing w:line="360" w:lineRule="auto"/>
        <w:jc w:val="both"/>
        <w:rPr>
          <w:rFonts w:ascii="Arial" w:hAnsi="Arial" w:cs="Arial"/>
          <w:sz w:val="24"/>
          <w:szCs w:val="24"/>
        </w:rPr>
      </w:pPr>
      <w:r w:rsidRPr="008C1EC5">
        <w:rPr>
          <w:rFonts w:ascii="Arial" w:hAnsi="Arial" w:cs="Arial"/>
          <w:sz w:val="24"/>
          <w:szCs w:val="24"/>
        </w:rPr>
        <w:t xml:space="preserve"> </w:t>
      </w:r>
      <w:r w:rsidR="00CF50B4" w:rsidRPr="008C1EC5">
        <w:rPr>
          <w:rFonts w:ascii="Arial" w:hAnsi="Arial" w:cs="Arial"/>
          <w:sz w:val="24"/>
          <w:szCs w:val="24"/>
        </w:rPr>
        <w:t xml:space="preserve">Para la tabulación de los datos que se recolectaron en la encuesta elaborada del </w:t>
      </w:r>
      <w:r w:rsidR="00E562D3" w:rsidRPr="008C1EC5">
        <w:rPr>
          <w:rFonts w:ascii="Arial" w:hAnsi="Arial" w:cs="Arial"/>
          <w:sz w:val="24"/>
          <w:szCs w:val="24"/>
        </w:rPr>
        <w:t xml:space="preserve">proyecto </w:t>
      </w:r>
      <w:r w:rsidR="00E562D3">
        <w:rPr>
          <w:rFonts w:ascii="Arial" w:hAnsi="Arial" w:cs="Arial"/>
          <w:sz w:val="24"/>
          <w:szCs w:val="24"/>
        </w:rPr>
        <w:t>de fuentes primarias,</w:t>
      </w:r>
      <w:r w:rsidR="00E562D3" w:rsidRPr="008C1EC5">
        <w:rPr>
          <w:rFonts w:ascii="Arial" w:hAnsi="Arial" w:cs="Arial"/>
          <w:sz w:val="24"/>
          <w:szCs w:val="24"/>
        </w:rPr>
        <w:t xml:space="preserve"> se</w:t>
      </w:r>
      <w:r w:rsidR="00CF50B4" w:rsidRPr="008C1EC5">
        <w:rPr>
          <w:rFonts w:ascii="Arial" w:hAnsi="Arial" w:cs="Arial"/>
          <w:sz w:val="24"/>
          <w:szCs w:val="24"/>
        </w:rPr>
        <w:t xml:space="preserve"> utilizó Excel 2018</w:t>
      </w:r>
      <w:r w:rsidR="00E562D3">
        <w:rPr>
          <w:rFonts w:ascii="Arial" w:hAnsi="Arial" w:cs="Arial"/>
          <w:sz w:val="24"/>
          <w:szCs w:val="24"/>
        </w:rPr>
        <w:t xml:space="preserve">, los resultados se mostraran con la descripción de 3 secciones dando resultados a los objetivos propuestos </w:t>
      </w:r>
      <w:r w:rsidR="00E562D3" w:rsidRPr="008C1EC5">
        <w:rPr>
          <w:rFonts w:ascii="Arial" w:hAnsi="Arial" w:cs="Arial"/>
          <w:sz w:val="24"/>
          <w:szCs w:val="24"/>
        </w:rPr>
        <w:t>A</w:t>
      </w:r>
      <w:r w:rsidR="00CF50B4" w:rsidRPr="008C1EC5">
        <w:rPr>
          <w:rFonts w:ascii="Arial" w:hAnsi="Arial" w:cs="Arial"/>
          <w:sz w:val="24"/>
          <w:szCs w:val="24"/>
        </w:rPr>
        <w:t xml:space="preserve"> continuación de describe mediante</w:t>
      </w:r>
      <w:r w:rsidR="00274AC4" w:rsidRPr="008C1EC5">
        <w:rPr>
          <w:rFonts w:ascii="Arial" w:hAnsi="Arial" w:cs="Arial"/>
          <w:sz w:val="24"/>
          <w:szCs w:val="24"/>
        </w:rPr>
        <w:t xml:space="preserve"> tablas </w:t>
      </w:r>
      <w:r w:rsidR="00A67C98" w:rsidRPr="008C1EC5">
        <w:rPr>
          <w:rFonts w:ascii="Arial" w:hAnsi="Arial" w:cs="Arial"/>
          <w:sz w:val="24"/>
          <w:szCs w:val="24"/>
        </w:rPr>
        <w:t>y gráficos</w:t>
      </w:r>
      <w:r w:rsidR="00CF50B4" w:rsidRPr="008C1EC5">
        <w:rPr>
          <w:rFonts w:ascii="Arial" w:hAnsi="Arial" w:cs="Arial"/>
          <w:sz w:val="24"/>
          <w:szCs w:val="24"/>
        </w:rPr>
        <w:t xml:space="preserve"> los hallazgos encontrados.</w:t>
      </w:r>
    </w:p>
    <w:p w14:paraId="0949F673" w14:textId="77777777" w:rsidR="00181E6B" w:rsidRPr="008C1EC5" w:rsidRDefault="00181E6B" w:rsidP="008C1EC5"/>
    <w:p w14:paraId="57D8547F" w14:textId="77777777" w:rsidR="00181E6B" w:rsidRPr="008C1EC5" w:rsidRDefault="00181E6B" w:rsidP="008C1EC5"/>
    <w:p w14:paraId="01CB5BB2" w14:textId="2E708759" w:rsidR="00C83CE7" w:rsidRPr="008C1EC5" w:rsidRDefault="00C83CE7" w:rsidP="008C1EC5">
      <w:pPr>
        <w:jc w:val="center"/>
      </w:pPr>
      <w:r w:rsidRPr="008C1EC5">
        <w:rPr>
          <w:rFonts w:ascii="Arial" w:hAnsi="Arial" w:cs="Arial"/>
          <w:b/>
          <w:bCs/>
          <w:sz w:val="20"/>
          <w:szCs w:val="20"/>
        </w:rPr>
        <w:t xml:space="preserve">TABLA </w:t>
      </w:r>
      <w:r w:rsidR="00C64054" w:rsidRPr="008C1EC5">
        <w:rPr>
          <w:rFonts w:ascii="Arial" w:hAnsi="Arial" w:cs="Arial"/>
          <w:b/>
          <w:bCs/>
          <w:sz w:val="20"/>
          <w:szCs w:val="20"/>
        </w:rPr>
        <w:t>N. ª</w:t>
      </w:r>
      <w:r w:rsidRPr="008C1EC5">
        <w:rPr>
          <w:rFonts w:ascii="Arial" w:hAnsi="Arial" w:cs="Arial"/>
          <w:b/>
          <w:bCs/>
          <w:sz w:val="20"/>
          <w:szCs w:val="20"/>
        </w:rPr>
        <w:t xml:space="preserve"> </w:t>
      </w:r>
      <w:r w:rsidR="00121023" w:rsidRPr="008C1EC5">
        <w:rPr>
          <w:rFonts w:ascii="Arial" w:hAnsi="Arial" w:cs="Arial"/>
          <w:b/>
          <w:bCs/>
          <w:sz w:val="20"/>
          <w:szCs w:val="20"/>
        </w:rPr>
        <w:t>3: muestra para la aplicación del instrumento</w:t>
      </w:r>
      <w:r w:rsidR="00121023" w:rsidRPr="008C1EC5">
        <w:t>.</w:t>
      </w:r>
    </w:p>
    <w:tbl>
      <w:tblPr>
        <w:tblW w:w="5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9"/>
        <w:gridCol w:w="364"/>
      </w:tblGrid>
      <w:tr w:rsidR="00C83CE7" w:rsidRPr="008C1EC5" w14:paraId="37EF82A4" w14:textId="77777777" w:rsidTr="00C83CE7">
        <w:trPr>
          <w:trHeight w:val="700"/>
          <w:jc w:val="center"/>
        </w:trPr>
        <w:tc>
          <w:tcPr>
            <w:tcW w:w="5483" w:type="dxa"/>
            <w:gridSpan w:val="2"/>
            <w:shd w:val="clear" w:color="auto" w:fill="auto"/>
            <w:noWrap/>
            <w:vAlign w:val="center"/>
            <w:hideMark/>
          </w:tcPr>
          <w:p w14:paraId="26CD9590" w14:textId="5A3B48E7" w:rsidR="00C83CE7" w:rsidRPr="008C1EC5" w:rsidRDefault="00C83CE7" w:rsidP="008C1EC5">
            <w:r w:rsidRPr="008C1EC5">
              <w:t>MUESTRA PARA LA APLICACIÓN DEL INSTRUMENTO</w:t>
            </w:r>
          </w:p>
        </w:tc>
      </w:tr>
      <w:tr w:rsidR="00C83CE7" w:rsidRPr="008C1EC5" w14:paraId="400E2DA6" w14:textId="77777777" w:rsidTr="00C83CE7">
        <w:trPr>
          <w:trHeight w:val="420"/>
          <w:jc w:val="center"/>
        </w:trPr>
        <w:tc>
          <w:tcPr>
            <w:tcW w:w="5119" w:type="dxa"/>
            <w:shd w:val="clear" w:color="000000" w:fill="00B0F0"/>
            <w:noWrap/>
            <w:vAlign w:val="bottom"/>
            <w:hideMark/>
          </w:tcPr>
          <w:p w14:paraId="7A73926F" w14:textId="51518E65" w:rsidR="00C83CE7" w:rsidRPr="008C1EC5" w:rsidRDefault="00C83CE7" w:rsidP="008C1EC5">
            <w:r w:rsidRPr="008C1EC5">
              <w:t xml:space="preserve">N.º DE ENCUESTAS REALIZADAS </w:t>
            </w:r>
          </w:p>
        </w:tc>
        <w:tc>
          <w:tcPr>
            <w:tcW w:w="364" w:type="dxa"/>
            <w:shd w:val="clear" w:color="auto" w:fill="auto"/>
            <w:noWrap/>
            <w:vAlign w:val="bottom"/>
            <w:hideMark/>
          </w:tcPr>
          <w:p w14:paraId="3EC5A9C1" w14:textId="77777777" w:rsidR="00C83CE7" w:rsidRPr="008C1EC5" w:rsidRDefault="00C83CE7" w:rsidP="008C1EC5">
            <w:r w:rsidRPr="008C1EC5">
              <w:t>30</w:t>
            </w:r>
          </w:p>
        </w:tc>
      </w:tr>
      <w:tr w:rsidR="00C83CE7" w:rsidRPr="008C1EC5" w14:paraId="75D9F9BD" w14:textId="77777777" w:rsidTr="00C83CE7">
        <w:trPr>
          <w:trHeight w:val="450"/>
          <w:jc w:val="center"/>
        </w:trPr>
        <w:tc>
          <w:tcPr>
            <w:tcW w:w="5119" w:type="dxa"/>
            <w:shd w:val="clear" w:color="000000" w:fill="FF3399"/>
            <w:noWrap/>
            <w:vAlign w:val="bottom"/>
            <w:hideMark/>
          </w:tcPr>
          <w:p w14:paraId="7AFA1FA7" w14:textId="33491313" w:rsidR="00C83CE7" w:rsidRPr="008C1EC5" w:rsidRDefault="00C83CE7" w:rsidP="008C1EC5">
            <w:r w:rsidRPr="008C1EC5">
              <w:t xml:space="preserve">N.º DE </w:t>
            </w:r>
            <w:proofErr w:type="gramStart"/>
            <w:r w:rsidRPr="008C1EC5">
              <w:t>ENCUESTAS  REALIZADAS</w:t>
            </w:r>
            <w:proofErr w:type="gramEnd"/>
            <w:r w:rsidRPr="008C1EC5">
              <w:t xml:space="preserve"> EN SU TOTALIDAD </w:t>
            </w:r>
          </w:p>
        </w:tc>
        <w:tc>
          <w:tcPr>
            <w:tcW w:w="364" w:type="dxa"/>
            <w:shd w:val="clear" w:color="auto" w:fill="auto"/>
            <w:noWrap/>
            <w:vAlign w:val="bottom"/>
            <w:hideMark/>
          </w:tcPr>
          <w:p w14:paraId="689D4E84" w14:textId="77777777" w:rsidR="00C83CE7" w:rsidRPr="008C1EC5" w:rsidRDefault="00C83CE7" w:rsidP="008C1EC5">
            <w:r w:rsidRPr="008C1EC5">
              <w:t>30</w:t>
            </w:r>
          </w:p>
        </w:tc>
      </w:tr>
      <w:tr w:rsidR="00C83CE7" w:rsidRPr="008C1EC5" w14:paraId="0316CFD7" w14:textId="77777777" w:rsidTr="00C83CE7">
        <w:trPr>
          <w:trHeight w:val="465"/>
          <w:jc w:val="center"/>
        </w:trPr>
        <w:tc>
          <w:tcPr>
            <w:tcW w:w="5119" w:type="dxa"/>
            <w:shd w:val="clear" w:color="000000" w:fill="C65911"/>
            <w:noWrap/>
            <w:vAlign w:val="bottom"/>
            <w:hideMark/>
          </w:tcPr>
          <w:p w14:paraId="464EB50E" w14:textId="0DF83B1A" w:rsidR="00C83CE7" w:rsidRPr="008C1EC5" w:rsidRDefault="00C83CE7" w:rsidP="008C1EC5">
            <w:r w:rsidRPr="008C1EC5">
              <w:t xml:space="preserve">N.º DE </w:t>
            </w:r>
            <w:proofErr w:type="gramStart"/>
            <w:r w:rsidRPr="008C1EC5">
              <w:t>ENCUESTAS  REALIZADAS</w:t>
            </w:r>
            <w:proofErr w:type="gramEnd"/>
            <w:r w:rsidRPr="008C1EC5">
              <w:t xml:space="preserve"> PARCIALMENTE </w:t>
            </w:r>
          </w:p>
        </w:tc>
        <w:tc>
          <w:tcPr>
            <w:tcW w:w="364" w:type="dxa"/>
            <w:shd w:val="clear" w:color="auto" w:fill="auto"/>
            <w:noWrap/>
            <w:vAlign w:val="bottom"/>
            <w:hideMark/>
          </w:tcPr>
          <w:p w14:paraId="5484BB6B" w14:textId="77777777" w:rsidR="00C83CE7" w:rsidRPr="008C1EC5" w:rsidRDefault="00C83CE7" w:rsidP="008C1EC5">
            <w:r w:rsidRPr="008C1EC5">
              <w:t>0</w:t>
            </w:r>
          </w:p>
        </w:tc>
      </w:tr>
      <w:tr w:rsidR="00C83CE7" w:rsidRPr="008C1EC5" w14:paraId="4803C617" w14:textId="77777777" w:rsidTr="00C83CE7">
        <w:trPr>
          <w:trHeight w:val="450"/>
          <w:jc w:val="center"/>
        </w:trPr>
        <w:tc>
          <w:tcPr>
            <w:tcW w:w="5119" w:type="dxa"/>
            <w:shd w:val="clear" w:color="000000" w:fill="A9D08E"/>
            <w:noWrap/>
            <w:vAlign w:val="bottom"/>
            <w:hideMark/>
          </w:tcPr>
          <w:p w14:paraId="1D302806" w14:textId="483F85BE" w:rsidR="00C83CE7" w:rsidRPr="008C1EC5" w:rsidRDefault="00C83CE7" w:rsidP="008C1EC5">
            <w:r w:rsidRPr="008C1EC5">
              <w:t xml:space="preserve">N.º PREGUNTAS REALIZDAS POR ENCUESTA </w:t>
            </w:r>
          </w:p>
        </w:tc>
        <w:tc>
          <w:tcPr>
            <w:tcW w:w="364" w:type="dxa"/>
            <w:shd w:val="clear" w:color="auto" w:fill="auto"/>
            <w:noWrap/>
            <w:vAlign w:val="bottom"/>
            <w:hideMark/>
          </w:tcPr>
          <w:p w14:paraId="5B7C3B82" w14:textId="77777777" w:rsidR="00C83CE7" w:rsidRPr="008C1EC5" w:rsidRDefault="00C83CE7" w:rsidP="008C1EC5">
            <w:r w:rsidRPr="008C1EC5">
              <w:t>10</w:t>
            </w:r>
          </w:p>
        </w:tc>
      </w:tr>
      <w:tr w:rsidR="001D17DB" w:rsidRPr="008C1EC5" w14:paraId="7B24DF3B" w14:textId="77777777" w:rsidTr="00C83CE7">
        <w:trPr>
          <w:trHeight w:val="450"/>
          <w:jc w:val="center"/>
        </w:trPr>
        <w:tc>
          <w:tcPr>
            <w:tcW w:w="5119" w:type="dxa"/>
            <w:shd w:val="clear" w:color="000000" w:fill="A9D08E"/>
            <w:noWrap/>
            <w:vAlign w:val="bottom"/>
          </w:tcPr>
          <w:p w14:paraId="3FD89D84" w14:textId="77777777" w:rsidR="001D17DB" w:rsidRPr="008C1EC5" w:rsidRDefault="001D17DB" w:rsidP="008C1EC5"/>
        </w:tc>
        <w:tc>
          <w:tcPr>
            <w:tcW w:w="364" w:type="dxa"/>
            <w:shd w:val="clear" w:color="auto" w:fill="auto"/>
            <w:noWrap/>
            <w:vAlign w:val="bottom"/>
          </w:tcPr>
          <w:p w14:paraId="741F985B" w14:textId="77777777" w:rsidR="001D17DB" w:rsidRPr="008C1EC5" w:rsidRDefault="001D17DB" w:rsidP="008C1EC5"/>
        </w:tc>
      </w:tr>
    </w:tbl>
    <w:p w14:paraId="49E01D45" w14:textId="5094C428" w:rsidR="00C83CE7" w:rsidRPr="008C1EC5" w:rsidRDefault="00C83CE7" w:rsidP="008C1EC5"/>
    <w:p w14:paraId="3EF5EFEC" w14:textId="77777777" w:rsidR="001D17DB" w:rsidRPr="006D0F67" w:rsidRDefault="001D17DB" w:rsidP="006D0F67">
      <w:pPr>
        <w:spacing w:line="360" w:lineRule="auto"/>
        <w:jc w:val="both"/>
        <w:rPr>
          <w:rFonts w:ascii="Arial" w:hAnsi="Arial" w:cs="Arial"/>
          <w:sz w:val="24"/>
          <w:szCs w:val="24"/>
        </w:rPr>
        <w:sectPr w:rsidR="001D17DB" w:rsidRPr="006D0F67" w:rsidSect="001D17DB">
          <w:footerReference w:type="default" r:id="rId10"/>
          <w:pgSz w:w="12240" w:h="15840" w:code="1"/>
          <w:pgMar w:top="1440" w:right="1440" w:bottom="1440" w:left="1440" w:header="709" w:footer="709" w:gutter="0"/>
          <w:cols w:space="708"/>
          <w:docGrid w:linePitch="360"/>
        </w:sectPr>
      </w:pPr>
    </w:p>
    <w:p w14:paraId="67A77E5F" w14:textId="2695638C" w:rsidR="001D17DB" w:rsidRDefault="001D17DB" w:rsidP="00125276">
      <w:pPr>
        <w:spacing w:line="360" w:lineRule="auto"/>
        <w:jc w:val="both"/>
        <w:rPr>
          <w:rFonts w:ascii="Arial" w:hAnsi="Arial" w:cs="Arial"/>
          <w:sz w:val="24"/>
          <w:szCs w:val="24"/>
        </w:rPr>
      </w:pPr>
    </w:p>
    <w:p w14:paraId="08359DEB" w14:textId="77777777" w:rsidR="00775FD2" w:rsidRPr="00C64054" w:rsidRDefault="00775FD2" w:rsidP="00775FD2">
      <w:pPr>
        <w:rPr>
          <w:rFonts w:ascii="Arial" w:hAnsi="Arial" w:cs="Arial"/>
          <w:b/>
          <w:bCs/>
          <w:sz w:val="20"/>
          <w:szCs w:val="20"/>
        </w:rPr>
      </w:pPr>
    </w:p>
    <w:p w14:paraId="445DC5F7" w14:textId="49230782" w:rsidR="00775FD2" w:rsidRPr="00C64054" w:rsidRDefault="00775FD2" w:rsidP="00775FD2">
      <w:pPr>
        <w:jc w:val="center"/>
        <w:rPr>
          <w:rFonts w:ascii="Arial" w:hAnsi="Arial" w:cs="Arial"/>
          <w:b/>
          <w:bCs/>
          <w:sz w:val="20"/>
          <w:szCs w:val="20"/>
        </w:rPr>
      </w:pPr>
      <w:r w:rsidRPr="00C64054">
        <w:rPr>
          <w:rFonts w:ascii="Arial" w:hAnsi="Arial" w:cs="Arial"/>
          <w:b/>
          <w:bCs/>
          <w:sz w:val="20"/>
          <w:szCs w:val="20"/>
        </w:rPr>
        <w:t>TABLA Nº</w:t>
      </w:r>
      <w:r w:rsidR="00121023" w:rsidRPr="00C64054">
        <w:rPr>
          <w:rFonts w:ascii="Arial" w:hAnsi="Arial" w:cs="Arial"/>
          <w:b/>
          <w:bCs/>
          <w:sz w:val="20"/>
          <w:szCs w:val="20"/>
        </w:rPr>
        <w:t>4 tabulación de la información</w:t>
      </w:r>
      <w:r w:rsidR="00C64054">
        <w:rPr>
          <w:rFonts w:ascii="Arial" w:hAnsi="Arial" w:cs="Arial"/>
          <w:b/>
          <w:bCs/>
          <w:sz w:val="20"/>
          <w:szCs w:val="20"/>
        </w:rPr>
        <w:t>.</w:t>
      </w:r>
    </w:p>
    <w:p w14:paraId="175036E9" w14:textId="5FE3E4B6" w:rsidR="00775FD2" w:rsidRPr="00775FD2" w:rsidRDefault="00E562D3" w:rsidP="00775FD2">
      <w:pPr>
        <w:tabs>
          <w:tab w:val="center" w:pos="6480"/>
        </w:tabs>
        <w:rPr>
          <w:rFonts w:ascii="Arial" w:hAnsi="Arial" w:cs="Arial"/>
          <w:sz w:val="24"/>
          <w:szCs w:val="24"/>
        </w:rPr>
        <w:sectPr w:rsidR="00775FD2" w:rsidRPr="00775FD2" w:rsidSect="001D17DB">
          <w:pgSz w:w="15840" w:h="12240" w:orient="landscape" w:code="1"/>
          <w:pgMar w:top="1440" w:right="1440" w:bottom="1440" w:left="1440" w:header="709" w:footer="709" w:gutter="0"/>
          <w:cols w:space="708"/>
          <w:docGrid w:linePitch="360"/>
        </w:sectPr>
      </w:pPr>
      <w:r w:rsidRPr="00C64054">
        <w:rPr>
          <w:b/>
          <w:bCs/>
          <w:noProof/>
          <w:sz w:val="18"/>
          <w:szCs w:val="18"/>
        </w:rPr>
        <w:drawing>
          <wp:anchor distT="0" distB="0" distL="114300" distR="114300" simplePos="0" relativeHeight="251658240" behindDoc="0" locked="0" layoutInCell="1" allowOverlap="1" wp14:anchorId="516F08EE" wp14:editId="3E3BD007">
            <wp:simplePos x="0" y="0"/>
            <wp:positionH relativeFrom="page">
              <wp:posOffset>377825</wp:posOffset>
            </wp:positionH>
            <wp:positionV relativeFrom="paragraph">
              <wp:posOffset>367665</wp:posOffset>
            </wp:positionV>
            <wp:extent cx="9479915" cy="2762885"/>
            <wp:effectExtent l="0" t="0" r="6985"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79915" cy="2762885"/>
                    </a:xfrm>
                    <a:prstGeom prst="rect">
                      <a:avLst/>
                    </a:prstGeom>
                    <a:noFill/>
                    <a:ln>
                      <a:noFill/>
                    </a:ln>
                  </pic:spPr>
                </pic:pic>
              </a:graphicData>
            </a:graphic>
            <wp14:sizeRelH relativeFrom="page">
              <wp14:pctWidth>0</wp14:pctWidth>
            </wp14:sizeRelH>
            <wp14:sizeRelV relativeFrom="page">
              <wp14:pctHeight>0</wp14:pctHeight>
            </wp14:sizeRelV>
          </wp:anchor>
        </w:drawing>
      </w:r>
      <w:r w:rsidR="00775FD2">
        <w:rPr>
          <w:rFonts w:ascii="Arial" w:hAnsi="Arial" w:cs="Arial"/>
          <w:sz w:val="24"/>
          <w:szCs w:val="24"/>
        </w:rPr>
        <w:tab/>
      </w:r>
    </w:p>
    <w:p w14:paraId="0A234F4D" w14:textId="77777777" w:rsidR="00E562D3" w:rsidRDefault="00E562D3" w:rsidP="00E562D3">
      <w:pPr>
        <w:spacing w:line="360" w:lineRule="auto"/>
        <w:jc w:val="center"/>
        <w:rPr>
          <w:rFonts w:ascii="Arial" w:hAnsi="Arial" w:cs="Arial"/>
          <w:b/>
          <w:bCs/>
          <w:sz w:val="24"/>
          <w:szCs w:val="24"/>
        </w:rPr>
      </w:pPr>
      <w:r w:rsidRPr="00E562D3">
        <w:rPr>
          <w:rFonts w:ascii="Arial" w:hAnsi="Arial" w:cs="Arial"/>
          <w:b/>
          <w:bCs/>
          <w:sz w:val="24"/>
          <w:szCs w:val="24"/>
        </w:rPr>
        <w:lastRenderedPageBreak/>
        <w:t xml:space="preserve"> </w:t>
      </w:r>
      <w:bookmarkStart w:id="40" w:name="_Hlk95565255"/>
      <w:r w:rsidRPr="00E562D3">
        <w:rPr>
          <w:rFonts w:ascii="Arial" w:hAnsi="Arial" w:cs="Arial"/>
          <w:b/>
          <w:bCs/>
          <w:sz w:val="24"/>
          <w:szCs w:val="24"/>
        </w:rPr>
        <w:t xml:space="preserve"> SECCION 1</w:t>
      </w:r>
    </w:p>
    <w:p w14:paraId="682B2D6C" w14:textId="267FA680" w:rsidR="00E562D3" w:rsidRDefault="00773414" w:rsidP="00E562D3">
      <w:pPr>
        <w:spacing w:line="360" w:lineRule="auto"/>
        <w:jc w:val="center"/>
        <w:rPr>
          <w:rFonts w:ascii="Arial" w:hAnsi="Arial" w:cs="Arial"/>
          <w:b/>
          <w:bCs/>
          <w:sz w:val="24"/>
          <w:szCs w:val="24"/>
        </w:rPr>
      </w:pPr>
      <w:r w:rsidRPr="00773414">
        <w:rPr>
          <w:rFonts w:ascii="Arial" w:hAnsi="Arial" w:cs="Arial"/>
          <w:b/>
          <w:bCs/>
          <w:sz w:val="24"/>
          <w:szCs w:val="24"/>
        </w:rPr>
        <w:t xml:space="preserve">DESCRIPCIÓN DEL GRADO DE CONOCIMIENTO DE LOS FUNCIONARIOS HACIA LA POLÍTICA DE CALIDAD DEL PERSONAL ASISTENCIAL </w:t>
      </w:r>
      <w:r w:rsidR="00402052">
        <w:rPr>
          <w:rFonts w:ascii="Arial" w:hAnsi="Arial" w:cs="Arial"/>
          <w:b/>
          <w:bCs/>
          <w:sz w:val="24"/>
          <w:szCs w:val="24"/>
        </w:rPr>
        <w:t xml:space="preserve">DE </w:t>
      </w:r>
      <w:r w:rsidR="00402052" w:rsidRPr="00773414">
        <w:rPr>
          <w:rFonts w:ascii="Arial" w:hAnsi="Arial" w:cs="Arial"/>
          <w:b/>
          <w:bCs/>
          <w:sz w:val="24"/>
          <w:szCs w:val="24"/>
        </w:rPr>
        <w:t xml:space="preserve">LA </w:t>
      </w:r>
      <w:r w:rsidR="00402052">
        <w:rPr>
          <w:rFonts w:ascii="Arial" w:hAnsi="Arial" w:cs="Arial"/>
          <w:b/>
          <w:bCs/>
          <w:sz w:val="24"/>
          <w:szCs w:val="24"/>
        </w:rPr>
        <w:t>E.S.E</w:t>
      </w:r>
      <w:r>
        <w:rPr>
          <w:rFonts w:ascii="Arial" w:hAnsi="Arial" w:cs="Arial"/>
          <w:b/>
          <w:bCs/>
          <w:sz w:val="24"/>
          <w:szCs w:val="24"/>
        </w:rPr>
        <w:t xml:space="preserve"> HOSPITAL MARIA INMACULADA DE RIOBLANCO TOLIMA</w:t>
      </w:r>
    </w:p>
    <w:p w14:paraId="267751CD" w14:textId="77777777" w:rsidR="00E562D3" w:rsidRPr="00773414" w:rsidRDefault="00E562D3" w:rsidP="00E562D3">
      <w:pPr>
        <w:spacing w:line="360" w:lineRule="auto"/>
        <w:jc w:val="center"/>
        <w:rPr>
          <w:rFonts w:ascii="Arial" w:hAnsi="Arial" w:cs="Arial"/>
          <w:b/>
          <w:bCs/>
          <w:sz w:val="24"/>
          <w:szCs w:val="24"/>
        </w:rPr>
      </w:pPr>
    </w:p>
    <w:p w14:paraId="05E66624" w14:textId="17E166A0" w:rsidR="00773414" w:rsidRDefault="001F6B50" w:rsidP="00125276">
      <w:pPr>
        <w:spacing w:line="360" w:lineRule="auto"/>
        <w:jc w:val="both"/>
        <w:rPr>
          <w:rFonts w:ascii="Arial" w:hAnsi="Arial" w:cs="Arial"/>
          <w:sz w:val="24"/>
          <w:szCs w:val="24"/>
        </w:rPr>
      </w:pPr>
      <w:r w:rsidRPr="00402052">
        <w:rPr>
          <w:rFonts w:ascii="Arial" w:hAnsi="Arial" w:cs="Arial"/>
          <w:sz w:val="24"/>
          <w:szCs w:val="24"/>
        </w:rPr>
        <w:t xml:space="preserve">En esta sección de describió el grado de </w:t>
      </w:r>
      <w:r w:rsidR="00402052" w:rsidRPr="00402052">
        <w:rPr>
          <w:rFonts w:ascii="Arial" w:hAnsi="Arial" w:cs="Arial"/>
          <w:sz w:val="24"/>
          <w:szCs w:val="24"/>
        </w:rPr>
        <w:t>conocimiento de</w:t>
      </w:r>
      <w:r w:rsidRPr="00402052">
        <w:rPr>
          <w:rFonts w:ascii="Arial" w:hAnsi="Arial" w:cs="Arial"/>
          <w:sz w:val="24"/>
          <w:szCs w:val="24"/>
        </w:rPr>
        <w:t xml:space="preserve"> los funcionarios de la E.S.E. </w:t>
      </w:r>
      <w:r w:rsidR="00402052" w:rsidRPr="00402052">
        <w:rPr>
          <w:rFonts w:ascii="Arial" w:hAnsi="Arial" w:cs="Arial"/>
          <w:sz w:val="24"/>
          <w:szCs w:val="24"/>
        </w:rPr>
        <w:t>HOSMI a</w:t>
      </w:r>
      <w:r w:rsidRPr="00402052">
        <w:rPr>
          <w:rFonts w:ascii="Arial" w:hAnsi="Arial" w:cs="Arial"/>
          <w:sz w:val="24"/>
          <w:szCs w:val="24"/>
        </w:rPr>
        <w:t xml:space="preserve"> cerca de la política de calidad, allí de determino que carecen de conocimientos </w:t>
      </w:r>
      <w:r w:rsidR="00402052" w:rsidRPr="00402052">
        <w:rPr>
          <w:rFonts w:ascii="Arial" w:hAnsi="Arial" w:cs="Arial"/>
          <w:sz w:val="24"/>
          <w:szCs w:val="24"/>
        </w:rPr>
        <w:t>sólidos</w:t>
      </w:r>
      <w:r w:rsidRPr="00402052">
        <w:rPr>
          <w:rFonts w:ascii="Arial" w:hAnsi="Arial" w:cs="Arial"/>
          <w:sz w:val="24"/>
          <w:szCs w:val="24"/>
        </w:rPr>
        <w:t xml:space="preserve"> y </w:t>
      </w:r>
      <w:r w:rsidR="00402052" w:rsidRPr="00402052">
        <w:rPr>
          <w:rFonts w:ascii="Arial" w:hAnsi="Arial" w:cs="Arial"/>
          <w:sz w:val="24"/>
          <w:szCs w:val="24"/>
        </w:rPr>
        <w:t>se decide</w:t>
      </w:r>
      <w:r w:rsidRPr="00402052">
        <w:rPr>
          <w:rFonts w:ascii="Arial" w:hAnsi="Arial" w:cs="Arial"/>
          <w:sz w:val="24"/>
          <w:szCs w:val="24"/>
        </w:rPr>
        <w:t xml:space="preserve"> realizar un programa de seguridad del paciente basado en la política de calidad institucional.</w:t>
      </w:r>
    </w:p>
    <w:bookmarkEnd w:id="40"/>
    <w:p w14:paraId="033EEB7D" w14:textId="77777777" w:rsidR="00E562D3" w:rsidRDefault="00E562D3" w:rsidP="00125276">
      <w:pPr>
        <w:spacing w:line="360" w:lineRule="auto"/>
        <w:jc w:val="both"/>
        <w:rPr>
          <w:rFonts w:ascii="Arial" w:hAnsi="Arial" w:cs="Arial"/>
          <w:sz w:val="24"/>
          <w:szCs w:val="24"/>
        </w:rPr>
      </w:pPr>
    </w:p>
    <w:p w14:paraId="4C6B9783" w14:textId="5B7A709C" w:rsidR="00CF50B4" w:rsidRPr="00274AC4" w:rsidRDefault="00CF50B4" w:rsidP="00125276">
      <w:pPr>
        <w:spacing w:line="360" w:lineRule="auto"/>
        <w:jc w:val="both"/>
        <w:rPr>
          <w:rFonts w:ascii="Arial" w:hAnsi="Arial" w:cs="Arial"/>
          <w:b/>
          <w:bCs/>
          <w:sz w:val="20"/>
          <w:szCs w:val="20"/>
        </w:rPr>
      </w:pPr>
      <w:r w:rsidRPr="00274AC4">
        <w:rPr>
          <w:rFonts w:ascii="Arial" w:hAnsi="Arial" w:cs="Arial"/>
          <w:b/>
          <w:bCs/>
          <w:sz w:val="20"/>
          <w:szCs w:val="20"/>
        </w:rPr>
        <w:t xml:space="preserve">GRAFICO </w:t>
      </w:r>
      <w:r w:rsidR="00C64054" w:rsidRPr="00274AC4">
        <w:rPr>
          <w:rFonts w:ascii="Arial" w:hAnsi="Arial" w:cs="Arial"/>
          <w:b/>
          <w:bCs/>
          <w:sz w:val="20"/>
          <w:szCs w:val="20"/>
        </w:rPr>
        <w:t>N.º</w:t>
      </w:r>
      <w:r w:rsidRPr="00274AC4">
        <w:rPr>
          <w:rFonts w:ascii="Arial" w:hAnsi="Arial" w:cs="Arial"/>
          <w:b/>
          <w:bCs/>
          <w:sz w:val="20"/>
          <w:szCs w:val="20"/>
        </w:rPr>
        <w:t xml:space="preserve"> 1 </w:t>
      </w:r>
    </w:p>
    <w:p w14:paraId="56A060D8" w14:textId="303EBD0F" w:rsidR="00CF50B4" w:rsidRPr="00274AC4" w:rsidRDefault="00CF50B4" w:rsidP="00125276">
      <w:pPr>
        <w:spacing w:line="360" w:lineRule="auto"/>
        <w:jc w:val="both"/>
        <w:rPr>
          <w:rFonts w:ascii="Arial" w:hAnsi="Arial" w:cs="Arial"/>
          <w:sz w:val="20"/>
          <w:szCs w:val="20"/>
        </w:rPr>
      </w:pPr>
      <w:r w:rsidRPr="00125276">
        <w:rPr>
          <w:rFonts w:ascii="Arial" w:hAnsi="Arial" w:cs="Arial"/>
          <w:noProof/>
          <w:sz w:val="24"/>
          <w:szCs w:val="24"/>
        </w:rPr>
        <w:drawing>
          <wp:inline distT="0" distB="0" distL="0" distR="0" wp14:anchorId="070B176E" wp14:editId="65E5E098">
            <wp:extent cx="6390640" cy="3352800"/>
            <wp:effectExtent l="0" t="0" r="1016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274AC4">
        <w:rPr>
          <w:rFonts w:ascii="Arial" w:hAnsi="Arial" w:cs="Arial"/>
          <w:b/>
          <w:bCs/>
          <w:sz w:val="20"/>
          <w:szCs w:val="20"/>
        </w:rPr>
        <w:t>FUENTE:</w:t>
      </w:r>
      <w:r w:rsidRPr="00274AC4">
        <w:rPr>
          <w:rFonts w:ascii="Arial" w:hAnsi="Arial" w:cs="Arial"/>
          <w:sz w:val="20"/>
          <w:szCs w:val="20"/>
        </w:rPr>
        <w:t xml:space="preserve"> datos recolectados en le encuesta del proyecto.</w:t>
      </w:r>
    </w:p>
    <w:p w14:paraId="025FB077" w14:textId="77777777" w:rsidR="00E562D3" w:rsidRDefault="00E562D3" w:rsidP="00125276">
      <w:pPr>
        <w:spacing w:line="360" w:lineRule="auto"/>
        <w:jc w:val="both"/>
        <w:rPr>
          <w:rFonts w:ascii="Arial" w:hAnsi="Arial" w:cs="Arial"/>
          <w:b/>
          <w:bCs/>
          <w:sz w:val="24"/>
          <w:szCs w:val="24"/>
        </w:rPr>
      </w:pPr>
      <w:bookmarkStart w:id="41" w:name="_Hlk95565351"/>
    </w:p>
    <w:p w14:paraId="61B019A8" w14:textId="07A5E570" w:rsidR="00CF50B4" w:rsidRPr="00125276" w:rsidRDefault="00CF50B4" w:rsidP="00125276">
      <w:pPr>
        <w:spacing w:line="360" w:lineRule="auto"/>
        <w:jc w:val="both"/>
        <w:rPr>
          <w:rFonts w:ascii="Arial" w:hAnsi="Arial" w:cs="Arial"/>
          <w:sz w:val="24"/>
          <w:szCs w:val="24"/>
        </w:rPr>
      </w:pPr>
      <w:r w:rsidRPr="00125276">
        <w:rPr>
          <w:rFonts w:ascii="Arial" w:hAnsi="Arial" w:cs="Arial"/>
          <w:b/>
          <w:bCs/>
          <w:sz w:val="24"/>
          <w:szCs w:val="24"/>
        </w:rPr>
        <w:t>ANALISIS:</w:t>
      </w:r>
      <w:r w:rsidRPr="00125276">
        <w:rPr>
          <w:rFonts w:ascii="Arial" w:hAnsi="Arial" w:cs="Arial"/>
          <w:sz w:val="24"/>
          <w:szCs w:val="24"/>
        </w:rPr>
        <w:t xml:space="preserve">  En este grafico se evidencia que de 30 encuestas realizadas al talento humano asistencial del HOSMI el 27 % no tienen clara la política de calidad, que el 33% </w:t>
      </w:r>
      <w:r w:rsidRPr="00125276">
        <w:rPr>
          <w:rFonts w:ascii="Arial" w:hAnsi="Arial" w:cs="Arial"/>
          <w:sz w:val="24"/>
          <w:szCs w:val="24"/>
        </w:rPr>
        <w:lastRenderedPageBreak/>
        <w:t>SI conocen la política de calidad y el 40 % NO conoce la política de calidad, es evidente que la institución necesita establecer una política de calidad clara que se socialice a todo el personal de la institución dando a conocer su contenido con mayor énfasis al personal asistencial.</w:t>
      </w:r>
    </w:p>
    <w:bookmarkEnd w:id="41"/>
    <w:p w14:paraId="4E3BB80B" w14:textId="77777777" w:rsidR="00E562D3" w:rsidRDefault="00E562D3" w:rsidP="00125276">
      <w:pPr>
        <w:spacing w:line="360" w:lineRule="auto"/>
        <w:jc w:val="both"/>
        <w:rPr>
          <w:rFonts w:ascii="Arial" w:hAnsi="Arial" w:cs="Arial"/>
          <w:b/>
          <w:bCs/>
          <w:sz w:val="20"/>
          <w:szCs w:val="20"/>
        </w:rPr>
      </w:pPr>
    </w:p>
    <w:p w14:paraId="4A1610CB" w14:textId="2C01703E" w:rsidR="00CF50B4" w:rsidRPr="00274AC4" w:rsidRDefault="00CF50B4" w:rsidP="00125276">
      <w:pPr>
        <w:spacing w:line="360" w:lineRule="auto"/>
        <w:jc w:val="both"/>
        <w:rPr>
          <w:rFonts w:ascii="Arial" w:hAnsi="Arial" w:cs="Arial"/>
          <w:b/>
          <w:bCs/>
          <w:sz w:val="20"/>
          <w:szCs w:val="20"/>
        </w:rPr>
      </w:pPr>
      <w:r w:rsidRPr="00274AC4">
        <w:rPr>
          <w:rFonts w:ascii="Arial" w:hAnsi="Arial" w:cs="Arial"/>
          <w:b/>
          <w:bCs/>
          <w:sz w:val="20"/>
          <w:szCs w:val="20"/>
        </w:rPr>
        <w:t xml:space="preserve">GRAFICO Nº2 </w:t>
      </w:r>
    </w:p>
    <w:p w14:paraId="4B8F14FC" w14:textId="77777777" w:rsidR="00CF50B4" w:rsidRPr="00125276" w:rsidRDefault="00CF50B4" w:rsidP="00125276">
      <w:pPr>
        <w:spacing w:line="360" w:lineRule="auto"/>
        <w:jc w:val="both"/>
        <w:rPr>
          <w:rFonts w:ascii="Arial" w:hAnsi="Arial" w:cs="Arial"/>
          <w:sz w:val="24"/>
          <w:szCs w:val="24"/>
        </w:rPr>
      </w:pPr>
      <w:r w:rsidRPr="00125276">
        <w:rPr>
          <w:rFonts w:ascii="Arial" w:hAnsi="Arial" w:cs="Arial"/>
          <w:noProof/>
          <w:sz w:val="24"/>
          <w:szCs w:val="24"/>
        </w:rPr>
        <w:drawing>
          <wp:inline distT="0" distB="0" distL="0" distR="0" wp14:anchorId="2A255F14" wp14:editId="2826856F">
            <wp:extent cx="6136640" cy="3476730"/>
            <wp:effectExtent l="0" t="0" r="16510" b="952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24EE33" w14:textId="0D6E548F" w:rsidR="00CF50B4" w:rsidRPr="00274AC4" w:rsidRDefault="00CF50B4" w:rsidP="00125276">
      <w:pPr>
        <w:spacing w:line="360" w:lineRule="auto"/>
        <w:jc w:val="both"/>
        <w:rPr>
          <w:rFonts w:ascii="Arial" w:hAnsi="Arial" w:cs="Arial"/>
          <w:sz w:val="20"/>
          <w:szCs w:val="20"/>
        </w:rPr>
      </w:pPr>
      <w:r w:rsidRPr="00274AC4">
        <w:rPr>
          <w:rFonts w:ascii="Arial" w:hAnsi="Arial" w:cs="Arial"/>
          <w:b/>
          <w:bCs/>
          <w:sz w:val="20"/>
          <w:szCs w:val="20"/>
        </w:rPr>
        <w:t>FUENTE:</w:t>
      </w:r>
      <w:r w:rsidRPr="00274AC4">
        <w:rPr>
          <w:rFonts w:ascii="Arial" w:hAnsi="Arial" w:cs="Arial"/>
          <w:sz w:val="20"/>
          <w:szCs w:val="20"/>
        </w:rPr>
        <w:t xml:space="preserve"> datos recolectados en le encuesta del proyecto.</w:t>
      </w:r>
    </w:p>
    <w:p w14:paraId="5CAEB708" w14:textId="77777777" w:rsidR="00CF50B4" w:rsidRPr="00125276" w:rsidRDefault="00CF50B4" w:rsidP="00125276">
      <w:pPr>
        <w:spacing w:line="360" w:lineRule="auto"/>
        <w:jc w:val="both"/>
        <w:rPr>
          <w:rFonts w:ascii="Arial" w:hAnsi="Arial" w:cs="Arial"/>
          <w:sz w:val="24"/>
          <w:szCs w:val="24"/>
        </w:rPr>
      </w:pPr>
    </w:p>
    <w:p w14:paraId="511555E8" w14:textId="77777777" w:rsidR="00CF50B4" w:rsidRPr="00125276" w:rsidRDefault="00CF50B4" w:rsidP="00125276">
      <w:pPr>
        <w:spacing w:line="360" w:lineRule="auto"/>
        <w:jc w:val="both"/>
        <w:rPr>
          <w:rFonts w:ascii="Arial" w:hAnsi="Arial" w:cs="Arial"/>
          <w:sz w:val="24"/>
          <w:szCs w:val="24"/>
        </w:rPr>
      </w:pPr>
      <w:bookmarkStart w:id="42" w:name="_Hlk95565388"/>
      <w:r w:rsidRPr="00125276">
        <w:rPr>
          <w:rFonts w:ascii="Arial" w:hAnsi="Arial" w:cs="Arial"/>
          <w:b/>
          <w:bCs/>
          <w:sz w:val="24"/>
          <w:szCs w:val="24"/>
        </w:rPr>
        <w:t>ANALISIS:</w:t>
      </w:r>
      <w:r w:rsidRPr="00125276">
        <w:rPr>
          <w:rFonts w:ascii="Arial" w:hAnsi="Arial" w:cs="Arial"/>
          <w:sz w:val="24"/>
          <w:szCs w:val="24"/>
        </w:rPr>
        <w:t xml:space="preserve">  En este grafico se evidencia que de 30 encuestas realizadas al talento humano asistencial del HOSMI el 10 % no tienen clara la política de seguridad del paciente,  el 27% SI conocen la política de seguridad del paciente  y el 63 % NO conoce la política de  seguridad del paciente , es evidente que la institución necesita establecer una política de  seguridad del paciente  que se socialice a todo el personal de la institución dando a conocer su contenido con mayor énfasis al personal asistencial.</w:t>
      </w:r>
    </w:p>
    <w:bookmarkEnd w:id="42"/>
    <w:p w14:paraId="2D90F34A" w14:textId="2CD21EFF" w:rsidR="00274AC4" w:rsidRDefault="00274AC4" w:rsidP="00125276">
      <w:pPr>
        <w:spacing w:line="360" w:lineRule="auto"/>
        <w:jc w:val="both"/>
        <w:rPr>
          <w:rFonts w:ascii="Arial" w:hAnsi="Arial" w:cs="Arial"/>
          <w:b/>
          <w:bCs/>
          <w:sz w:val="24"/>
          <w:szCs w:val="24"/>
        </w:rPr>
      </w:pPr>
    </w:p>
    <w:p w14:paraId="13FBF08F" w14:textId="77777777" w:rsidR="00274AC4" w:rsidRPr="00125276" w:rsidRDefault="00274AC4" w:rsidP="00125276">
      <w:pPr>
        <w:spacing w:line="360" w:lineRule="auto"/>
        <w:jc w:val="both"/>
        <w:rPr>
          <w:rFonts w:ascii="Arial" w:hAnsi="Arial" w:cs="Arial"/>
          <w:b/>
          <w:bCs/>
          <w:sz w:val="24"/>
          <w:szCs w:val="24"/>
        </w:rPr>
      </w:pPr>
    </w:p>
    <w:p w14:paraId="06E6B8D1" w14:textId="2DB25021" w:rsidR="00CF50B4" w:rsidRPr="003F6B98" w:rsidRDefault="00CF50B4" w:rsidP="00125276">
      <w:pPr>
        <w:spacing w:line="360" w:lineRule="auto"/>
        <w:jc w:val="both"/>
        <w:rPr>
          <w:rFonts w:ascii="Arial" w:hAnsi="Arial" w:cs="Arial"/>
          <w:b/>
          <w:bCs/>
          <w:sz w:val="20"/>
          <w:szCs w:val="20"/>
        </w:rPr>
      </w:pPr>
      <w:r w:rsidRPr="003F6B98">
        <w:rPr>
          <w:rFonts w:ascii="Arial" w:hAnsi="Arial" w:cs="Arial"/>
          <w:b/>
          <w:bCs/>
          <w:sz w:val="20"/>
          <w:szCs w:val="20"/>
        </w:rPr>
        <w:t xml:space="preserve">GRAFICO Nº3 </w:t>
      </w:r>
    </w:p>
    <w:p w14:paraId="5C4CCBB8" w14:textId="77777777" w:rsidR="00CF50B4" w:rsidRPr="00125276" w:rsidRDefault="00CF50B4" w:rsidP="00125276">
      <w:pPr>
        <w:spacing w:line="360" w:lineRule="auto"/>
        <w:jc w:val="both"/>
        <w:rPr>
          <w:rFonts w:ascii="Arial" w:hAnsi="Arial" w:cs="Arial"/>
          <w:sz w:val="24"/>
          <w:szCs w:val="24"/>
        </w:rPr>
      </w:pPr>
      <w:r w:rsidRPr="00125276">
        <w:rPr>
          <w:rFonts w:ascii="Arial" w:hAnsi="Arial" w:cs="Arial"/>
          <w:noProof/>
          <w:sz w:val="24"/>
          <w:szCs w:val="24"/>
        </w:rPr>
        <w:drawing>
          <wp:inline distT="0" distB="0" distL="0" distR="0" wp14:anchorId="552ADB87" wp14:editId="5DFBAE6F">
            <wp:extent cx="6471138" cy="3707842"/>
            <wp:effectExtent l="0" t="0" r="6350" b="698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30289D" w14:textId="77777777" w:rsidR="00CF50B4" w:rsidRPr="003F6B98" w:rsidRDefault="00CF50B4" w:rsidP="00125276">
      <w:pPr>
        <w:spacing w:line="360" w:lineRule="auto"/>
        <w:jc w:val="both"/>
        <w:rPr>
          <w:rFonts w:ascii="Arial" w:hAnsi="Arial" w:cs="Arial"/>
          <w:sz w:val="20"/>
          <w:szCs w:val="20"/>
        </w:rPr>
      </w:pPr>
      <w:r w:rsidRPr="003F6B98">
        <w:rPr>
          <w:rFonts w:ascii="Arial" w:hAnsi="Arial" w:cs="Arial"/>
          <w:b/>
          <w:bCs/>
          <w:sz w:val="20"/>
          <w:szCs w:val="20"/>
        </w:rPr>
        <w:t>FUENTE:</w:t>
      </w:r>
      <w:r w:rsidRPr="003F6B98">
        <w:rPr>
          <w:rFonts w:ascii="Arial" w:hAnsi="Arial" w:cs="Arial"/>
          <w:sz w:val="20"/>
          <w:szCs w:val="20"/>
        </w:rPr>
        <w:t xml:space="preserve"> datos recolectados en le encuesta del proyecto.</w:t>
      </w:r>
    </w:p>
    <w:p w14:paraId="1792CF8D" w14:textId="77777777" w:rsidR="00CF50B4" w:rsidRPr="00125276" w:rsidRDefault="00CF50B4" w:rsidP="00125276">
      <w:pPr>
        <w:spacing w:line="360" w:lineRule="auto"/>
        <w:jc w:val="both"/>
        <w:rPr>
          <w:rFonts w:ascii="Arial" w:hAnsi="Arial" w:cs="Arial"/>
          <w:b/>
          <w:bCs/>
          <w:sz w:val="24"/>
          <w:szCs w:val="24"/>
        </w:rPr>
      </w:pPr>
    </w:p>
    <w:p w14:paraId="763116C2" w14:textId="63EC9234" w:rsidR="00CF50B4" w:rsidRPr="00125276" w:rsidRDefault="00CF50B4" w:rsidP="00125276">
      <w:pPr>
        <w:spacing w:line="360" w:lineRule="auto"/>
        <w:jc w:val="both"/>
        <w:rPr>
          <w:rFonts w:ascii="Arial" w:hAnsi="Arial" w:cs="Arial"/>
          <w:sz w:val="24"/>
          <w:szCs w:val="24"/>
        </w:rPr>
      </w:pPr>
      <w:bookmarkStart w:id="43" w:name="_Hlk95565450"/>
      <w:r w:rsidRPr="00125276">
        <w:rPr>
          <w:rFonts w:ascii="Arial" w:hAnsi="Arial" w:cs="Arial"/>
          <w:b/>
          <w:bCs/>
          <w:sz w:val="24"/>
          <w:szCs w:val="24"/>
        </w:rPr>
        <w:t>ANALISIS:</w:t>
      </w:r>
      <w:r w:rsidRPr="00125276">
        <w:rPr>
          <w:rFonts w:ascii="Arial" w:hAnsi="Arial" w:cs="Arial"/>
          <w:sz w:val="24"/>
          <w:szCs w:val="24"/>
        </w:rPr>
        <w:t xml:space="preserve">  En este grafico se evidencia que de 30 encuestas realizadas al talento humano asistencial del HOSMI el 27 % SI conocen los objetivos de la política de seguridad del paciente y el 73 % NO identifican los objetivos de la política de seguridad al evidenciar este hallazgo se puede concluir que la política de seguridad no ha tenido una adecuada adherencia en el área asistencial del HOSMI es importante fortalecer su difusión y evaluar al talento humano. </w:t>
      </w:r>
    </w:p>
    <w:bookmarkEnd w:id="43"/>
    <w:p w14:paraId="5442F5B4" w14:textId="77777777" w:rsidR="00CF50B4" w:rsidRPr="00125276" w:rsidRDefault="00CF50B4" w:rsidP="00125276">
      <w:pPr>
        <w:spacing w:line="360" w:lineRule="auto"/>
        <w:jc w:val="both"/>
        <w:rPr>
          <w:rFonts w:ascii="Arial" w:hAnsi="Arial" w:cs="Arial"/>
          <w:sz w:val="24"/>
          <w:szCs w:val="24"/>
        </w:rPr>
      </w:pPr>
    </w:p>
    <w:p w14:paraId="27D8E384" w14:textId="77777777" w:rsidR="00CF50B4" w:rsidRPr="00125276" w:rsidRDefault="00CF50B4" w:rsidP="00125276">
      <w:pPr>
        <w:spacing w:line="360" w:lineRule="auto"/>
        <w:jc w:val="both"/>
        <w:rPr>
          <w:rFonts w:ascii="Arial" w:hAnsi="Arial" w:cs="Arial"/>
          <w:b/>
          <w:bCs/>
          <w:sz w:val="24"/>
          <w:szCs w:val="24"/>
        </w:rPr>
      </w:pPr>
    </w:p>
    <w:p w14:paraId="469D12B9" w14:textId="77777777" w:rsidR="00CF50B4" w:rsidRPr="00125276" w:rsidRDefault="00CF50B4" w:rsidP="00125276">
      <w:pPr>
        <w:spacing w:line="360" w:lineRule="auto"/>
        <w:jc w:val="both"/>
        <w:rPr>
          <w:rFonts w:ascii="Arial" w:hAnsi="Arial" w:cs="Arial"/>
          <w:b/>
          <w:bCs/>
          <w:sz w:val="24"/>
          <w:szCs w:val="24"/>
        </w:rPr>
      </w:pPr>
    </w:p>
    <w:p w14:paraId="6935978E" w14:textId="77777777" w:rsidR="00CF50B4" w:rsidRPr="00125276" w:rsidRDefault="00CF50B4" w:rsidP="00125276">
      <w:pPr>
        <w:spacing w:line="360" w:lineRule="auto"/>
        <w:jc w:val="both"/>
        <w:rPr>
          <w:rFonts w:ascii="Arial" w:hAnsi="Arial" w:cs="Arial"/>
          <w:b/>
          <w:bCs/>
          <w:sz w:val="24"/>
          <w:szCs w:val="24"/>
        </w:rPr>
      </w:pPr>
    </w:p>
    <w:p w14:paraId="48042449" w14:textId="77777777" w:rsidR="00CF50B4" w:rsidRPr="003F6B98" w:rsidRDefault="00CF50B4" w:rsidP="00125276">
      <w:pPr>
        <w:spacing w:line="360" w:lineRule="auto"/>
        <w:jc w:val="both"/>
        <w:rPr>
          <w:rFonts w:ascii="Arial" w:hAnsi="Arial" w:cs="Arial"/>
          <w:b/>
          <w:bCs/>
          <w:sz w:val="20"/>
          <w:szCs w:val="20"/>
        </w:rPr>
      </w:pPr>
      <w:r w:rsidRPr="003F6B98">
        <w:rPr>
          <w:rFonts w:ascii="Arial" w:hAnsi="Arial" w:cs="Arial"/>
          <w:b/>
          <w:bCs/>
          <w:sz w:val="20"/>
          <w:szCs w:val="20"/>
        </w:rPr>
        <w:lastRenderedPageBreak/>
        <w:t>GRAFICO 4</w:t>
      </w:r>
    </w:p>
    <w:p w14:paraId="61F0EE77" w14:textId="77777777" w:rsidR="00CF50B4" w:rsidRPr="00125276" w:rsidRDefault="00CF50B4" w:rsidP="00125276">
      <w:pPr>
        <w:spacing w:line="360" w:lineRule="auto"/>
        <w:jc w:val="both"/>
        <w:rPr>
          <w:rFonts w:ascii="Arial" w:hAnsi="Arial" w:cs="Arial"/>
          <w:b/>
          <w:bCs/>
          <w:sz w:val="24"/>
          <w:szCs w:val="24"/>
        </w:rPr>
      </w:pPr>
      <w:r w:rsidRPr="00125276">
        <w:rPr>
          <w:rFonts w:ascii="Arial" w:hAnsi="Arial" w:cs="Arial"/>
          <w:b/>
          <w:bCs/>
          <w:noProof/>
          <w:sz w:val="24"/>
          <w:szCs w:val="24"/>
        </w:rPr>
        <w:drawing>
          <wp:inline distT="0" distB="0" distL="0" distR="0" wp14:anchorId="49BBC187" wp14:editId="0B35D2E2">
            <wp:extent cx="6410848" cy="3687745"/>
            <wp:effectExtent l="0" t="0" r="9525" b="825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F94549" w14:textId="77777777" w:rsidR="00CF50B4" w:rsidRPr="003F6B98" w:rsidRDefault="00CF50B4" w:rsidP="00125276">
      <w:pPr>
        <w:spacing w:line="360" w:lineRule="auto"/>
        <w:jc w:val="both"/>
        <w:rPr>
          <w:rFonts w:ascii="Arial" w:hAnsi="Arial" w:cs="Arial"/>
          <w:sz w:val="20"/>
          <w:szCs w:val="20"/>
        </w:rPr>
      </w:pPr>
      <w:r w:rsidRPr="003F6B98">
        <w:rPr>
          <w:rFonts w:ascii="Arial" w:hAnsi="Arial" w:cs="Arial"/>
          <w:b/>
          <w:bCs/>
          <w:sz w:val="20"/>
          <w:szCs w:val="20"/>
        </w:rPr>
        <w:t>FUENTE:</w:t>
      </w:r>
      <w:r w:rsidRPr="003F6B98">
        <w:rPr>
          <w:rFonts w:ascii="Arial" w:hAnsi="Arial" w:cs="Arial"/>
          <w:sz w:val="20"/>
          <w:szCs w:val="20"/>
        </w:rPr>
        <w:t xml:space="preserve"> datos recolectados en le encuesta del proyecto.</w:t>
      </w:r>
    </w:p>
    <w:p w14:paraId="5FE3FD99" w14:textId="77777777" w:rsidR="00CF50B4" w:rsidRPr="00125276" w:rsidRDefault="00CF50B4" w:rsidP="00125276">
      <w:pPr>
        <w:spacing w:line="360" w:lineRule="auto"/>
        <w:jc w:val="both"/>
        <w:rPr>
          <w:rFonts w:ascii="Arial" w:hAnsi="Arial" w:cs="Arial"/>
          <w:b/>
          <w:bCs/>
          <w:sz w:val="24"/>
          <w:szCs w:val="24"/>
        </w:rPr>
      </w:pPr>
    </w:p>
    <w:p w14:paraId="4884CEFE" w14:textId="77777777" w:rsidR="00CF50B4" w:rsidRPr="00125276" w:rsidRDefault="00CF50B4" w:rsidP="00125276">
      <w:pPr>
        <w:spacing w:line="360" w:lineRule="auto"/>
        <w:jc w:val="both"/>
        <w:rPr>
          <w:rFonts w:ascii="Arial" w:hAnsi="Arial" w:cs="Arial"/>
          <w:sz w:val="24"/>
          <w:szCs w:val="24"/>
        </w:rPr>
      </w:pPr>
      <w:bookmarkStart w:id="44" w:name="_Hlk95565511"/>
      <w:r w:rsidRPr="00125276">
        <w:rPr>
          <w:rFonts w:ascii="Arial" w:hAnsi="Arial" w:cs="Arial"/>
          <w:b/>
          <w:bCs/>
          <w:sz w:val="24"/>
          <w:szCs w:val="24"/>
        </w:rPr>
        <w:t>ANALISIS:</w:t>
      </w:r>
      <w:r w:rsidRPr="00125276">
        <w:rPr>
          <w:rFonts w:ascii="Arial" w:hAnsi="Arial" w:cs="Arial"/>
          <w:sz w:val="24"/>
          <w:szCs w:val="24"/>
        </w:rPr>
        <w:t xml:space="preserve">  En este grafico se evidencia que de 30 encuestas realizadas al talento humano asistencial del HOSMI el 16 % SI conocen los procesos de la política de seguridad del paciente y el 84 %  NO identifican los procesos de la política de seguridad  al evidenciar  este hallazgo se puede concluir que la política de seguridad no ha tenido una adecuada adherencia en el área asistencial del HOSMI es importante fortalecer  su difusión y evaluar al talento humano por medio de la aplicación de los procesos.</w:t>
      </w:r>
    </w:p>
    <w:bookmarkEnd w:id="44"/>
    <w:p w14:paraId="2A05BC25" w14:textId="77777777" w:rsidR="00CF50B4" w:rsidRPr="00125276" w:rsidRDefault="00CF50B4" w:rsidP="00125276">
      <w:pPr>
        <w:spacing w:line="360" w:lineRule="auto"/>
        <w:jc w:val="both"/>
        <w:rPr>
          <w:rFonts w:ascii="Arial" w:hAnsi="Arial" w:cs="Arial"/>
          <w:b/>
          <w:bCs/>
          <w:sz w:val="24"/>
          <w:szCs w:val="24"/>
          <w:lang w:val="es-ES"/>
        </w:rPr>
      </w:pPr>
    </w:p>
    <w:p w14:paraId="390F9110" w14:textId="751E0806" w:rsidR="00CF50B4" w:rsidRDefault="00CF50B4" w:rsidP="00125276">
      <w:pPr>
        <w:spacing w:line="360" w:lineRule="auto"/>
        <w:jc w:val="both"/>
        <w:rPr>
          <w:rFonts w:ascii="Arial" w:hAnsi="Arial" w:cs="Arial"/>
          <w:b/>
          <w:bCs/>
          <w:sz w:val="24"/>
          <w:szCs w:val="24"/>
          <w:lang w:val="es-ES"/>
        </w:rPr>
      </w:pPr>
    </w:p>
    <w:p w14:paraId="1C26B32F" w14:textId="08F32531" w:rsidR="00773414" w:rsidRDefault="00773414" w:rsidP="00125276">
      <w:pPr>
        <w:spacing w:line="360" w:lineRule="auto"/>
        <w:jc w:val="both"/>
        <w:rPr>
          <w:rFonts w:ascii="Arial" w:hAnsi="Arial" w:cs="Arial"/>
          <w:b/>
          <w:bCs/>
          <w:sz w:val="24"/>
          <w:szCs w:val="24"/>
          <w:lang w:val="es-ES"/>
        </w:rPr>
      </w:pPr>
    </w:p>
    <w:p w14:paraId="72E6717C" w14:textId="0D62C389" w:rsidR="00BB446C" w:rsidRDefault="00BB446C" w:rsidP="00125276">
      <w:pPr>
        <w:spacing w:line="360" w:lineRule="auto"/>
        <w:jc w:val="both"/>
        <w:rPr>
          <w:rFonts w:ascii="Arial" w:hAnsi="Arial" w:cs="Arial"/>
          <w:b/>
          <w:bCs/>
          <w:sz w:val="24"/>
          <w:szCs w:val="24"/>
          <w:lang w:val="es-ES"/>
        </w:rPr>
      </w:pPr>
    </w:p>
    <w:p w14:paraId="20F40450" w14:textId="77777777" w:rsidR="00BB446C" w:rsidRDefault="00BB446C" w:rsidP="00125276">
      <w:pPr>
        <w:spacing w:line="360" w:lineRule="auto"/>
        <w:jc w:val="both"/>
        <w:rPr>
          <w:rFonts w:ascii="Arial" w:hAnsi="Arial" w:cs="Arial"/>
          <w:b/>
          <w:bCs/>
          <w:sz w:val="24"/>
          <w:szCs w:val="24"/>
          <w:lang w:val="es-ES"/>
        </w:rPr>
      </w:pPr>
    </w:p>
    <w:p w14:paraId="41EF0081" w14:textId="77777777" w:rsidR="00BB446C" w:rsidRDefault="00BB446C" w:rsidP="00A9370A">
      <w:pPr>
        <w:spacing w:line="360" w:lineRule="auto"/>
        <w:jc w:val="center"/>
        <w:rPr>
          <w:rFonts w:ascii="Arial" w:hAnsi="Arial" w:cs="Arial"/>
          <w:b/>
          <w:bCs/>
          <w:sz w:val="24"/>
          <w:szCs w:val="24"/>
        </w:rPr>
      </w:pPr>
      <w:bookmarkStart w:id="45" w:name="_Hlk95565551"/>
      <w:r>
        <w:rPr>
          <w:rFonts w:ascii="Arial" w:hAnsi="Arial" w:cs="Arial"/>
          <w:b/>
          <w:bCs/>
          <w:sz w:val="24"/>
          <w:szCs w:val="24"/>
        </w:rPr>
        <w:lastRenderedPageBreak/>
        <w:t>SECCION 2</w:t>
      </w:r>
    </w:p>
    <w:p w14:paraId="253CE071" w14:textId="1246D1E5" w:rsidR="00CF50B4" w:rsidRDefault="00773414" w:rsidP="00A9370A">
      <w:pPr>
        <w:spacing w:line="360" w:lineRule="auto"/>
        <w:jc w:val="center"/>
        <w:rPr>
          <w:rFonts w:ascii="Arial" w:hAnsi="Arial" w:cs="Arial"/>
          <w:b/>
          <w:bCs/>
          <w:sz w:val="24"/>
          <w:szCs w:val="24"/>
        </w:rPr>
      </w:pPr>
      <w:r w:rsidRPr="00773414">
        <w:rPr>
          <w:rFonts w:ascii="Arial" w:hAnsi="Arial" w:cs="Arial"/>
          <w:b/>
          <w:bCs/>
          <w:sz w:val="24"/>
          <w:szCs w:val="24"/>
        </w:rPr>
        <w:t>ESTABLECIMIENTO DE RIESGOS EN LA EJECUCIÓN DE LA POLÍTICA DE SEGURIDAD DEL PACIENTE EN LA E.S.E.</w:t>
      </w:r>
      <w:r>
        <w:rPr>
          <w:rFonts w:ascii="Arial" w:hAnsi="Arial" w:cs="Arial"/>
          <w:b/>
          <w:bCs/>
          <w:sz w:val="24"/>
          <w:szCs w:val="24"/>
        </w:rPr>
        <w:t xml:space="preserve"> HOSPITAL MARIA INMACULADA DE RIOBLANCO TOLIMA</w:t>
      </w:r>
    </w:p>
    <w:p w14:paraId="17509452" w14:textId="0956BE32" w:rsidR="009D44FC" w:rsidRDefault="009D44FC" w:rsidP="00773414">
      <w:pPr>
        <w:spacing w:line="360" w:lineRule="auto"/>
        <w:jc w:val="center"/>
        <w:rPr>
          <w:rFonts w:ascii="Arial" w:hAnsi="Arial" w:cs="Arial"/>
          <w:b/>
          <w:bCs/>
          <w:sz w:val="24"/>
          <w:szCs w:val="24"/>
        </w:rPr>
      </w:pPr>
    </w:p>
    <w:p w14:paraId="5FCB44AD" w14:textId="2EBB7122" w:rsidR="009D44FC" w:rsidRPr="00B2310C" w:rsidRDefault="00B2310C" w:rsidP="009D44FC">
      <w:pPr>
        <w:spacing w:line="360" w:lineRule="auto"/>
        <w:jc w:val="both"/>
        <w:rPr>
          <w:rFonts w:ascii="Arial" w:hAnsi="Arial" w:cs="Arial"/>
          <w:sz w:val="24"/>
          <w:szCs w:val="24"/>
          <w:lang w:val="es-ES"/>
        </w:rPr>
      </w:pPr>
      <w:r w:rsidRPr="00B2310C">
        <w:rPr>
          <w:rFonts w:ascii="Arial" w:hAnsi="Arial" w:cs="Arial"/>
          <w:sz w:val="24"/>
          <w:szCs w:val="24"/>
        </w:rPr>
        <w:t>en esta sección se realizó la evaluación de los riesgos que propone los lineamientos para la implementación de la política de seguridad del paciente en la república de Colombia desde 11 de junio de 2008</w:t>
      </w:r>
      <w:r>
        <w:rPr>
          <w:rFonts w:ascii="Arial" w:hAnsi="Arial" w:cs="Arial"/>
          <w:sz w:val="24"/>
          <w:szCs w:val="24"/>
        </w:rPr>
        <w:t xml:space="preserve">, con el fin de mitigar los riesgos prevenibles a los que están expuestos los </w:t>
      </w:r>
      <w:r w:rsidR="00A9370A">
        <w:rPr>
          <w:rFonts w:ascii="Arial" w:hAnsi="Arial" w:cs="Arial"/>
          <w:sz w:val="24"/>
          <w:szCs w:val="24"/>
        </w:rPr>
        <w:t>pacientes de</w:t>
      </w:r>
      <w:r>
        <w:rPr>
          <w:rFonts w:ascii="Arial" w:hAnsi="Arial" w:cs="Arial"/>
          <w:sz w:val="24"/>
          <w:szCs w:val="24"/>
        </w:rPr>
        <w:t xml:space="preserve"> la E.S.E Hospital María Inmaculada mediante la implementación de un programa de seguridad del paciente</w:t>
      </w:r>
      <w:r w:rsidR="00A9370A">
        <w:rPr>
          <w:rFonts w:ascii="Arial" w:hAnsi="Arial" w:cs="Arial"/>
          <w:sz w:val="24"/>
          <w:szCs w:val="24"/>
        </w:rPr>
        <w:t>,</w:t>
      </w:r>
      <w:r>
        <w:rPr>
          <w:rFonts w:ascii="Arial" w:hAnsi="Arial" w:cs="Arial"/>
          <w:sz w:val="24"/>
          <w:szCs w:val="24"/>
        </w:rPr>
        <w:t xml:space="preserve"> actualizada y </w:t>
      </w:r>
      <w:r w:rsidR="00A9370A">
        <w:rPr>
          <w:rFonts w:ascii="Arial" w:hAnsi="Arial" w:cs="Arial"/>
          <w:sz w:val="24"/>
          <w:szCs w:val="24"/>
        </w:rPr>
        <w:t>acorde al</w:t>
      </w:r>
      <w:r>
        <w:rPr>
          <w:rFonts w:ascii="Arial" w:hAnsi="Arial" w:cs="Arial"/>
          <w:sz w:val="24"/>
          <w:szCs w:val="24"/>
        </w:rPr>
        <w:t xml:space="preserve"> nivel de </w:t>
      </w:r>
      <w:r w:rsidR="00A9370A">
        <w:rPr>
          <w:rFonts w:ascii="Arial" w:hAnsi="Arial" w:cs="Arial"/>
          <w:sz w:val="24"/>
          <w:szCs w:val="24"/>
        </w:rPr>
        <w:t>los servicios que se prestan.</w:t>
      </w:r>
      <w:r>
        <w:rPr>
          <w:rFonts w:ascii="Arial" w:hAnsi="Arial" w:cs="Arial"/>
          <w:sz w:val="24"/>
          <w:szCs w:val="24"/>
        </w:rPr>
        <w:t xml:space="preserve"> </w:t>
      </w:r>
    </w:p>
    <w:bookmarkEnd w:id="45"/>
    <w:p w14:paraId="3CF1307B" w14:textId="77777777" w:rsidR="00CF50B4" w:rsidRPr="00125276" w:rsidRDefault="00CF50B4" w:rsidP="00125276">
      <w:pPr>
        <w:spacing w:line="360" w:lineRule="auto"/>
        <w:jc w:val="both"/>
        <w:rPr>
          <w:rFonts w:ascii="Arial" w:hAnsi="Arial" w:cs="Arial"/>
          <w:b/>
          <w:bCs/>
          <w:sz w:val="24"/>
          <w:szCs w:val="24"/>
          <w:lang w:val="es-ES"/>
        </w:rPr>
      </w:pPr>
    </w:p>
    <w:p w14:paraId="0BDDB8AD" w14:textId="77777777" w:rsidR="00CF50B4" w:rsidRPr="003F6B98" w:rsidRDefault="00CF50B4" w:rsidP="00125276">
      <w:pPr>
        <w:spacing w:line="360" w:lineRule="auto"/>
        <w:jc w:val="both"/>
        <w:rPr>
          <w:rFonts w:ascii="Arial" w:hAnsi="Arial" w:cs="Arial"/>
          <w:b/>
          <w:bCs/>
          <w:sz w:val="20"/>
          <w:szCs w:val="20"/>
          <w:lang w:val="es-ES"/>
        </w:rPr>
      </w:pPr>
      <w:r w:rsidRPr="003F6B98">
        <w:rPr>
          <w:rFonts w:ascii="Arial" w:hAnsi="Arial" w:cs="Arial"/>
          <w:b/>
          <w:bCs/>
          <w:sz w:val="20"/>
          <w:szCs w:val="20"/>
          <w:lang w:val="es-ES"/>
        </w:rPr>
        <w:t xml:space="preserve">GRAFICO Nº5 </w:t>
      </w:r>
    </w:p>
    <w:p w14:paraId="54027E18" w14:textId="77777777" w:rsidR="00CF50B4" w:rsidRPr="00125276" w:rsidRDefault="00CF50B4" w:rsidP="00125276">
      <w:pPr>
        <w:spacing w:line="360" w:lineRule="auto"/>
        <w:jc w:val="both"/>
        <w:rPr>
          <w:rFonts w:ascii="Arial" w:hAnsi="Arial" w:cs="Arial"/>
          <w:b/>
          <w:bCs/>
          <w:sz w:val="24"/>
          <w:szCs w:val="24"/>
          <w:lang w:val="es-ES"/>
        </w:rPr>
      </w:pPr>
      <w:r w:rsidRPr="00125276">
        <w:rPr>
          <w:rFonts w:ascii="Arial" w:hAnsi="Arial" w:cs="Arial"/>
          <w:b/>
          <w:bCs/>
          <w:noProof/>
          <w:sz w:val="24"/>
          <w:szCs w:val="24"/>
        </w:rPr>
        <w:drawing>
          <wp:inline distT="0" distB="0" distL="0" distR="0" wp14:anchorId="605D3969" wp14:editId="33A3BBF7">
            <wp:extent cx="6229978" cy="3737987"/>
            <wp:effectExtent l="0" t="0" r="0" b="1524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AC2FDD" w14:textId="77777777" w:rsidR="00CF50B4" w:rsidRPr="003F6B98" w:rsidRDefault="00CF50B4" w:rsidP="00125276">
      <w:pPr>
        <w:spacing w:line="360" w:lineRule="auto"/>
        <w:jc w:val="both"/>
        <w:rPr>
          <w:rFonts w:ascii="Arial" w:hAnsi="Arial" w:cs="Arial"/>
          <w:sz w:val="20"/>
          <w:szCs w:val="20"/>
        </w:rPr>
      </w:pPr>
      <w:r w:rsidRPr="003F6B98">
        <w:rPr>
          <w:rFonts w:ascii="Arial" w:hAnsi="Arial" w:cs="Arial"/>
          <w:b/>
          <w:bCs/>
          <w:sz w:val="20"/>
          <w:szCs w:val="20"/>
        </w:rPr>
        <w:t>FUENTE:</w:t>
      </w:r>
      <w:r w:rsidRPr="003F6B98">
        <w:rPr>
          <w:rFonts w:ascii="Arial" w:hAnsi="Arial" w:cs="Arial"/>
          <w:sz w:val="20"/>
          <w:szCs w:val="20"/>
        </w:rPr>
        <w:t xml:space="preserve"> datos recolectados en le encuesta del proyecto.</w:t>
      </w:r>
    </w:p>
    <w:p w14:paraId="2EB526A0" w14:textId="77777777" w:rsidR="00CF50B4" w:rsidRPr="00125276" w:rsidRDefault="00CF50B4" w:rsidP="00125276">
      <w:pPr>
        <w:spacing w:line="360" w:lineRule="auto"/>
        <w:jc w:val="both"/>
        <w:rPr>
          <w:rFonts w:ascii="Arial" w:hAnsi="Arial" w:cs="Arial"/>
          <w:b/>
          <w:bCs/>
          <w:sz w:val="24"/>
          <w:szCs w:val="24"/>
        </w:rPr>
      </w:pPr>
    </w:p>
    <w:p w14:paraId="76978CFB" w14:textId="1279F164" w:rsidR="00CF50B4" w:rsidRPr="00125276" w:rsidRDefault="00CF50B4" w:rsidP="00125276">
      <w:pPr>
        <w:spacing w:line="360" w:lineRule="auto"/>
        <w:jc w:val="both"/>
        <w:rPr>
          <w:rFonts w:ascii="Arial" w:hAnsi="Arial" w:cs="Arial"/>
          <w:sz w:val="24"/>
          <w:szCs w:val="24"/>
        </w:rPr>
      </w:pPr>
      <w:bookmarkStart w:id="46" w:name="_Hlk95565604"/>
      <w:r w:rsidRPr="00125276">
        <w:rPr>
          <w:rFonts w:ascii="Arial" w:hAnsi="Arial" w:cs="Arial"/>
          <w:b/>
          <w:bCs/>
          <w:sz w:val="24"/>
          <w:szCs w:val="24"/>
        </w:rPr>
        <w:t>ANALISIS:</w:t>
      </w:r>
      <w:r w:rsidRPr="00125276">
        <w:rPr>
          <w:rFonts w:ascii="Arial" w:hAnsi="Arial" w:cs="Arial"/>
          <w:sz w:val="24"/>
          <w:szCs w:val="24"/>
        </w:rPr>
        <w:t xml:space="preserve">  En este grafico se evidencia que de 30 encuestas realizadas al talento humano asistencial del HOSMI el 20 % SI conocen los  riesgos prevenibles  de la política de seguridad del paciente y el 80 %  NO identifican los riesgos prevenibles </w:t>
      </w:r>
      <w:r w:rsidR="00A9370A">
        <w:rPr>
          <w:rFonts w:ascii="Arial" w:hAnsi="Arial" w:cs="Arial"/>
          <w:sz w:val="24"/>
          <w:szCs w:val="24"/>
        </w:rPr>
        <w:t xml:space="preserve"> que propone los lineamientos nacionales </w:t>
      </w:r>
      <w:r w:rsidRPr="00125276">
        <w:rPr>
          <w:rFonts w:ascii="Arial" w:hAnsi="Arial" w:cs="Arial"/>
          <w:sz w:val="24"/>
          <w:szCs w:val="24"/>
        </w:rPr>
        <w:t xml:space="preserve">de la política de seguridad,  al evidenciar  este hallazgo se puede concluir que la política de seguridad no ha tenido una adecuada adherencia en el área asistencial del HOSMI es importante </w:t>
      </w:r>
      <w:r w:rsidR="00A9370A">
        <w:rPr>
          <w:rFonts w:ascii="Arial" w:hAnsi="Arial" w:cs="Arial"/>
          <w:sz w:val="24"/>
          <w:szCs w:val="24"/>
        </w:rPr>
        <w:t xml:space="preserve">implementar un programa de seguridad del paciente </w:t>
      </w:r>
      <w:r w:rsidRPr="00125276">
        <w:rPr>
          <w:rFonts w:ascii="Arial" w:hAnsi="Arial" w:cs="Arial"/>
          <w:sz w:val="24"/>
          <w:szCs w:val="24"/>
        </w:rPr>
        <w:t>fortalec</w:t>
      </w:r>
      <w:r w:rsidR="00A9370A">
        <w:rPr>
          <w:rFonts w:ascii="Arial" w:hAnsi="Arial" w:cs="Arial"/>
          <w:sz w:val="24"/>
          <w:szCs w:val="24"/>
        </w:rPr>
        <w:t xml:space="preserve">iendo </w:t>
      </w:r>
      <w:r w:rsidRPr="00125276">
        <w:rPr>
          <w:rFonts w:ascii="Arial" w:hAnsi="Arial" w:cs="Arial"/>
          <w:sz w:val="24"/>
          <w:szCs w:val="24"/>
        </w:rPr>
        <w:t xml:space="preserve">  su difusión y evaluar al talento humano asistencial</w:t>
      </w:r>
      <w:r w:rsidR="00A9370A">
        <w:rPr>
          <w:rFonts w:ascii="Arial" w:hAnsi="Arial" w:cs="Arial"/>
          <w:sz w:val="24"/>
          <w:szCs w:val="24"/>
        </w:rPr>
        <w:t xml:space="preserve"> en su aplicación </w:t>
      </w:r>
    </w:p>
    <w:bookmarkEnd w:id="46"/>
    <w:p w14:paraId="4E55A8D3" w14:textId="77777777" w:rsidR="00CF50B4" w:rsidRPr="00125276" w:rsidRDefault="00CF50B4" w:rsidP="00125276">
      <w:pPr>
        <w:spacing w:line="360" w:lineRule="auto"/>
        <w:jc w:val="both"/>
        <w:rPr>
          <w:rFonts w:ascii="Arial" w:hAnsi="Arial" w:cs="Arial"/>
          <w:sz w:val="24"/>
          <w:szCs w:val="24"/>
        </w:rPr>
      </w:pPr>
    </w:p>
    <w:p w14:paraId="2CC19808" w14:textId="6B2E36BB" w:rsidR="00CF50B4" w:rsidRPr="00A9370A" w:rsidRDefault="00CF50B4" w:rsidP="00125276">
      <w:pPr>
        <w:spacing w:line="360" w:lineRule="auto"/>
        <w:jc w:val="both"/>
        <w:rPr>
          <w:rFonts w:ascii="Arial" w:hAnsi="Arial" w:cs="Arial"/>
          <w:b/>
          <w:bCs/>
          <w:sz w:val="20"/>
          <w:szCs w:val="20"/>
        </w:rPr>
      </w:pPr>
      <w:r w:rsidRPr="003F6B98">
        <w:rPr>
          <w:rFonts w:ascii="Arial" w:hAnsi="Arial" w:cs="Arial"/>
          <w:b/>
          <w:bCs/>
          <w:sz w:val="20"/>
          <w:szCs w:val="20"/>
        </w:rPr>
        <w:t xml:space="preserve"> GRAFICO </w:t>
      </w:r>
      <w:r w:rsidR="006475BD" w:rsidRPr="003F6B98">
        <w:rPr>
          <w:rFonts w:ascii="Arial" w:hAnsi="Arial" w:cs="Arial"/>
          <w:b/>
          <w:bCs/>
          <w:sz w:val="20"/>
          <w:szCs w:val="20"/>
        </w:rPr>
        <w:t>N.º</w:t>
      </w:r>
      <w:r w:rsidRPr="003F6B98">
        <w:rPr>
          <w:rFonts w:ascii="Arial" w:hAnsi="Arial" w:cs="Arial"/>
          <w:b/>
          <w:bCs/>
          <w:sz w:val="20"/>
          <w:szCs w:val="20"/>
        </w:rPr>
        <w:t xml:space="preserve"> 6 </w:t>
      </w:r>
    </w:p>
    <w:p w14:paraId="19F226A0" w14:textId="77777777" w:rsidR="00CF50B4" w:rsidRPr="00125276" w:rsidRDefault="00CF50B4" w:rsidP="00125276">
      <w:pPr>
        <w:spacing w:line="360" w:lineRule="auto"/>
        <w:jc w:val="both"/>
        <w:rPr>
          <w:rFonts w:ascii="Arial" w:hAnsi="Arial" w:cs="Arial"/>
          <w:b/>
          <w:bCs/>
          <w:sz w:val="24"/>
          <w:szCs w:val="24"/>
        </w:rPr>
      </w:pPr>
      <w:r w:rsidRPr="00125276">
        <w:rPr>
          <w:rFonts w:ascii="Arial" w:hAnsi="Arial" w:cs="Arial"/>
          <w:b/>
          <w:bCs/>
          <w:noProof/>
          <w:sz w:val="24"/>
          <w:szCs w:val="24"/>
        </w:rPr>
        <w:drawing>
          <wp:inline distT="0" distB="0" distL="0" distR="0" wp14:anchorId="3718EA49" wp14:editId="1381C56D">
            <wp:extent cx="6390752" cy="3406391"/>
            <wp:effectExtent l="0" t="0" r="10160" b="381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C0990B" w14:textId="77777777" w:rsidR="00CF50B4" w:rsidRPr="003F6B98" w:rsidRDefault="00CF50B4" w:rsidP="00125276">
      <w:pPr>
        <w:spacing w:line="360" w:lineRule="auto"/>
        <w:jc w:val="both"/>
        <w:rPr>
          <w:rFonts w:ascii="Arial" w:hAnsi="Arial" w:cs="Arial"/>
          <w:sz w:val="20"/>
          <w:szCs w:val="20"/>
        </w:rPr>
      </w:pPr>
      <w:r w:rsidRPr="003F6B98">
        <w:rPr>
          <w:rFonts w:ascii="Arial" w:hAnsi="Arial" w:cs="Arial"/>
          <w:b/>
          <w:bCs/>
          <w:sz w:val="20"/>
          <w:szCs w:val="20"/>
        </w:rPr>
        <w:t>FUENTE:</w:t>
      </w:r>
      <w:r w:rsidRPr="003F6B98">
        <w:rPr>
          <w:rFonts w:ascii="Arial" w:hAnsi="Arial" w:cs="Arial"/>
          <w:sz w:val="20"/>
          <w:szCs w:val="20"/>
        </w:rPr>
        <w:t xml:space="preserve"> datos recolectados en le encuesta del proyecto.</w:t>
      </w:r>
    </w:p>
    <w:p w14:paraId="6CBC41CA" w14:textId="77777777" w:rsidR="00CF50B4" w:rsidRPr="00125276" w:rsidRDefault="00CF50B4" w:rsidP="00125276">
      <w:pPr>
        <w:spacing w:line="360" w:lineRule="auto"/>
        <w:jc w:val="both"/>
        <w:rPr>
          <w:rFonts w:ascii="Arial" w:hAnsi="Arial" w:cs="Arial"/>
          <w:b/>
          <w:bCs/>
          <w:sz w:val="24"/>
          <w:szCs w:val="24"/>
        </w:rPr>
      </w:pPr>
    </w:p>
    <w:p w14:paraId="0D34D9E6" w14:textId="77777777" w:rsidR="00CF50B4" w:rsidRPr="00125276" w:rsidRDefault="00CF50B4" w:rsidP="00125276">
      <w:pPr>
        <w:spacing w:line="360" w:lineRule="auto"/>
        <w:jc w:val="both"/>
        <w:rPr>
          <w:rFonts w:ascii="Arial" w:hAnsi="Arial" w:cs="Arial"/>
          <w:sz w:val="24"/>
          <w:szCs w:val="24"/>
        </w:rPr>
      </w:pPr>
      <w:bookmarkStart w:id="47" w:name="_Hlk95565633"/>
      <w:r w:rsidRPr="00125276">
        <w:rPr>
          <w:rFonts w:ascii="Arial" w:hAnsi="Arial" w:cs="Arial"/>
          <w:b/>
          <w:bCs/>
          <w:sz w:val="24"/>
          <w:szCs w:val="24"/>
        </w:rPr>
        <w:t>ANALISIS:</w:t>
      </w:r>
      <w:r w:rsidRPr="00125276">
        <w:rPr>
          <w:rFonts w:ascii="Arial" w:hAnsi="Arial" w:cs="Arial"/>
          <w:sz w:val="24"/>
          <w:szCs w:val="24"/>
        </w:rPr>
        <w:t xml:space="preserve">  En este grafico se evidencia que de 30 encuestas realizadas al talento humano asistencial del HOSMI el 84 % SI han sido evaluados a cerca   de la política de </w:t>
      </w:r>
      <w:r w:rsidRPr="00125276">
        <w:rPr>
          <w:rFonts w:ascii="Arial" w:hAnsi="Arial" w:cs="Arial"/>
          <w:sz w:val="24"/>
          <w:szCs w:val="24"/>
        </w:rPr>
        <w:lastRenderedPageBreak/>
        <w:t>seguridad del paciente y el  16  %  NO han sido evaluados en la política de seguridad,  al evidenciar  este hallazgo se puede concluir que la política de seguridad  ha sido aplicada de forma incorrecta ya que  anteriormente se evidencia que no ha sido socializado pero si se ha evaluado lo que concluye que no hay adherencia a esta política a nivel  de las áreas asistenciales.</w:t>
      </w:r>
    </w:p>
    <w:bookmarkEnd w:id="47"/>
    <w:p w14:paraId="706D0D5F" w14:textId="77777777" w:rsidR="009D44FC" w:rsidRDefault="009D44FC" w:rsidP="009D44FC">
      <w:pPr>
        <w:spacing w:line="360" w:lineRule="auto"/>
        <w:jc w:val="center"/>
        <w:rPr>
          <w:rFonts w:ascii="Arial" w:hAnsi="Arial" w:cs="Arial"/>
          <w:b/>
          <w:bCs/>
          <w:sz w:val="24"/>
          <w:szCs w:val="24"/>
        </w:rPr>
      </w:pPr>
    </w:p>
    <w:p w14:paraId="78F6CD31" w14:textId="77777777" w:rsidR="009D44FC" w:rsidRDefault="009D44FC" w:rsidP="009D44FC">
      <w:pPr>
        <w:spacing w:line="360" w:lineRule="auto"/>
        <w:jc w:val="center"/>
        <w:rPr>
          <w:rFonts w:ascii="Arial" w:hAnsi="Arial" w:cs="Arial"/>
          <w:b/>
          <w:bCs/>
          <w:sz w:val="24"/>
          <w:szCs w:val="24"/>
        </w:rPr>
      </w:pPr>
    </w:p>
    <w:p w14:paraId="394EF4D0" w14:textId="77777777" w:rsidR="00BB446C" w:rsidRDefault="00BB446C" w:rsidP="009D44FC">
      <w:pPr>
        <w:spacing w:line="360" w:lineRule="auto"/>
        <w:jc w:val="center"/>
        <w:rPr>
          <w:rFonts w:ascii="Arial" w:hAnsi="Arial" w:cs="Arial"/>
          <w:b/>
          <w:bCs/>
          <w:sz w:val="24"/>
          <w:szCs w:val="24"/>
        </w:rPr>
      </w:pPr>
      <w:bookmarkStart w:id="48" w:name="_Hlk95565652"/>
      <w:r>
        <w:rPr>
          <w:rFonts w:ascii="Arial" w:hAnsi="Arial" w:cs="Arial"/>
          <w:b/>
          <w:bCs/>
          <w:sz w:val="24"/>
          <w:szCs w:val="24"/>
        </w:rPr>
        <w:t xml:space="preserve"> SECCION 3 </w:t>
      </w:r>
    </w:p>
    <w:p w14:paraId="3F97F53E" w14:textId="7FFA1D9C" w:rsidR="00CF50B4" w:rsidRPr="009D44FC" w:rsidRDefault="009D44FC" w:rsidP="009D44FC">
      <w:pPr>
        <w:spacing w:line="360" w:lineRule="auto"/>
        <w:jc w:val="center"/>
        <w:rPr>
          <w:rFonts w:ascii="Arial" w:hAnsi="Arial" w:cs="Arial"/>
          <w:b/>
          <w:bCs/>
          <w:sz w:val="28"/>
          <w:szCs w:val="28"/>
        </w:rPr>
      </w:pPr>
      <w:r w:rsidRPr="009D44FC">
        <w:rPr>
          <w:rFonts w:ascii="Arial" w:hAnsi="Arial" w:cs="Arial"/>
          <w:b/>
          <w:bCs/>
          <w:sz w:val="24"/>
          <w:szCs w:val="24"/>
        </w:rPr>
        <w:t xml:space="preserve">ANÁLISIS DEL NIVEL DE ADHERENCIA DE LA POLÍTICA DE CALIDAD CON LOS PROGRAMAS DE SEGURIDAD DEL PACIENTE EN LOS SERVICIOS DE SALUD ASISTENCIALES EN LA </w:t>
      </w:r>
      <w:r>
        <w:rPr>
          <w:rFonts w:ascii="Arial" w:hAnsi="Arial" w:cs="Arial"/>
          <w:b/>
          <w:bCs/>
          <w:sz w:val="24"/>
          <w:szCs w:val="24"/>
        </w:rPr>
        <w:t xml:space="preserve">E.S.E HOSPITAL MARIA INMACULADA DE RIOBLANCO TOLIMA </w:t>
      </w:r>
    </w:p>
    <w:p w14:paraId="7813B0F0" w14:textId="20A87FD1" w:rsidR="003F6B98" w:rsidRDefault="00A9370A" w:rsidP="00125276">
      <w:pPr>
        <w:spacing w:line="360" w:lineRule="auto"/>
        <w:jc w:val="both"/>
        <w:rPr>
          <w:rFonts w:ascii="Arial" w:hAnsi="Arial" w:cs="Arial"/>
          <w:sz w:val="24"/>
          <w:szCs w:val="24"/>
        </w:rPr>
      </w:pPr>
      <w:r w:rsidRPr="000520FD">
        <w:rPr>
          <w:rFonts w:ascii="Arial" w:hAnsi="Arial" w:cs="Arial"/>
          <w:sz w:val="24"/>
          <w:szCs w:val="24"/>
        </w:rPr>
        <w:t>En esta secció</w:t>
      </w:r>
      <w:r w:rsidR="000520FD" w:rsidRPr="000520FD">
        <w:rPr>
          <w:rFonts w:ascii="Arial" w:hAnsi="Arial" w:cs="Arial"/>
          <w:sz w:val="24"/>
          <w:szCs w:val="24"/>
        </w:rPr>
        <w:t xml:space="preserve">n se evaluó al personal asistencial de la E.S.E mediante la observación directa y la aplicación de la encuesta </w:t>
      </w:r>
      <w:r w:rsidR="000520FD">
        <w:rPr>
          <w:rFonts w:ascii="Arial" w:hAnsi="Arial" w:cs="Arial"/>
          <w:sz w:val="24"/>
          <w:szCs w:val="24"/>
        </w:rPr>
        <w:t xml:space="preserve">donde se evidencia practicas clínicas que ponen en </w:t>
      </w:r>
      <w:r w:rsidR="001F6B50">
        <w:rPr>
          <w:rFonts w:ascii="Arial" w:hAnsi="Arial" w:cs="Arial"/>
          <w:sz w:val="24"/>
          <w:szCs w:val="24"/>
        </w:rPr>
        <w:t>riesgo la</w:t>
      </w:r>
      <w:r w:rsidR="000520FD">
        <w:rPr>
          <w:rFonts w:ascii="Arial" w:hAnsi="Arial" w:cs="Arial"/>
          <w:sz w:val="24"/>
          <w:szCs w:val="24"/>
        </w:rPr>
        <w:t xml:space="preserve"> calidad de atención que se puede brindar, lo que genero la creación de la política de humanización y la política de calidad institucional socializándola con el personal objeto de estudio.</w:t>
      </w:r>
    </w:p>
    <w:bookmarkEnd w:id="48"/>
    <w:p w14:paraId="73304691" w14:textId="77777777" w:rsidR="00CF50B4" w:rsidRPr="003F6B98" w:rsidRDefault="00CF50B4" w:rsidP="00125276">
      <w:pPr>
        <w:spacing w:line="360" w:lineRule="auto"/>
        <w:jc w:val="both"/>
        <w:rPr>
          <w:rFonts w:ascii="Arial" w:hAnsi="Arial" w:cs="Arial"/>
          <w:b/>
          <w:bCs/>
          <w:sz w:val="20"/>
          <w:szCs w:val="20"/>
        </w:rPr>
      </w:pPr>
      <w:r w:rsidRPr="003F6B98">
        <w:rPr>
          <w:rFonts w:ascii="Arial" w:hAnsi="Arial" w:cs="Arial"/>
          <w:b/>
          <w:bCs/>
          <w:sz w:val="20"/>
          <w:szCs w:val="20"/>
        </w:rPr>
        <w:t xml:space="preserve">GRAFICO Nº7 </w:t>
      </w:r>
    </w:p>
    <w:p w14:paraId="1E101420" w14:textId="77777777" w:rsidR="00CF50B4" w:rsidRPr="00125276" w:rsidRDefault="00CF50B4" w:rsidP="00125276">
      <w:pPr>
        <w:spacing w:line="360" w:lineRule="auto"/>
        <w:jc w:val="both"/>
        <w:rPr>
          <w:rFonts w:ascii="Arial" w:hAnsi="Arial" w:cs="Arial"/>
          <w:b/>
          <w:bCs/>
          <w:sz w:val="24"/>
          <w:szCs w:val="24"/>
        </w:rPr>
      </w:pPr>
      <w:r w:rsidRPr="00125276">
        <w:rPr>
          <w:rFonts w:ascii="Arial" w:hAnsi="Arial" w:cs="Arial"/>
          <w:b/>
          <w:bCs/>
          <w:noProof/>
          <w:sz w:val="24"/>
          <w:szCs w:val="24"/>
        </w:rPr>
        <w:lastRenderedPageBreak/>
        <w:drawing>
          <wp:inline distT="0" distB="0" distL="0" distR="0" wp14:anchorId="397CA68A" wp14:editId="3EF72DE1">
            <wp:extent cx="6490970" cy="3200400"/>
            <wp:effectExtent l="0" t="0" r="508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E0D562" w14:textId="77777777" w:rsidR="00CF50B4" w:rsidRPr="003F6B98" w:rsidRDefault="00CF50B4" w:rsidP="00125276">
      <w:pPr>
        <w:spacing w:line="360" w:lineRule="auto"/>
        <w:jc w:val="both"/>
        <w:rPr>
          <w:rFonts w:ascii="Arial" w:hAnsi="Arial" w:cs="Arial"/>
          <w:sz w:val="20"/>
          <w:szCs w:val="20"/>
        </w:rPr>
      </w:pPr>
      <w:r w:rsidRPr="003F6B98">
        <w:rPr>
          <w:rFonts w:ascii="Arial" w:hAnsi="Arial" w:cs="Arial"/>
          <w:b/>
          <w:bCs/>
          <w:sz w:val="20"/>
          <w:szCs w:val="20"/>
        </w:rPr>
        <w:t>FUENTE:</w:t>
      </w:r>
      <w:r w:rsidRPr="003F6B98">
        <w:rPr>
          <w:rFonts w:ascii="Arial" w:hAnsi="Arial" w:cs="Arial"/>
          <w:sz w:val="20"/>
          <w:szCs w:val="20"/>
        </w:rPr>
        <w:t xml:space="preserve"> datos recolectados en le encuesta del proyecto.</w:t>
      </w:r>
    </w:p>
    <w:p w14:paraId="680C9182" w14:textId="77777777" w:rsidR="006475BD" w:rsidRPr="00125276" w:rsidRDefault="006475BD" w:rsidP="00125276">
      <w:pPr>
        <w:spacing w:line="360" w:lineRule="auto"/>
        <w:jc w:val="both"/>
        <w:rPr>
          <w:rFonts w:ascii="Arial" w:hAnsi="Arial" w:cs="Arial"/>
          <w:b/>
          <w:bCs/>
          <w:sz w:val="24"/>
          <w:szCs w:val="24"/>
        </w:rPr>
      </w:pPr>
    </w:p>
    <w:p w14:paraId="14DADB9D" w14:textId="1279DC7E" w:rsidR="00CF50B4" w:rsidRPr="00125276" w:rsidRDefault="00CF50B4" w:rsidP="00125276">
      <w:pPr>
        <w:spacing w:line="360" w:lineRule="auto"/>
        <w:jc w:val="both"/>
        <w:rPr>
          <w:rFonts w:ascii="Arial" w:hAnsi="Arial" w:cs="Arial"/>
          <w:sz w:val="24"/>
          <w:szCs w:val="24"/>
        </w:rPr>
      </w:pPr>
      <w:bookmarkStart w:id="49" w:name="_Hlk95565684"/>
      <w:r w:rsidRPr="00125276">
        <w:rPr>
          <w:rFonts w:ascii="Arial" w:hAnsi="Arial" w:cs="Arial"/>
          <w:b/>
          <w:bCs/>
          <w:sz w:val="24"/>
          <w:szCs w:val="24"/>
        </w:rPr>
        <w:t>ANALISIS:</w:t>
      </w:r>
      <w:r w:rsidRPr="00125276">
        <w:rPr>
          <w:rFonts w:ascii="Arial" w:hAnsi="Arial" w:cs="Arial"/>
          <w:sz w:val="24"/>
          <w:szCs w:val="24"/>
        </w:rPr>
        <w:t xml:space="preserve">  En este grafico se evidencia que de 30 encuestas realizadas al talento humano asistencial del HOSMI el 34 % SI conocen las guías y protocolos   que hacen parte de la política de seguridad del paciente y el 50 % NO conocen las guías y protocolos de la política de seguridad, al evidenciar este hallazgo se puede concluir que la política de seguridad ha sido aplicada de forma incorrecta ya que la mayoría del personal no identifica las guías y protocolos de la institución. Es importante de forma urgente que se socialice y se establezca un plan de capacitación para el personal incluyendo todo los relacionada con la política.</w:t>
      </w:r>
    </w:p>
    <w:bookmarkEnd w:id="49"/>
    <w:p w14:paraId="3827CD5A" w14:textId="2512B53E" w:rsidR="00CF50B4" w:rsidRDefault="00CF50B4" w:rsidP="00125276">
      <w:pPr>
        <w:spacing w:line="360" w:lineRule="auto"/>
        <w:jc w:val="both"/>
        <w:rPr>
          <w:rFonts w:ascii="Arial" w:hAnsi="Arial" w:cs="Arial"/>
          <w:b/>
          <w:bCs/>
          <w:sz w:val="24"/>
          <w:szCs w:val="24"/>
        </w:rPr>
      </w:pPr>
    </w:p>
    <w:p w14:paraId="59BFD1A8" w14:textId="065DF918" w:rsidR="00BB446C" w:rsidRDefault="00BB446C" w:rsidP="00125276">
      <w:pPr>
        <w:spacing w:line="360" w:lineRule="auto"/>
        <w:jc w:val="both"/>
        <w:rPr>
          <w:rFonts w:ascii="Arial" w:hAnsi="Arial" w:cs="Arial"/>
          <w:b/>
          <w:bCs/>
          <w:sz w:val="24"/>
          <w:szCs w:val="24"/>
        </w:rPr>
      </w:pPr>
    </w:p>
    <w:p w14:paraId="5E29B894" w14:textId="019ADBB6" w:rsidR="00BB446C" w:rsidRDefault="00BB446C" w:rsidP="00125276">
      <w:pPr>
        <w:spacing w:line="360" w:lineRule="auto"/>
        <w:jc w:val="both"/>
        <w:rPr>
          <w:rFonts w:ascii="Arial" w:hAnsi="Arial" w:cs="Arial"/>
          <w:b/>
          <w:bCs/>
          <w:sz w:val="24"/>
          <w:szCs w:val="24"/>
        </w:rPr>
      </w:pPr>
    </w:p>
    <w:p w14:paraId="2CEB95B5" w14:textId="64DB0A42" w:rsidR="00BB446C" w:rsidRDefault="00BB446C" w:rsidP="00125276">
      <w:pPr>
        <w:spacing w:line="360" w:lineRule="auto"/>
        <w:jc w:val="both"/>
        <w:rPr>
          <w:rFonts w:ascii="Arial" w:hAnsi="Arial" w:cs="Arial"/>
          <w:b/>
          <w:bCs/>
          <w:sz w:val="24"/>
          <w:szCs w:val="24"/>
        </w:rPr>
      </w:pPr>
    </w:p>
    <w:p w14:paraId="42257296" w14:textId="77777777" w:rsidR="00BB446C" w:rsidRPr="00125276" w:rsidRDefault="00BB446C" w:rsidP="00125276">
      <w:pPr>
        <w:spacing w:line="360" w:lineRule="auto"/>
        <w:jc w:val="both"/>
        <w:rPr>
          <w:rFonts w:ascii="Arial" w:hAnsi="Arial" w:cs="Arial"/>
          <w:b/>
          <w:bCs/>
          <w:sz w:val="24"/>
          <w:szCs w:val="24"/>
        </w:rPr>
      </w:pPr>
    </w:p>
    <w:p w14:paraId="56BE42A5" w14:textId="77777777" w:rsidR="00BB446C" w:rsidRDefault="00BB446C" w:rsidP="00125276">
      <w:pPr>
        <w:spacing w:line="360" w:lineRule="auto"/>
        <w:jc w:val="both"/>
        <w:rPr>
          <w:rFonts w:ascii="Arial" w:hAnsi="Arial" w:cs="Arial"/>
          <w:b/>
          <w:bCs/>
          <w:sz w:val="20"/>
          <w:szCs w:val="20"/>
        </w:rPr>
      </w:pPr>
    </w:p>
    <w:p w14:paraId="5FC13528" w14:textId="77777777" w:rsidR="00BB446C" w:rsidRDefault="00BB446C" w:rsidP="00125276">
      <w:pPr>
        <w:spacing w:line="360" w:lineRule="auto"/>
        <w:jc w:val="both"/>
        <w:rPr>
          <w:rFonts w:ascii="Arial" w:hAnsi="Arial" w:cs="Arial"/>
          <w:b/>
          <w:bCs/>
          <w:sz w:val="20"/>
          <w:szCs w:val="20"/>
        </w:rPr>
      </w:pPr>
    </w:p>
    <w:p w14:paraId="69FDB89B" w14:textId="5C0FA887" w:rsidR="00CF50B4" w:rsidRPr="003F6B98" w:rsidRDefault="00CF50B4" w:rsidP="00125276">
      <w:pPr>
        <w:spacing w:line="360" w:lineRule="auto"/>
        <w:jc w:val="both"/>
        <w:rPr>
          <w:rFonts w:ascii="Arial" w:hAnsi="Arial" w:cs="Arial"/>
          <w:b/>
          <w:bCs/>
          <w:sz w:val="20"/>
          <w:szCs w:val="20"/>
        </w:rPr>
      </w:pPr>
      <w:r w:rsidRPr="003F6B98">
        <w:rPr>
          <w:rFonts w:ascii="Arial" w:hAnsi="Arial" w:cs="Arial"/>
          <w:b/>
          <w:bCs/>
          <w:sz w:val="20"/>
          <w:szCs w:val="20"/>
        </w:rPr>
        <w:t xml:space="preserve">GRAFICA </w:t>
      </w:r>
      <w:proofErr w:type="spellStart"/>
      <w:r w:rsidRPr="003F6B98">
        <w:rPr>
          <w:rFonts w:ascii="Arial" w:hAnsi="Arial" w:cs="Arial"/>
          <w:b/>
          <w:bCs/>
          <w:sz w:val="20"/>
          <w:szCs w:val="20"/>
        </w:rPr>
        <w:t>Nº</w:t>
      </w:r>
      <w:proofErr w:type="spellEnd"/>
      <w:r w:rsidRPr="003F6B98">
        <w:rPr>
          <w:rFonts w:ascii="Arial" w:hAnsi="Arial" w:cs="Arial"/>
          <w:b/>
          <w:bCs/>
          <w:sz w:val="20"/>
          <w:szCs w:val="20"/>
        </w:rPr>
        <w:t xml:space="preserve"> 8</w:t>
      </w:r>
    </w:p>
    <w:p w14:paraId="459FF404" w14:textId="77777777" w:rsidR="00CF50B4" w:rsidRPr="00125276" w:rsidRDefault="00CF50B4" w:rsidP="00125276">
      <w:pPr>
        <w:spacing w:line="360" w:lineRule="auto"/>
        <w:jc w:val="both"/>
        <w:rPr>
          <w:rFonts w:ascii="Arial" w:hAnsi="Arial" w:cs="Arial"/>
          <w:b/>
          <w:bCs/>
          <w:sz w:val="24"/>
          <w:szCs w:val="24"/>
        </w:rPr>
      </w:pPr>
      <w:r w:rsidRPr="00125276">
        <w:rPr>
          <w:rFonts w:ascii="Arial" w:hAnsi="Arial" w:cs="Arial"/>
          <w:b/>
          <w:bCs/>
          <w:noProof/>
          <w:sz w:val="24"/>
          <w:szCs w:val="24"/>
        </w:rPr>
        <w:drawing>
          <wp:inline distT="0" distB="0" distL="0" distR="0" wp14:anchorId="75353359" wp14:editId="5AD6BA19">
            <wp:extent cx="6370320" cy="3597310"/>
            <wp:effectExtent l="0" t="0" r="11430" b="317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6111E6" w14:textId="77777777" w:rsidR="00CF50B4" w:rsidRPr="003F6B98" w:rsidRDefault="00CF50B4" w:rsidP="00125276">
      <w:pPr>
        <w:spacing w:line="360" w:lineRule="auto"/>
        <w:jc w:val="both"/>
        <w:rPr>
          <w:rFonts w:ascii="Arial" w:hAnsi="Arial" w:cs="Arial"/>
          <w:sz w:val="20"/>
          <w:szCs w:val="20"/>
        </w:rPr>
      </w:pPr>
      <w:r w:rsidRPr="003F6B98">
        <w:rPr>
          <w:rFonts w:ascii="Arial" w:hAnsi="Arial" w:cs="Arial"/>
          <w:b/>
          <w:bCs/>
          <w:sz w:val="20"/>
          <w:szCs w:val="20"/>
        </w:rPr>
        <w:t>FUENTE:</w:t>
      </w:r>
      <w:r w:rsidRPr="003F6B98">
        <w:rPr>
          <w:rFonts w:ascii="Arial" w:hAnsi="Arial" w:cs="Arial"/>
          <w:sz w:val="20"/>
          <w:szCs w:val="20"/>
        </w:rPr>
        <w:t xml:space="preserve"> datos recolectados en le encuesta del proyecto.</w:t>
      </w:r>
    </w:p>
    <w:p w14:paraId="3AF8733B" w14:textId="77777777" w:rsidR="00CF50B4" w:rsidRPr="00125276" w:rsidRDefault="00CF50B4" w:rsidP="00125276">
      <w:pPr>
        <w:spacing w:line="360" w:lineRule="auto"/>
        <w:jc w:val="both"/>
        <w:rPr>
          <w:rFonts w:ascii="Arial" w:hAnsi="Arial" w:cs="Arial"/>
          <w:b/>
          <w:bCs/>
          <w:sz w:val="24"/>
          <w:szCs w:val="24"/>
        </w:rPr>
      </w:pPr>
    </w:p>
    <w:p w14:paraId="68696DA1" w14:textId="262E86FC" w:rsidR="00CF50B4" w:rsidRPr="00125276" w:rsidRDefault="00CF50B4" w:rsidP="00125276">
      <w:pPr>
        <w:spacing w:line="360" w:lineRule="auto"/>
        <w:jc w:val="both"/>
        <w:rPr>
          <w:rFonts w:ascii="Arial" w:hAnsi="Arial" w:cs="Arial"/>
          <w:sz w:val="24"/>
          <w:szCs w:val="24"/>
        </w:rPr>
      </w:pPr>
      <w:bookmarkStart w:id="50" w:name="_Hlk95565708"/>
      <w:r w:rsidRPr="00125276">
        <w:rPr>
          <w:rFonts w:ascii="Arial" w:hAnsi="Arial" w:cs="Arial"/>
          <w:b/>
          <w:bCs/>
          <w:sz w:val="24"/>
          <w:szCs w:val="24"/>
        </w:rPr>
        <w:t>ANALISIS:</w:t>
      </w:r>
      <w:r w:rsidRPr="00125276">
        <w:rPr>
          <w:rFonts w:ascii="Arial" w:hAnsi="Arial" w:cs="Arial"/>
          <w:sz w:val="24"/>
          <w:szCs w:val="24"/>
        </w:rPr>
        <w:t xml:space="preserve">  En este grafico se evidencia que de 30 encuestas realizadas al talento humano asistencial del HOSMI el 67 % SI   ha participado en las rondas de seguridad realizadas en el HOSMI y el 27% NO han participado, el 6 % no recuerdan haber participado, en este grafico se puede evidenciar que </w:t>
      </w:r>
      <w:r w:rsidR="006475BD" w:rsidRPr="00125276">
        <w:rPr>
          <w:rFonts w:ascii="Arial" w:hAnsi="Arial" w:cs="Arial"/>
          <w:sz w:val="24"/>
          <w:szCs w:val="24"/>
        </w:rPr>
        <w:t>la política</w:t>
      </w:r>
      <w:r w:rsidRPr="00125276">
        <w:rPr>
          <w:rFonts w:ascii="Arial" w:hAnsi="Arial" w:cs="Arial"/>
          <w:sz w:val="24"/>
          <w:szCs w:val="24"/>
        </w:rPr>
        <w:t xml:space="preserve"> de seguridad si ha tenido su parte </w:t>
      </w:r>
      <w:r w:rsidR="006475BD" w:rsidRPr="00125276">
        <w:rPr>
          <w:rFonts w:ascii="Arial" w:hAnsi="Arial" w:cs="Arial"/>
          <w:sz w:val="24"/>
          <w:szCs w:val="24"/>
        </w:rPr>
        <w:t>evaluativa,</w:t>
      </w:r>
      <w:r w:rsidRPr="00125276">
        <w:rPr>
          <w:rFonts w:ascii="Arial" w:hAnsi="Arial" w:cs="Arial"/>
          <w:sz w:val="24"/>
          <w:szCs w:val="24"/>
        </w:rPr>
        <w:t xml:space="preserve"> pero cabe resaltar que no es suficiente para que esta política sea eficiente </w:t>
      </w:r>
    </w:p>
    <w:bookmarkEnd w:id="50"/>
    <w:p w14:paraId="0224B2AE" w14:textId="122131E0" w:rsidR="00CF50B4" w:rsidRDefault="00CF50B4" w:rsidP="00125276">
      <w:pPr>
        <w:spacing w:line="360" w:lineRule="auto"/>
        <w:jc w:val="both"/>
        <w:rPr>
          <w:rFonts w:ascii="Arial" w:hAnsi="Arial" w:cs="Arial"/>
          <w:b/>
          <w:bCs/>
          <w:sz w:val="20"/>
          <w:szCs w:val="20"/>
        </w:rPr>
      </w:pPr>
    </w:p>
    <w:p w14:paraId="1E8318E5" w14:textId="265EDDB6" w:rsidR="00BB446C" w:rsidRDefault="00BB446C" w:rsidP="00125276">
      <w:pPr>
        <w:spacing w:line="360" w:lineRule="auto"/>
        <w:jc w:val="both"/>
        <w:rPr>
          <w:rFonts w:ascii="Arial" w:hAnsi="Arial" w:cs="Arial"/>
          <w:b/>
          <w:bCs/>
          <w:sz w:val="20"/>
          <w:szCs w:val="20"/>
        </w:rPr>
      </w:pPr>
    </w:p>
    <w:p w14:paraId="206C64C3" w14:textId="796257EA" w:rsidR="00BB446C" w:rsidRDefault="00BB446C" w:rsidP="00125276">
      <w:pPr>
        <w:spacing w:line="360" w:lineRule="auto"/>
        <w:jc w:val="both"/>
        <w:rPr>
          <w:rFonts w:ascii="Arial" w:hAnsi="Arial" w:cs="Arial"/>
          <w:b/>
          <w:bCs/>
          <w:sz w:val="20"/>
          <w:szCs w:val="20"/>
        </w:rPr>
      </w:pPr>
    </w:p>
    <w:p w14:paraId="4CD3AC5C" w14:textId="77777777" w:rsidR="00BB446C" w:rsidRPr="003F6B98" w:rsidRDefault="00BB446C" w:rsidP="00125276">
      <w:pPr>
        <w:spacing w:line="360" w:lineRule="auto"/>
        <w:jc w:val="both"/>
        <w:rPr>
          <w:rFonts w:ascii="Arial" w:hAnsi="Arial" w:cs="Arial"/>
          <w:b/>
          <w:bCs/>
          <w:sz w:val="20"/>
          <w:szCs w:val="20"/>
        </w:rPr>
      </w:pPr>
    </w:p>
    <w:p w14:paraId="54E76C6A" w14:textId="77777777" w:rsidR="00CF50B4" w:rsidRPr="003F6B98" w:rsidRDefault="00CF50B4" w:rsidP="00125276">
      <w:pPr>
        <w:spacing w:line="360" w:lineRule="auto"/>
        <w:jc w:val="both"/>
        <w:rPr>
          <w:rFonts w:ascii="Arial" w:hAnsi="Arial" w:cs="Arial"/>
          <w:b/>
          <w:bCs/>
          <w:sz w:val="20"/>
          <w:szCs w:val="20"/>
        </w:rPr>
      </w:pPr>
      <w:r w:rsidRPr="003F6B98">
        <w:rPr>
          <w:rFonts w:ascii="Arial" w:hAnsi="Arial" w:cs="Arial"/>
          <w:b/>
          <w:bCs/>
          <w:sz w:val="20"/>
          <w:szCs w:val="20"/>
        </w:rPr>
        <w:lastRenderedPageBreak/>
        <w:t>GRAFICA N.º 9</w:t>
      </w:r>
    </w:p>
    <w:p w14:paraId="4D3708FC" w14:textId="77777777" w:rsidR="00CF50B4" w:rsidRPr="00125276" w:rsidRDefault="00CF50B4" w:rsidP="00125276">
      <w:pPr>
        <w:spacing w:line="360" w:lineRule="auto"/>
        <w:jc w:val="both"/>
        <w:rPr>
          <w:rFonts w:ascii="Arial" w:hAnsi="Arial" w:cs="Arial"/>
          <w:b/>
          <w:bCs/>
          <w:sz w:val="24"/>
          <w:szCs w:val="24"/>
        </w:rPr>
      </w:pPr>
      <w:r w:rsidRPr="00125276">
        <w:rPr>
          <w:rFonts w:ascii="Arial" w:hAnsi="Arial" w:cs="Arial"/>
          <w:b/>
          <w:bCs/>
          <w:noProof/>
          <w:sz w:val="24"/>
          <w:szCs w:val="24"/>
        </w:rPr>
        <w:drawing>
          <wp:inline distT="0" distB="0" distL="0" distR="0" wp14:anchorId="36362A47" wp14:editId="1E893F39">
            <wp:extent cx="6491235" cy="3275763"/>
            <wp:effectExtent l="0" t="0" r="5080" b="127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607A4C" w14:textId="77777777" w:rsidR="00CF50B4" w:rsidRPr="003F6B98" w:rsidRDefault="00CF50B4" w:rsidP="00125276">
      <w:pPr>
        <w:spacing w:line="360" w:lineRule="auto"/>
        <w:jc w:val="both"/>
        <w:rPr>
          <w:rFonts w:ascii="Arial" w:hAnsi="Arial" w:cs="Arial"/>
          <w:sz w:val="20"/>
          <w:szCs w:val="20"/>
        </w:rPr>
      </w:pPr>
      <w:r w:rsidRPr="003F6B98">
        <w:rPr>
          <w:rFonts w:ascii="Arial" w:hAnsi="Arial" w:cs="Arial"/>
          <w:b/>
          <w:bCs/>
          <w:sz w:val="20"/>
          <w:szCs w:val="20"/>
        </w:rPr>
        <w:t>FUENTE:</w:t>
      </w:r>
      <w:r w:rsidRPr="003F6B98">
        <w:rPr>
          <w:rFonts w:ascii="Arial" w:hAnsi="Arial" w:cs="Arial"/>
          <w:sz w:val="20"/>
          <w:szCs w:val="20"/>
        </w:rPr>
        <w:t xml:space="preserve"> datos recolectados en le encuesta del proyecto.</w:t>
      </w:r>
    </w:p>
    <w:p w14:paraId="37408BC7" w14:textId="77777777" w:rsidR="00CF50B4" w:rsidRPr="00125276" w:rsidRDefault="00CF50B4" w:rsidP="00125276">
      <w:pPr>
        <w:spacing w:line="360" w:lineRule="auto"/>
        <w:jc w:val="both"/>
        <w:rPr>
          <w:rFonts w:ascii="Arial" w:hAnsi="Arial" w:cs="Arial"/>
          <w:b/>
          <w:bCs/>
          <w:sz w:val="24"/>
          <w:szCs w:val="24"/>
        </w:rPr>
      </w:pPr>
    </w:p>
    <w:p w14:paraId="423F26C9" w14:textId="77777777" w:rsidR="00CF50B4" w:rsidRPr="00125276" w:rsidRDefault="00CF50B4" w:rsidP="00125276">
      <w:pPr>
        <w:spacing w:line="360" w:lineRule="auto"/>
        <w:jc w:val="both"/>
        <w:rPr>
          <w:rFonts w:ascii="Arial" w:hAnsi="Arial" w:cs="Arial"/>
          <w:sz w:val="24"/>
          <w:szCs w:val="24"/>
        </w:rPr>
      </w:pPr>
      <w:bookmarkStart w:id="51" w:name="_Hlk95565737"/>
      <w:r w:rsidRPr="00125276">
        <w:rPr>
          <w:rFonts w:ascii="Arial" w:hAnsi="Arial" w:cs="Arial"/>
          <w:b/>
          <w:bCs/>
          <w:sz w:val="24"/>
          <w:szCs w:val="24"/>
        </w:rPr>
        <w:t>ANALISIS:</w:t>
      </w:r>
      <w:r w:rsidRPr="00125276">
        <w:rPr>
          <w:rFonts w:ascii="Arial" w:hAnsi="Arial" w:cs="Arial"/>
          <w:sz w:val="24"/>
          <w:szCs w:val="24"/>
        </w:rPr>
        <w:t xml:space="preserve">  En este grafico se evidencia que de 30 encuestas realizadas al talento humano asistencial del HOSMI el 40 % SI   identifica como realizar un reporte de evento adverso pero el  27% NO sabe cómo reportar el evento adverso según el protocolo de la institución,  como consecuencia este reporte es muy importante dentro de la política de seguridad del paciente  ya que esta es la que evaluar la adherencia y la aplicación de la disminución de los riesgos que se pueden presentar ben un servicio de salud. </w:t>
      </w:r>
    </w:p>
    <w:bookmarkEnd w:id="51"/>
    <w:p w14:paraId="0489FEB3" w14:textId="43486236" w:rsidR="006475BD" w:rsidRDefault="006475BD" w:rsidP="00125276">
      <w:pPr>
        <w:spacing w:line="360" w:lineRule="auto"/>
        <w:jc w:val="both"/>
        <w:rPr>
          <w:rFonts w:ascii="Arial" w:hAnsi="Arial" w:cs="Arial"/>
          <w:b/>
          <w:bCs/>
          <w:sz w:val="24"/>
          <w:szCs w:val="24"/>
        </w:rPr>
      </w:pPr>
    </w:p>
    <w:p w14:paraId="21ABEDF6" w14:textId="6F88251A" w:rsidR="00274AC4" w:rsidRDefault="00274AC4" w:rsidP="00125276">
      <w:pPr>
        <w:spacing w:line="360" w:lineRule="auto"/>
        <w:jc w:val="both"/>
        <w:rPr>
          <w:rFonts w:ascii="Arial" w:hAnsi="Arial" w:cs="Arial"/>
          <w:b/>
          <w:bCs/>
          <w:sz w:val="24"/>
          <w:szCs w:val="24"/>
        </w:rPr>
      </w:pPr>
    </w:p>
    <w:p w14:paraId="550454EC" w14:textId="223AD2F4" w:rsidR="00BB446C" w:rsidRDefault="00BB446C" w:rsidP="00125276">
      <w:pPr>
        <w:spacing w:line="360" w:lineRule="auto"/>
        <w:jc w:val="both"/>
        <w:rPr>
          <w:rFonts w:ascii="Arial" w:hAnsi="Arial" w:cs="Arial"/>
          <w:b/>
          <w:bCs/>
          <w:sz w:val="24"/>
          <w:szCs w:val="24"/>
        </w:rPr>
      </w:pPr>
    </w:p>
    <w:p w14:paraId="45BB9FB9" w14:textId="4BA611D6" w:rsidR="00BB446C" w:rsidRDefault="00BB446C" w:rsidP="00125276">
      <w:pPr>
        <w:spacing w:line="360" w:lineRule="auto"/>
        <w:jc w:val="both"/>
        <w:rPr>
          <w:rFonts w:ascii="Arial" w:hAnsi="Arial" w:cs="Arial"/>
          <w:b/>
          <w:bCs/>
          <w:sz w:val="24"/>
          <w:szCs w:val="24"/>
        </w:rPr>
      </w:pPr>
    </w:p>
    <w:p w14:paraId="3D071AE8" w14:textId="77777777" w:rsidR="00BB446C" w:rsidRPr="00125276" w:rsidRDefault="00BB446C" w:rsidP="00125276">
      <w:pPr>
        <w:spacing w:line="360" w:lineRule="auto"/>
        <w:jc w:val="both"/>
        <w:rPr>
          <w:rFonts w:ascii="Arial" w:hAnsi="Arial" w:cs="Arial"/>
          <w:b/>
          <w:bCs/>
          <w:sz w:val="24"/>
          <w:szCs w:val="24"/>
        </w:rPr>
      </w:pPr>
    </w:p>
    <w:p w14:paraId="0B32A2D5" w14:textId="4EEFD379" w:rsidR="00985B33" w:rsidRPr="00BB446C" w:rsidRDefault="00730098" w:rsidP="00181E6B">
      <w:pPr>
        <w:pStyle w:val="Ttulo2"/>
        <w:numPr>
          <w:ilvl w:val="0"/>
          <w:numId w:val="0"/>
        </w:numPr>
        <w:ind w:left="720"/>
        <w:jc w:val="center"/>
        <w:rPr>
          <w:rFonts w:ascii="Arial" w:hAnsi="Arial" w:cs="Arial"/>
          <w:i w:val="0"/>
          <w:iCs w:val="0"/>
          <w:sz w:val="24"/>
          <w:szCs w:val="24"/>
          <w:lang w:val="es-CO"/>
        </w:rPr>
      </w:pPr>
      <w:bookmarkStart w:id="52" w:name="_Toc93161898"/>
      <w:r w:rsidRPr="002C008A">
        <w:rPr>
          <w:lang w:val="es-CO"/>
        </w:rPr>
        <w:lastRenderedPageBreak/>
        <w:t>4</w:t>
      </w:r>
      <w:r w:rsidRPr="002C008A">
        <w:rPr>
          <w:rFonts w:ascii="Arial" w:hAnsi="Arial" w:cs="Arial"/>
          <w:i w:val="0"/>
          <w:iCs w:val="0"/>
          <w:sz w:val="24"/>
          <w:szCs w:val="24"/>
          <w:lang w:val="es-CO"/>
        </w:rPr>
        <w:t xml:space="preserve">. </w:t>
      </w:r>
      <w:r w:rsidRPr="00BB446C">
        <w:rPr>
          <w:rFonts w:ascii="Arial" w:hAnsi="Arial" w:cs="Arial"/>
          <w:i w:val="0"/>
          <w:iCs w:val="0"/>
          <w:sz w:val="24"/>
          <w:szCs w:val="24"/>
          <w:lang w:val="es-CO"/>
        </w:rPr>
        <w:t xml:space="preserve">2 </w:t>
      </w:r>
      <w:bookmarkStart w:id="53" w:name="_Hlk95565806"/>
      <w:r w:rsidRPr="00BB446C">
        <w:rPr>
          <w:rFonts w:ascii="Arial" w:hAnsi="Arial" w:cs="Arial"/>
          <w:i w:val="0"/>
          <w:iCs w:val="0"/>
          <w:sz w:val="24"/>
          <w:szCs w:val="24"/>
          <w:lang w:val="es-CO"/>
        </w:rPr>
        <w:t>DISCUSIÓN.</w:t>
      </w:r>
      <w:bookmarkEnd w:id="52"/>
    </w:p>
    <w:p w14:paraId="574A701B" w14:textId="77777777" w:rsidR="00BB446C" w:rsidRDefault="00BB446C" w:rsidP="00C64054">
      <w:pPr>
        <w:spacing w:line="360" w:lineRule="auto"/>
        <w:jc w:val="center"/>
        <w:rPr>
          <w:rFonts w:ascii="Arial" w:hAnsi="Arial" w:cs="Arial"/>
          <w:b/>
          <w:bCs/>
          <w:sz w:val="24"/>
          <w:szCs w:val="24"/>
        </w:rPr>
      </w:pPr>
    </w:p>
    <w:p w14:paraId="37F9F684" w14:textId="2B02E252" w:rsidR="004005FA" w:rsidRDefault="00E36C5C" w:rsidP="00C64054">
      <w:pPr>
        <w:spacing w:line="360" w:lineRule="auto"/>
        <w:jc w:val="both"/>
        <w:rPr>
          <w:rFonts w:ascii="Arial" w:hAnsi="Arial" w:cs="Arial"/>
          <w:sz w:val="24"/>
          <w:szCs w:val="24"/>
        </w:rPr>
      </w:pPr>
      <w:r w:rsidRPr="00DB5D2A">
        <w:rPr>
          <w:rFonts w:ascii="Arial" w:hAnsi="Arial" w:cs="Arial"/>
          <w:sz w:val="24"/>
          <w:szCs w:val="24"/>
        </w:rPr>
        <w:t xml:space="preserve">El desarrollo de esta </w:t>
      </w:r>
      <w:r w:rsidR="00DB5D2A" w:rsidRPr="00DB5D2A">
        <w:rPr>
          <w:rFonts w:ascii="Arial" w:hAnsi="Arial" w:cs="Arial"/>
          <w:sz w:val="24"/>
          <w:szCs w:val="24"/>
        </w:rPr>
        <w:t>investigación se</w:t>
      </w:r>
      <w:r w:rsidRPr="00DB5D2A">
        <w:rPr>
          <w:rFonts w:ascii="Arial" w:hAnsi="Arial" w:cs="Arial"/>
          <w:sz w:val="24"/>
          <w:szCs w:val="24"/>
        </w:rPr>
        <w:t xml:space="preserve"> </w:t>
      </w:r>
      <w:r w:rsidR="00DB5D2A" w:rsidRPr="00DB5D2A">
        <w:rPr>
          <w:rFonts w:ascii="Arial" w:hAnsi="Arial" w:cs="Arial"/>
          <w:sz w:val="24"/>
          <w:szCs w:val="24"/>
        </w:rPr>
        <w:t>basó</w:t>
      </w:r>
      <w:r w:rsidRPr="00DB5D2A">
        <w:rPr>
          <w:rFonts w:ascii="Arial" w:hAnsi="Arial" w:cs="Arial"/>
          <w:sz w:val="24"/>
          <w:szCs w:val="24"/>
        </w:rPr>
        <w:t xml:space="preserve"> en la necesidad de la E.S.E HOSPITAL MARIA INMACULADA DE RIOBLANCO TOLIMA </w:t>
      </w:r>
      <w:r w:rsidR="00DB5D2A" w:rsidRPr="00DB5D2A">
        <w:rPr>
          <w:rFonts w:ascii="Arial" w:hAnsi="Arial" w:cs="Arial"/>
          <w:sz w:val="24"/>
          <w:szCs w:val="24"/>
        </w:rPr>
        <w:t xml:space="preserve">pues al realizar un </w:t>
      </w:r>
      <w:r w:rsidR="00402052" w:rsidRPr="00DB5D2A">
        <w:rPr>
          <w:rFonts w:ascii="Arial" w:hAnsi="Arial" w:cs="Arial"/>
          <w:sz w:val="24"/>
          <w:szCs w:val="24"/>
        </w:rPr>
        <w:t>diagnóstico</w:t>
      </w:r>
      <w:r w:rsidR="00DB5D2A" w:rsidRPr="00DB5D2A">
        <w:rPr>
          <w:rFonts w:ascii="Arial" w:hAnsi="Arial" w:cs="Arial"/>
          <w:sz w:val="24"/>
          <w:szCs w:val="24"/>
        </w:rPr>
        <w:t xml:space="preserve"> institucional se evidencio que los procesos de gestión  y de garantía de la calidad </w:t>
      </w:r>
      <w:r w:rsidR="00DB5D2A">
        <w:rPr>
          <w:rFonts w:ascii="Arial" w:hAnsi="Arial" w:cs="Arial"/>
          <w:sz w:val="24"/>
          <w:szCs w:val="24"/>
        </w:rPr>
        <w:t xml:space="preserve">se encontraban débiles con relación a  las políticas institucionales en especial  la POLITICA DE CALIDAD y carecían de programa de seguridad del paciente, concluyendo que los cuidados  brindados en esta institución  tienen una </w:t>
      </w:r>
      <w:r w:rsidR="00572705">
        <w:rPr>
          <w:rFonts w:ascii="Arial" w:hAnsi="Arial" w:cs="Arial"/>
          <w:sz w:val="24"/>
          <w:szCs w:val="24"/>
        </w:rPr>
        <w:t>al</w:t>
      </w:r>
      <w:r w:rsidR="00DB5D2A">
        <w:rPr>
          <w:rFonts w:ascii="Arial" w:hAnsi="Arial" w:cs="Arial"/>
          <w:sz w:val="24"/>
          <w:szCs w:val="24"/>
        </w:rPr>
        <w:t>to índice de riesgos</w:t>
      </w:r>
      <w:r w:rsidR="00572705">
        <w:rPr>
          <w:rFonts w:ascii="Arial" w:hAnsi="Arial" w:cs="Arial"/>
          <w:sz w:val="24"/>
          <w:szCs w:val="24"/>
        </w:rPr>
        <w:t>,</w:t>
      </w:r>
      <w:r w:rsidR="00DB5D2A">
        <w:rPr>
          <w:rFonts w:ascii="Arial" w:hAnsi="Arial" w:cs="Arial"/>
          <w:sz w:val="24"/>
          <w:szCs w:val="24"/>
        </w:rPr>
        <w:t xml:space="preserve"> motivo por el cual se decidió evaluar </w:t>
      </w:r>
      <w:r w:rsidR="00402052">
        <w:rPr>
          <w:rFonts w:ascii="Arial" w:hAnsi="Arial" w:cs="Arial"/>
          <w:sz w:val="24"/>
          <w:szCs w:val="24"/>
        </w:rPr>
        <w:t xml:space="preserve">el conocimiento </w:t>
      </w:r>
      <w:r w:rsidR="00DB5D2A">
        <w:rPr>
          <w:rFonts w:ascii="Arial" w:hAnsi="Arial" w:cs="Arial"/>
          <w:sz w:val="24"/>
          <w:szCs w:val="24"/>
        </w:rPr>
        <w:t xml:space="preserve"> del personal asistencial </w:t>
      </w:r>
      <w:r w:rsidR="00572705">
        <w:rPr>
          <w:rFonts w:ascii="Arial" w:hAnsi="Arial" w:cs="Arial"/>
          <w:sz w:val="24"/>
          <w:szCs w:val="24"/>
        </w:rPr>
        <w:t xml:space="preserve"> de los servicios de Urgencias Y Hospitalización de la sede Rioblanco donde participaron  30 colaboradores entre médicos, enfermeros profesionales y auxiliares de enfermería. </w:t>
      </w:r>
    </w:p>
    <w:p w14:paraId="531CDF53" w14:textId="77777777" w:rsidR="004005FA" w:rsidRDefault="004005FA" w:rsidP="00125276">
      <w:pPr>
        <w:spacing w:line="360" w:lineRule="auto"/>
        <w:jc w:val="both"/>
        <w:rPr>
          <w:rFonts w:ascii="Arial" w:hAnsi="Arial" w:cs="Arial"/>
          <w:sz w:val="24"/>
          <w:szCs w:val="24"/>
        </w:rPr>
      </w:pPr>
    </w:p>
    <w:p w14:paraId="34919C37" w14:textId="0D44A767" w:rsidR="00BB446C" w:rsidRDefault="00C472CE" w:rsidP="00125276">
      <w:pPr>
        <w:spacing w:line="360" w:lineRule="auto"/>
        <w:jc w:val="both"/>
        <w:rPr>
          <w:rFonts w:ascii="Arial" w:hAnsi="Arial" w:cs="Arial"/>
          <w:sz w:val="24"/>
          <w:szCs w:val="24"/>
        </w:rPr>
      </w:pPr>
      <w:r>
        <w:rPr>
          <w:rFonts w:ascii="Arial" w:hAnsi="Arial" w:cs="Arial"/>
          <w:sz w:val="24"/>
          <w:szCs w:val="24"/>
        </w:rPr>
        <w:t>Este proyecto</w:t>
      </w:r>
      <w:r w:rsidR="00572705">
        <w:rPr>
          <w:rFonts w:ascii="Arial" w:hAnsi="Arial" w:cs="Arial"/>
          <w:sz w:val="24"/>
          <w:szCs w:val="24"/>
        </w:rPr>
        <w:t xml:space="preserve"> se </w:t>
      </w:r>
      <w:r w:rsidR="004005FA">
        <w:rPr>
          <w:rFonts w:ascii="Arial" w:hAnsi="Arial" w:cs="Arial"/>
          <w:sz w:val="24"/>
          <w:szCs w:val="24"/>
        </w:rPr>
        <w:t>desarrolló</w:t>
      </w:r>
      <w:r w:rsidR="00572705">
        <w:rPr>
          <w:rFonts w:ascii="Arial" w:hAnsi="Arial" w:cs="Arial"/>
          <w:sz w:val="24"/>
          <w:szCs w:val="24"/>
        </w:rPr>
        <w:t xml:space="preserve"> durante el </w:t>
      </w:r>
      <w:r w:rsidR="004005FA">
        <w:rPr>
          <w:rFonts w:ascii="Arial" w:hAnsi="Arial" w:cs="Arial"/>
          <w:sz w:val="24"/>
          <w:szCs w:val="24"/>
        </w:rPr>
        <w:t>último</w:t>
      </w:r>
      <w:r w:rsidR="00572705">
        <w:rPr>
          <w:rFonts w:ascii="Arial" w:hAnsi="Arial" w:cs="Arial"/>
          <w:sz w:val="24"/>
          <w:szCs w:val="24"/>
        </w:rPr>
        <w:t xml:space="preserve"> trimestre del año </w:t>
      </w:r>
      <w:r>
        <w:rPr>
          <w:rFonts w:ascii="Arial" w:hAnsi="Arial" w:cs="Arial"/>
          <w:sz w:val="24"/>
          <w:szCs w:val="24"/>
        </w:rPr>
        <w:t>2021 teniendo</w:t>
      </w:r>
      <w:r w:rsidR="00572705">
        <w:rPr>
          <w:rFonts w:ascii="Arial" w:hAnsi="Arial" w:cs="Arial"/>
          <w:sz w:val="24"/>
          <w:szCs w:val="24"/>
        </w:rPr>
        <w:t xml:space="preserve"> en cuenta </w:t>
      </w:r>
      <w:r w:rsidR="004005FA">
        <w:rPr>
          <w:rFonts w:ascii="Arial" w:hAnsi="Arial" w:cs="Arial"/>
          <w:sz w:val="24"/>
          <w:szCs w:val="24"/>
        </w:rPr>
        <w:t xml:space="preserve">que la metodología de </w:t>
      </w:r>
      <w:r>
        <w:rPr>
          <w:rFonts w:ascii="Arial" w:hAnsi="Arial" w:cs="Arial"/>
          <w:sz w:val="24"/>
          <w:szCs w:val="24"/>
        </w:rPr>
        <w:t xml:space="preserve">la </w:t>
      </w:r>
      <w:r w:rsidRPr="00125276">
        <w:rPr>
          <w:rFonts w:ascii="Arial" w:hAnsi="Arial" w:cs="Arial"/>
          <w:sz w:val="24"/>
          <w:szCs w:val="24"/>
        </w:rPr>
        <w:t>presente</w:t>
      </w:r>
      <w:r w:rsidR="004005FA" w:rsidRPr="00125276">
        <w:rPr>
          <w:rFonts w:ascii="Arial" w:hAnsi="Arial" w:cs="Arial"/>
          <w:sz w:val="24"/>
          <w:szCs w:val="24"/>
        </w:rPr>
        <w:t xml:space="preserve"> propuesta de investigación es un estudio </w:t>
      </w:r>
      <w:r w:rsidR="004005FA" w:rsidRPr="00125276">
        <w:rPr>
          <w:rFonts w:ascii="Arial" w:hAnsi="Arial" w:cs="Arial"/>
          <w:b/>
          <w:bCs/>
          <w:sz w:val="24"/>
          <w:szCs w:val="24"/>
        </w:rPr>
        <w:t>cuantitativo</w:t>
      </w:r>
      <w:r w:rsidR="004005FA" w:rsidRPr="00125276">
        <w:rPr>
          <w:rFonts w:ascii="Arial" w:hAnsi="Arial" w:cs="Arial"/>
          <w:sz w:val="24"/>
          <w:szCs w:val="24"/>
        </w:rPr>
        <w:t xml:space="preserve"> que se realiz</w:t>
      </w:r>
      <w:r w:rsidR="004005FA">
        <w:rPr>
          <w:rFonts w:ascii="Arial" w:hAnsi="Arial" w:cs="Arial"/>
          <w:sz w:val="24"/>
          <w:szCs w:val="24"/>
        </w:rPr>
        <w:t>ó</w:t>
      </w:r>
      <w:r w:rsidR="004005FA" w:rsidRPr="00125276">
        <w:rPr>
          <w:rFonts w:ascii="Arial" w:hAnsi="Arial" w:cs="Arial"/>
          <w:sz w:val="24"/>
          <w:szCs w:val="24"/>
        </w:rPr>
        <w:t xml:space="preserve"> a través de la recolección de datos para la medición y el análisis del tema a investigar, </w:t>
      </w:r>
      <w:r>
        <w:rPr>
          <w:rFonts w:ascii="Arial" w:hAnsi="Arial" w:cs="Arial"/>
          <w:sz w:val="24"/>
          <w:szCs w:val="24"/>
        </w:rPr>
        <w:t xml:space="preserve">fue </w:t>
      </w:r>
      <w:r w:rsidRPr="00125276">
        <w:rPr>
          <w:rFonts w:ascii="Arial" w:hAnsi="Arial" w:cs="Arial"/>
          <w:sz w:val="24"/>
          <w:szCs w:val="24"/>
        </w:rPr>
        <w:t>observacional</w:t>
      </w:r>
      <w:r w:rsidR="004005FA" w:rsidRPr="00125276">
        <w:rPr>
          <w:rFonts w:ascii="Arial" w:hAnsi="Arial" w:cs="Arial"/>
          <w:sz w:val="24"/>
          <w:szCs w:val="24"/>
        </w:rPr>
        <w:t xml:space="preserve"> porque se ejecut</w:t>
      </w:r>
      <w:r w:rsidR="004005FA">
        <w:rPr>
          <w:rFonts w:ascii="Arial" w:hAnsi="Arial" w:cs="Arial"/>
          <w:sz w:val="24"/>
          <w:szCs w:val="24"/>
        </w:rPr>
        <w:t>ó</w:t>
      </w:r>
      <w:r w:rsidR="004005FA" w:rsidRPr="00125276">
        <w:rPr>
          <w:rFonts w:ascii="Arial" w:hAnsi="Arial" w:cs="Arial"/>
          <w:sz w:val="24"/>
          <w:szCs w:val="24"/>
        </w:rPr>
        <w:t xml:space="preserve"> un trabajo de campo para la recolección de datos y </w:t>
      </w:r>
      <w:r w:rsidR="004005FA">
        <w:rPr>
          <w:rFonts w:ascii="Arial" w:hAnsi="Arial" w:cs="Arial"/>
          <w:sz w:val="24"/>
          <w:szCs w:val="24"/>
        </w:rPr>
        <w:t>fue</w:t>
      </w:r>
      <w:r w:rsidR="004005FA" w:rsidRPr="00125276">
        <w:rPr>
          <w:rFonts w:ascii="Arial" w:hAnsi="Arial" w:cs="Arial"/>
          <w:sz w:val="24"/>
          <w:szCs w:val="24"/>
        </w:rPr>
        <w:t xml:space="preserve"> de tipo </w:t>
      </w:r>
      <w:r w:rsidR="004005FA" w:rsidRPr="00125276">
        <w:rPr>
          <w:rFonts w:ascii="Arial" w:hAnsi="Arial" w:cs="Arial"/>
          <w:b/>
          <w:bCs/>
          <w:sz w:val="24"/>
          <w:szCs w:val="24"/>
        </w:rPr>
        <w:t>descriptivo</w:t>
      </w:r>
      <w:r w:rsidR="004005FA" w:rsidRPr="00125276">
        <w:rPr>
          <w:rFonts w:ascii="Arial" w:hAnsi="Arial" w:cs="Arial"/>
          <w:sz w:val="24"/>
          <w:szCs w:val="24"/>
        </w:rPr>
        <w:t xml:space="preserve"> porque permit</w:t>
      </w:r>
      <w:r w:rsidR="004005FA">
        <w:rPr>
          <w:rFonts w:ascii="Arial" w:hAnsi="Arial" w:cs="Arial"/>
          <w:sz w:val="24"/>
          <w:szCs w:val="24"/>
        </w:rPr>
        <w:t>ió</w:t>
      </w:r>
      <w:r w:rsidR="004005FA" w:rsidRPr="00125276">
        <w:rPr>
          <w:rFonts w:ascii="Arial" w:hAnsi="Arial" w:cs="Arial"/>
          <w:sz w:val="24"/>
          <w:szCs w:val="24"/>
        </w:rPr>
        <w:t xml:space="preserve"> realizar un análisis a los hallazgos</w:t>
      </w:r>
      <w:r w:rsidR="004005FA">
        <w:rPr>
          <w:rFonts w:ascii="Arial" w:hAnsi="Arial" w:cs="Arial"/>
          <w:sz w:val="24"/>
          <w:szCs w:val="24"/>
        </w:rPr>
        <w:t xml:space="preserve"> y concluir los siguiente</w:t>
      </w:r>
      <w:bookmarkEnd w:id="53"/>
      <w:r w:rsidR="004005FA">
        <w:rPr>
          <w:rFonts w:ascii="Arial" w:hAnsi="Arial" w:cs="Arial"/>
          <w:sz w:val="24"/>
          <w:szCs w:val="24"/>
        </w:rPr>
        <w:t xml:space="preserve">. </w:t>
      </w:r>
    </w:p>
    <w:p w14:paraId="1DD6E4C0" w14:textId="77777777" w:rsidR="00BB446C" w:rsidRDefault="00BB446C" w:rsidP="00125276">
      <w:pPr>
        <w:spacing w:line="360" w:lineRule="auto"/>
        <w:jc w:val="both"/>
        <w:rPr>
          <w:rFonts w:ascii="Arial" w:hAnsi="Arial" w:cs="Arial"/>
          <w:sz w:val="24"/>
          <w:szCs w:val="24"/>
        </w:rPr>
      </w:pPr>
    </w:p>
    <w:p w14:paraId="48E6F146" w14:textId="7B0484A0" w:rsidR="00C52ADD" w:rsidRDefault="00730098" w:rsidP="00EE45D6">
      <w:pPr>
        <w:pStyle w:val="Ttulo2"/>
        <w:numPr>
          <w:ilvl w:val="0"/>
          <w:numId w:val="0"/>
        </w:numPr>
        <w:ind w:left="720"/>
        <w:jc w:val="center"/>
        <w:rPr>
          <w:rFonts w:ascii="Arial" w:hAnsi="Arial" w:cs="Arial"/>
          <w:i w:val="0"/>
          <w:iCs w:val="0"/>
          <w:sz w:val="24"/>
          <w:szCs w:val="24"/>
          <w:highlight w:val="yellow"/>
        </w:rPr>
      </w:pPr>
      <w:bookmarkStart w:id="54" w:name="_Toc93157017"/>
      <w:bookmarkStart w:id="55" w:name="_Toc93161899"/>
      <w:bookmarkEnd w:id="54"/>
      <w:r w:rsidRPr="00045458">
        <w:rPr>
          <w:rFonts w:ascii="Arial" w:hAnsi="Arial" w:cs="Arial"/>
          <w:i w:val="0"/>
          <w:iCs w:val="0"/>
          <w:sz w:val="24"/>
          <w:szCs w:val="24"/>
        </w:rPr>
        <w:t xml:space="preserve">4.3 </w:t>
      </w:r>
      <w:bookmarkStart w:id="56" w:name="_Hlk93151659"/>
      <w:bookmarkStart w:id="57" w:name="_Hlk95565873"/>
      <w:r w:rsidRPr="00045458">
        <w:rPr>
          <w:rFonts w:ascii="Arial" w:hAnsi="Arial" w:cs="Arial"/>
          <w:i w:val="0"/>
          <w:iCs w:val="0"/>
          <w:sz w:val="24"/>
          <w:szCs w:val="24"/>
        </w:rPr>
        <w:t>CONCLUSIONES.</w:t>
      </w:r>
      <w:bookmarkEnd w:id="55"/>
    </w:p>
    <w:p w14:paraId="7438C866" w14:textId="5122C9F6" w:rsidR="0052743C" w:rsidRPr="00BB446C" w:rsidRDefault="0052743C" w:rsidP="00BB446C">
      <w:pPr>
        <w:pStyle w:val="Ttulo2"/>
        <w:numPr>
          <w:ilvl w:val="0"/>
          <w:numId w:val="0"/>
        </w:numPr>
        <w:rPr>
          <w:rFonts w:ascii="Arial" w:hAnsi="Arial" w:cs="Arial"/>
          <w:sz w:val="24"/>
          <w:szCs w:val="24"/>
        </w:rPr>
      </w:pPr>
      <w:r w:rsidRPr="00F760F0">
        <w:rPr>
          <w:rFonts w:ascii="Arial" w:hAnsi="Arial" w:cs="Arial"/>
          <w:sz w:val="24"/>
          <w:szCs w:val="24"/>
        </w:rPr>
        <w:t xml:space="preserve"> </w:t>
      </w:r>
    </w:p>
    <w:p w14:paraId="348659AE" w14:textId="55253DDA" w:rsidR="006231FB" w:rsidRPr="006231FB" w:rsidRDefault="002A6D74" w:rsidP="00335D39">
      <w:pPr>
        <w:pStyle w:val="Prrafodelista"/>
        <w:numPr>
          <w:ilvl w:val="0"/>
          <w:numId w:val="25"/>
        </w:numPr>
        <w:spacing w:line="360" w:lineRule="auto"/>
        <w:jc w:val="both"/>
        <w:rPr>
          <w:rFonts w:ascii="Arial" w:hAnsi="Arial" w:cs="Arial"/>
          <w:sz w:val="24"/>
          <w:szCs w:val="24"/>
          <w:lang w:val="es-ES"/>
        </w:rPr>
      </w:pPr>
      <w:bookmarkStart w:id="58" w:name="_Hlk95233624"/>
      <w:r w:rsidRPr="00335D39">
        <w:rPr>
          <w:rFonts w:ascii="Arial" w:hAnsi="Arial" w:cs="Arial"/>
          <w:sz w:val="24"/>
          <w:szCs w:val="24"/>
        </w:rPr>
        <w:t>Durante la ejecución de la propuesta de investigación se propuso estrategias</w:t>
      </w:r>
      <w:r w:rsidR="00C52ADD" w:rsidRPr="00335D39">
        <w:rPr>
          <w:rFonts w:ascii="Arial" w:hAnsi="Arial" w:cs="Arial"/>
          <w:sz w:val="24"/>
          <w:szCs w:val="24"/>
        </w:rPr>
        <w:t xml:space="preserve"> de mejora en los procesos de adherencia a los programas de seguridad del paciente como garantía de la calidad en salud</w:t>
      </w:r>
      <w:r w:rsidRPr="00335D39">
        <w:rPr>
          <w:rFonts w:ascii="Arial" w:hAnsi="Arial" w:cs="Arial"/>
          <w:sz w:val="24"/>
          <w:szCs w:val="24"/>
        </w:rPr>
        <w:t xml:space="preserve">, mediante la realización de la política de calidad institucional legalizada mediante </w:t>
      </w:r>
      <w:r w:rsidR="00F249E1">
        <w:rPr>
          <w:rFonts w:ascii="Arial" w:hAnsi="Arial" w:cs="Arial"/>
          <w:sz w:val="24"/>
          <w:szCs w:val="24"/>
        </w:rPr>
        <w:t xml:space="preserve">resolución </w:t>
      </w:r>
      <w:r w:rsidRPr="00335D39">
        <w:rPr>
          <w:rFonts w:ascii="Arial" w:hAnsi="Arial" w:cs="Arial"/>
          <w:sz w:val="24"/>
          <w:szCs w:val="24"/>
        </w:rPr>
        <w:t xml:space="preserve"> </w:t>
      </w:r>
      <w:proofErr w:type="spellStart"/>
      <w:r w:rsidR="00F249E1">
        <w:rPr>
          <w:rFonts w:ascii="Arial" w:hAnsi="Arial" w:cs="Arial"/>
          <w:sz w:val="24"/>
          <w:szCs w:val="24"/>
        </w:rPr>
        <w:t>Nº</w:t>
      </w:r>
      <w:proofErr w:type="spellEnd"/>
      <w:r w:rsidR="00F249E1">
        <w:rPr>
          <w:rFonts w:ascii="Arial" w:hAnsi="Arial" w:cs="Arial"/>
          <w:sz w:val="24"/>
          <w:szCs w:val="24"/>
        </w:rPr>
        <w:t xml:space="preserve"> </w:t>
      </w:r>
      <w:r w:rsidR="00045458">
        <w:rPr>
          <w:rFonts w:ascii="Arial" w:hAnsi="Arial" w:cs="Arial"/>
          <w:sz w:val="24"/>
          <w:szCs w:val="24"/>
        </w:rPr>
        <w:t>327</w:t>
      </w:r>
      <w:r w:rsidR="00F249E1">
        <w:rPr>
          <w:rFonts w:ascii="Arial" w:hAnsi="Arial" w:cs="Arial"/>
          <w:sz w:val="24"/>
          <w:szCs w:val="24"/>
        </w:rPr>
        <w:t xml:space="preserve"> de 30 de septiembre de 2021</w:t>
      </w:r>
      <w:r w:rsidR="00045458">
        <w:rPr>
          <w:rFonts w:ascii="Arial" w:hAnsi="Arial" w:cs="Arial"/>
          <w:sz w:val="24"/>
          <w:szCs w:val="24"/>
        </w:rPr>
        <w:t xml:space="preserve">, </w:t>
      </w:r>
      <w:r w:rsidRPr="00335D39">
        <w:rPr>
          <w:rFonts w:ascii="Arial" w:hAnsi="Arial" w:cs="Arial"/>
          <w:sz w:val="24"/>
          <w:szCs w:val="24"/>
        </w:rPr>
        <w:t xml:space="preserve">la </w:t>
      </w:r>
      <w:r w:rsidR="00335D39" w:rsidRPr="00335D39">
        <w:rPr>
          <w:rFonts w:ascii="Arial" w:hAnsi="Arial" w:cs="Arial"/>
          <w:sz w:val="24"/>
          <w:szCs w:val="24"/>
        </w:rPr>
        <w:t>creación</w:t>
      </w:r>
      <w:r w:rsidRPr="00335D39">
        <w:rPr>
          <w:rFonts w:ascii="Arial" w:hAnsi="Arial" w:cs="Arial"/>
          <w:sz w:val="24"/>
          <w:szCs w:val="24"/>
        </w:rPr>
        <w:t xml:space="preserve"> del programa  de seguridad del paciente </w:t>
      </w:r>
      <w:r w:rsidR="00F249E1">
        <w:rPr>
          <w:rFonts w:ascii="Arial" w:hAnsi="Arial" w:cs="Arial"/>
          <w:sz w:val="24"/>
          <w:szCs w:val="24"/>
        </w:rPr>
        <w:t xml:space="preserve">adoptado mediante resolución </w:t>
      </w:r>
      <w:r w:rsidRPr="00335D39">
        <w:rPr>
          <w:rFonts w:ascii="Arial" w:hAnsi="Arial" w:cs="Arial"/>
          <w:sz w:val="24"/>
          <w:szCs w:val="24"/>
        </w:rPr>
        <w:t xml:space="preserve"> </w:t>
      </w:r>
      <w:proofErr w:type="spellStart"/>
      <w:r w:rsidR="00045458">
        <w:rPr>
          <w:rFonts w:ascii="Arial" w:hAnsi="Arial" w:cs="Arial"/>
          <w:sz w:val="24"/>
          <w:szCs w:val="24"/>
        </w:rPr>
        <w:t>Nº</w:t>
      </w:r>
      <w:proofErr w:type="spellEnd"/>
      <w:r w:rsidR="00045458">
        <w:rPr>
          <w:rFonts w:ascii="Arial" w:hAnsi="Arial" w:cs="Arial"/>
          <w:sz w:val="24"/>
          <w:szCs w:val="24"/>
        </w:rPr>
        <w:t xml:space="preserve"> </w:t>
      </w:r>
      <w:r w:rsidR="00F249E1">
        <w:rPr>
          <w:rFonts w:ascii="Arial" w:hAnsi="Arial" w:cs="Arial"/>
          <w:sz w:val="24"/>
          <w:szCs w:val="24"/>
        </w:rPr>
        <w:t xml:space="preserve">329 de 30 de septiembre de 2021, </w:t>
      </w:r>
      <w:r w:rsidRPr="00335D39">
        <w:rPr>
          <w:rFonts w:ascii="Arial" w:hAnsi="Arial" w:cs="Arial"/>
          <w:sz w:val="24"/>
          <w:szCs w:val="24"/>
        </w:rPr>
        <w:t xml:space="preserve">  la </w:t>
      </w:r>
      <w:r w:rsidR="00F249E1">
        <w:rPr>
          <w:rFonts w:ascii="Arial" w:hAnsi="Arial" w:cs="Arial"/>
          <w:sz w:val="24"/>
          <w:szCs w:val="24"/>
        </w:rPr>
        <w:t xml:space="preserve"> adopción de la </w:t>
      </w:r>
      <w:r w:rsidRPr="00335D39">
        <w:rPr>
          <w:rFonts w:ascii="Arial" w:hAnsi="Arial" w:cs="Arial"/>
          <w:sz w:val="24"/>
          <w:szCs w:val="24"/>
        </w:rPr>
        <w:t xml:space="preserve">política de humanización institucional creada mediante resolución </w:t>
      </w:r>
      <w:r w:rsidR="00045458">
        <w:rPr>
          <w:rFonts w:ascii="Arial" w:hAnsi="Arial" w:cs="Arial"/>
          <w:sz w:val="24"/>
          <w:szCs w:val="24"/>
        </w:rPr>
        <w:t xml:space="preserve"> </w:t>
      </w:r>
      <w:proofErr w:type="spellStart"/>
      <w:r w:rsidR="00045458">
        <w:rPr>
          <w:rFonts w:ascii="Arial" w:hAnsi="Arial" w:cs="Arial"/>
          <w:sz w:val="24"/>
          <w:szCs w:val="24"/>
        </w:rPr>
        <w:t>Nº</w:t>
      </w:r>
      <w:proofErr w:type="spellEnd"/>
      <w:r w:rsidR="00045458">
        <w:rPr>
          <w:rFonts w:ascii="Arial" w:hAnsi="Arial" w:cs="Arial"/>
          <w:sz w:val="24"/>
          <w:szCs w:val="24"/>
        </w:rPr>
        <w:t xml:space="preserve"> </w:t>
      </w:r>
      <w:r w:rsidR="003A1094">
        <w:rPr>
          <w:rFonts w:ascii="Arial" w:hAnsi="Arial" w:cs="Arial"/>
          <w:sz w:val="24"/>
          <w:szCs w:val="24"/>
        </w:rPr>
        <w:t>328 de 30 de septiembre de 2021</w:t>
      </w:r>
      <w:r w:rsidR="00F249E1">
        <w:rPr>
          <w:rFonts w:ascii="Arial" w:hAnsi="Arial" w:cs="Arial"/>
          <w:sz w:val="24"/>
          <w:szCs w:val="24"/>
        </w:rPr>
        <w:t>. Todas estas se llevaron a comité de</w:t>
      </w:r>
      <w:r w:rsidR="00045458">
        <w:rPr>
          <w:rFonts w:ascii="Arial" w:hAnsi="Arial" w:cs="Arial"/>
          <w:sz w:val="24"/>
          <w:szCs w:val="24"/>
        </w:rPr>
        <w:t xml:space="preserve"> garantía de la</w:t>
      </w:r>
      <w:r w:rsidR="00F249E1">
        <w:rPr>
          <w:rFonts w:ascii="Arial" w:hAnsi="Arial" w:cs="Arial"/>
          <w:sz w:val="24"/>
          <w:szCs w:val="24"/>
        </w:rPr>
        <w:t xml:space="preserve"> </w:t>
      </w:r>
      <w:r w:rsidR="00045458">
        <w:rPr>
          <w:rFonts w:ascii="Arial" w:hAnsi="Arial" w:cs="Arial"/>
          <w:sz w:val="24"/>
          <w:szCs w:val="24"/>
        </w:rPr>
        <w:t xml:space="preserve">calidad </w:t>
      </w:r>
      <w:r w:rsidR="00045458">
        <w:rPr>
          <w:rFonts w:ascii="Arial" w:hAnsi="Arial" w:cs="Arial"/>
          <w:sz w:val="24"/>
          <w:szCs w:val="24"/>
        </w:rPr>
        <w:lastRenderedPageBreak/>
        <w:t xml:space="preserve">de la E. S.E Hospital María Inmaculada </w:t>
      </w:r>
      <w:r w:rsidR="00F249E1">
        <w:rPr>
          <w:rFonts w:ascii="Arial" w:hAnsi="Arial" w:cs="Arial"/>
          <w:sz w:val="24"/>
          <w:szCs w:val="24"/>
        </w:rPr>
        <w:t xml:space="preserve">las cuales fueran aprobadas para su ejecución. </w:t>
      </w:r>
    </w:p>
    <w:p w14:paraId="14E4EF23" w14:textId="77777777" w:rsidR="006231FB" w:rsidRPr="006231FB" w:rsidRDefault="006231FB" w:rsidP="006231FB">
      <w:pPr>
        <w:pStyle w:val="Prrafodelista"/>
        <w:spacing w:line="360" w:lineRule="auto"/>
        <w:jc w:val="both"/>
        <w:rPr>
          <w:rFonts w:ascii="Arial" w:hAnsi="Arial" w:cs="Arial"/>
          <w:sz w:val="24"/>
          <w:szCs w:val="24"/>
          <w:lang w:val="es-ES"/>
        </w:rPr>
      </w:pPr>
    </w:p>
    <w:p w14:paraId="29760DC2" w14:textId="13DEFCCF" w:rsidR="00F65DF2" w:rsidRDefault="00335D39" w:rsidP="00335D39">
      <w:pPr>
        <w:pStyle w:val="Prrafodelista"/>
        <w:numPr>
          <w:ilvl w:val="0"/>
          <w:numId w:val="25"/>
        </w:numPr>
        <w:spacing w:line="360" w:lineRule="auto"/>
        <w:jc w:val="both"/>
        <w:rPr>
          <w:rFonts w:ascii="Arial" w:hAnsi="Arial" w:cs="Arial"/>
          <w:sz w:val="24"/>
          <w:szCs w:val="24"/>
          <w:lang w:val="es-ES"/>
        </w:rPr>
      </w:pPr>
      <w:r w:rsidRPr="006231FB">
        <w:rPr>
          <w:rFonts w:ascii="Arial" w:hAnsi="Arial" w:cs="Arial"/>
          <w:sz w:val="24"/>
          <w:szCs w:val="24"/>
        </w:rPr>
        <w:t xml:space="preserve"> Al </w:t>
      </w:r>
      <w:r w:rsidR="006231FB" w:rsidRPr="006231FB">
        <w:rPr>
          <w:rFonts w:ascii="Arial" w:hAnsi="Arial" w:cs="Arial"/>
          <w:sz w:val="24"/>
          <w:szCs w:val="24"/>
        </w:rPr>
        <w:t>d</w:t>
      </w:r>
      <w:r w:rsidRPr="006231FB">
        <w:rPr>
          <w:rFonts w:ascii="Arial" w:hAnsi="Arial" w:cs="Arial"/>
          <w:sz w:val="24"/>
          <w:szCs w:val="24"/>
        </w:rPr>
        <w:t xml:space="preserve">escribir el grado de conocimiento de los funcionarios hacia la política de calidad del personal asistencial </w:t>
      </w:r>
      <w:r w:rsidRPr="006231FB">
        <w:rPr>
          <w:rFonts w:ascii="Arial" w:hAnsi="Arial" w:cs="Arial"/>
          <w:sz w:val="24"/>
          <w:szCs w:val="24"/>
          <w:lang w:val="es-ES"/>
        </w:rPr>
        <w:t xml:space="preserve">del hospital María inmaculada del municipio de Rioblanco Tolima durante el último trimestre del año 2021. </w:t>
      </w:r>
      <w:r w:rsidR="0052743C">
        <w:rPr>
          <w:rFonts w:ascii="Arial" w:hAnsi="Arial" w:cs="Arial"/>
          <w:sz w:val="24"/>
          <w:szCs w:val="24"/>
          <w:lang w:val="es-ES"/>
        </w:rPr>
        <w:t xml:space="preserve">Se identifica que estos </w:t>
      </w:r>
      <w:r w:rsidR="003A1094">
        <w:rPr>
          <w:rFonts w:ascii="Arial" w:hAnsi="Arial" w:cs="Arial"/>
          <w:sz w:val="24"/>
          <w:szCs w:val="24"/>
          <w:lang w:val="es-ES"/>
        </w:rPr>
        <w:t>conocimientos</w:t>
      </w:r>
      <w:r w:rsidR="0052743C">
        <w:rPr>
          <w:rFonts w:ascii="Arial" w:hAnsi="Arial" w:cs="Arial"/>
          <w:sz w:val="24"/>
          <w:szCs w:val="24"/>
          <w:lang w:val="es-ES"/>
        </w:rPr>
        <w:t xml:space="preserve"> </w:t>
      </w:r>
      <w:r w:rsidR="00045458">
        <w:rPr>
          <w:rFonts w:ascii="Arial" w:hAnsi="Arial" w:cs="Arial"/>
          <w:sz w:val="24"/>
          <w:szCs w:val="24"/>
          <w:lang w:val="es-ES"/>
        </w:rPr>
        <w:t xml:space="preserve">básicos como lo es la seguridad del paciente en </w:t>
      </w:r>
      <w:r w:rsidR="002F19D8">
        <w:rPr>
          <w:rFonts w:ascii="Arial" w:hAnsi="Arial" w:cs="Arial"/>
          <w:sz w:val="24"/>
          <w:szCs w:val="24"/>
          <w:lang w:val="es-ES"/>
        </w:rPr>
        <w:t>el talento</w:t>
      </w:r>
      <w:r w:rsidR="003A1094">
        <w:rPr>
          <w:rFonts w:ascii="Arial" w:hAnsi="Arial" w:cs="Arial"/>
          <w:sz w:val="24"/>
          <w:szCs w:val="24"/>
          <w:lang w:val="es-ES"/>
        </w:rPr>
        <w:t xml:space="preserve"> humano de la </w:t>
      </w:r>
      <w:r w:rsidR="002F19D8">
        <w:rPr>
          <w:rFonts w:ascii="Arial" w:hAnsi="Arial" w:cs="Arial"/>
          <w:sz w:val="24"/>
          <w:szCs w:val="24"/>
          <w:lang w:val="es-ES"/>
        </w:rPr>
        <w:t>salud, son débiles</w:t>
      </w:r>
      <w:r w:rsidR="0052743C">
        <w:rPr>
          <w:rFonts w:ascii="Arial" w:hAnsi="Arial" w:cs="Arial"/>
          <w:sz w:val="24"/>
          <w:szCs w:val="24"/>
          <w:lang w:val="es-ES"/>
        </w:rPr>
        <w:t xml:space="preserve"> pues no es claro para el personal como </w:t>
      </w:r>
      <w:r w:rsidR="00045458">
        <w:rPr>
          <w:rFonts w:ascii="Arial" w:hAnsi="Arial" w:cs="Arial"/>
          <w:sz w:val="24"/>
          <w:szCs w:val="24"/>
          <w:lang w:val="es-ES"/>
        </w:rPr>
        <w:t>está</w:t>
      </w:r>
      <w:r w:rsidR="0052743C">
        <w:rPr>
          <w:rFonts w:ascii="Arial" w:hAnsi="Arial" w:cs="Arial"/>
          <w:sz w:val="24"/>
          <w:szCs w:val="24"/>
          <w:lang w:val="es-ES"/>
        </w:rPr>
        <w:t xml:space="preserve"> establecida la política ni conocen el programa de seguridad </w:t>
      </w:r>
      <w:r w:rsidR="003A1094">
        <w:rPr>
          <w:rFonts w:ascii="Arial" w:hAnsi="Arial" w:cs="Arial"/>
          <w:sz w:val="24"/>
          <w:szCs w:val="24"/>
          <w:lang w:val="es-ES"/>
        </w:rPr>
        <w:t xml:space="preserve">ya que en la institución no estaban </w:t>
      </w:r>
      <w:r w:rsidR="002F19D8">
        <w:rPr>
          <w:rFonts w:ascii="Arial" w:hAnsi="Arial" w:cs="Arial"/>
          <w:sz w:val="24"/>
          <w:szCs w:val="24"/>
          <w:lang w:val="es-ES"/>
        </w:rPr>
        <w:t>organizadas. Durante</w:t>
      </w:r>
      <w:r w:rsidR="00045458">
        <w:rPr>
          <w:rFonts w:ascii="Arial" w:hAnsi="Arial" w:cs="Arial"/>
          <w:sz w:val="24"/>
          <w:szCs w:val="24"/>
          <w:lang w:val="es-ES"/>
        </w:rPr>
        <w:t xml:space="preserve"> la ejecución de esta propuesta se logró organizar la política de calidad, el programa de seguridad del paciente</w:t>
      </w:r>
      <w:r w:rsidR="00430750">
        <w:rPr>
          <w:rFonts w:ascii="Arial" w:hAnsi="Arial" w:cs="Arial"/>
          <w:sz w:val="24"/>
          <w:szCs w:val="24"/>
          <w:lang w:val="es-ES"/>
        </w:rPr>
        <w:t xml:space="preserve"> y llevarlas a comité para su aprobación y posterior socialización </w:t>
      </w:r>
    </w:p>
    <w:p w14:paraId="28DC7041" w14:textId="77777777" w:rsidR="006231FB" w:rsidRPr="006231FB" w:rsidRDefault="006231FB" w:rsidP="006231FB">
      <w:pPr>
        <w:pStyle w:val="Prrafodelista"/>
        <w:rPr>
          <w:rFonts w:ascii="Arial" w:hAnsi="Arial" w:cs="Arial"/>
          <w:sz w:val="24"/>
          <w:szCs w:val="24"/>
          <w:lang w:val="es-ES"/>
        </w:rPr>
      </w:pPr>
    </w:p>
    <w:p w14:paraId="5EACDE63" w14:textId="5E53C790" w:rsidR="006231FB" w:rsidRPr="006231FB" w:rsidRDefault="006231FB" w:rsidP="00BA2C32">
      <w:pPr>
        <w:pStyle w:val="Prrafodelista"/>
        <w:numPr>
          <w:ilvl w:val="0"/>
          <w:numId w:val="25"/>
        </w:numPr>
        <w:spacing w:line="360" w:lineRule="auto"/>
        <w:jc w:val="both"/>
        <w:rPr>
          <w:rFonts w:ascii="Arial" w:hAnsi="Arial" w:cs="Arial"/>
          <w:sz w:val="24"/>
          <w:szCs w:val="24"/>
          <w:lang w:val="es-ES"/>
        </w:rPr>
      </w:pPr>
      <w:r w:rsidRPr="006231FB">
        <w:rPr>
          <w:rFonts w:ascii="Arial" w:hAnsi="Arial" w:cs="Arial"/>
          <w:sz w:val="24"/>
          <w:szCs w:val="24"/>
          <w:lang w:val="es-ES"/>
        </w:rPr>
        <w:t xml:space="preserve"> En esta investigación </w:t>
      </w:r>
      <w:r w:rsidR="00BC0558" w:rsidRPr="006231FB">
        <w:rPr>
          <w:rFonts w:ascii="Arial" w:hAnsi="Arial" w:cs="Arial"/>
          <w:sz w:val="24"/>
          <w:szCs w:val="24"/>
          <w:lang w:val="es-ES"/>
        </w:rPr>
        <w:t>se evidencio</w:t>
      </w:r>
      <w:r w:rsidRPr="006231FB">
        <w:rPr>
          <w:rFonts w:ascii="Arial" w:hAnsi="Arial" w:cs="Arial"/>
          <w:sz w:val="24"/>
          <w:szCs w:val="24"/>
          <w:lang w:val="es-ES"/>
        </w:rPr>
        <w:t xml:space="preserve"> que no está establecida la política de calidad, ni el programa de seguridad del </w:t>
      </w:r>
      <w:r w:rsidR="00BC0558" w:rsidRPr="006231FB">
        <w:rPr>
          <w:rFonts w:ascii="Arial" w:hAnsi="Arial" w:cs="Arial"/>
          <w:sz w:val="24"/>
          <w:szCs w:val="24"/>
          <w:lang w:val="es-ES"/>
        </w:rPr>
        <w:t>paciente a</w:t>
      </w:r>
      <w:r w:rsidRPr="006231FB">
        <w:rPr>
          <w:rFonts w:ascii="Arial" w:hAnsi="Arial" w:cs="Arial"/>
          <w:sz w:val="24"/>
          <w:szCs w:val="24"/>
          <w:lang w:val="es-ES"/>
        </w:rPr>
        <w:t xml:space="preserve"> nivel institucional, lo que hace que los cuidados brindados por parte del talento </w:t>
      </w:r>
      <w:r w:rsidR="002F19D8" w:rsidRPr="006231FB">
        <w:rPr>
          <w:rFonts w:ascii="Arial" w:hAnsi="Arial" w:cs="Arial"/>
          <w:sz w:val="24"/>
          <w:szCs w:val="24"/>
          <w:lang w:val="es-ES"/>
        </w:rPr>
        <w:t xml:space="preserve">humano </w:t>
      </w:r>
      <w:r w:rsidR="002F19D8">
        <w:rPr>
          <w:rFonts w:ascii="Arial" w:hAnsi="Arial" w:cs="Arial"/>
          <w:sz w:val="24"/>
          <w:szCs w:val="24"/>
          <w:lang w:val="es-ES"/>
        </w:rPr>
        <w:t>en</w:t>
      </w:r>
      <w:r w:rsidR="00430750">
        <w:rPr>
          <w:rFonts w:ascii="Arial" w:hAnsi="Arial" w:cs="Arial"/>
          <w:sz w:val="24"/>
          <w:szCs w:val="24"/>
          <w:lang w:val="es-ES"/>
        </w:rPr>
        <w:t xml:space="preserve"> </w:t>
      </w:r>
      <w:r w:rsidR="002F19D8">
        <w:rPr>
          <w:rFonts w:ascii="Arial" w:hAnsi="Arial" w:cs="Arial"/>
          <w:sz w:val="24"/>
          <w:szCs w:val="24"/>
          <w:lang w:val="es-ES"/>
        </w:rPr>
        <w:t>salud de</w:t>
      </w:r>
      <w:r w:rsidRPr="006231FB">
        <w:rPr>
          <w:rFonts w:ascii="Arial" w:hAnsi="Arial" w:cs="Arial"/>
          <w:sz w:val="24"/>
          <w:szCs w:val="24"/>
          <w:lang w:val="es-ES"/>
        </w:rPr>
        <w:t xml:space="preserve"> los servicios asistenciales</w:t>
      </w:r>
      <w:r w:rsidR="00430750">
        <w:rPr>
          <w:rFonts w:ascii="Arial" w:hAnsi="Arial" w:cs="Arial"/>
          <w:sz w:val="24"/>
          <w:szCs w:val="24"/>
          <w:lang w:val="es-ES"/>
        </w:rPr>
        <w:t xml:space="preserve"> del   H</w:t>
      </w:r>
      <w:r w:rsidR="00430750" w:rsidRPr="006231FB">
        <w:rPr>
          <w:rFonts w:ascii="Arial" w:hAnsi="Arial" w:cs="Arial"/>
          <w:sz w:val="24"/>
          <w:szCs w:val="24"/>
          <w:lang w:val="es-ES"/>
        </w:rPr>
        <w:t>ospital María inmaculada del municipio de Rioblanco</w:t>
      </w:r>
      <w:r w:rsidRPr="006231FB">
        <w:rPr>
          <w:rFonts w:ascii="Arial" w:hAnsi="Arial" w:cs="Arial"/>
          <w:sz w:val="24"/>
          <w:szCs w:val="24"/>
          <w:lang w:val="es-ES"/>
        </w:rPr>
        <w:t xml:space="preserve"> se expongan a un alto riesgo de presentar eventos adversos</w:t>
      </w:r>
      <w:r>
        <w:rPr>
          <w:rFonts w:ascii="Arial" w:hAnsi="Arial" w:cs="Arial"/>
          <w:sz w:val="24"/>
          <w:szCs w:val="24"/>
          <w:lang w:val="es-ES"/>
        </w:rPr>
        <w:t xml:space="preserve">. </w:t>
      </w:r>
    </w:p>
    <w:p w14:paraId="08B02EE2" w14:textId="77777777" w:rsidR="00453CC2" w:rsidRPr="00125276" w:rsidRDefault="00453CC2" w:rsidP="00BC0558">
      <w:pPr>
        <w:pStyle w:val="Encabezado"/>
        <w:spacing w:line="360" w:lineRule="auto"/>
        <w:jc w:val="both"/>
        <w:rPr>
          <w:rFonts w:ascii="Arial" w:hAnsi="Arial" w:cs="Arial"/>
          <w:sz w:val="24"/>
          <w:szCs w:val="24"/>
          <w:lang w:val="es-ES"/>
        </w:rPr>
      </w:pPr>
    </w:p>
    <w:bookmarkEnd w:id="56"/>
    <w:p w14:paraId="63FBDB75" w14:textId="105F4C7D" w:rsidR="00C52ADD" w:rsidRPr="00BC0558" w:rsidRDefault="00C52ADD" w:rsidP="00BC0558">
      <w:pPr>
        <w:pStyle w:val="Prrafodelista"/>
        <w:numPr>
          <w:ilvl w:val="0"/>
          <w:numId w:val="25"/>
        </w:numPr>
        <w:spacing w:line="360" w:lineRule="auto"/>
        <w:jc w:val="both"/>
        <w:rPr>
          <w:rFonts w:ascii="Arial" w:hAnsi="Arial" w:cs="Arial"/>
          <w:sz w:val="24"/>
          <w:szCs w:val="24"/>
        </w:rPr>
      </w:pPr>
      <w:r w:rsidRPr="00BC0558">
        <w:rPr>
          <w:rFonts w:ascii="Arial" w:hAnsi="Arial" w:cs="Arial"/>
          <w:sz w:val="24"/>
          <w:szCs w:val="24"/>
        </w:rPr>
        <w:t xml:space="preserve">En el análisis general de </w:t>
      </w:r>
      <w:r w:rsidR="00453CC2" w:rsidRPr="00BC0558">
        <w:rPr>
          <w:rFonts w:ascii="Arial" w:hAnsi="Arial" w:cs="Arial"/>
          <w:sz w:val="24"/>
          <w:szCs w:val="24"/>
        </w:rPr>
        <w:t xml:space="preserve">la propuesta se determina </w:t>
      </w:r>
      <w:r w:rsidR="002C1C25" w:rsidRPr="00BC0558">
        <w:rPr>
          <w:rFonts w:ascii="Arial" w:hAnsi="Arial" w:cs="Arial"/>
          <w:sz w:val="24"/>
          <w:szCs w:val="24"/>
        </w:rPr>
        <w:t>que el</w:t>
      </w:r>
      <w:r w:rsidR="00453CC2" w:rsidRPr="00BC0558">
        <w:rPr>
          <w:rFonts w:ascii="Arial" w:hAnsi="Arial" w:cs="Arial"/>
          <w:sz w:val="24"/>
          <w:szCs w:val="24"/>
        </w:rPr>
        <w:t xml:space="preserve"> nivel de </w:t>
      </w:r>
      <w:r w:rsidR="002C1C25" w:rsidRPr="00BC0558">
        <w:rPr>
          <w:rFonts w:ascii="Arial" w:hAnsi="Arial" w:cs="Arial"/>
          <w:sz w:val="24"/>
          <w:szCs w:val="24"/>
        </w:rPr>
        <w:t>adherencia con</w:t>
      </w:r>
      <w:r w:rsidR="00453CC2" w:rsidRPr="00BC0558">
        <w:rPr>
          <w:rFonts w:ascii="Arial" w:hAnsi="Arial" w:cs="Arial"/>
          <w:sz w:val="24"/>
          <w:szCs w:val="24"/>
        </w:rPr>
        <w:t xml:space="preserve"> los programas </w:t>
      </w:r>
      <w:r w:rsidR="00127291" w:rsidRPr="00BC0558">
        <w:rPr>
          <w:rFonts w:ascii="Arial" w:hAnsi="Arial" w:cs="Arial"/>
          <w:sz w:val="24"/>
          <w:szCs w:val="24"/>
        </w:rPr>
        <w:t>de seguridad</w:t>
      </w:r>
      <w:r w:rsidRPr="00BC0558">
        <w:rPr>
          <w:rFonts w:ascii="Arial" w:hAnsi="Arial" w:cs="Arial"/>
          <w:sz w:val="24"/>
          <w:szCs w:val="24"/>
        </w:rPr>
        <w:t xml:space="preserve"> del </w:t>
      </w:r>
      <w:r w:rsidR="00127291" w:rsidRPr="00BC0558">
        <w:rPr>
          <w:rFonts w:ascii="Arial" w:hAnsi="Arial" w:cs="Arial"/>
          <w:sz w:val="24"/>
          <w:szCs w:val="24"/>
        </w:rPr>
        <w:t>paciente en</w:t>
      </w:r>
      <w:r w:rsidR="00453CC2" w:rsidRPr="00BC0558">
        <w:rPr>
          <w:rFonts w:ascii="Arial" w:hAnsi="Arial" w:cs="Arial"/>
          <w:sz w:val="24"/>
          <w:szCs w:val="24"/>
        </w:rPr>
        <w:t xml:space="preserve"> los servicios asistenciales</w:t>
      </w:r>
      <w:r w:rsidR="002C1C25" w:rsidRPr="00BC0558">
        <w:rPr>
          <w:rFonts w:ascii="Arial" w:hAnsi="Arial" w:cs="Arial"/>
          <w:sz w:val="24"/>
          <w:szCs w:val="24"/>
        </w:rPr>
        <w:t xml:space="preserve"> del Hospital </w:t>
      </w:r>
      <w:r w:rsidR="00127291" w:rsidRPr="00BC0558">
        <w:rPr>
          <w:rFonts w:ascii="Arial" w:hAnsi="Arial" w:cs="Arial"/>
          <w:sz w:val="24"/>
          <w:szCs w:val="24"/>
        </w:rPr>
        <w:t xml:space="preserve">María </w:t>
      </w:r>
      <w:r w:rsidR="00BC0558" w:rsidRPr="00BC0558">
        <w:rPr>
          <w:rFonts w:ascii="Arial" w:hAnsi="Arial" w:cs="Arial"/>
          <w:sz w:val="24"/>
          <w:szCs w:val="24"/>
        </w:rPr>
        <w:t>Inmaculada durante</w:t>
      </w:r>
      <w:r w:rsidRPr="00BC0558">
        <w:rPr>
          <w:rFonts w:ascii="Arial" w:hAnsi="Arial" w:cs="Arial"/>
          <w:sz w:val="24"/>
          <w:szCs w:val="24"/>
        </w:rPr>
        <w:t xml:space="preserve"> el último trimestre del año 2021</w:t>
      </w:r>
      <w:r w:rsidR="002C1C25" w:rsidRPr="00BC0558">
        <w:rPr>
          <w:rFonts w:ascii="Arial" w:hAnsi="Arial" w:cs="Arial"/>
          <w:sz w:val="24"/>
          <w:szCs w:val="24"/>
        </w:rPr>
        <w:t>,</w:t>
      </w:r>
      <w:r w:rsidR="00453CC2" w:rsidRPr="00BC0558">
        <w:rPr>
          <w:rFonts w:ascii="Arial" w:hAnsi="Arial" w:cs="Arial"/>
          <w:sz w:val="24"/>
          <w:szCs w:val="24"/>
        </w:rPr>
        <w:t xml:space="preserve"> es bajo </w:t>
      </w:r>
      <w:r w:rsidRPr="00BC0558">
        <w:rPr>
          <w:rFonts w:ascii="Arial" w:hAnsi="Arial" w:cs="Arial"/>
          <w:sz w:val="24"/>
          <w:szCs w:val="24"/>
        </w:rPr>
        <w:t xml:space="preserve">  por parte del personal asistencia</w:t>
      </w:r>
      <w:r w:rsidR="002C1C25" w:rsidRPr="00BC0558">
        <w:rPr>
          <w:rFonts w:ascii="Arial" w:hAnsi="Arial" w:cs="Arial"/>
          <w:sz w:val="24"/>
          <w:szCs w:val="24"/>
        </w:rPr>
        <w:t xml:space="preserve">l, </w:t>
      </w:r>
      <w:r w:rsidRPr="00BC0558">
        <w:rPr>
          <w:rFonts w:ascii="Arial" w:hAnsi="Arial" w:cs="Arial"/>
          <w:sz w:val="24"/>
          <w:szCs w:val="24"/>
        </w:rPr>
        <w:t xml:space="preserve">pues a la valoración del contenido de la política se evidencia los siguiente: </w:t>
      </w:r>
    </w:p>
    <w:p w14:paraId="501EF2B1" w14:textId="77777777" w:rsidR="00C52ADD" w:rsidRPr="00125276" w:rsidRDefault="00C52ADD" w:rsidP="00C52ADD">
      <w:pPr>
        <w:pStyle w:val="Prrafodelista"/>
        <w:numPr>
          <w:ilvl w:val="0"/>
          <w:numId w:val="11"/>
        </w:numPr>
        <w:spacing w:line="360" w:lineRule="auto"/>
        <w:jc w:val="both"/>
        <w:rPr>
          <w:rFonts w:ascii="Arial" w:hAnsi="Arial" w:cs="Arial"/>
          <w:sz w:val="24"/>
          <w:szCs w:val="24"/>
        </w:rPr>
      </w:pPr>
      <w:r w:rsidRPr="00125276">
        <w:rPr>
          <w:rFonts w:ascii="Arial" w:hAnsi="Arial" w:cs="Arial"/>
          <w:sz w:val="24"/>
          <w:szCs w:val="24"/>
        </w:rPr>
        <w:t xml:space="preserve">Política de calidad y seguridad del paciente sin establecer. </w:t>
      </w:r>
    </w:p>
    <w:p w14:paraId="4E514C50" w14:textId="77777777" w:rsidR="00C52ADD" w:rsidRPr="00125276" w:rsidRDefault="00C52ADD" w:rsidP="00C52ADD">
      <w:pPr>
        <w:pStyle w:val="Prrafodelista"/>
        <w:numPr>
          <w:ilvl w:val="0"/>
          <w:numId w:val="11"/>
        </w:numPr>
        <w:spacing w:line="360" w:lineRule="auto"/>
        <w:jc w:val="both"/>
        <w:rPr>
          <w:rFonts w:ascii="Arial" w:hAnsi="Arial" w:cs="Arial"/>
          <w:sz w:val="24"/>
          <w:szCs w:val="24"/>
        </w:rPr>
      </w:pPr>
      <w:r w:rsidRPr="00125276">
        <w:rPr>
          <w:rFonts w:ascii="Arial" w:hAnsi="Arial" w:cs="Arial"/>
          <w:sz w:val="24"/>
          <w:szCs w:val="24"/>
        </w:rPr>
        <w:t>No socialización de la política al talento humano en salud.</w:t>
      </w:r>
    </w:p>
    <w:p w14:paraId="1FE97500" w14:textId="77777777" w:rsidR="00C52ADD" w:rsidRPr="00125276" w:rsidRDefault="00C52ADD" w:rsidP="00C52ADD">
      <w:pPr>
        <w:pStyle w:val="Prrafodelista"/>
        <w:numPr>
          <w:ilvl w:val="0"/>
          <w:numId w:val="11"/>
        </w:numPr>
        <w:spacing w:line="360" w:lineRule="auto"/>
        <w:jc w:val="both"/>
        <w:rPr>
          <w:rFonts w:ascii="Arial" w:hAnsi="Arial" w:cs="Arial"/>
          <w:sz w:val="24"/>
          <w:szCs w:val="24"/>
        </w:rPr>
      </w:pPr>
      <w:r w:rsidRPr="00125276">
        <w:rPr>
          <w:rFonts w:ascii="Arial" w:hAnsi="Arial" w:cs="Arial"/>
          <w:sz w:val="24"/>
          <w:szCs w:val="24"/>
        </w:rPr>
        <w:t xml:space="preserve">Protocolos y guías no socializados la personal asistencial del HOSMI. </w:t>
      </w:r>
    </w:p>
    <w:p w14:paraId="5A3A55F8" w14:textId="77777777" w:rsidR="00C52ADD" w:rsidRPr="00125276" w:rsidRDefault="00C52ADD" w:rsidP="00C52ADD">
      <w:pPr>
        <w:pStyle w:val="Prrafodelista"/>
        <w:numPr>
          <w:ilvl w:val="0"/>
          <w:numId w:val="11"/>
        </w:numPr>
        <w:spacing w:line="360" w:lineRule="auto"/>
        <w:jc w:val="both"/>
        <w:rPr>
          <w:rFonts w:ascii="Arial" w:hAnsi="Arial" w:cs="Arial"/>
          <w:sz w:val="24"/>
          <w:szCs w:val="24"/>
        </w:rPr>
      </w:pPr>
      <w:r w:rsidRPr="00125276">
        <w:rPr>
          <w:rFonts w:ascii="Arial" w:hAnsi="Arial" w:cs="Arial"/>
          <w:sz w:val="24"/>
          <w:szCs w:val="24"/>
        </w:rPr>
        <w:t>Omisión en la aplicación de protocolos.</w:t>
      </w:r>
    </w:p>
    <w:p w14:paraId="0B00E430" w14:textId="77777777" w:rsidR="00C52ADD" w:rsidRPr="00125276" w:rsidRDefault="00C52ADD" w:rsidP="00C52ADD">
      <w:pPr>
        <w:pStyle w:val="Prrafodelista"/>
        <w:numPr>
          <w:ilvl w:val="0"/>
          <w:numId w:val="11"/>
        </w:numPr>
        <w:spacing w:line="360" w:lineRule="auto"/>
        <w:jc w:val="both"/>
        <w:rPr>
          <w:rFonts w:ascii="Arial" w:hAnsi="Arial" w:cs="Arial"/>
          <w:sz w:val="24"/>
          <w:szCs w:val="24"/>
        </w:rPr>
      </w:pPr>
      <w:r w:rsidRPr="00125276">
        <w:rPr>
          <w:rFonts w:ascii="Arial" w:hAnsi="Arial" w:cs="Arial"/>
          <w:sz w:val="24"/>
          <w:szCs w:val="24"/>
        </w:rPr>
        <w:t>Evaluaciones de adherencia con poco sustento.</w:t>
      </w:r>
    </w:p>
    <w:p w14:paraId="2D170E39" w14:textId="721A3D53" w:rsidR="00C64054" w:rsidRPr="005F1F67" w:rsidRDefault="00C52ADD" w:rsidP="00125276">
      <w:pPr>
        <w:pStyle w:val="Prrafodelista"/>
        <w:numPr>
          <w:ilvl w:val="0"/>
          <w:numId w:val="11"/>
        </w:numPr>
        <w:spacing w:line="360" w:lineRule="auto"/>
        <w:jc w:val="both"/>
        <w:rPr>
          <w:rFonts w:ascii="Arial" w:hAnsi="Arial" w:cs="Arial"/>
          <w:sz w:val="24"/>
          <w:szCs w:val="24"/>
        </w:rPr>
      </w:pPr>
      <w:r w:rsidRPr="00125276">
        <w:rPr>
          <w:rFonts w:ascii="Arial" w:hAnsi="Arial" w:cs="Arial"/>
          <w:sz w:val="24"/>
          <w:szCs w:val="24"/>
        </w:rPr>
        <w:t>Pocas rondas de seguridad del paciente</w:t>
      </w:r>
      <w:bookmarkEnd w:id="58"/>
      <w:r w:rsidR="005F1F67">
        <w:rPr>
          <w:rFonts w:ascii="Arial" w:hAnsi="Arial" w:cs="Arial"/>
          <w:sz w:val="24"/>
          <w:szCs w:val="24"/>
        </w:rPr>
        <w:t>.</w:t>
      </w:r>
    </w:p>
    <w:p w14:paraId="31590039" w14:textId="77777777" w:rsidR="00FD68DC" w:rsidRPr="00125276" w:rsidRDefault="00FD68DC" w:rsidP="00181E6B">
      <w:pPr>
        <w:spacing w:line="360" w:lineRule="auto"/>
        <w:jc w:val="center"/>
        <w:rPr>
          <w:rFonts w:ascii="Arial" w:hAnsi="Arial" w:cs="Arial"/>
          <w:sz w:val="24"/>
          <w:szCs w:val="24"/>
        </w:rPr>
      </w:pPr>
    </w:p>
    <w:p w14:paraId="18C05E40" w14:textId="08598C9D" w:rsidR="00F65DF2" w:rsidRPr="00912072" w:rsidRDefault="00730098" w:rsidP="00453130">
      <w:pPr>
        <w:pStyle w:val="Ttulo2"/>
        <w:numPr>
          <w:ilvl w:val="1"/>
          <w:numId w:val="27"/>
        </w:numPr>
        <w:jc w:val="center"/>
        <w:rPr>
          <w:rFonts w:ascii="Arial" w:hAnsi="Arial" w:cs="Arial"/>
          <w:i w:val="0"/>
          <w:iCs w:val="0"/>
          <w:sz w:val="24"/>
          <w:szCs w:val="24"/>
        </w:rPr>
      </w:pPr>
      <w:bookmarkStart w:id="59" w:name="_Toc93161900"/>
      <w:r w:rsidRPr="00912072">
        <w:rPr>
          <w:rFonts w:ascii="Arial" w:hAnsi="Arial" w:cs="Arial"/>
          <w:i w:val="0"/>
          <w:iCs w:val="0"/>
          <w:sz w:val="24"/>
          <w:szCs w:val="24"/>
        </w:rPr>
        <w:t>RECOMENDACIONES.</w:t>
      </w:r>
      <w:bookmarkEnd w:id="59"/>
    </w:p>
    <w:p w14:paraId="2E14A938" w14:textId="77777777" w:rsidR="0044597E" w:rsidRPr="00125276" w:rsidRDefault="0044597E" w:rsidP="00125276">
      <w:pPr>
        <w:spacing w:line="360" w:lineRule="auto"/>
        <w:jc w:val="both"/>
        <w:rPr>
          <w:rFonts w:ascii="Arial" w:hAnsi="Arial" w:cs="Arial"/>
          <w:b/>
          <w:bCs/>
          <w:sz w:val="24"/>
          <w:szCs w:val="24"/>
        </w:rPr>
      </w:pPr>
    </w:p>
    <w:p w14:paraId="4849B2C7" w14:textId="7C7E46E2" w:rsidR="00AA305C" w:rsidRPr="00453130" w:rsidRDefault="00453130" w:rsidP="00453130">
      <w:pPr>
        <w:pStyle w:val="Prrafodelista"/>
        <w:numPr>
          <w:ilvl w:val="0"/>
          <w:numId w:val="13"/>
        </w:numPr>
        <w:spacing w:line="360" w:lineRule="auto"/>
        <w:jc w:val="both"/>
        <w:rPr>
          <w:rFonts w:ascii="Arial" w:eastAsia="Microsoft Sans Serif" w:hAnsi="Arial" w:cs="Arial"/>
          <w:sz w:val="24"/>
          <w:szCs w:val="24"/>
        </w:rPr>
      </w:pPr>
      <w:bookmarkStart w:id="60" w:name="_Hlk95560331"/>
      <w:r w:rsidRPr="00453130">
        <w:rPr>
          <w:rFonts w:ascii="Arial" w:hAnsi="Arial" w:cs="Arial"/>
          <w:sz w:val="24"/>
          <w:szCs w:val="24"/>
        </w:rPr>
        <w:t xml:space="preserve">La política de seguridad del paciente como garantía de la calidad en salud en el Hospital María Inmaculada de Rioblanco Tolima necesita ser enfocada y fortalecida mediante la socialización y </w:t>
      </w:r>
      <w:r w:rsidR="00CA1769" w:rsidRPr="00453130">
        <w:rPr>
          <w:rFonts w:ascii="Arial" w:hAnsi="Arial" w:cs="Arial"/>
          <w:sz w:val="24"/>
          <w:szCs w:val="24"/>
        </w:rPr>
        <w:t>aplicabilidad a</w:t>
      </w:r>
      <w:r w:rsidRPr="00453130">
        <w:rPr>
          <w:rFonts w:ascii="Arial" w:hAnsi="Arial" w:cs="Arial"/>
          <w:sz w:val="24"/>
          <w:szCs w:val="24"/>
        </w:rPr>
        <w:t xml:space="preserve"> todo el talento humano de la institución</w:t>
      </w:r>
      <w:r>
        <w:rPr>
          <w:rFonts w:ascii="Arial" w:hAnsi="Arial" w:cs="Arial"/>
          <w:sz w:val="24"/>
          <w:szCs w:val="24"/>
        </w:rPr>
        <w:t>,</w:t>
      </w:r>
      <w:r w:rsidRPr="00453130">
        <w:rPr>
          <w:rFonts w:ascii="Arial" w:hAnsi="Arial" w:cs="Arial"/>
          <w:sz w:val="24"/>
          <w:szCs w:val="24"/>
        </w:rPr>
        <w:t xml:space="preserve"> </w:t>
      </w:r>
      <w:bookmarkEnd w:id="60"/>
      <w:r>
        <w:rPr>
          <w:rFonts w:ascii="Arial" w:hAnsi="Arial" w:cs="Arial"/>
          <w:sz w:val="24"/>
          <w:szCs w:val="24"/>
        </w:rPr>
        <w:t>i</w:t>
      </w:r>
      <w:r w:rsidR="00C472CE" w:rsidRPr="00453130">
        <w:rPr>
          <w:rFonts w:ascii="Arial" w:hAnsi="Arial" w:cs="Arial"/>
          <w:sz w:val="24"/>
          <w:szCs w:val="24"/>
        </w:rPr>
        <w:t xml:space="preserve">ncluyendo el personal de las otras áreas y las otras sedes. </w:t>
      </w:r>
    </w:p>
    <w:p w14:paraId="02D6B8B3" w14:textId="77777777" w:rsidR="0044597E" w:rsidRPr="00125276" w:rsidRDefault="0044597E" w:rsidP="00125276">
      <w:pPr>
        <w:pStyle w:val="Prrafodelista"/>
        <w:spacing w:line="360" w:lineRule="auto"/>
        <w:jc w:val="both"/>
        <w:rPr>
          <w:rFonts w:ascii="Arial" w:hAnsi="Arial" w:cs="Arial"/>
          <w:sz w:val="24"/>
          <w:szCs w:val="24"/>
        </w:rPr>
      </w:pPr>
    </w:p>
    <w:p w14:paraId="2EBC40B4" w14:textId="02785D02" w:rsidR="00CF50B4" w:rsidRPr="00125276" w:rsidRDefault="0044597E" w:rsidP="00125276">
      <w:pPr>
        <w:pStyle w:val="Prrafodelista"/>
        <w:numPr>
          <w:ilvl w:val="0"/>
          <w:numId w:val="13"/>
        </w:numPr>
        <w:spacing w:line="360" w:lineRule="auto"/>
        <w:jc w:val="both"/>
        <w:rPr>
          <w:rFonts w:ascii="Arial" w:hAnsi="Arial" w:cs="Arial"/>
          <w:sz w:val="24"/>
          <w:szCs w:val="24"/>
        </w:rPr>
      </w:pPr>
      <w:r w:rsidRPr="00125276">
        <w:rPr>
          <w:rFonts w:ascii="Arial" w:hAnsi="Arial" w:cs="Arial"/>
          <w:sz w:val="24"/>
          <w:szCs w:val="24"/>
        </w:rPr>
        <w:t>Además,</w:t>
      </w:r>
      <w:r w:rsidR="00CF50B4" w:rsidRPr="00125276">
        <w:rPr>
          <w:rFonts w:ascii="Arial" w:hAnsi="Arial" w:cs="Arial"/>
          <w:sz w:val="24"/>
          <w:szCs w:val="24"/>
        </w:rPr>
        <w:t xml:space="preserve"> es necesario evaluar constantemente la aplicabilidad de la </w:t>
      </w:r>
      <w:r w:rsidR="00985B33" w:rsidRPr="00125276">
        <w:rPr>
          <w:rFonts w:ascii="Arial" w:hAnsi="Arial" w:cs="Arial"/>
          <w:sz w:val="24"/>
          <w:szCs w:val="24"/>
        </w:rPr>
        <w:t>misma, se</w:t>
      </w:r>
      <w:r w:rsidR="00CF50B4" w:rsidRPr="00125276">
        <w:rPr>
          <w:rFonts w:ascii="Arial" w:hAnsi="Arial" w:cs="Arial"/>
          <w:sz w:val="24"/>
          <w:szCs w:val="24"/>
        </w:rPr>
        <w:t xml:space="preserve"> hace </w:t>
      </w:r>
      <w:r w:rsidRPr="00125276">
        <w:rPr>
          <w:rFonts w:ascii="Arial" w:hAnsi="Arial" w:cs="Arial"/>
          <w:sz w:val="24"/>
          <w:szCs w:val="24"/>
        </w:rPr>
        <w:t>urgente establecer</w:t>
      </w:r>
      <w:r w:rsidR="00CF50B4" w:rsidRPr="00125276">
        <w:rPr>
          <w:rFonts w:ascii="Arial" w:hAnsi="Arial" w:cs="Arial"/>
          <w:sz w:val="24"/>
          <w:szCs w:val="24"/>
        </w:rPr>
        <w:t xml:space="preserve"> un plan de acción con </w:t>
      </w:r>
      <w:r w:rsidR="00AA305C" w:rsidRPr="00125276">
        <w:rPr>
          <w:rFonts w:ascii="Arial" w:hAnsi="Arial" w:cs="Arial"/>
          <w:sz w:val="24"/>
          <w:szCs w:val="24"/>
        </w:rPr>
        <w:t>enfoque educativo</w:t>
      </w:r>
      <w:r w:rsidR="00CF50B4" w:rsidRPr="00125276">
        <w:rPr>
          <w:rFonts w:ascii="Arial" w:hAnsi="Arial" w:cs="Arial"/>
          <w:sz w:val="24"/>
          <w:szCs w:val="24"/>
        </w:rPr>
        <w:t xml:space="preserve"> con relación a la política de calidad y seguridad del paciente y su familia en el HOSMI. </w:t>
      </w:r>
    </w:p>
    <w:p w14:paraId="0DDACE59" w14:textId="77777777" w:rsidR="0044597E" w:rsidRPr="00125276" w:rsidRDefault="0044597E" w:rsidP="00125276">
      <w:pPr>
        <w:pStyle w:val="Prrafodelista"/>
        <w:spacing w:line="360" w:lineRule="auto"/>
        <w:rPr>
          <w:rFonts w:ascii="Arial" w:hAnsi="Arial" w:cs="Arial"/>
          <w:sz w:val="24"/>
          <w:szCs w:val="24"/>
        </w:rPr>
      </w:pPr>
    </w:p>
    <w:p w14:paraId="5E94CF1F" w14:textId="77777777" w:rsidR="0044597E" w:rsidRPr="00125276" w:rsidRDefault="0044597E" w:rsidP="00125276">
      <w:pPr>
        <w:pStyle w:val="Prrafodelista"/>
        <w:spacing w:line="360" w:lineRule="auto"/>
        <w:jc w:val="both"/>
        <w:rPr>
          <w:rFonts w:ascii="Arial" w:hAnsi="Arial" w:cs="Arial"/>
          <w:sz w:val="24"/>
          <w:szCs w:val="24"/>
        </w:rPr>
      </w:pPr>
    </w:p>
    <w:p w14:paraId="502F615F" w14:textId="10FC0724" w:rsidR="0044597E" w:rsidRPr="002F19D8" w:rsidRDefault="0044597E" w:rsidP="00496E87">
      <w:pPr>
        <w:pStyle w:val="Prrafodelista"/>
        <w:numPr>
          <w:ilvl w:val="0"/>
          <w:numId w:val="13"/>
        </w:numPr>
        <w:spacing w:line="360" w:lineRule="auto"/>
        <w:jc w:val="both"/>
        <w:rPr>
          <w:rFonts w:ascii="Arial" w:hAnsi="Arial" w:cs="Arial"/>
          <w:b/>
          <w:bCs/>
          <w:sz w:val="24"/>
          <w:szCs w:val="24"/>
          <w:lang w:val="es-ES"/>
        </w:rPr>
      </w:pPr>
      <w:r w:rsidRPr="002F19D8">
        <w:rPr>
          <w:rFonts w:ascii="Arial" w:hAnsi="Arial" w:cs="Arial"/>
          <w:sz w:val="24"/>
          <w:szCs w:val="24"/>
        </w:rPr>
        <w:t xml:space="preserve">Se espera que los documentos realizados durante la ejecución del proyecto sean de gran apoyo al área de calidad de la institución y se logre evaluar continuamente la adherencia especialmente en los servicios asistenciales. </w:t>
      </w:r>
      <w:r w:rsidR="00C472CE" w:rsidRPr="002F19D8">
        <w:rPr>
          <w:rFonts w:ascii="Arial" w:hAnsi="Arial" w:cs="Arial"/>
          <w:sz w:val="24"/>
          <w:szCs w:val="24"/>
        </w:rPr>
        <w:t xml:space="preserve"> Documentos que se entregan </w:t>
      </w:r>
      <w:r w:rsidR="00B547DF" w:rsidRPr="002F19D8">
        <w:rPr>
          <w:rFonts w:ascii="Arial" w:hAnsi="Arial" w:cs="Arial"/>
          <w:sz w:val="24"/>
          <w:szCs w:val="24"/>
        </w:rPr>
        <w:t>son:</w:t>
      </w:r>
      <w:r w:rsidR="00C472CE" w:rsidRPr="002F19D8">
        <w:rPr>
          <w:rFonts w:ascii="Arial" w:hAnsi="Arial" w:cs="Arial"/>
          <w:sz w:val="24"/>
          <w:szCs w:val="24"/>
        </w:rPr>
        <w:t xml:space="preserve"> </w:t>
      </w:r>
      <w:r w:rsidR="002F19D8" w:rsidRPr="002F19D8">
        <w:rPr>
          <w:rFonts w:ascii="Arial" w:hAnsi="Arial" w:cs="Arial"/>
          <w:sz w:val="24"/>
          <w:szCs w:val="24"/>
        </w:rPr>
        <w:t>política de calidad institucional, programa de seguridad del paciente, política de humanización</w:t>
      </w:r>
      <w:r w:rsidR="002F19D8">
        <w:rPr>
          <w:rFonts w:ascii="Arial" w:hAnsi="Arial" w:cs="Arial"/>
          <w:sz w:val="24"/>
          <w:szCs w:val="24"/>
        </w:rPr>
        <w:t xml:space="preserve">. </w:t>
      </w:r>
    </w:p>
    <w:bookmarkEnd w:id="57"/>
    <w:p w14:paraId="3E948007" w14:textId="73AF83D9" w:rsidR="001F06A0" w:rsidRDefault="001F06A0" w:rsidP="00125276">
      <w:pPr>
        <w:spacing w:line="360" w:lineRule="auto"/>
        <w:jc w:val="both"/>
        <w:rPr>
          <w:rFonts w:ascii="Arial" w:hAnsi="Arial" w:cs="Arial"/>
          <w:b/>
          <w:bCs/>
          <w:sz w:val="24"/>
          <w:szCs w:val="24"/>
        </w:rPr>
      </w:pPr>
    </w:p>
    <w:p w14:paraId="2F620ED9" w14:textId="5FE06DC7" w:rsidR="005F1F67" w:rsidRDefault="005F1F67" w:rsidP="00125276">
      <w:pPr>
        <w:spacing w:line="360" w:lineRule="auto"/>
        <w:jc w:val="both"/>
        <w:rPr>
          <w:rFonts w:ascii="Arial" w:hAnsi="Arial" w:cs="Arial"/>
          <w:b/>
          <w:bCs/>
          <w:sz w:val="24"/>
          <w:szCs w:val="24"/>
        </w:rPr>
      </w:pPr>
    </w:p>
    <w:p w14:paraId="3FE0480E" w14:textId="1A3915FB" w:rsidR="005F1F67" w:rsidRDefault="005F1F67" w:rsidP="00125276">
      <w:pPr>
        <w:spacing w:line="360" w:lineRule="auto"/>
        <w:jc w:val="both"/>
        <w:rPr>
          <w:rFonts w:ascii="Arial" w:hAnsi="Arial" w:cs="Arial"/>
          <w:b/>
          <w:bCs/>
          <w:sz w:val="24"/>
          <w:szCs w:val="24"/>
        </w:rPr>
      </w:pPr>
    </w:p>
    <w:p w14:paraId="1B0D104F" w14:textId="5F375D2C" w:rsidR="005F1F67" w:rsidRDefault="005F1F67" w:rsidP="00125276">
      <w:pPr>
        <w:spacing w:line="360" w:lineRule="auto"/>
        <w:jc w:val="both"/>
        <w:rPr>
          <w:rFonts w:ascii="Arial" w:hAnsi="Arial" w:cs="Arial"/>
          <w:b/>
          <w:bCs/>
          <w:sz w:val="24"/>
          <w:szCs w:val="24"/>
        </w:rPr>
      </w:pPr>
    </w:p>
    <w:p w14:paraId="69FE3CD8" w14:textId="59711ED5" w:rsidR="005F1F67" w:rsidRDefault="005F1F67" w:rsidP="00125276">
      <w:pPr>
        <w:spacing w:line="360" w:lineRule="auto"/>
        <w:jc w:val="both"/>
        <w:rPr>
          <w:rFonts w:ascii="Arial" w:hAnsi="Arial" w:cs="Arial"/>
          <w:b/>
          <w:bCs/>
          <w:sz w:val="24"/>
          <w:szCs w:val="24"/>
        </w:rPr>
      </w:pPr>
    </w:p>
    <w:p w14:paraId="63B8AE96" w14:textId="3F0EAF32" w:rsidR="005F1F67" w:rsidRDefault="005F1F67" w:rsidP="00125276">
      <w:pPr>
        <w:spacing w:line="360" w:lineRule="auto"/>
        <w:jc w:val="both"/>
        <w:rPr>
          <w:rFonts w:ascii="Arial" w:hAnsi="Arial" w:cs="Arial"/>
          <w:b/>
          <w:bCs/>
          <w:sz w:val="24"/>
          <w:szCs w:val="24"/>
        </w:rPr>
      </w:pPr>
    </w:p>
    <w:p w14:paraId="3163F0EC" w14:textId="77777777" w:rsidR="005F1F67" w:rsidRDefault="005F1F67" w:rsidP="00125276">
      <w:pPr>
        <w:spacing w:line="360" w:lineRule="auto"/>
        <w:jc w:val="both"/>
        <w:rPr>
          <w:rFonts w:ascii="Arial" w:hAnsi="Arial" w:cs="Arial"/>
          <w:b/>
          <w:bCs/>
          <w:sz w:val="24"/>
          <w:szCs w:val="24"/>
        </w:rPr>
      </w:pPr>
    </w:p>
    <w:p w14:paraId="10589ACA" w14:textId="77777777" w:rsidR="00FD68DC" w:rsidRPr="00125276" w:rsidRDefault="00FD68DC" w:rsidP="00125276">
      <w:pPr>
        <w:spacing w:line="360" w:lineRule="auto"/>
        <w:jc w:val="both"/>
        <w:rPr>
          <w:rFonts w:ascii="Arial" w:hAnsi="Arial" w:cs="Arial"/>
          <w:b/>
          <w:bCs/>
          <w:sz w:val="24"/>
          <w:szCs w:val="24"/>
        </w:rPr>
      </w:pPr>
    </w:p>
    <w:p w14:paraId="2D7FA409" w14:textId="6FADD144" w:rsidR="00555744" w:rsidRPr="00912072" w:rsidRDefault="00730098" w:rsidP="00181E6B">
      <w:pPr>
        <w:pStyle w:val="Ttulo2"/>
        <w:numPr>
          <w:ilvl w:val="0"/>
          <w:numId w:val="0"/>
        </w:numPr>
        <w:ind w:left="720"/>
        <w:jc w:val="center"/>
        <w:rPr>
          <w:rFonts w:ascii="Arial" w:hAnsi="Arial" w:cs="Arial"/>
          <w:i w:val="0"/>
          <w:iCs w:val="0"/>
          <w:sz w:val="24"/>
          <w:szCs w:val="24"/>
        </w:rPr>
      </w:pPr>
      <w:bookmarkStart w:id="61" w:name="_Toc93161901"/>
      <w:r w:rsidRPr="00912072">
        <w:rPr>
          <w:rFonts w:ascii="Arial" w:hAnsi="Arial" w:cs="Arial"/>
          <w:i w:val="0"/>
          <w:iCs w:val="0"/>
          <w:sz w:val="24"/>
          <w:szCs w:val="24"/>
        </w:rPr>
        <w:lastRenderedPageBreak/>
        <w:t>4.</w:t>
      </w:r>
      <w:bookmarkStart w:id="62" w:name="_Hlk95225344"/>
      <w:r w:rsidRPr="00912072">
        <w:rPr>
          <w:rFonts w:ascii="Arial" w:hAnsi="Arial" w:cs="Arial"/>
          <w:i w:val="0"/>
          <w:iCs w:val="0"/>
          <w:sz w:val="24"/>
          <w:szCs w:val="24"/>
        </w:rPr>
        <w:t xml:space="preserve">5 </w:t>
      </w:r>
      <w:bookmarkStart w:id="63" w:name="_Hlk95562440"/>
      <w:r w:rsidR="00B547DF" w:rsidRPr="00912072">
        <w:rPr>
          <w:rFonts w:ascii="Arial" w:hAnsi="Arial" w:cs="Arial"/>
          <w:i w:val="0"/>
          <w:iCs w:val="0"/>
          <w:sz w:val="24"/>
          <w:szCs w:val="24"/>
        </w:rPr>
        <w:t>REFERENCIAS</w:t>
      </w:r>
      <w:bookmarkEnd w:id="61"/>
    </w:p>
    <w:p w14:paraId="2C14DA38" w14:textId="77777777" w:rsidR="00555744" w:rsidRPr="001F06A0" w:rsidRDefault="00555744" w:rsidP="00555744">
      <w:pPr>
        <w:spacing w:line="360" w:lineRule="auto"/>
        <w:jc w:val="center"/>
        <w:rPr>
          <w:rFonts w:ascii="Arial" w:hAnsi="Arial" w:cs="Arial"/>
          <w:b/>
          <w:bCs/>
          <w:sz w:val="24"/>
          <w:szCs w:val="24"/>
        </w:rPr>
      </w:pPr>
    </w:p>
    <w:bookmarkStart w:id="64" w:name="_Hlk95562487" w:displacedByCustomXml="next"/>
    <w:sdt>
      <w:sdtPr>
        <w:rPr>
          <w:rFonts w:ascii="Arial" w:hAnsi="Arial" w:cs="Arial"/>
          <w:sz w:val="24"/>
          <w:szCs w:val="24"/>
        </w:rPr>
        <w:id w:val="-573587230"/>
        <w:bibliography/>
      </w:sdtPr>
      <w:sdtEndPr>
        <w:rPr>
          <w:rFonts w:asciiTheme="minorHAnsi" w:hAnsiTheme="minorHAnsi" w:cstheme="minorBidi"/>
          <w:sz w:val="22"/>
          <w:szCs w:val="22"/>
        </w:rPr>
      </w:sdtEndPr>
      <w:sdtContent>
        <w:p w14:paraId="6213DA8C" w14:textId="4F7C5A13" w:rsidR="00C45913" w:rsidRPr="001F06A0" w:rsidRDefault="00C64054" w:rsidP="00C45913">
          <w:pPr>
            <w:pStyle w:val="Prrafodelista"/>
            <w:numPr>
              <w:ilvl w:val="0"/>
              <w:numId w:val="16"/>
            </w:numPr>
            <w:spacing w:after="0"/>
            <w:jc w:val="both"/>
            <w:rPr>
              <w:rFonts w:ascii="Arial" w:hAnsi="Arial" w:cs="Arial"/>
              <w:sz w:val="24"/>
              <w:szCs w:val="24"/>
              <w:lang w:val="es-ES"/>
            </w:rPr>
          </w:pPr>
          <w:r w:rsidRPr="001F06A0">
            <w:rPr>
              <w:rFonts w:ascii="Arial" w:hAnsi="Arial" w:cs="Arial"/>
              <w:sz w:val="24"/>
              <w:szCs w:val="24"/>
              <w:lang w:val="es-ES"/>
            </w:rPr>
            <w:t>organización mundial de la salud,</w:t>
          </w:r>
          <w:r w:rsidRPr="001F06A0">
            <w:rPr>
              <w:rFonts w:ascii="Arial" w:hAnsi="Arial" w:cs="Arial"/>
              <w:b/>
              <w:bCs/>
              <w:sz w:val="24"/>
              <w:szCs w:val="24"/>
              <w:lang w:val="es-ES"/>
            </w:rPr>
            <w:t xml:space="preserve"> </w:t>
          </w:r>
          <w:r w:rsidRPr="001F06A0">
            <w:rPr>
              <w:rFonts w:ascii="Arial" w:hAnsi="Arial" w:cs="Arial"/>
              <w:sz w:val="24"/>
              <w:szCs w:val="24"/>
              <w:lang w:val="es-ES"/>
            </w:rPr>
            <w:t xml:space="preserve">la investigación en seguridad del paciente – 2008 </w:t>
          </w:r>
          <w:hyperlink r:id="rId21" w:history="1">
            <w:r w:rsidRPr="001F06A0">
              <w:rPr>
                <w:rStyle w:val="Hipervnculo"/>
                <w:rFonts w:ascii="Arial" w:hAnsi="Arial" w:cs="Arial"/>
                <w:sz w:val="24"/>
                <w:szCs w:val="24"/>
                <w:lang w:val="es-ES"/>
              </w:rPr>
              <w:t>https://www.who.int/patientsafety/information_centre/documents/ps_research_brochure_es.pdf</w:t>
            </w:r>
          </w:hyperlink>
          <w:r w:rsidRPr="001F06A0">
            <w:rPr>
              <w:rFonts w:ascii="Arial" w:hAnsi="Arial" w:cs="Arial"/>
              <w:sz w:val="24"/>
              <w:szCs w:val="24"/>
              <w:lang w:val="es-ES"/>
            </w:rPr>
            <w:t>.</w:t>
          </w:r>
        </w:p>
        <w:p w14:paraId="2EB41370" w14:textId="77777777" w:rsidR="00C45913" w:rsidRPr="001F06A0" w:rsidRDefault="00C45913" w:rsidP="00C45913">
          <w:pPr>
            <w:jc w:val="both"/>
            <w:rPr>
              <w:rFonts w:ascii="Arial" w:hAnsi="Arial" w:cs="Arial"/>
              <w:b/>
              <w:bCs/>
              <w:sz w:val="24"/>
              <w:szCs w:val="24"/>
              <w:lang w:val="es-ES"/>
            </w:rPr>
          </w:pPr>
        </w:p>
        <w:p w14:paraId="7E4A811A" w14:textId="77777777" w:rsidR="00912072" w:rsidRDefault="00C64054" w:rsidP="00912072">
          <w:pPr>
            <w:pStyle w:val="Prrafodelista"/>
            <w:numPr>
              <w:ilvl w:val="0"/>
              <w:numId w:val="16"/>
            </w:numPr>
            <w:jc w:val="both"/>
            <w:rPr>
              <w:rFonts w:ascii="Arial" w:hAnsi="Arial" w:cs="Arial"/>
              <w:sz w:val="24"/>
              <w:szCs w:val="24"/>
              <w:lang w:val="es-ES"/>
            </w:rPr>
          </w:pPr>
          <w:r w:rsidRPr="001F06A0">
            <w:rPr>
              <w:rFonts w:ascii="Arial" w:hAnsi="Arial" w:cs="Arial"/>
              <w:sz w:val="24"/>
              <w:szCs w:val="24"/>
              <w:lang w:val="es-ES"/>
            </w:rPr>
            <w:t xml:space="preserve">revista medicina </w:t>
          </w:r>
          <w:r w:rsidR="003B72E4" w:rsidRPr="001F06A0">
            <w:rPr>
              <w:rFonts w:ascii="Arial" w:hAnsi="Arial" w:cs="Arial"/>
              <w:sz w:val="24"/>
              <w:szCs w:val="24"/>
              <w:lang w:val="es-ES"/>
            </w:rPr>
            <w:t>clínica</w:t>
          </w:r>
          <w:r w:rsidRPr="001F06A0">
            <w:rPr>
              <w:rFonts w:ascii="Arial" w:hAnsi="Arial" w:cs="Arial"/>
              <w:sz w:val="24"/>
              <w:szCs w:val="24"/>
              <w:lang w:val="es-ES"/>
            </w:rPr>
            <w:t>,</w:t>
          </w:r>
          <w:r w:rsidRPr="001F06A0">
            <w:rPr>
              <w:rFonts w:ascii="Arial" w:hAnsi="Arial" w:cs="Arial"/>
              <w:b/>
              <w:bCs/>
              <w:i/>
              <w:iCs/>
              <w:sz w:val="24"/>
              <w:szCs w:val="24"/>
              <w:lang w:val="es-ES"/>
            </w:rPr>
            <w:t xml:space="preserve"> </w:t>
          </w:r>
          <w:r w:rsidRPr="001F06A0">
            <w:rPr>
              <w:rFonts w:ascii="Arial" w:hAnsi="Arial" w:cs="Arial"/>
              <w:sz w:val="24"/>
              <w:szCs w:val="24"/>
            </w:rPr>
            <w:t>la investigación sobre seguridad del paciente: necesidades y perspectivas</w:t>
          </w:r>
          <w:r w:rsidRPr="001F06A0">
            <w:rPr>
              <w:rFonts w:ascii="Arial" w:hAnsi="Arial" w:cs="Arial"/>
              <w:sz w:val="24"/>
              <w:szCs w:val="24"/>
              <w:lang w:val="es-ES"/>
            </w:rPr>
            <w:t xml:space="preserve"> – diciembre 2008- vol. 131. </w:t>
          </w:r>
          <w:hyperlink r:id="rId22" w:history="1">
            <w:r w:rsidRPr="001F06A0">
              <w:rPr>
                <w:rStyle w:val="Hipervnculo"/>
                <w:rFonts w:ascii="Arial" w:hAnsi="Arial" w:cs="Arial"/>
                <w:sz w:val="24"/>
                <w:szCs w:val="24"/>
                <w:lang w:val="es-ES"/>
              </w:rPr>
              <w:t>https://www.elsevier.es/es-revista-medicina-clinica-2-articulo-la-investigacion-sobre-seguridad-del-13132767</w:t>
            </w:r>
          </w:hyperlink>
          <w:r w:rsidRPr="001F06A0">
            <w:rPr>
              <w:rFonts w:ascii="Arial" w:hAnsi="Arial" w:cs="Arial"/>
              <w:sz w:val="24"/>
              <w:szCs w:val="24"/>
              <w:lang w:val="es-ES"/>
            </w:rPr>
            <w:t xml:space="preserve"> </w:t>
          </w:r>
          <w:bookmarkStart w:id="65" w:name="_Toc93144038"/>
          <w:bookmarkStart w:id="66" w:name="_Toc93144108"/>
          <w:bookmarkStart w:id="67" w:name="_Toc93144213"/>
          <w:bookmarkStart w:id="68" w:name="_Toc93144283"/>
          <w:bookmarkStart w:id="69" w:name="_Toc93157021"/>
          <w:bookmarkStart w:id="70" w:name="_Toc93158443"/>
          <w:bookmarkStart w:id="71" w:name="_Toc93159757"/>
        </w:p>
        <w:p w14:paraId="0B47AEA5" w14:textId="77777777" w:rsidR="00912072" w:rsidRPr="00912072" w:rsidRDefault="00912072" w:rsidP="00912072">
          <w:pPr>
            <w:pStyle w:val="Prrafodelista"/>
            <w:rPr>
              <w:rFonts w:ascii="Arial" w:hAnsi="Arial" w:cs="Arial"/>
              <w:sz w:val="24"/>
              <w:szCs w:val="24"/>
            </w:rPr>
          </w:pPr>
        </w:p>
        <w:p w14:paraId="0EAED091" w14:textId="0E481496" w:rsidR="00C45913" w:rsidRPr="00912072" w:rsidRDefault="00C64054" w:rsidP="00912072">
          <w:pPr>
            <w:pStyle w:val="Prrafodelista"/>
            <w:numPr>
              <w:ilvl w:val="0"/>
              <w:numId w:val="16"/>
            </w:numPr>
            <w:jc w:val="both"/>
            <w:rPr>
              <w:rFonts w:ascii="Arial" w:hAnsi="Arial" w:cs="Arial"/>
              <w:sz w:val="24"/>
              <w:szCs w:val="24"/>
              <w:lang w:val="es-ES"/>
            </w:rPr>
          </w:pPr>
          <w:r w:rsidRPr="00912072">
            <w:rPr>
              <w:rFonts w:ascii="Arial" w:hAnsi="Arial" w:cs="Arial"/>
              <w:sz w:val="24"/>
              <w:szCs w:val="24"/>
            </w:rPr>
            <w:t>revista de investigaciones andina,</w:t>
          </w:r>
          <w:r w:rsidRPr="00912072">
            <w:rPr>
              <w:rFonts w:ascii="Arial" w:hAnsi="Arial" w:cs="Arial"/>
              <w:i/>
              <w:iCs/>
              <w:sz w:val="24"/>
              <w:szCs w:val="24"/>
            </w:rPr>
            <w:t xml:space="preserve"> </w:t>
          </w:r>
          <w:r w:rsidRPr="00912072">
            <w:rPr>
              <w:rFonts w:ascii="Arial" w:hAnsi="Arial" w:cs="Arial"/>
              <w:sz w:val="24"/>
              <w:szCs w:val="24"/>
            </w:rPr>
            <w:t xml:space="preserve">la seguridad del paciente en un hospital de </w:t>
          </w:r>
          <w:r w:rsidR="003B72E4" w:rsidRPr="00912072">
            <w:rPr>
              <w:rFonts w:ascii="Arial" w:hAnsi="Arial" w:cs="Arial"/>
              <w:sz w:val="24"/>
              <w:szCs w:val="24"/>
            </w:rPr>
            <w:t>Bogotá</w:t>
          </w:r>
          <w:r w:rsidRPr="00912072">
            <w:rPr>
              <w:rFonts w:ascii="Arial" w:hAnsi="Arial" w:cs="Arial"/>
              <w:sz w:val="24"/>
              <w:szCs w:val="24"/>
            </w:rPr>
            <w:t xml:space="preserve">, percepción del profesional de enfermería – 2019, volumen 21  </w:t>
          </w:r>
          <w:hyperlink r:id="rId23" w:history="1">
            <w:r w:rsidRPr="00912072">
              <w:rPr>
                <w:rStyle w:val="Hipervnculo"/>
                <w:rFonts w:ascii="Arial" w:hAnsi="Arial" w:cs="Arial"/>
                <w:sz w:val="24"/>
                <w:szCs w:val="24"/>
              </w:rPr>
              <w:t>https://revia.areandina.edu.co/index.php/ia/article/view/1552</w:t>
            </w:r>
            <w:bookmarkEnd w:id="65"/>
            <w:bookmarkEnd w:id="66"/>
            <w:bookmarkEnd w:id="67"/>
            <w:bookmarkEnd w:id="68"/>
            <w:bookmarkEnd w:id="69"/>
            <w:bookmarkEnd w:id="70"/>
            <w:bookmarkEnd w:id="71"/>
          </w:hyperlink>
        </w:p>
        <w:p w14:paraId="2B31E2B5" w14:textId="4B9960E3" w:rsidR="00555744" w:rsidRPr="001F06A0" w:rsidRDefault="00555744" w:rsidP="00C64054">
          <w:pPr>
            <w:pStyle w:val="Bibliografa"/>
            <w:ind w:left="720"/>
            <w:jc w:val="both"/>
            <w:rPr>
              <w:rFonts w:ascii="Arial" w:hAnsi="Arial" w:cs="Arial"/>
              <w:sz w:val="24"/>
              <w:szCs w:val="24"/>
              <w:lang w:val="es-ES"/>
            </w:rPr>
          </w:pPr>
          <w:r w:rsidRPr="001F06A0">
            <w:rPr>
              <w:rFonts w:ascii="Arial" w:hAnsi="Arial" w:cs="Arial"/>
              <w:sz w:val="24"/>
              <w:szCs w:val="24"/>
            </w:rPr>
            <w:fldChar w:fldCharType="begin"/>
          </w:r>
          <w:r w:rsidRPr="001F06A0">
            <w:rPr>
              <w:rFonts w:ascii="Arial" w:hAnsi="Arial" w:cs="Arial"/>
              <w:sz w:val="24"/>
              <w:szCs w:val="24"/>
            </w:rPr>
            <w:instrText>BIBLIOGRAPHY</w:instrText>
          </w:r>
          <w:r w:rsidRPr="001F06A0">
            <w:rPr>
              <w:rFonts w:ascii="Arial" w:hAnsi="Arial" w:cs="Arial"/>
              <w:sz w:val="24"/>
              <w:szCs w:val="24"/>
            </w:rPr>
            <w:fldChar w:fldCharType="separate"/>
          </w:r>
        </w:p>
        <w:p w14:paraId="33D2F70C" w14:textId="221CAE5E" w:rsidR="00555744" w:rsidRPr="001F06A0" w:rsidRDefault="00C64054" w:rsidP="00C45913">
          <w:pPr>
            <w:pStyle w:val="Bibliografa"/>
            <w:numPr>
              <w:ilvl w:val="0"/>
              <w:numId w:val="16"/>
            </w:numPr>
            <w:jc w:val="both"/>
            <w:rPr>
              <w:rFonts w:ascii="Arial" w:hAnsi="Arial" w:cs="Arial"/>
              <w:noProof/>
              <w:sz w:val="24"/>
              <w:szCs w:val="24"/>
              <w:lang w:val="es-ES"/>
            </w:rPr>
          </w:pPr>
          <w:r w:rsidRPr="001F06A0">
            <w:rPr>
              <w:rFonts w:ascii="Arial" w:hAnsi="Arial" w:cs="Arial"/>
              <w:noProof/>
              <w:sz w:val="24"/>
              <w:szCs w:val="24"/>
              <w:lang w:val="es-ES"/>
            </w:rPr>
            <w:t xml:space="preserve">social., m. d. (11 de junio de 2008). </w:t>
          </w:r>
          <w:r w:rsidRPr="001F06A0">
            <w:rPr>
              <w:rFonts w:ascii="Arial" w:hAnsi="Arial" w:cs="Arial"/>
              <w:i/>
              <w:iCs/>
              <w:noProof/>
              <w:sz w:val="24"/>
              <w:szCs w:val="24"/>
              <w:lang w:val="es-ES"/>
            </w:rPr>
            <w:t>lineamientos para la implementación de la política de seguridad del paciente.</w:t>
          </w:r>
          <w:r w:rsidRPr="001F06A0">
            <w:rPr>
              <w:rFonts w:ascii="Arial" w:hAnsi="Arial" w:cs="Arial"/>
              <w:noProof/>
              <w:sz w:val="24"/>
              <w:szCs w:val="24"/>
              <w:lang w:val="es-ES"/>
            </w:rPr>
            <w:t xml:space="preserve"> obtenido de https://www.minsalud.gov.co/salud/documents/calidadatenci%c3%b3nensalud/lineamientos%20para%20la%20implementaci%c3%93n%20de%20la%20pol%c3%8dtica%20de%20seguridad%20del%20paciente%20en%20la.pdf</w:t>
          </w:r>
        </w:p>
        <w:p w14:paraId="0DD13846" w14:textId="7818BE38" w:rsidR="00555744" w:rsidRPr="00C64054" w:rsidRDefault="00C64054" w:rsidP="00C45913">
          <w:pPr>
            <w:pStyle w:val="Prrafodelista"/>
            <w:numPr>
              <w:ilvl w:val="0"/>
              <w:numId w:val="16"/>
            </w:numPr>
            <w:jc w:val="both"/>
            <w:rPr>
              <w:rStyle w:val="Hipervnculo"/>
              <w:rFonts w:ascii="Arial" w:hAnsi="Arial" w:cs="Arial"/>
              <w:color w:val="auto"/>
              <w:sz w:val="24"/>
              <w:szCs w:val="24"/>
              <w:u w:val="none"/>
            </w:rPr>
          </w:pPr>
          <w:r w:rsidRPr="001F06A0">
            <w:rPr>
              <w:rFonts w:ascii="Arial" w:hAnsi="Arial" w:cs="Arial"/>
              <w:i/>
              <w:iCs/>
              <w:sz w:val="24"/>
              <w:szCs w:val="24"/>
            </w:rPr>
            <w:t>muñeton valencia juliana.</w:t>
          </w:r>
          <w:r w:rsidRPr="001F06A0">
            <w:rPr>
              <w:rFonts w:ascii="Arial" w:hAnsi="Arial" w:cs="Arial"/>
              <w:b/>
              <w:bCs/>
              <w:i/>
              <w:iCs/>
              <w:sz w:val="24"/>
              <w:szCs w:val="24"/>
            </w:rPr>
            <w:t xml:space="preserve"> </w:t>
          </w:r>
          <w:r w:rsidRPr="001F06A0">
            <w:rPr>
              <w:rFonts w:ascii="Arial" w:hAnsi="Arial" w:cs="Arial"/>
              <w:sz w:val="24"/>
              <w:szCs w:val="24"/>
            </w:rPr>
            <w:t xml:space="preserve">(2015) proyecto de grado, pagiinas 61  </w:t>
          </w:r>
          <w:hyperlink r:id="rId24" w:history="1">
            <w:r w:rsidRPr="001F06A0">
              <w:rPr>
                <w:rStyle w:val="Hipervnculo"/>
                <w:rFonts w:ascii="Arial" w:hAnsi="Arial" w:cs="Arial"/>
                <w:sz w:val="24"/>
                <w:szCs w:val="24"/>
              </w:rPr>
              <w:t>https://repository.uniminuto.edu/bitstream/handle/10656/5377/tts_valenciamunetonjuliana_2015.pdf?sequence=1&amp;isallowed=y</w:t>
            </w:r>
          </w:hyperlink>
        </w:p>
        <w:p w14:paraId="684666B9" w14:textId="77777777" w:rsidR="00C64054" w:rsidRPr="00C64054" w:rsidRDefault="00C64054" w:rsidP="00C64054">
          <w:pPr>
            <w:pStyle w:val="Prrafodelista"/>
            <w:jc w:val="both"/>
            <w:rPr>
              <w:rFonts w:ascii="Arial" w:hAnsi="Arial" w:cs="Arial"/>
              <w:sz w:val="24"/>
              <w:szCs w:val="24"/>
            </w:rPr>
          </w:pPr>
        </w:p>
        <w:p w14:paraId="79847308" w14:textId="5DBC994B" w:rsidR="00555744" w:rsidRPr="004F6D38" w:rsidRDefault="00C64054" w:rsidP="004F6D38">
          <w:pPr>
            <w:pStyle w:val="Prrafodelista"/>
            <w:numPr>
              <w:ilvl w:val="0"/>
              <w:numId w:val="16"/>
            </w:numPr>
            <w:jc w:val="both"/>
            <w:rPr>
              <w:rFonts w:ascii="Arial" w:hAnsi="Arial" w:cs="Arial"/>
              <w:color w:val="000000" w:themeColor="text1"/>
              <w:sz w:val="24"/>
              <w:szCs w:val="24"/>
            </w:rPr>
          </w:pPr>
          <w:r w:rsidRPr="001F06A0">
            <w:rPr>
              <w:rFonts w:ascii="Arial" w:hAnsi="Arial" w:cs="Arial"/>
              <w:i/>
              <w:iCs/>
              <w:color w:val="000000" w:themeColor="text1"/>
              <w:sz w:val="24"/>
              <w:szCs w:val="24"/>
            </w:rPr>
            <w:t>ibarra apicòn a., rúa ramírez e.</w:t>
          </w:r>
          <w:r w:rsidRPr="001F06A0">
            <w:rPr>
              <w:rFonts w:ascii="Arial" w:hAnsi="Arial" w:cs="Arial"/>
              <w:color w:val="000000" w:themeColor="text1"/>
              <w:sz w:val="24"/>
              <w:szCs w:val="24"/>
            </w:rPr>
            <w:t xml:space="preserve"> (2018).  </w:t>
          </w:r>
          <w:r w:rsidRPr="001F06A0">
            <w:rPr>
              <w:rFonts w:ascii="Arial" w:hAnsi="Arial" w:cs="Arial"/>
              <w:i/>
              <w:iCs/>
              <w:color w:val="000000" w:themeColor="text1"/>
              <w:sz w:val="24"/>
              <w:szCs w:val="24"/>
            </w:rPr>
            <w:t>evaluación de la calidad de servicio al usuario del servicio de urgencias del hospital público de yopal, casanare</w:t>
          </w:r>
          <w:r w:rsidRPr="001F06A0">
            <w:rPr>
              <w:rFonts w:ascii="Arial" w:hAnsi="Arial" w:cs="Arial"/>
              <w:color w:val="000000" w:themeColor="text1"/>
              <w:sz w:val="24"/>
              <w:szCs w:val="24"/>
            </w:rPr>
            <w:t xml:space="preserve">. </w:t>
          </w:r>
          <w:r w:rsidRPr="004F6D38">
            <w:rPr>
              <w:rFonts w:ascii="Arial" w:hAnsi="Arial" w:cs="Arial"/>
              <w:color w:val="000000" w:themeColor="text1"/>
              <w:sz w:val="24"/>
              <w:szCs w:val="24"/>
            </w:rPr>
            <w:t>colombia. yopal, colombia. universidad colegio mayor de cundinamarca.</w:t>
          </w:r>
          <w:r w:rsidR="002555B3" w:rsidRPr="004F6D38">
            <w:rPr>
              <w:rFonts w:ascii="Arial" w:hAnsi="Arial" w:cs="Arial"/>
              <w:color w:val="000000" w:themeColor="text1"/>
              <w:sz w:val="24"/>
              <w:szCs w:val="24"/>
            </w:rPr>
            <w:t xml:space="preserve">   </w:t>
          </w:r>
        </w:p>
        <w:p w14:paraId="05B63D7A" w14:textId="77777777" w:rsidR="00703A40" w:rsidRPr="004F6D38" w:rsidRDefault="00703A40" w:rsidP="004F6D38">
          <w:pPr>
            <w:pStyle w:val="Prrafodelista"/>
            <w:jc w:val="both"/>
            <w:rPr>
              <w:rFonts w:ascii="Arial" w:hAnsi="Arial" w:cs="Arial"/>
              <w:color w:val="000000" w:themeColor="text1"/>
              <w:sz w:val="24"/>
              <w:szCs w:val="24"/>
            </w:rPr>
          </w:pPr>
        </w:p>
        <w:p w14:paraId="44175686" w14:textId="1285A790" w:rsidR="00703A40" w:rsidRPr="004F6D38" w:rsidRDefault="00703A40" w:rsidP="004F6D38">
          <w:pPr>
            <w:pStyle w:val="Textonotapie"/>
            <w:numPr>
              <w:ilvl w:val="0"/>
              <w:numId w:val="16"/>
            </w:numPr>
            <w:jc w:val="both"/>
            <w:rPr>
              <w:rStyle w:val="Hipervnculo"/>
              <w:rFonts w:ascii="Arial" w:hAnsi="Arial" w:cs="Arial"/>
              <w:color w:val="auto"/>
              <w:sz w:val="24"/>
              <w:szCs w:val="24"/>
              <w:u w:val="none"/>
            </w:rPr>
          </w:pPr>
          <w:r w:rsidRPr="004F6D38">
            <w:rPr>
              <w:rFonts w:ascii="Arial" w:hAnsi="Arial" w:cs="Arial"/>
              <w:sz w:val="24"/>
              <w:szCs w:val="24"/>
            </w:rPr>
            <w:t xml:space="preserve">Jiménez M, Vega S, Belloso JJ, Ramos J. Protocolo docente de psicología clínica, citado por BAUTISTA RODRÍGUEZ, Luz. et al. Grado de adherencia al protocolo de registros clínicos en enfermería. En: Revista Cuidarte Universitaria de Santander [online], 2015, no. 1 [citado 25  de noviembre , 2021]. Disponible en: </w:t>
          </w:r>
          <w:hyperlink r:id="rId25" w:history="1">
            <w:r w:rsidRPr="004F6D38">
              <w:rPr>
                <w:rStyle w:val="Hipervnculo"/>
                <w:rFonts w:ascii="Arial" w:hAnsi="Arial" w:cs="Arial"/>
                <w:sz w:val="24"/>
                <w:szCs w:val="24"/>
              </w:rPr>
              <w:t>https://www.revistacuidarte.org/index.php/cuidarte/article/view/237/483</w:t>
            </w:r>
          </w:hyperlink>
        </w:p>
        <w:p w14:paraId="2C79EA53" w14:textId="77777777" w:rsidR="004F6D38" w:rsidRPr="004F6D38" w:rsidRDefault="004F6D38" w:rsidP="004F6D38">
          <w:pPr>
            <w:pStyle w:val="Textonotapie"/>
            <w:jc w:val="both"/>
            <w:rPr>
              <w:rFonts w:ascii="Arial" w:hAnsi="Arial" w:cs="Arial"/>
              <w:sz w:val="24"/>
              <w:szCs w:val="24"/>
            </w:rPr>
          </w:pPr>
        </w:p>
        <w:p w14:paraId="3210F4F3" w14:textId="68CF764E" w:rsidR="00703A40" w:rsidRPr="004F6D38" w:rsidRDefault="00703A40" w:rsidP="004F6D38">
          <w:pPr>
            <w:pStyle w:val="Textonotapie"/>
            <w:numPr>
              <w:ilvl w:val="0"/>
              <w:numId w:val="16"/>
            </w:numPr>
            <w:jc w:val="both"/>
            <w:rPr>
              <w:rStyle w:val="Hipervnculo"/>
              <w:rFonts w:ascii="Arial" w:hAnsi="Arial" w:cs="Arial"/>
              <w:color w:val="auto"/>
              <w:sz w:val="24"/>
              <w:szCs w:val="24"/>
              <w:u w:val="none"/>
              <w:lang w:val="es-ES"/>
            </w:rPr>
          </w:pPr>
          <w:r w:rsidRPr="004F6D38">
            <w:rPr>
              <w:rFonts w:ascii="Arial" w:hAnsi="Arial" w:cs="Arial"/>
              <w:sz w:val="24"/>
              <w:szCs w:val="24"/>
              <w:lang w:val="es-ES"/>
            </w:rPr>
            <w:t xml:space="preserve">Ministerio de salud y protección social(citado el 24 de noviembre 2021)disponible en </w:t>
          </w:r>
          <w:hyperlink r:id="rId26" w:history="1">
            <w:r w:rsidRPr="004F6D38">
              <w:rPr>
                <w:rStyle w:val="Hipervnculo"/>
                <w:rFonts w:ascii="Arial" w:hAnsi="Arial" w:cs="Arial"/>
                <w:sz w:val="24"/>
                <w:szCs w:val="24"/>
                <w:lang w:val="es-ES"/>
              </w:rPr>
              <w:t>https://www.minsalud.gov.co/salud/CAS/Paginas/seguridad-del-paciente.aspx</w:t>
            </w:r>
          </w:hyperlink>
        </w:p>
        <w:p w14:paraId="1C6353FF" w14:textId="77777777" w:rsidR="004F6D38" w:rsidRPr="004F6D38" w:rsidRDefault="004F6D38" w:rsidP="004F6D38">
          <w:pPr>
            <w:pStyle w:val="Prrafodelista"/>
            <w:jc w:val="both"/>
            <w:rPr>
              <w:rFonts w:ascii="Arial" w:hAnsi="Arial" w:cs="Arial"/>
              <w:sz w:val="24"/>
              <w:szCs w:val="24"/>
              <w:lang w:val="es-ES"/>
            </w:rPr>
          </w:pPr>
        </w:p>
        <w:p w14:paraId="79FA8F96" w14:textId="77777777" w:rsidR="004F6D38" w:rsidRPr="004F6D38" w:rsidRDefault="004F6D38" w:rsidP="004F6D38">
          <w:pPr>
            <w:pStyle w:val="Textonotapie"/>
            <w:ind w:left="720"/>
            <w:jc w:val="both"/>
            <w:rPr>
              <w:rFonts w:ascii="Arial" w:hAnsi="Arial" w:cs="Arial"/>
              <w:sz w:val="24"/>
              <w:szCs w:val="24"/>
              <w:lang w:val="es-ES"/>
            </w:rPr>
          </w:pPr>
        </w:p>
        <w:p w14:paraId="29E78B11" w14:textId="337491D5" w:rsidR="00703A40" w:rsidRPr="004F6D38" w:rsidRDefault="00703A40" w:rsidP="004F6D38">
          <w:pPr>
            <w:pStyle w:val="Textonotapie"/>
            <w:numPr>
              <w:ilvl w:val="0"/>
              <w:numId w:val="16"/>
            </w:numPr>
            <w:jc w:val="both"/>
            <w:rPr>
              <w:rFonts w:ascii="Arial" w:hAnsi="Arial" w:cs="Arial"/>
              <w:sz w:val="24"/>
              <w:szCs w:val="24"/>
              <w:lang w:val="es-ES"/>
            </w:rPr>
          </w:pPr>
          <w:r w:rsidRPr="004F6D38">
            <w:rPr>
              <w:rFonts w:ascii="Arial" w:hAnsi="Arial" w:cs="Arial"/>
              <w:sz w:val="24"/>
              <w:szCs w:val="24"/>
              <w:lang w:val="es-ES"/>
            </w:rPr>
            <w:lastRenderedPageBreak/>
            <w:t xml:space="preserve">ISO 9001  y como hacer la política de calidad (citado el 24 de noviembre 2021) disponible en </w:t>
          </w:r>
          <w:hyperlink r:id="rId27" w:history="1">
            <w:r w:rsidRPr="004F6D38">
              <w:rPr>
                <w:rStyle w:val="Hipervnculo"/>
                <w:rFonts w:ascii="Arial" w:hAnsi="Arial" w:cs="Arial"/>
                <w:sz w:val="24"/>
                <w:szCs w:val="24"/>
                <w:lang w:val="es-ES"/>
              </w:rPr>
              <w:t>https://www.ingenioempresa.com/politica-de-calidad-iso-9001/</w:t>
            </w:r>
          </w:hyperlink>
        </w:p>
        <w:p w14:paraId="32CECC11" w14:textId="77777777" w:rsidR="00703A40" w:rsidRPr="004F6D38" w:rsidRDefault="00703A40" w:rsidP="004F6D38">
          <w:pPr>
            <w:pStyle w:val="Textonotapie"/>
            <w:numPr>
              <w:ilvl w:val="0"/>
              <w:numId w:val="16"/>
            </w:numPr>
            <w:jc w:val="both"/>
            <w:rPr>
              <w:rFonts w:ascii="Arial" w:hAnsi="Arial" w:cs="Arial"/>
              <w:sz w:val="24"/>
              <w:szCs w:val="24"/>
              <w:lang w:val="es-ES"/>
            </w:rPr>
          </w:pPr>
          <w:r w:rsidRPr="004F6D38">
            <w:rPr>
              <w:rFonts w:ascii="Arial" w:hAnsi="Arial" w:cs="Arial"/>
              <w:sz w:val="24"/>
              <w:szCs w:val="24"/>
              <w:lang w:val="es-ES"/>
            </w:rPr>
            <w:t xml:space="preserve">  </w:t>
          </w:r>
        </w:p>
        <w:p w14:paraId="0A014F8C" w14:textId="77777777" w:rsidR="00AC599A" w:rsidRPr="00C31836" w:rsidRDefault="00AC599A" w:rsidP="00AC599A">
          <w:pPr>
            <w:pStyle w:val="Prrafodelista"/>
            <w:numPr>
              <w:ilvl w:val="0"/>
              <w:numId w:val="16"/>
            </w:numPr>
            <w:rPr>
              <w:rFonts w:ascii="Arial" w:hAnsi="Arial" w:cs="Arial"/>
              <w:noProof/>
              <w:sz w:val="24"/>
              <w:szCs w:val="24"/>
            </w:rPr>
          </w:pPr>
          <w:r w:rsidRPr="00C31836">
            <w:rPr>
              <w:rFonts w:ascii="Arial" w:hAnsi="Arial" w:cs="Arial"/>
              <w:sz w:val="24"/>
              <w:szCs w:val="24"/>
            </w:rPr>
            <w:t>Ross AG, Zeballos JL, Infante A. La calidad y la reforma del sector de la salud en América Latina y el Caribe. Rev Panam Salud Pública 2000; 8(1 y 2):93-97.</w:t>
          </w:r>
        </w:p>
        <w:p w14:paraId="6F556AB3" w14:textId="77777777" w:rsidR="00AC599A" w:rsidRPr="00C31836" w:rsidRDefault="00AC599A" w:rsidP="00AC599A">
          <w:pPr>
            <w:pStyle w:val="Prrafodelista"/>
            <w:rPr>
              <w:rFonts w:ascii="Arial" w:hAnsi="Arial" w:cs="Arial"/>
              <w:noProof/>
              <w:sz w:val="24"/>
              <w:szCs w:val="24"/>
            </w:rPr>
          </w:pPr>
        </w:p>
        <w:p w14:paraId="3AEB41C0" w14:textId="77777777" w:rsidR="00AC599A" w:rsidRPr="00C31836" w:rsidRDefault="00AC599A" w:rsidP="00AC599A">
          <w:pPr>
            <w:pStyle w:val="Prrafodelista"/>
            <w:numPr>
              <w:ilvl w:val="0"/>
              <w:numId w:val="16"/>
            </w:numPr>
            <w:rPr>
              <w:rFonts w:ascii="Arial" w:hAnsi="Arial" w:cs="Arial"/>
              <w:noProof/>
              <w:sz w:val="24"/>
              <w:szCs w:val="24"/>
            </w:rPr>
          </w:pPr>
          <w:r w:rsidRPr="00C31836">
            <w:rPr>
              <w:rFonts w:ascii="Arial" w:hAnsi="Arial" w:cs="Arial"/>
              <w:sz w:val="24"/>
              <w:szCs w:val="24"/>
            </w:rPr>
            <w:t xml:space="preserve">Ministerio de salud y   de protección social, Proyecto de Garantía de Calidad. Guía metodológica de planeación estratégica para hospitales en proceso de modernización. </w:t>
          </w:r>
        </w:p>
        <w:p w14:paraId="6E462BCD" w14:textId="77777777" w:rsidR="00AC599A" w:rsidRPr="00C31836" w:rsidRDefault="00AC599A" w:rsidP="00AC599A">
          <w:pPr>
            <w:pStyle w:val="Prrafodelista"/>
            <w:rPr>
              <w:rFonts w:ascii="Arial" w:hAnsi="Arial" w:cs="Arial"/>
              <w:noProof/>
              <w:sz w:val="24"/>
              <w:szCs w:val="24"/>
            </w:rPr>
          </w:pPr>
        </w:p>
        <w:p w14:paraId="150B5B80" w14:textId="77777777" w:rsidR="00AC599A" w:rsidRPr="00C31836" w:rsidRDefault="00AC599A" w:rsidP="00AC599A">
          <w:pPr>
            <w:pStyle w:val="Prrafodelista"/>
            <w:numPr>
              <w:ilvl w:val="0"/>
              <w:numId w:val="16"/>
            </w:numPr>
            <w:tabs>
              <w:tab w:val="left" w:pos="1518"/>
              <w:tab w:val="left" w:pos="2788"/>
            </w:tabs>
            <w:jc w:val="both"/>
            <w:rPr>
              <w:rFonts w:ascii="Arial" w:hAnsi="Arial" w:cs="Arial"/>
              <w:b/>
              <w:bCs/>
              <w:noProof/>
              <w:sz w:val="24"/>
              <w:szCs w:val="24"/>
            </w:rPr>
          </w:pPr>
          <w:r w:rsidRPr="00C31836">
            <w:rPr>
              <w:rFonts w:ascii="Arial" w:hAnsi="Arial" w:cs="Arial"/>
              <w:sz w:val="24"/>
              <w:szCs w:val="24"/>
            </w:rPr>
            <w:t>Decreto único reglamentario del sector trabajo 1072 Capítulo 6 Sistema de Gestión de la Seguridad y Salud en el Trabajo. Ministerio del trabajo. 2016. Revisado https://www.arlsura.com/files/decreto_unico_1072_diego_valdivieso.pdf</w:t>
          </w:r>
        </w:p>
        <w:p w14:paraId="6FC1F312" w14:textId="77777777" w:rsidR="00AC599A" w:rsidRPr="00C31836" w:rsidRDefault="00AC599A" w:rsidP="00AC599A">
          <w:pPr>
            <w:pStyle w:val="Prrafodelista"/>
            <w:tabs>
              <w:tab w:val="left" w:pos="1518"/>
              <w:tab w:val="left" w:pos="2788"/>
            </w:tabs>
            <w:jc w:val="both"/>
            <w:rPr>
              <w:rFonts w:ascii="Arial" w:hAnsi="Arial" w:cs="Arial"/>
              <w:b/>
              <w:bCs/>
              <w:noProof/>
              <w:sz w:val="24"/>
              <w:szCs w:val="24"/>
            </w:rPr>
          </w:pPr>
        </w:p>
        <w:p w14:paraId="7E96F4DE" w14:textId="77777777" w:rsidR="00AC599A" w:rsidRPr="00C31836" w:rsidRDefault="00AC599A" w:rsidP="00AC599A">
          <w:pPr>
            <w:pStyle w:val="Prrafodelista"/>
            <w:numPr>
              <w:ilvl w:val="0"/>
              <w:numId w:val="16"/>
            </w:numPr>
            <w:tabs>
              <w:tab w:val="left" w:pos="1518"/>
              <w:tab w:val="left" w:pos="2788"/>
            </w:tabs>
            <w:jc w:val="both"/>
            <w:rPr>
              <w:rFonts w:ascii="Arial" w:hAnsi="Arial" w:cs="Arial"/>
              <w:b/>
              <w:bCs/>
              <w:noProof/>
              <w:color w:val="000000" w:themeColor="text1"/>
              <w:sz w:val="24"/>
              <w:szCs w:val="24"/>
            </w:rPr>
          </w:pPr>
          <w:r w:rsidRPr="00C31836">
            <w:rPr>
              <w:rFonts w:ascii="Arial" w:hAnsi="Arial" w:cs="Arial"/>
              <w:sz w:val="24"/>
              <w:szCs w:val="24"/>
            </w:rPr>
            <w:t xml:space="preserve"> Directrices relativas a los Sistemas de Gestión de la Seguridad y la Salud en el Trabajo ILO – OSH, Organización Internacional del Trabajo, 2001. Revisadp </w:t>
          </w:r>
          <w:hyperlink r:id="rId28" w:history="1">
            <w:r w:rsidRPr="00C31836">
              <w:rPr>
                <w:rStyle w:val="Hipervnculo"/>
                <w:rFonts w:ascii="Arial" w:hAnsi="Arial" w:cs="Arial"/>
                <w:color w:val="000000" w:themeColor="text1"/>
                <w:sz w:val="24"/>
                <w:szCs w:val="24"/>
              </w:rPr>
              <w:t>https://www.ilo.org/wcmsp5/groups/public/---ed_protect/---protrav/---safework/documents/normativeinstrument/wcms_112582.pdf</w:t>
            </w:r>
          </w:hyperlink>
          <w:r w:rsidRPr="00C31836">
            <w:rPr>
              <w:rFonts w:ascii="Arial" w:hAnsi="Arial" w:cs="Arial"/>
              <w:color w:val="000000" w:themeColor="text1"/>
              <w:sz w:val="24"/>
              <w:szCs w:val="24"/>
            </w:rPr>
            <w:t xml:space="preserve">  </w:t>
          </w:r>
        </w:p>
        <w:p w14:paraId="2751BC6C" w14:textId="77777777" w:rsidR="00703A40" w:rsidRDefault="00703A40" w:rsidP="00AC599A">
          <w:pPr>
            <w:pStyle w:val="Prrafodelista"/>
            <w:jc w:val="both"/>
            <w:rPr>
              <w:rFonts w:ascii="Arial" w:hAnsi="Arial" w:cs="Arial"/>
              <w:color w:val="000000" w:themeColor="text1"/>
              <w:sz w:val="24"/>
              <w:szCs w:val="24"/>
            </w:rPr>
          </w:pPr>
        </w:p>
        <w:p w14:paraId="488E80D6" w14:textId="77777777" w:rsidR="002555B3" w:rsidRPr="002555B3" w:rsidRDefault="002555B3" w:rsidP="002555B3">
          <w:pPr>
            <w:pStyle w:val="Prrafodelista"/>
            <w:rPr>
              <w:rFonts w:ascii="Arial" w:hAnsi="Arial" w:cs="Arial"/>
              <w:color w:val="000000" w:themeColor="text1"/>
              <w:sz w:val="24"/>
              <w:szCs w:val="24"/>
            </w:rPr>
          </w:pPr>
        </w:p>
        <w:p w14:paraId="5C5F2154" w14:textId="77777777" w:rsidR="002555B3" w:rsidRPr="00C64054" w:rsidRDefault="002555B3" w:rsidP="00703A40">
          <w:pPr>
            <w:pStyle w:val="Prrafodelista"/>
            <w:jc w:val="both"/>
            <w:rPr>
              <w:rFonts w:ascii="Arial" w:hAnsi="Arial" w:cs="Arial"/>
              <w:color w:val="000000" w:themeColor="text1"/>
              <w:sz w:val="24"/>
              <w:szCs w:val="24"/>
            </w:rPr>
          </w:pPr>
        </w:p>
        <w:sdt>
          <w:sdtPr>
            <w:rPr>
              <w:rFonts w:ascii="Arial" w:eastAsiaTheme="minorEastAsia" w:hAnsi="Arial" w:cs="Arial"/>
              <w:sz w:val="24"/>
              <w:szCs w:val="24"/>
              <w:lang w:eastAsia="es-CO"/>
            </w:rPr>
            <w:id w:val="115349799"/>
            <w:bibliography/>
          </w:sdtPr>
          <w:sdtEndPr/>
          <w:sdtContent>
            <w:p w14:paraId="06CE173C" w14:textId="348AC890" w:rsidR="00C64054" w:rsidRDefault="00C64054" w:rsidP="00C64054">
              <w:pPr>
                <w:pStyle w:val="Bibliografa"/>
                <w:ind w:left="720"/>
                <w:jc w:val="both"/>
                <w:rPr>
                  <w:rFonts w:ascii="Arial" w:hAnsi="Arial" w:cs="Arial"/>
                  <w:sz w:val="24"/>
                  <w:szCs w:val="24"/>
                </w:rPr>
              </w:pPr>
            </w:p>
            <w:p w14:paraId="4B3D0B5D" w14:textId="3F78096A" w:rsidR="00C64054" w:rsidRDefault="00C64054" w:rsidP="00C64054">
              <w:pPr>
                <w:rPr>
                  <w:lang w:eastAsia="en-US"/>
                </w:rPr>
              </w:pPr>
            </w:p>
            <w:p w14:paraId="7B0E0F81" w14:textId="6635E088" w:rsidR="00C64054" w:rsidRDefault="00C64054" w:rsidP="00C64054">
              <w:pPr>
                <w:rPr>
                  <w:lang w:eastAsia="en-US"/>
                </w:rPr>
              </w:pPr>
            </w:p>
            <w:p w14:paraId="3BF3A224" w14:textId="0CA005AA" w:rsidR="00C64054" w:rsidRDefault="00C64054" w:rsidP="00C64054">
              <w:pPr>
                <w:rPr>
                  <w:lang w:eastAsia="en-US"/>
                </w:rPr>
              </w:pPr>
            </w:p>
            <w:p w14:paraId="72060247" w14:textId="6B924E7C" w:rsidR="00C64054" w:rsidRDefault="00C64054" w:rsidP="00C64054">
              <w:pPr>
                <w:rPr>
                  <w:lang w:eastAsia="en-US"/>
                </w:rPr>
              </w:pPr>
            </w:p>
            <w:p w14:paraId="66D9CC14" w14:textId="13110FA7" w:rsidR="00C64054" w:rsidRDefault="00C64054" w:rsidP="00C64054">
              <w:pPr>
                <w:rPr>
                  <w:lang w:eastAsia="en-US"/>
                </w:rPr>
              </w:pPr>
            </w:p>
            <w:p w14:paraId="10923B3C" w14:textId="54F71DCD" w:rsidR="00AC599A" w:rsidRDefault="00AC599A" w:rsidP="00C64054">
              <w:pPr>
                <w:rPr>
                  <w:lang w:eastAsia="en-US"/>
                </w:rPr>
              </w:pPr>
            </w:p>
            <w:p w14:paraId="273F135F" w14:textId="39D6EB72" w:rsidR="00AC599A" w:rsidRDefault="00AC599A" w:rsidP="00C64054">
              <w:pPr>
                <w:rPr>
                  <w:lang w:eastAsia="en-US"/>
                </w:rPr>
              </w:pPr>
            </w:p>
            <w:p w14:paraId="18AF4430" w14:textId="2833C462" w:rsidR="00555744" w:rsidRPr="00C64054" w:rsidRDefault="00853B52" w:rsidP="00C45913">
              <w:pPr>
                <w:jc w:val="both"/>
                <w:rPr>
                  <w:rFonts w:ascii="Arial" w:hAnsi="Arial" w:cs="Arial"/>
                  <w:b/>
                  <w:bCs/>
                  <w:sz w:val="24"/>
                  <w:szCs w:val="24"/>
                </w:rPr>
              </w:pPr>
            </w:p>
          </w:sdtContent>
        </w:sdt>
        <w:p w14:paraId="73D61B9B" w14:textId="42DE2A1F" w:rsidR="006D0F67" w:rsidRPr="002C008A" w:rsidRDefault="00555744" w:rsidP="00181E6B">
          <w:pPr>
            <w:pStyle w:val="Ttulo2"/>
            <w:numPr>
              <w:ilvl w:val="0"/>
              <w:numId w:val="0"/>
            </w:numPr>
            <w:ind w:left="720"/>
            <w:jc w:val="center"/>
            <w:rPr>
              <w:lang w:val="es-CO"/>
            </w:rPr>
          </w:pPr>
          <w:r w:rsidRPr="001F06A0">
            <w:lastRenderedPageBreak/>
            <w:fldChar w:fldCharType="end"/>
          </w:r>
          <w:bookmarkStart w:id="72" w:name="_Toc93161902"/>
          <w:bookmarkEnd w:id="62"/>
          <w:bookmarkEnd w:id="64"/>
          <w:r w:rsidR="00730098" w:rsidRPr="002C008A">
            <w:rPr>
              <w:lang w:val="es-CO"/>
            </w:rPr>
            <w:t xml:space="preserve">4.6 </w:t>
          </w:r>
          <w:r w:rsidR="001F06A0" w:rsidRPr="002C008A">
            <w:rPr>
              <w:lang w:val="es-CO"/>
            </w:rPr>
            <w:t>ANEXOS</w:t>
          </w:r>
          <w:bookmarkEnd w:id="72"/>
        </w:p>
        <w:p w14:paraId="14BF192D" w14:textId="523D6F53" w:rsidR="00A934F7" w:rsidRPr="002C008A" w:rsidRDefault="00A934F7" w:rsidP="00912072">
          <w:pPr>
            <w:pStyle w:val="Ttulo2"/>
            <w:numPr>
              <w:ilvl w:val="0"/>
              <w:numId w:val="0"/>
            </w:numPr>
            <w:ind w:left="720"/>
            <w:rPr>
              <w:lang w:val="es-CO"/>
            </w:rPr>
          </w:pPr>
          <w:bookmarkStart w:id="73" w:name="_Toc93161903"/>
          <w:r w:rsidRPr="003D3931">
            <w:rPr>
              <w:rFonts w:ascii="Arial" w:hAnsi="Arial" w:cs="Arial"/>
              <w:i w:val="0"/>
              <w:iCs w:val="0"/>
              <w:noProof/>
              <w:sz w:val="24"/>
              <w:szCs w:val="24"/>
              <w:lang w:val="es-CO" w:eastAsia="es-CO"/>
            </w:rPr>
            <w:drawing>
              <wp:anchor distT="0" distB="0" distL="114300" distR="114300" simplePos="0" relativeHeight="251659264" behindDoc="0" locked="0" layoutInCell="1" allowOverlap="1" wp14:anchorId="4C780B5B" wp14:editId="195A5754">
                <wp:simplePos x="0" y="0"/>
                <wp:positionH relativeFrom="margin">
                  <wp:align>center</wp:align>
                </wp:positionH>
                <wp:positionV relativeFrom="paragraph">
                  <wp:posOffset>642856</wp:posOffset>
                </wp:positionV>
                <wp:extent cx="6495415" cy="1009015"/>
                <wp:effectExtent l="0" t="0" r="635" b="63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extLst>
                            <a:ext uri="{28A0092B-C50C-407E-A947-70E740481C1C}">
                              <a14:useLocalDpi xmlns:a14="http://schemas.microsoft.com/office/drawing/2010/main" val="0"/>
                            </a:ext>
                          </a:extLst>
                        </a:blip>
                        <a:srcRect t="8991"/>
                        <a:stretch/>
                      </pic:blipFill>
                      <pic:spPr bwMode="auto">
                        <a:xfrm>
                          <a:off x="0" y="0"/>
                          <a:ext cx="6495415" cy="1009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4" w:name="_Hlk93151801"/>
          <w:r w:rsidR="007020AE" w:rsidRPr="002C008A">
            <w:rPr>
              <w:rFonts w:ascii="Arial" w:hAnsi="Arial" w:cs="Arial"/>
              <w:i w:val="0"/>
              <w:iCs w:val="0"/>
              <w:sz w:val="24"/>
              <w:szCs w:val="24"/>
              <w:lang w:val="es-CO"/>
            </w:rPr>
            <w:t xml:space="preserve">anexo </w:t>
          </w:r>
          <w:r w:rsidR="00BB446C" w:rsidRPr="002C008A">
            <w:rPr>
              <w:rFonts w:ascii="Arial" w:hAnsi="Arial" w:cs="Arial"/>
              <w:i w:val="0"/>
              <w:iCs w:val="0"/>
              <w:sz w:val="24"/>
              <w:szCs w:val="24"/>
              <w:lang w:val="es-CO"/>
            </w:rPr>
            <w:t>1:</w:t>
          </w:r>
          <w:r w:rsidR="00A67C98" w:rsidRPr="002C008A">
            <w:rPr>
              <w:rFonts w:ascii="Arial" w:hAnsi="Arial" w:cs="Arial"/>
              <w:i w:val="0"/>
              <w:iCs w:val="0"/>
              <w:sz w:val="24"/>
              <w:szCs w:val="24"/>
              <w:lang w:val="es-CO"/>
            </w:rPr>
            <w:t xml:space="preserve"> IN</w:t>
          </w:r>
          <w:r w:rsidR="0092561B" w:rsidRPr="002C008A">
            <w:rPr>
              <w:rFonts w:ascii="Arial" w:hAnsi="Arial" w:cs="Arial"/>
              <w:i w:val="0"/>
              <w:iCs w:val="0"/>
              <w:sz w:val="24"/>
              <w:szCs w:val="24"/>
              <w:lang w:val="es-CO"/>
            </w:rPr>
            <w:t>S</w:t>
          </w:r>
          <w:r w:rsidR="00A67C98" w:rsidRPr="002C008A">
            <w:rPr>
              <w:rFonts w:ascii="Arial" w:hAnsi="Arial" w:cs="Arial"/>
              <w:i w:val="0"/>
              <w:iCs w:val="0"/>
              <w:sz w:val="24"/>
              <w:szCs w:val="24"/>
              <w:lang w:val="es-CO"/>
            </w:rPr>
            <w:t>TRUMENTO UTILIZADO PARA LA RECOLECCION DE LA INFORMACION</w:t>
          </w:r>
          <w:r w:rsidR="00A67C98" w:rsidRPr="002C008A">
            <w:rPr>
              <w:lang w:val="es-CO"/>
            </w:rPr>
            <w:t>.</w:t>
          </w:r>
          <w:bookmarkEnd w:id="73"/>
          <w:r w:rsidR="00A67C98" w:rsidRPr="002C008A">
            <w:rPr>
              <w:lang w:val="es-CO"/>
            </w:rPr>
            <w:t xml:space="preserve"> </w:t>
          </w:r>
          <w:bookmarkEnd w:id="74"/>
        </w:p>
        <w:p w14:paraId="436391B5" w14:textId="02D01E93" w:rsidR="001F06A0" w:rsidRDefault="001F06A0" w:rsidP="001F06A0">
          <w:pPr>
            <w:spacing w:after="0" w:line="240" w:lineRule="auto"/>
            <w:jc w:val="center"/>
            <w:rPr>
              <w:b/>
              <w:bCs/>
              <w:lang w:val="es-ES"/>
            </w:rPr>
          </w:pPr>
          <w:r w:rsidRPr="00CD486C">
            <w:rPr>
              <w:b/>
              <w:bCs/>
              <w:lang w:val="es-ES"/>
            </w:rPr>
            <w:t xml:space="preserve">INSTRUMENTO </w:t>
          </w:r>
          <w:r>
            <w:rPr>
              <w:b/>
              <w:bCs/>
              <w:lang w:val="es-ES"/>
            </w:rPr>
            <w:t xml:space="preserve">PARA EVALUAR </w:t>
          </w:r>
        </w:p>
        <w:p w14:paraId="5DD9A5C5" w14:textId="77777777" w:rsidR="001F06A0" w:rsidRPr="00CD486C" w:rsidRDefault="001F06A0" w:rsidP="001F06A0">
          <w:pPr>
            <w:spacing w:line="240" w:lineRule="auto"/>
            <w:jc w:val="center"/>
            <w:rPr>
              <w:b/>
              <w:bCs/>
              <w:lang w:val="es-ES"/>
            </w:rPr>
          </w:pPr>
          <w:r w:rsidRPr="00CD486C">
            <w:rPr>
              <w:b/>
              <w:bCs/>
              <w:lang w:val="es-ES"/>
            </w:rPr>
            <w:t xml:space="preserve"> </w:t>
          </w:r>
          <w:r w:rsidRPr="00CD486C">
            <w:rPr>
              <w:rFonts w:ascii="Arial" w:hAnsi="Arial" w:cs="Arial"/>
              <w:b/>
              <w:bCs/>
              <w:sz w:val="20"/>
              <w:szCs w:val="20"/>
              <w:lang w:val="es-ES"/>
            </w:rPr>
            <w:t>CUAL ES LA ADHERENCIA A LA POLITICA DE CALIDAD EN SEGURIDAD DEL PACIENTE EN LOS SERVICIOS DE SALUD A</w:t>
          </w:r>
          <w:r>
            <w:rPr>
              <w:rFonts w:ascii="Arial" w:hAnsi="Arial" w:cs="Arial"/>
              <w:b/>
              <w:bCs/>
              <w:sz w:val="20"/>
              <w:szCs w:val="20"/>
              <w:lang w:val="es-ES"/>
            </w:rPr>
            <w:t>SIS</w:t>
          </w:r>
          <w:r w:rsidRPr="00CD486C">
            <w:rPr>
              <w:rFonts w:ascii="Arial" w:hAnsi="Arial" w:cs="Arial"/>
              <w:b/>
              <w:bCs/>
              <w:sz w:val="20"/>
              <w:szCs w:val="20"/>
              <w:lang w:val="es-ES"/>
            </w:rPr>
            <w:t>TENCIALES DEL HOSPITAL MARIA INMACULADA DEL MUNICIPIO DE RIOBLANCO TOLIMA DURANTE EL ULTIMO TRIMESTRE DEL AÑO 2021</w:t>
          </w:r>
        </w:p>
        <w:p w14:paraId="01B95F52" w14:textId="77777777" w:rsidR="001F06A0" w:rsidRDefault="001F06A0" w:rsidP="001F06A0">
          <w:pPr>
            <w:spacing w:line="240" w:lineRule="auto"/>
            <w:jc w:val="center"/>
            <w:rPr>
              <w:rFonts w:ascii="Arial" w:hAnsi="Arial" w:cs="Arial"/>
              <w:b/>
              <w:bCs/>
              <w:sz w:val="20"/>
              <w:szCs w:val="20"/>
              <w:lang w:val="es-ES"/>
            </w:rPr>
          </w:pPr>
        </w:p>
        <w:p w14:paraId="3F8A7DB8" w14:textId="77777777" w:rsidR="001F06A0" w:rsidRPr="00CF7565" w:rsidRDefault="001F06A0" w:rsidP="001F06A0">
          <w:pPr>
            <w:pStyle w:val="Prrafodelista"/>
            <w:numPr>
              <w:ilvl w:val="0"/>
              <w:numId w:val="17"/>
            </w:numPr>
            <w:spacing w:before="240" w:line="240" w:lineRule="auto"/>
            <w:rPr>
              <w:rFonts w:ascii="Arial" w:hAnsi="Arial" w:cs="Arial"/>
              <w:sz w:val="20"/>
              <w:szCs w:val="20"/>
              <w:lang w:val="es-ES"/>
            </w:rPr>
          </w:pPr>
          <w:r w:rsidRPr="00CF7565">
            <w:rPr>
              <w:rFonts w:ascii="Arial" w:hAnsi="Arial" w:cs="Arial"/>
              <w:sz w:val="20"/>
              <w:szCs w:val="20"/>
              <w:lang w:val="es-ES"/>
            </w:rPr>
            <w:t>FECHA: ____________________________________________________________________</w:t>
          </w:r>
        </w:p>
        <w:p w14:paraId="3F05C6C6" w14:textId="77777777" w:rsidR="001F06A0" w:rsidRPr="00CF7565" w:rsidRDefault="001F06A0" w:rsidP="001F06A0">
          <w:pPr>
            <w:pStyle w:val="Prrafodelista"/>
            <w:spacing w:before="240" w:line="240" w:lineRule="auto"/>
            <w:rPr>
              <w:rFonts w:ascii="Arial" w:hAnsi="Arial" w:cs="Arial"/>
              <w:sz w:val="20"/>
              <w:szCs w:val="20"/>
              <w:lang w:val="es-ES"/>
            </w:rPr>
          </w:pPr>
        </w:p>
        <w:p w14:paraId="5BA77CFC" w14:textId="77777777" w:rsidR="001F06A0" w:rsidRPr="00CF7565" w:rsidRDefault="001F06A0" w:rsidP="001F06A0">
          <w:pPr>
            <w:pStyle w:val="Prrafodelista"/>
            <w:numPr>
              <w:ilvl w:val="0"/>
              <w:numId w:val="17"/>
            </w:numPr>
            <w:spacing w:line="240" w:lineRule="auto"/>
            <w:rPr>
              <w:rFonts w:ascii="Arial" w:hAnsi="Arial" w:cs="Arial"/>
              <w:sz w:val="20"/>
              <w:szCs w:val="20"/>
              <w:lang w:val="es-ES"/>
            </w:rPr>
          </w:pPr>
          <w:r w:rsidRPr="00CF7565">
            <w:rPr>
              <w:rFonts w:ascii="Arial" w:hAnsi="Arial" w:cs="Arial"/>
              <w:sz w:val="20"/>
              <w:szCs w:val="20"/>
              <w:lang w:val="es-ES"/>
            </w:rPr>
            <w:t>SEDE: ______________________________________________________________________</w:t>
          </w:r>
        </w:p>
        <w:p w14:paraId="4372AE55" w14:textId="77777777" w:rsidR="001F06A0" w:rsidRPr="00CF7565" w:rsidRDefault="001F06A0" w:rsidP="001F06A0">
          <w:pPr>
            <w:pStyle w:val="Prrafodelista"/>
            <w:spacing w:before="240" w:line="240" w:lineRule="auto"/>
            <w:rPr>
              <w:rFonts w:ascii="Arial" w:hAnsi="Arial" w:cs="Arial"/>
              <w:sz w:val="20"/>
              <w:szCs w:val="20"/>
              <w:lang w:val="es-ES"/>
            </w:rPr>
          </w:pPr>
        </w:p>
        <w:p w14:paraId="2196C41A" w14:textId="77777777" w:rsidR="001F06A0" w:rsidRPr="00CF7565" w:rsidRDefault="001F06A0" w:rsidP="001F06A0">
          <w:pPr>
            <w:pStyle w:val="Prrafodelista"/>
            <w:numPr>
              <w:ilvl w:val="0"/>
              <w:numId w:val="17"/>
            </w:numPr>
            <w:spacing w:before="240" w:line="240" w:lineRule="auto"/>
            <w:rPr>
              <w:rFonts w:ascii="Arial" w:hAnsi="Arial" w:cs="Arial"/>
              <w:sz w:val="20"/>
              <w:szCs w:val="20"/>
              <w:lang w:val="es-ES"/>
            </w:rPr>
          </w:pPr>
          <w:r w:rsidRPr="00CF7565">
            <w:rPr>
              <w:rFonts w:ascii="Arial" w:hAnsi="Arial" w:cs="Arial"/>
              <w:sz w:val="20"/>
              <w:szCs w:val="20"/>
              <w:lang w:val="es-ES"/>
            </w:rPr>
            <w:t>AREA: ______________________________________________________________________</w:t>
          </w:r>
        </w:p>
        <w:p w14:paraId="2FEDEF64" w14:textId="77777777" w:rsidR="001F06A0" w:rsidRPr="00CF7565" w:rsidRDefault="001F06A0" w:rsidP="001F06A0">
          <w:pPr>
            <w:pStyle w:val="Prrafodelista"/>
            <w:spacing w:line="240" w:lineRule="auto"/>
            <w:rPr>
              <w:rFonts w:ascii="Arial" w:hAnsi="Arial" w:cs="Arial"/>
              <w:sz w:val="20"/>
              <w:szCs w:val="20"/>
              <w:lang w:val="es-ES"/>
            </w:rPr>
          </w:pPr>
        </w:p>
        <w:p w14:paraId="56058FEA" w14:textId="77777777" w:rsidR="001F06A0" w:rsidRPr="00CF7565" w:rsidRDefault="001F06A0" w:rsidP="001F06A0">
          <w:pPr>
            <w:pStyle w:val="Prrafodelista"/>
            <w:numPr>
              <w:ilvl w:val="0"/>
              <w:numId w:val="17"/>
            </w:numPr>
            <w:spacing w:before="240" w:line="240" w:lineRule="auto"/>
            <w:rPr>
              <w:rFonts w:ascii="Arial" w:hAnsi="Arial" w:cs="Arial"/>
              <w:sz w:val="20"/>
              <w:szCs w:val="20"/>
              <w:lang w:val="es-ES"/>
            </w:rPr>
          </w:pPr>
          <w:r w:rsidRPr="00CF7565">
            <w:rPr>
              <w:rFonts w:ascii="Arial" w:hAnsi="Arial" w:cs="Arial"/>
              <w:sz w:val="20"/>
              <w:szCs w:val="20"/>
              <w:lang w:val="es-ES"/>
            </w:rPr>
            <w:t>CARGO: ____________________________________________________________________</w:t>
          </w:r>
        </w:p>
        <w:p w14:paraId="2E6EF3E1" w14:textId="77777777" w:rsidR="001F06A0" w:rsidRPr="00CF7565" w:rsidRDefault="001F06A0" w:rsidP="001F06A0">
          <w:pPr>
            <w:pStyle w:val="Prrafodelista"/>
            <w:spacing w:line="240" w:lineRule="auto"/>
            <w:rPr>
              <w:rFonts w:ascii="Arial" w:hAnsi="Arial" w:cs="Arial"/>
              <w:sz w:val="20"/>
              <w:szCs w:val="20"/>
              <w:lang w:val="es-ES"/>
            </w:rPr>
          </w:pPr>
        </w:p>
        <w:p w14:paraId="137F4787" w14:textId="77777777" w:rsidR="00A934F7" w:rsidRDefault="00A934F7" w:rsidP="001F06A0">
          <w:pPr>
            <w:spacing w:line="240" w:lineRule="auto"/>
            <w:jc w:val="both"/>
            <w:rPr>
              <w:rFonts w:ascii="Arial" w:hAnsi="Arial" w:cs="Arial"/>
              <w:b/>
              <w:bCs/>
              <w:sz w:val="20"/>
              <w:szCs w:val="20"/>
              <w:lang w:val="es-ES"/>
            </w:rPr>
          </w:pPr>
        </w:p>
        <w:p w14:paraId="718EB97B" w14:textId="5ED7AFC7" w:rsidR="001F06A0" w:rsidRDefault="001F06A0" w:rsidP="001F06A0">
          <w:pPr>
            <w:spacing w:line="240" w:lineRule="auto"/>
            <w:jc w:val="both"/>
            <w:rPr>
              <w:rFonts w:ascii="Arial" w:hAnsi="Arial" w:cs="Arial"/>
              <w:b/>
              <w:bCs/>
              <w:sz w:val="20"/>
              <w:szCs w:val="20"/>
              <w:lang w:val="es-ES"/>
            </w:rPr>
          </w:pPr>
          <w:r w:rsidRPr="00B77E8C">
            <w:rPr>
              <w:rFonts w:ascii="Arial" w:hAnsi="Arial" w:cs="Arial"/>
              <w:b/>
              <w:bCs/>
              <w:sz w:val="20"/>
              <w:szCs w:val="20"/>
              <w:lang w:val="es-ES"/>
            </w:rPr>
            <w:t xml:space="preserve">INSTRUCCIONES </w:t>
          </w:r>
        </w:p>
        <w:p w14:paraId="0B6E8D1C" w14:textId="77777777" w:rsidR="001F06A0" w:rsidRDefault="001F06A0" w:rsidP="001F06A0">
          <w:pPr>
            <w:spacing w:line="240" w:lineRule="auto"/>
            <w:jc w:val="both"/>
            <w:rPr>
              <w:rFonts w:ascii="Arial" w:hAnsi="Arial" w:cs="Arial"/>
              <w:b/>
              <w:bCs/>
              <w:sz w:val="20"/>
              <w:szCs w:val="20"/>
              <w:lang w:val="es-ES"/>
            </w:rPr>
          </w:pPr>
          <w:r w:rsidRPr="00511E81">
            <w:rPr>
              <w:rFonts w:ascii="Arial" w:hAnsi="Arial" w:cs="Arial"/>
              <w:sz w:val="20"/>
              <w:szCs w:val="20"/>
              <w:lang w:val="es-ES"/>
            </w:rPr>
            <w:t xml:space="preserve">a continuación, encontrara una serie de preguntas relacionadas con la política de seguridad del paciente de la </w:t>
          </w:r>
          <w:r>
            <w:rPr>
              <w:rFonts w:ascii="Arial" w:hAnsi="Arial" w:cs="Arial"/>
              <w:sz w:val="20"/>
              <w:szCs w:val="20"/>
              <w:lang w:val="es-ES"/>
            </w:rPr>
            <w:t xml:space="preserve">E.S.E </w:t>
          </w:r>
          <w:r w:rsidRPr="00511E81">
            <w:rPr>
              <w:rFonts w:ascii="Arial" w:hAnsi="Arial" w:cs="Arial"/>
              <w:sz w:val="20"/>
              <w:szCs w:val="20"/>
              <w:lang w:val="es-ES"/>
            </w:rPr>
            <w:t>Hospital María Inmaculada</w:t>
          </w:r>
          <w:r>
            <w:rPr>
              <w:rFonts w:ascii="Arial" w:hAnsi="Arial" w:cs="Arial"/>
              <w:sz w:val="20"/>
              <w:szCs w:val="20"/>
              <w:lang w:val="es-ES"/>
            </w:rPr>
            <w:t xml:space="preserve">, responda con una x en la respuesta que considere correcta. </w:t>
          </w:r>
        </w:p>
        <w:p w14:paraId="2B283487" w14:textId="77777777" w:rsidR="001F06A0" w:rsidRPr="008F79EF" w:rsidRDefault="001F06A0" w:rsidP="001F06A0">
          <w:pPr>
            <w:pStyle w:val="Prrafodelista"/>
            <w:numPr>
              <w:ilvl w:val="0"/>
              <w:numId w:val="18"/>
            </w:numPr>
            <w:spacing w:before="240" w:line="240" w:lineRule="auto"/>
            <w:rPr>
              <w:rFonts w:ascii="Arial" w:hAnsi="Arial" w:cs="Arial"/>
              <w:sz w:val="20"/>
              <w:szCs w:val="20"/>
              <w:lang w:val="es-ES"/>
            </w:rPr>
          </w:pPr>
          <w:r w:rsidRPr="008F79EF">
            <w:rPr>
              <w:rFonts w:ascii="Arial" w:hAnsi="Arial" w:cs="Arial"/>
              <w:sz w:val="20"/>
              <w:szCs w:val="20"/>
              <w:lang w:val="es-ES"/>
            </w:rPr>
            <w:t>Conoce de la política de calidad de la institución E.S.E Hospital María Inmaculada</w:t>
          </w:r>
        </w:p>
        <w:p w14:paraId="4073F237" w14:textId="77777777" w:rsidR="001F06A0" w:rsidRPr="008F79EF" w:rsidRDefault="001F06A0" w:rsidP="001F06A0">
          <w:pPr>
            <w:pStyle w:val="Prrafodelista"/>
            <w:spacing w:before="240" w:line="240" w:lineRule="auto"/>
            <w:ind w:left="643"/>
            <w:rPr>
              <w:rFonts w:ascii="Arial" w:hAnsi="Arial" w:cs="Arial"/>
              <w:sz w:val="20"/>
              <w:szCs w:val="20"/>
              <w:lang w:val="es-ES"/>
            </w:rPr>
          </w:pPr>
        </w:p>
        <w:tbl>
          <w:tblPr>
            <w:tblStyle w:val="Tablaconcuadrcula"/>
            <w:tblW w:w="0" w:type="auto"/>
            <w:tblInd w:w="1068" w:type="dxa"/>
            <w:tblLook w:val="04A0" w:firstRow="1" w:lastRow="0" w:firstColumn="1" w:lastColumn="0" w:noHBand="0" w:noVBand="1"/>
          </w:tblPr>
          <w:tblGrid>
            <w:gridCol w:w="487"/>
            <w:gridCol w:w="567"/>
            <w:gridCol w:w="1275"/>
          </w:tblGrid>
          <w:tr w:rsidR="001F06A0" w:rsidRPr="008F79EF" w14:paraId="577A8D5D" w14:textId="77777777" w:rsidTr="00F70045">
            <w:tc>
              <w:tcPr>
                <w:tcW w:w="487" w:type="dxa"/>
              </w:tcPr>
              <w:p w14:paraId="3B1FF349"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SI </w:t>
                </w:r>
              </w:p>
            </w:tc>
            <w:tc>
              <w:tcPr>
                <w:tcW w:w="567" w:type="dxa"/>
              </w:tcPr>
              <w:p w14:paraId="53C5000D"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NO </w:t>
                </w:r>
              </w:p>
            </w:tc>
            <w:tc>
              <w:tcPr>
                <w:tcW w:w="1275" w:type="dxa"/>
              </w:tcPr>
              <w:p w14:paraId="479FC5F8"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18"/>
                    <w:szCs w:val="18"/>
                    <w:lang w:val="es-ES"/>
                  </w:rPr>
                  <w:t>No es clara la política</w:t>
                </w:r>
              </w:p>
            </w:tc>
          </w:tr>
          <w:tr w:rsidR="001F06A0" w:rsidRPr="008F79EF" w14:paraId="3D3F168D" w14:textId="77777777" w:rsidTr="00F70045">
            <w:tc>
              <w:tcPr>
                <w:tcW w:w="487" w:type="dxa"/>
              </w:tcPr>
              <w:p w14:paraId="138E1390" w14:textId="77777777" w:rsidR="001F06A0" w:rsidRPr="008F79EF" w:rsidRDefault="001F06A0" w:rsidP="00F70045">
                <w:pPr>
                  <w:pStyle w:val="Prrafodelista"/>
                  <w:spacing w:before="240"/>
                  <w:ind w:left="0"/>
                  <w:rPr>
                    <w:rFonts w:ascii="Arial" w:hAnsi="Arial" w:cs="Arial"/>
                    <w:b/>
                    <w:bCs/>
                    <w:sz w:val="20"/>
                    <w:szCs w:val="20"/>
                    <w:lang w:val="es-ES"/>
                  </w:rPr>
                </w:pPr>
              </w:p>
            </w:tc>
            <w:tc>
              <w:tcPr>
                <w:tcW w:w="567" w:type="dxa"/>
              </w:tcPr>
              <w:p w14:paraId="4C912892" w14:textId="77777777" w:rsidR="001F06A0" w:rsidRPr="008F79EF" w:rsidRDefault="001F06A0" w:rsidP="00F70045">
                <w:pPr>
                  <w:pStyle w:val="Prrafodelista"/>
                  <w:spacing w:before="240"/>
                  <w:ind w:left="0"/>
                  <w:rPr>
                    <w:rFonts w:ascii="Arial" w:hAnsi="Arial" w:cs="Arial"/>
                    <w:b/>
                    <w:bCs/>
                    <w:sz w:val="20"/>
                    <w:szCs w:val="20"/>
                    <w:lang w:val="es-ES"/>
                  </w:rPr>
                </w:pPr>
              </w:p>
            </w:tc>
            <w:tc>
              <w:tcPr>
                <w:tcW w:w="1275" w:type="dxa"/>
              </w:tcPr>
              <w:p w14:paraId="77CE37C9" w14:textId="77777777" w:rsidR="001F06A0" w:rsidRPr="008F79EF" w:rsidRDefault="001F06A0" w:rsidP="00F70045">
                <w:pPr>
                  <w:pStyle w:val="Prrafodelista"/>
                  <w:spacing w:before="240"/>
                  <w:ind w:left="0"/>
                  <w:rPr>
                    <w:rFonts w:ascii="Arial" w:hAnsi="Arial" w:cs="Arial"/>
                    <w:b/>
                    <w:bCs/>
                    <w:sz w:val="20"/>
                    <w:szCs w:val="20"/>
                    <w:lang w:val="es-ES"/>
                  </w:rPr>
                </w:pPr>
              </w:p>
            </w:tc>
          </w:tr>
        </w:tbl>
        <w:p w14:paraId="3850F4DE" w14:textId="77777777" w:rsidR="001F06A0" w:rsidRDefault="001F06A0" w:rsidP="001F06A0">
          <w:pPr>
            <w:pStyle w:val="Prrafodelista"/>
            <w:numPr>
              <w:ilvl w:val="0"/>
              <w:numId w:val="18"/>
            </w:numPr>
            <w:spacing w:line="240" w:lineRule="auto"/>
            <w:jc w:val="both"/>
            <w:rPr>
              <w:rFonts w:ascii="Arial" w:hAnsi="Arial" w:cs="Arial"/>
              <w:sz w:val="20"/>
              <w:szCs w:val="20"/>
              <w:lang w:val="es-ES"/>
            </w:rPr>
          </w:pPr>
          <w:r w:rsidRPr="008F79EF">
            <w:rPr>
              <w:rFonts w:ascii="Arial" w:hAnsi="Arial" w:cs="Arial"/>
              <w:sz w:val="20"/>
              <w:szCs w:val="20"/>
              <w:lang w:val="es-ES"/>
            </w:rPr>
            <w:t>Conoce de la política de seguridad del paciente de la institución E.S.E Hospital María Inmaculada</w:t>
          </w:r>
        </w:p>
        <w:p w14:paraId="14CEB3BB" w14:textId="77777777" w:rsidR="001F06A0" w:rsidRPr="008F79EF" w:rsidRDefault="001F06A0" w:rsidP="001F06A0">
          <w:pPr>
            <w:pStyle w:val="Prrafodelista"/>
            <w:spacing w:line="240" w:lineRule="auto"/>
            <w:ind w:left="643"/>
            <w:jc w:val="both"/>
            <w:rPr>
              <w:rFonts w:ascii="Arial" w:hAnsi="Arial" w:cs="Arial"/>
              <w:sz w:val="20"/>
              <w:szCs w:val="20"/>
              <w:lang w:val="es-ES"/>
            </w:rPr>
          </w:pPr>
        </w:p>
        <w:tbl>
          <w:tblPr>
            <w:tblStyle w:val="Tablaconcuadrcula"/>
            <w:tblW w:w="0" w:type="auto"/>
            <w:tblInd w:w="1068" w:type="dxa"/>
            <w:tblLook w:val="04A0" w:firstRow="1" w:lastRow="0" w:firstColumn="1" w:lastColumn="0" w:noHBand="0" w:noVBand="1"/>
          </w:tblPr>
          <w:tblGrid>
            <w:gridCol w:w="487"/>
            <w:gridCol w:w="567"/>
            <w:gridCol w:w="1275"/>
          </w:tblGrid>
          <w:tr w:rsidR="001F06A0" w:rsidRPr="008F79EF" w14:paraId="79BBA60E" w14:textId="77777777" w:rsidTr="00F70045">
            <w:tc>
              <w:tcPr>
                <w:tcW w:w="487" w:type="dxa"/>
              </w:tcPr>
              <w:p w14:paraId="58D1C08F"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SI </w:t>
                </w:r>
              </w:p>
            </w:tc>
            <w:tc>
              <w:tcPr>
                <w:tcW w:w="567" w:type="dxa"/>
              </w:tcPr>
              <w:p w14:paraId="01D50D90"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NO </w:t>
                </w:r>
              </w:p>
            </w:tc>
            <w:tc>
              <w:tcPr>
                <w:tcW w:w="1275" w:type="dxa"/>
              </w:tcPr>
              <w:p w14:paraId="6575F818"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18"/>
                    <w:szCs w:val="18"/>
                    <w:lang w:val="es-ES"/>
                  </w:rPr>
                  <w:t>No es clara la política</w:t>
                </w:r>
              </w:p>
            </w:tc>
          </w:tr>
          <w:tr w:rsidR="001F06A0" w:rsidRPr="008F79EF" w14:paraId="6DA8E51D" w14:textId="77777777" w:rsidTr="00F70045">
            <w:tc>
              <w:tcPr>
                <w:tcW w:w="487" w:type="dxa"/>
              </w:tcPr>
              <w:p w14:paraId="2EDE692A" w14:textId="77777777" w:rsidR="001F06A0" w:rsidRPr="008F79EF" w:rsidRDefault="001F06A0" w:rsidP="00F70045">
                <w:pPr>
                  <w:pStyle w:val="Prrafodelista"/>
                  <w:spacing w:before="240"/>
                  <w:ind w:left="0"/>
                  <w:rPr>
                    <w:rFonts w:ascii="Arial" w:hAnsi="Arial" w:cs="Arial"/>
                    <w:b/>
                    <w:bCs/>
                    <w:sz w:val="20"/>
                    <w:szCs w:val="20"/>
                    <w:lang w:val="es-ES"/>
                  </w:rPr>
                </w:pPr>
              </w:p>
            </w:tc>
            <w:tc>
              <w:tcPr>
                <w:tcW w:w="567" w:type="dxa"/>
              </w:tcPr>
              <w:p w14:paraId="25753053" w14:textId="77777777" w:rsidR="001F06A0" w:rsidRPr="008F79EF" w:rsidRDefault="001F06A0" w:rsidP="00F70045">
                <w:pPr>
                  <w:pStyle w:val="Prrafodelista"/>
                  <w:spacing w:before="240"/>
                  <w:ind w:left="0"/>
                  <w:rPr>
                    <w:rFonts w:ascii="Arial" w:hAnsi="Arial" w:cs="Arial"/>
                    <w:b/>
                    <w:bCs/>
                    <w:sz w:val="20"/>
                    <w:szCs w:val="20"/>
                    <w:lang w:val="es-ES"/>
                  </w:rPr>
                </w:pPr>
              </w:p>
            </w:tc>
            <w:tc>
              <w:tcPr>
                <w:tcW w:w="1275" w:type="dxa"/>
              </w:tcPr>
              <w:p w14:paraId="1BCB9F3F" w14:textId="77777777" w:rsidR="001F06A0" w:rsidRPr="008F79EF" w:rsidRDefault="001F06A0" w:rsidP="00F70045">
                <w:pPr>
                  <w:pStyle w:val="Prrafodelista"/>
                  <w:spacing w:before="240"/>
                  <w:ind w:left="0"/>
                  <w:rPr>
                    <w:rFonts w:ascii="Arial" w:hAnsi="Arial" w:cs="Arial"/>
                    <w:b/>
                    <w:bCs/>
                    <w:sz w:val="20"/>
                    <w:szCs w:val="20"/>
                    <w:lang w:val="es-ES"/>
                  </w:rPr>
                </w:pPr>
              </w:p>
            </w:tc>
          </w:tr>
        </w:tbl>
        <w:p w14:paraId="036A7057" w14:textId="77777777" w:rsidR="001F06A0" w:rsidRPr="008F79EF" w:rsidRDefault="001F06A0" w:rsidP="001F06A0">
          <w:pPr>
            <w:pStyle w:val="Prrafodelista"/>
            <w:numPr>
              <w:ilvl w:val="0"/>
              <w:numId w:val="18"/>
            </w:numPr>
            <w:spacing w:before="240" w:line="240" w:lineRule="auto"/>
            <w:rPr>
              <w:rFonts w:ascii="Arial" w:hAnsi="Arial" w:cs="Arial"/>
              <w:sz w:val="20"/>
              <w:szCs w:val="20"/>
              <w:lang w:val="es-ES"/>
            </w:rPr>
          </w:pPr>
          <w:r w:rsidRPr="008F79EF">
            <w:rPr>
              <w:rFonts w:ascii="Arial" w:hAnsi="Arial" w:cs="Arial"/>
              <w:sz w:val="20"/>
              <w:szCs w:val="20"/>
              <w:lang w:val="es-ES"/>
            </w:rPr>
            <w:t>Identifica los objetivos propuestos en la política se seguridad del paciente de la institución E.S.E Hospital María Inmaculada</w:t>
          </w:r>
        </w:p>
        <w:p w14:paraId="2564752D" w14:textId="77777777" w:rsidR="001F06A0" w:rsidRPr="008F79EF" w:rsidRDefault="001F06A0" w:rsidP="001F06A0">
          <w:pPr>
            <w:pStyle w:val="Prrafodelista"/>
            <w:spacing w:before="240" w:line="240" w:lineRule="auto"/>
            <w:rPr>
              <w:rFonts w:ascii="Arial" w:hAnsi="Arial" w:cs="Arial"/>
              <w:sz w:val="20"/>
              <w:szCs w:val="20"/>
              <w:lang w:val="es-ES"/>
            </w:rPr>
          </w:pPr>
        </w:p>
        <w:tbl>
          <w:tblPr>
            <w:tblStyle w:val="Tablaconcuadrcula"/>
            <w:tblW w:w="0" w:type="auto"/>
            <w:tblInd w:w="1068" w:type="dxa"/>
            <w:tblLook w:val="04A0" w:firstRow="1" w:lastRow="0" w:firstColumn="1" w:lastColumn="0" w:noHBand="0" w:noVBand="1"/>
          </w:tblPr>
          <w:tblGrid>
            <w:gridCol w:w="487"/>
            <w:gridCol w:w="567"/>
            <w:gridCol w:w="1275"/>
          </w:tblGrid>
          <w:tr w:rsidR="001F06A0" w:rsidRPr="008F79EF" w14:paraId="002FABB3" w14:textId="77777777" w:rsidTr="00F70045">
            <w:tc>
              <w:tcPr>
                <w:tcW w:w="487" w:type="dxa"/>
              </w:tcPr>
              <w:p w14:paraId="19F00256"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SI </w:t>
                </w:r>
              </w:p>
            </w:tc>
            <w:tc>
              <w:tcPr>
                <w:tcW w:w="567" w:type="dxa"/>
              </w:tcPr>
              <w:p w14:paraId="27965F8E"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NO </w:t>
                </w:r>
              </w:p>
            </w:tc>
            <w:tc>
              <w:tcPr>
                <w:tcW w:w="1275" w:type="dxa"/>
              </w:tcPr>
              <w:p w14:paraId="4EDC9AE9"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18"/>
                    <w:szCs w:val="18"/>
                    <w:lang w:val="es-ES"/>
                  </w:rPr>
                  <w:t>No es clara la política</w:t>
                </w:r>
              </w:p>
            </w:tc>
          </w:tr>
          <w:tr w:rsidR="001F06A0" w:rsidRPr="008F79EF" w14:paraId="6EE2EFF7" w14:textId="77777777" w:rsidTr="00F70045">
            <w:tc>
              <w:tcPr>
                <w:tcW w:w="487" w:type="dxa"/>
              </w:tcPr>
              <w:p w14:paraId="3FDA9758" w14:textId="77777777" w:rsidR="001F06A0" w:rsidRPr="008F79EF" w:rsidRDefault="001F06A0" w:rsidP="00F70045">
                <w:pPr>
                  <w:pStyle w:val="Prrafodelista"/>
                  <w:spacing w:before="240"/>
                  <w:ind w:left="0"/>
                  <w:rPr>
                    <w:rFonts w:ascii="Arial" w:hAnsi="Arial" w:cs="Arial"/>
                    <w:b/>
                    <w:bCs/>
                    <w:sz w:val="20"/>
                    <w:szCs w:val="20"/>
                    <w:lang w:val="es-ES"/>
                  </w:rPr>
                </w:pPr>
              </w:p>
            </w:tc>
            <w:tc>
              <w:tcPr>
                <w:tcW w:w="567" w:type="dxa"/>
              </w:tcPr>
              <w:p w14:paraId="3FECCFFB" w14:textId="77777777" w:rsidR="001F06A0" w:rsidRPr="008F79EF" w:rsidRDefault="001F06A0" w:rsidP="00F70045">
                <w:pPr>
                  <w:pStyle w:val="Prrafodelista"/>
                  <w:spacing w:before="240"/>
                  <w:ind w:left="0"/>
                  <w:rPr>
                    <w:rFonts w:ascii="Arial" w:hAnsi="Arial" w:cs="Arial"/>
                    <w:b/>
                    <w:bCs/>
                    <w:sz w:val="20"/>
                    <w:szCs w:val="20"/>
                    <w:lang w:val="es-ES"/>
                  </w:rPr>
                </w:pPr>
              </w:p>
            </w:tc>
            <w:tc>
              <w:tcPr>
                <w:tcW w:w="1275" w:type="dxa"/>
              </w:tcPr>
              <w:p w14:paraId="7AF39D35" w14:textId="77777777" w:rsidR="001F06A0" w:rsidRPr="008F79EF" w:rsidRDefault="001F06A0" w:rsidP="00F70045">
                <w:pPr>
                  <w:pStyle w:val="Prrafodelista"/>
                  <w:spacing w:before="240"/>
                  <w:ind w:left="0"/>
                  <w:rPr>
                    <w:rFonts w:ascii="Arial" w:hAnsi="Arial" w:cs="Arial"/>
                    <w:b/>
                    <w:bCs/>
                    <w:sz w:val="20"/>
                    <w:szCs w:val="20"/>
                    <w:lang w:val="es-ES"/>
                  </w:rPr>
                </w:pPr>
              </w:p>
            </w:tc>
          </w:tr>
        </w:tbl>
        <w:p w14:paraId="131CBE5C" w14:textId="77777777" w:rsidR="001F06A0" w:rsidRPr="008F79EF" w:rsidRDefault="001F06A0" w:rsidP="001F06A0">
          <w:pPr>
            <w:pStyle w:val="Prrafodelista"/>
            <w:numPr>
              <w:ilvl w:val="0"/>
              <w:numId w:val="18"/>
            </w:numPr>
            <w:spacing w:before="240" w:line="240" w:lineRule="auto"/>
            <w:rPr>
              <w:rFonts w:ascii="Arial" w:hAnsi="Arial" w:cs="Arial"/>
              <w:sz w:val="20"/>
              <w:szCs w:val="20"/>
              <w:lang w:val="es-ES"/>
            </w:rPr>
          </w:pPr>
          <w:r w:rsidRPr="008F79EF">
            <w:rPr>
              <w:rFonts w:ascii="Arial" w:hAnsi="Arial" w:cs="Arial"/>
              <w:sz w:val="20"/>
              <w:szCs w:val="20"/>
              <w:lang w:val="es-ES"/>
            </w:rPr>
            <w:lastRenderedPageBreak/>
            <w:t>Identifica los procesos que conforman la política de seguridad del paciente en la E.S.E Hospital María Inmaculada.</w:t>
          </w:r>
        </w:p>
        <w:p w14:paraId="50BF8AFD" w14:textId="77777777" w:rsidR="001F06A0" w:rsidRPr="008F79EF" w:rsidRDefault="001F06A0" w:rsidP="001F06A0">
          <w:pPr>
            <w:pStyle w:val="Prrafodelista"/>
            <w:spacing w:before="240" w:line="240" w:lineRule="auto"/>
            <w:ind w:left="643"/>
            <w:rPr>
              <w:rFonts w:ascii="Arial" w:hAnsi="Arial" w:cs="Arial"/>
              <w:sz w:val="20"/>
              <w:szCs w:val="20"/>
              <w:lang w:val="es-ES"/>
            </w:rPr>
          </w:pPr>
        </w:p>
        <w:tbl>
          <w:tblPr>
            <w:tblStyle w:val="Tablaconcuadrcula"/>
            <w:tblW w:w="0" w:type="auto"/>
            <w:tblInd w:w="1068" w:type="dxa"/>
            <w:tblLook w:val="04A0" w:firstRow="1" w:lastRow="0" w:firstColumn="1" w:lastColumn="0" w:noHBand="0" w:noVBand="1"/>
          </w:tblPr>
          <w:tblGrid>
            <w:gridCol w:w="487"/>
            <w:gridCol w:w="567"/>
            <w:gridCol w:w="1275"/>
          </w:tblGrid>
          <w:tr w:rsidR="001F06A0" w:rsidRPr="008F79EF" w14:paraId="45F39253" w14:textId="77777777" w:rsidTr="00F70045">
            <w:tc>
              <w:tcPr>
                <w:tcW w:w="487" w:type="dxa"/>
              </w:tcPr>
              <w:p w14:paraId="5F43F542"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SI </w:t>
                </w:r>
              </w:p>
            </w:tc>
            <w:tc>
              <w:tcPr>
                <w:tcW w:w="567" w:type="dxa"/>
              </w:tcPr>
              <w:p w14:paraId="4D24CDA7"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NO </w:t>
                </w:r>
              </w:p>
            </w:tc>
            <w:tc>
              <w:tcPr>
                <w:tcW w:w="1275" w:type="dxa"/>
              </w:tcPr>
              <w:p w14:paraId="17F24FFE"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18"/>
                    <w:szCs w:val="18"/>
                    <w:lang w:val="es-ES"/>
                  </w:rPr>
                  <w:t>No es clara la política</w:t>
                </w:r>
              </w:p>
            </w:tc>
          </w:tr>
          <w:tr w:rsidR="001F06A0" w:rsidRPr="008F79EF" w14:paraId="7015193C" w14:textId="77777777" w:rsidTr="00F70045">
            <w:tc>
              <w:tcPr>
                <w:tcW w:w="487" w:type="dxa"/>
              </w:tcPr>
              <w:p w14:paraId="2C4145D5" w14:textId="77777777" w:rsidR="001F06A0" w:rsidRPr="008F79EF" w:rsidRDefault="001F06A0" w:rsidP="00F70045">
                <w:pPr>
                  <w:pStyle w:val="Prrafodelista"/>
                  <w:spacing w:before="240"/>
                  <w:ind w:left="0"/>
                  <w:rPr>
                    <w:rFonts w:ascii="Arial" w:hAnsi="Arial" w:cs="Arial"/>
                    <w:b/>
                    <w:bCs/>
                    <w:sz w:val="20"/>
                    <w:szCs w:val="20"/>
                    <w:lang w:val="es-ES"/>
                  </w:rPr>
                </w:pPr>
              </w:p>
            </w:tc>
            <w:tc>
              <w:tcPr>
                <w:tcW w:w="567" w:type="dxa"/>
              </w:tcPr>
              <w:p w14:paraId="5F20C163" w14:textId="77777777" w:rsidR="001F06A0" w:rsidRPr="008F79EF" w:rsidRDefault="001F06A0" w:rsidP="00F70045">
                <w:pPr>
                  <w:pStyle w:val="Prrafodelista"/>
                  <w:spacing w:before="240"/>
                  <w:ind w:left="0"/>
                  <w:rPr>
                    <w:rFonts w:ascii="Arial" w:hAnsi="Arial" w:cs="Arial"/>
                    <w:b/>
                    <w:bCs/>
                    <w:sz w:val="20"/>
                    <w:szCs w:val="20"/>
                    <w:lang w:val="es-ES"/>
                  </w:rPr>
                </w:pPr>
              </w:p>
            </w:tc>
            <w:tc>
              <w:tcPr>
                <w:tcW w:w="1275" w:type="dxa"/>
              </w:tcPr>
              <w:p w14:paraId="06A7D7F9" w14:textId="77777777" w:rsidR="001F06A0" w:rsidRPr="008F79EF" w:rsidRDefault="001F06A0" w:rsidP="00F70045">
                <w:pPr>
                  <w:pStyle w:val="Prrafodelista"/>
                  <w:spacing w:before="240"/>
                  <w:ind w:left="0"/>
                  <w:rPr>
                    <w:rFonts w:ascii="Arial" w:hAnsi="Arial" w:cs="Arial"/>
                    <w:b/>
                    <w:bCs/>
                    <w:sz w:val="20"/>
                    <w:szCs w:val="20"/>
                    <w:lang w:val="es-ES"/>
                  </w:rPr>
                </w:pPr>
              </w:p>
            </w:tc>
          </w:tr>
        </w:tbl>
        <w:p w14:paraId="74761252" w14:textId="77777777" w:rsidR="001F06A0" w:rsidRPr="008F79EF" w:rsidRDefault="001F06A0" w:rsidP="001F06A0">
          <w:pPr>
            <w:spacing w:before="240" w:line="240" w:lineRule="auto"/>
            <w:rPr>
              <w:rFonts w:ascii="Arial" w:hAnsi="Arial" w:cs="Arial"/>
              <w:sz w:val="20"/>
              <w:szCs w:val="20"/>
              <w:lang w:val="es-ES"/>
            </w:rPr>
          </w:pPr>
        </w:p>
        <w:p w14:paraId="70A9D9FC" w14:textId="77777777" w:rsidR="001F06A0" w:rsidRPr="008F79EF" w:rsidRDefault="001F06A0" w:rsidP="001F06A0">
          <w:pPr>
            <w:pStyle w:val="Prrafodelista"/>
            <w:numPr>
              <w:ilvl w:val="0"/>
              <w:numId w:val="18"/>
            </w:numPr>
            <w:spacing w:before="240" w:line="240" w:lineRule="auto"/>
            <w:rPr>
              <w:rFonts w:ascii="Arial" w:hAnsi="Arial" w:cs="Arial"/>
              <w:sz w:val="20"/>
              <w:szCs w:val="20"/>
              <w:lang w:val="es-ES"/>
            </w:rPr>
          </w:pPr>
          <w:r w:rsidRPr="008F79EF">
            <w:rPr>
              <w:rFonts w:ascii="Arial" w:hAnsi="Arial" w:cs="Arial"/>
              <w:sz w:val="20"/>
              <w:szCs w:val="20"/>
              <w:lang w:val="es-ES"/>
            </w:rPr>
            <w:t>Identifica los riesgos prevenibles propuestos en la política de seguridad del paciente de la E.S.E Hospital María Inmaculada.</w:t>
          </w:r>
        </w:p>
        <w:p w14:paraId="3F1C7EAD" w14:textId="77777777" w:rsidR="001F06A0" w:rsidRPr="008F79EF" w:rsidRDefault="001F06A0" w:rsidP="001F06A0">
          <w:pPr>
            <w:pStyle w:val="Prrafodelista"/>
            <w:spacing w:before="240" w:line="240" w:lineRule="auto"/>
            <w:rPr>
              <w:rFonts w:ascii="Arial" w:hAnsi="Arial" w:cs="Arial"/>
              <w:sz w:val="20"/>
              <w:szCs w:val="20"/>
              <w:lang w:val="es-ES"/>
            </w:rPr>
          </w:pPr>
        </w:p>
        <w:tbl>
          <w:tblPr>
            <w:tblStyle w:val="Tablaconcuadrcula"/>
            <w:tblW w:w="0" w:type="auto"/>
            <w:tblInd w:w="1068" w:type="dxa"/>
            <w:tblLook w:val="04A0" w:firstRow="1" w:lastRow="0" w:firstColumn="1" w:lastColumn="0" w:noHBand="0" w:noVBand="1"/>
          </w:tblPr>
          <w:tblGrid>
            <w:gridCol w:w="487"/>
            <w:gridCol w:w="567"/>
            <w:gridCol w:w="1275"/>
          </w:tblGrid>
          <w:tr w:rsidR="001F06A0" w:rsidRPr="008F79EF" w14:paraId="20C9CF3E" w14:textId="77777777" w:rsidTr="00F70045">
            <w:tc>
              <w:tcPr>
                <w:tcW w:w="487" w:type="dxa"/>
              </w:tcPr>
              <w:p w14:paraId="43347C81"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SI </w:t>
                </w:r>
              </w:p>
            </w:tc>
            <w:tc>
              <w:tcPr>
                <w:tcW w:w="567" w:type="dxa"/>
              </w:tcPr>
              <w:p w14:paraId="4F99298B"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NO </w:t>
                </w:r>
              </w:p>
            </w:tc>
            <w:tc>
              <w:tcPr>
                <w:tcW w:w="1275" w:type="dxa"/>
              </w:tcPr>
              <w:p w14:paraId="41DB9AAE"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18"/>
                    <w:szCs w:val="18"/>
                    <w:lang w:val="es-ES"/>
                  </w:rPr>
                  <w:t>No es clara la política</w:t>
                </w:r>
              </w:p>
            </w:tc>
          </w:tr>
          <w:tr w:rsidR="001F06A0" w:rsidRPr="008F79EF" w14:paraId="4775E032" w14:textId="77777777" w:rsidTr="00F70045">
            <w:trPr>
              <w:trHeight w:val="257"/>
            </w:trPr>
            <w:tc>
              <w:tcPr>
                <w:tcW w:w="487" w:type="dxa"/>
              </w:tcPr>
              <w:p w14:paraId="792042AE" w14:textId="77777777" w:rsidR="001F06A0" w:rsidRPr="008F79EF" w:rsidRDefault="001F06A0" w:rsidP="00F70045">
                <w:pPr>
                  <w:pStyle w:val="Prrafodelista"/>
                  <w:spacing w:before="240"/>
                  <w:ind w:left="0"/>
                  <w:rPr>
                    <w:rFonts w:ascii="Arial" w:hAnsi="Arial" w:cs="Arial"/>
                    <w:b/>
                    <w:bCs/>
                    <w:sz w:val="20"/>
                    <w:szCs w:val="20"/>
                    <w:lang w:val="es-ES"/>
                  </w:rPr>
                </w:pPr>
              </w:p>
            </w:tc>
            <w:tc>
              <w:tcPr>
                <w:tcW w:w="567" w:type="dxa"/>
              </w:tcPr>
              <w:p w14:paraId="65AB0026" w14:textId="77777777" w:rsidR="001F06A0" w:rsidRPr="008F79EF" w:rsidRDefault="001F06A0" w:rsidP="00F70045">
                <w:pPr>
                  <w:pStyle w:val="Prrafodelista"/>
                  <w:spacing w:before="240"/>
                  <w:ind w:left="0"/>
                  <w:rPr>
                    <w:rFonts w:ascii="Arial" w:hAnsi="Arial" w:cs="Arial"/>
                    <w:b/>
                    <w:bCs/>
                    <w:sz w:val="20"/>
                    <w:szCs w:val="20"/>
                    <w:lang w:val="es-ES"/>
                  </w:rPr>
                </w:pPr>
              </w:p>
            </w:tc>
            <w:tc>
              <w:tcPr>
                <w:tcW w:w="1275" w:type="dxa"/>
              </w:tcPr>
              <w:p w14:paraId="6C31A438" w14:textId="77777777" w:rsidR="001F06A0" w:rsidRPr="008F79EF" w:rsidRDefault="001F06A0" w:rsidP="00F70045">
                <w:pPr>
                  <w:pStyle w:val="Prrafodelista"/>
                  <w:spacing w:before="240"/>
                  <w:ind w:left="0"/>
                  <w:rPr>
                    <w:rFonts w:ascii="Arial" w:hAnsi="Arial" w:cs="Arial"/>
                    <w:b/>
                    <w:bCs/>
                    <w:sz w:val="20"/>
                    <w:szCs w:val="20"/>
                    <w:lang w:val="es-ES"/>
                  </w:rPr>
                </w:pPr>
              </w:p>
            </w:tc>
          </w:tr>
        </w:tbl>
        <w:p w14:paraId="63547527" w14:textId="77777777" w:rsidR="007020AE" w:rsidRDefault="007020AE" w:rsidP="007020AE">
          <w:pPr>
            <w:spacing w:before="240" w:line="240" w:lineRule="auto"/>
            <w:rPr>
              <w:rFonts w:ascii="Arial" w:hAnsi="Arial" w:cs="Arial"/>
              <w:sz w:val="20"/>
              <w:szCs w:val="20"/>
              <w:lang w:val="es-ES"/>
            </w:rPr>
          </w:pPr>
        </w:p>
        <w:p w14:paraId="1026AEB7" w14:textId="314E3DB3" w:rsidR="001F06A0" w:rsidRPr="007020AE" w:rsidRDefault="001F06A0" w:rsidP="007020AE">
          <w:pPr>
            <w:pStyle w:val="Prrafodelista"/>
            <w:numPr>
              <w:ilvl w:val="0"/>
              <w:numId w:val="18"/>
            </w:numPr>
            <w:spacing w:before="240" w:line="240" w:lineRule="auto"/>
            <w:rPr>
              <w:rFonts w:ascii="Arial" w:hAnsi="Arial" w:cs="Arial"/>
              <w:sz w:val="20"/>
              <w:szCs w:val="20"/>
              <w:lang w:val="es-ES"/>
            </w:rPr>
          </w:pPr>
          <w:r w:rsidRPr="007020AE">
            <w:rPr>
              <w:rFonts w:ascii="Arial" w:hAnsi="Arial" w:cs="Arial"/>
              <w:sz w:val="20"/>
              <w:szCs w:val="20"/>
              <w:lang w:val="es-ES"/>
            </w:rPr>
            <w:t>Ha sido evaluado   en los procesos de la política de seguridad del paciente de la institución E.S.E Hospital María Inmaculada en el último trimestre del año 2021.</w:t>
          </w:r>
        </w:p>
        <w:p w14:paraId="37096013" w14:textId="77777777" w:rsidR="001F06A0" w:rsidRPr="008F79EF" w:rsidRDefault="001F06A0" w:rsidP="001F06A0">
          <w:pPr>
            <w:pStyle w:val="Prrafodelista"/>
            <w:spacing w:before="240" w:line="240" w:lineRule="auto"/>
            <w:rPr>
              <w:rFonts w:ascii="Arial" w:hAnsi="Arial" w:cs="Arial"/>
              <w:sz w:val="20"/>
              <w:szCs w:val="20"/>
              <w:lang w:val="es-ES"/>
            </w:rPr>
          </w:pPr>
        </w:p>
        <w:tbl>
          <w:tblPr>
            <w:tblStyle w:val="Tablaconcuadrcula"/>
            <w:tblW w:w="0" w:type="auto"/>
            <w:tblInd w:w="1068" w:type="dxa"/>
            <w:tblLook w:val="04A0" w:firstRow="1" w:lastRow="0" w:firstColumn="1" w:lastColumn="0" w:noHBand="0" w:noVBand="1"/>
          </w:tblPr>
          <w:tblGrid>
            <w:gridCol w:w="487"/>
            <w:gridCol w:w="567"/>
            <w:gridCol w:w="992"/>
          </w:tblGrid>
          <w:tr w:rsidR="001F06A0" w:rsidRPr="008F79EF" w14:paraId="007AA18A" w14:textId="77777777" w:rsidTr="00F70045">
            <w:tc>
              <w:tcPr>
                <w:tcW w:w="487" w:type="dxa"/>
              </w:tcPr>
              <w:p w14:paraId="7DB77837"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SI </w:t>
                </w:r>
              </w:p>
            </w:tc>
            <w:tc>
              <w:tcPr>
                <w:tcW w:w="567" w:type="dxa"/>
              </w:tcPr>
              <w:p w14:paraId="028BC27B"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NO </w:t>
                </w:r>
              </w:p>
            </w:tc>
            <w:tc>
              <w:tcPr>
                <w:tcW w:w="992" w:type="dxa"/>
              </w:tcPr>
              <w:p w14:paraId="46B09CC2"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18"/>
                    <w:szCs w:val="18"/>
                    <w:lang w:val="es-ES"/>
                  </w:rPr>
                  <w:t>No recuerda</w:t>
                </w:r>
              </w:p>
            </w:tc>
          </w:tr>
          <w:tr w:rsidR="001F06A0" w:rsidRPr="008F79EF" w14:paraId="47DC747E" w14:textId="77777777" w:rsidTr="00F70045">
            <w:tc>
              <w:tcPr>
                <w:tcW w:w="487" w:type="dxa"/>
              </w:tcPr>
              <w:p w14:paraId="7B93D431" w14:textId="77777777" w:rsidR="001F06A0" w:rsidRPr="008F79EF" w:rsidRDefault="001F06A0" w:rsidP="00F70045">
                <w:pPr>
                  <w:pStyle w:val="Prrafodelista"/>
                  <w:spacing w:before="240"/>
                  <w:ind w:left="0"/>
                  <w:rPr>
                    <w:rFonts w:ascii="Arial" w:hAnsi="Arial" w:cs="Arial"/>
                    <w:b/>
                    <w:bCs/>
                    <w:sz w:val="20"/>
                    <w:szCs w:val="20"/>
                    <w:lang w:val="es-ES"/>
                  </w:rPr>
                </w:pPr>
              </w:p>
            </w:tc>
            <w:tc>
              <w:tcPr>
                <w:tcW w:w="567" w:type="dxa"/>
              </w:tcPr>
              <w:p w14:paraId="71404A52" w14:textId="77777777" w:rsidR="001F06A0" w:rsidRPr="008F79EF" w:rsidRDefault="001F06A0" w:rsidP="00F70045">
                <w:pPr>
                  <w:pStyle w:val="Prrafodelista"/>
                  <w:spacing w:before="240"/>
                  <w:ind w:left="0"/>
                  <w:rPr>
                    <w:rFonts w:ascii="Arial" w:hAnsi="Arial" w:cs="Arial"/>
                    <w:b/>
                    <w:bCs/>
                    <w:sz w:val="20"/>
                    <w:szCs w:val="20"/>
                    <w:lang w:val="es-ES"/>
                  </w:rPr>
                </w:pPr>
              </w:p>
            </w:tc>
            <w:tc>
              <w:tcPr>
                <w:tcW w:w="992" w:type="dxa"/>
              </w:tcPr>
              <w:p w14:paraId="4A700E2B" w14:textId="77777777" w:rsidR="001F06A0" w:rsidRPr="008F79EF" w:rsidRDefault="001F06A0" w:rsidP="00F70045">
                <w:pPr>
                  <w:pStyle w:val="Prrafodelista"/>
                  <w:spacing w:before="240"/>
                  <w:ind w:left="0"/>
                  <w:rPr>
                    <w:rFonts w:ascii="Arial" w:hAnsi="Arial" w:cs="Arial"/>
                    <w:b/>
                    <w:bCs/>
                    <w:sz w:val="20"/>
                    <w:szCs w:val="20"/>
                    <w:lang w:val="es-ES"/>
                  </w:rPr>
                </w:pPr>
              </w:p>
            </w:tc>
          </w:tr>
        </w:tbl>
        <w:p w14:paraId="6F6DDCB0" w14:textId="77777777" w:rsidR="001F06A0" w:rsidRPr="008F79EF" w:rsidRDefault="001F06A0" w:rsidP="001F06A0">
          <w:pPr>
            <w:pStyle w:val="Prrafodelista"/>
            <w:numPr>
              <w:ilvl w:val="0"/>
              <w:numId w:val="18"/>
            </w:numPr>
            <w:spacing w:before="240" w:line="240" w:lineRule="auto"/>
            <w:rPr>
              <w:rFonts w:ascii="Arial" w:hAnsi="Arial" w:cs="Arial"/>
              <w:sz w:val="20"/>
              <w:szCs w:val="20"/>
              <w:lang w:val="es-ES"/>
            </w:rPr>
          </w:pPr>
          <w:r w:rsidRPr="008F79EF">
            <w:rPr>
              <w:rFonts w:ascii="Arial" w:hAnsi="Arial" w:cs="Arial"/>
              <w:sz w:val="20"/>
              <w:szCs w:val="20"/>
              <w:lang w:val="es-ES"/>
            </w:rPr>
            <w:t xml:space="preserve">Identifica cuales son las guías y protocolos que hacen parte de la política de seguridad del paciente de la E.S.E Hospital María. </w:t>
          </w:r>
        </w:p>
        <w:p w14:paraId="64B840C0" w14:textId="77777777" w:rsidR="001F06A0" w:rsidRPr="008F79EF" w:rsidRDefault="001F06A0" w:rsidP="001F06A0">
          <w:pPr>
            <w:pStyle w:val="Prrafodelista"/>
            <w:spacing w:before="240" w:line="240" w:lineRule="auto"/>
            <w:ind w:left="643"/>
            <w:rPr>
              <w:rFonts w:ascii="Arial" w:hAnsi="Arial" w:cs="Arial"/>
              <w:sz w:val="20"/>
              <w:szCs w:val="20"/>
              <w:lang w:val="es-ES"/>
            </w:rPr>
          </w:pPr>
        </w:p>
        <w:tbl>
          <w:tblPr>
            <w:tblStyle w:val="Tablaconcuadrcula"/>
            <w:tblW w:w="0" w:type="auto"/>
            <w:tblInd w:w="1068" w:type="dxa"/>
            <w:tblLook w:val="04A0" w:firstRow="1" w:lastRow="0" w:firstColumn="1" w:lastColumn="0" w:noHBand="0" w:noVBand="1"/>
          </w:tblPr>
          <w:tblGrid>
            <w:gridCol w:w="487"/>
            <w:gridCol w:w="567"/>
            <w:gridCol w:w="1061"/>
          </w:tblGrid>
          <w:tr w:rsidR="001F06A0" w:rsidRPr="008F79EF" w14:paraId="0BB96435" w14:textId="77777777" w:rsidTr="00F70045">
            <w:tc>
              <w:tcPr>
                <w:tcW w:w="487" w:type="dxa"/>
              </w:tcPr>
              <w:p w14:paraId="0B98E67C"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SI </w:t>
                </w:r>
              </w:p>
            </w:tc>
            <w:tc>
              <w:tcPr>
                <w:tcW w:w="567" w:type="dxa"/>
              </w:tcPr>
              <w:p w14:paraId="03CEE9A2"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NO </w:t>
                </w:r>
              </w:p>
            </w:tc>
            <w:tc>
              <w:tcPr>
                <w:tcW w:w="992" w:type="dxa"/>
              </w:tcPr>
              <w:p w14:paraId="33E5A360"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No recuerda</w:t>
                </w:r>
              </w:p>
            </w:tc>
          </w:tr>
          <w:tr w:rsidR="001F06A0" w:rsidRPr="008F79EF" w14:paraId="6E9C42B7" w14:textId="77777777" w:rsidTr="00F70045">
            <w:tc>
              <w:tcPr>
                <w:tcW w:w="487" w:type="dxa"/>
              </w:tcPr>
              <w:p w14:paraId="6245FFEC" w14:textId="77777777" w:rsidR="001F06A0" w:rsidRPr="008F79EF" w:rsidRDefault="001F06A0" w:rsidP="00F70045">
                <w:pPr>
                  <w:pStyle w:val="Prrafodelista"/>
                  <w:spacing w:before="240"/>
                  <w:ind w:left="0"/>
                  <w:rPr>
                    <w:rFonts w:ascii="Arial" w:hAnsi="Arial" w:cs="Arial"/>
                    <w:b/>
                    <w:bCs/>
                    <w:sz w:val="20"/>
                    <w:szCs w:val="20"/>
                    <w:lang w:val="es-ES"/>
                  </w:rPr>
                </w:pPr>
              </w:p>
            </w:tc>
            <w:tc>
              <w:tcPr>
                <w:tcW w:w="567" w:type="dxa"/>
              </w:tcPr>
              <w:p w14:paraId="3277E331" w14:textId="77777777" w:rsidR="001F06A0" w:rsidRPr="008F79EF" w:rsidRDefault="001F06A0" w:rsidP="00F70045">
                <w:pPr>
                  <w:pStyle w:val="Prrafodelista"/>
                  <w:spacing w:before="240"/>
                  <w:ind w:left="0"/>
                  <w:rPr>
                    <w:rFonts w:ascii="Arial" w:hAnsi="Arial" w:cs="Arial"/>
                    <w:b/>
                    <w:bCs/>
                    <w:sz w:val="20"/>
                    <w:szCs w:val="20"/>
                    <w:lang w:val="es-ES"/>
                  </w:rPr>
                </w:pPr>
              </w:p>
            </w:tc>
            <w:tc>
              <w:tcPr>
                <w:tcW w:w="992" w:type="dxa"/>
              </w:tcPr>
              <w:p w14:paraId="3C539C34" w14:textId="77777777" w:rsidR="001F06A0" w:rsidRPr="008F79EF" w:rsidRDefault="001F06A0" w:rsidP="00F70045">
                <w:pPr>
                  <w:pStyle w:val="Prrafodelista"/>
                  <w:spacing w:before="240"/>
                  <w:ind w:left="0"/>
                  <w:rPr>
                    <w:rFonts w:ascii="Arial" w:hAnsi="Arial" w:cs="Arial"/>
                    <w:b/>
                    <w:bCs/>
                    <w:sz w:val="20"/>
                    <w:szCs w:val="20"/>
                    <w:lang w:val="es-ES"/>
                  </w:rPr>
                </w:pPr>
              </w:p>
            </w:tc>
          </w:tr>
        </w:tbl>
        <w:p w14:paraId="36CB045A" w14:textId="77777777" w:rsidR="007020AE" w:rsidRDefault="007020AE" w:rsidP="007020AE">
          <w:pPr>
            <w:spacing w:before="240" w:line="240" w:lineRule="auto"/>
            <w:rPr>
              <w:rFonts w:ascii="Arial" w:hAnsi="Arial" w:cs="Arial"/>
              <w:sz w:val="20"/>
              <w:szCs w:val="20"/>
              <w:lang w:val="es-ES"/>
            </w:rPr>
          </w:pPr>
        </w:p>
        <w:p w14:paraId="7BB85FC9" w14:textId="0471B018" w:rsidR="001F06A0" w:rsidRPr="007020AE" w:rsidRDefault="001F06A0" w:rsidP="007020AE">
          <w:pPr>
            <w:pStyle w:val="Prrafodelista"/>
            <w:numPr>
              <w:ilvl w:val="0"/>
              <w:numId w:val="18"/>
            </w:numPr>
            <w:spacing w:before="240" w:line="240" w:lineRule="auto"/>
            <w:rPr>
              <w:rFonts w:ascii="Arial" w:hAnsi="Arial" w:cs="Arial"/>
              <w:sz w:val="20"/>
              <w:szCs w:val="20"/>
              <w:lang w:val="es-ES"/>
            </w:rPr>
          </w:pPr>
          <w:r w:rsidRPr="007020AE">
            <w:rPr>
              <w:rFonts w:ascii="Arial" w:hAnsi="Arial" w:cs="Arial"/>
              <w:sz w:val="20"/>
              <w:szCs w:val="20"/>
              <w:lang w:val="es-ES"/>
            </w:rPr>
            <w:t>Ha participado en las rondas de seguridad del paciente de la E.S.E Hospital María Inmaculada en el último trimestre del año 2021.</w:t>
          </w:r>
        </w:p>
        <w:p w14:paraId="6B3FA537" w14:textId="77777777" w:rsidR="001F06A0" w:rsidRPr="008F79EF" w:rsidRDefault="001F06A0" w:rsidP="001F06A0">
          <w:pPr>
            <w:pStyle w:val="Prrafodelista"/>
            <w:spacing w:before="240" w:line="240" w:lineRule="auto"/>
            <w:ind w:left="643"/>
            <w:rPr>
              <w:rFonts w:ascii="Arial" w:hAnsi="Arial" w:cs="Arial"/>
              <w:sz w:val="20"/>
              <w:szCs w:val="20"/>
              <w:lang w:val="es-ES"/>
            </w:rPr>
          </w:pPr>
        </w:p>
        <w:tbl>
          <w:tblPr>
            <w:tblStyle w:val="Tablaconcuadrcula"/>
            <w:tblW w:w="0" w:type="auto"/>
            <w:tblInd w:w="1068" w:type="dxa"/>
            <w:tblLook w:val="04A0" w:firstRow="1" w:lastRow="0" w:firstColumn="1" w:lastColumn="0" w:noHBand="0" w:noVBand="1"/>
          </w:tblPr>
          <w:tblGrid>
            <w:gridCol w:w="487"/>
            <w:gridCol w:w="567"/>
            <w:gridCol w:w="1061"/>
          </w:tblGrid>
          <w:tr w:rsidR="001F06A0" w:rsidRPr="008F79EF" w14:paraId="7FE10F15" w14:textId="77777777" w:rsidTr="00F70045">
            <w:tc>
              <w:tcPr>
                <w:tcW w:w="487" w:type="dxa"/>
              </w:tcPr>
              <w:p w14:paraId="03B23149"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SI </w:t>
                </w:r>
              </w:p>
            </w:tc>
            <w:tc>
              <w:tcPr>
                <w:tcW w:w="567" w:type="dxa"/>
              </w:tcPr>
              <w:p w14:paraId="66196C33"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NO </w:t>
                </w:r>
              </w:p>
            </w:tc>
            <w:tc>
              <w:tcPr>
                <w:tcW w:w="992" w:type="dxa"/>
              </w:tcPr>
              <w:p w14:paraId="7858C095"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No recuerda</w:t>
                </w:r>
              </w:p>
            </w:tc>
          </w:tr>
          <w:tr w:rsidR="001F06A0" w:rsidRPr="008F79EF" w14:paraId="64FED13A" w14:textId="77777777" w:rsidTr="00F70045">
            <w:tc>
              <w:tcPr>
                <w:tcW w:w="487" w:type="dxa"/>
              </w:tcPr>
              <w:p w14:paraId="780C9BAD" w14:textId="77777777" w:rsidR="001F06A0" w:rsidRPr="008F79EF" w:rsidRDefault="001F06A0" w:rsidP="00F70045">
                <w:pPr>
                  <w:pStyle w:val="Prrafodelista"/>
                  <w:spacing w:before="240"/>
                  <w:ind w:left="0"/>
                  <w:rPr>
                    <w:rFonts w:ascii="Arial" w:hAnsi="Arial" w:cs="Arial"/>
                    <w:b/>
                    <w:bCs/>
                    <w:sz w:val="20"/>
                    <w:szCs w:val="20"/>
                    <w:lang w:val="es-ES"/>
                  </w:rPr>
                </w:pPr>
              </w:p>
            </w:tc>
            <w:tc>
              <w:tcPr>
                <w:tcW w:w="567" w:type="dxa"/>
              </w:tcPr>
              <w:p w14:paraId="16BD3037" w14:textId="77777777" w:rsidR="001F06A0" w:rsidRPr="008F79EF" w:rsidRDefault="001F06A0" w:rsidP="00F70045">
                <w:pPr>
                  <w:pStyle w:val="Prrafodelista"/>
                  <w:spacing w:before="240"/>
                  <w:ind w:left="0"/>
                  <w:rPr>
                    <w:rFonts w:ascii="Arial" w:hAnsi="Arial" w:cs="Arial"/>
                    <w:b/>
                    <w:bCs/>
                    <w:sz w:val="20"/>
                    <w:szCs w:val="20"/>
                    <w:lang w:val="es-ES"/>
                  </w:rPr>
                </w:pPr>
              </w:p>
            </w:tc>
            <w:tc>
              <w:tcPr>
                <w:tcW w:w="992" w:type="dxa"/>
              </w:tcPr>
              <w:p w14:paraId="72EF64E6" w14:textId="77777777" w:rsidR="001F06A0" w:rsidRPr="008F79EF" w:rsidRDefault="001F06A0" w:rsidP="00F70045">
                <w:pPr>
                  <w:pStyle w:val="Prrafodelista"/>
                  <w:spacing w:before="240"/>
                  <w:ind w:left="0"/>
                  <w:rPr>
                    <w:rFonts w:ascii="Arial" w:hAnsi="Arial" w:cs="Arial"/>
                    <w:b/>
                    <w:bCs/>
                    <w:sz w:val="20"/>
                    <w:szCs w:val="20"/>
                    <w:lang w:val="es-ES"/>
                  </w:rPr>
                </w:pPr>
              </w:p>
            </w:tc>
          </w:tr>
        </w:tbl>
        <w:p w14:paraId="00B7BDBC" w14:textId="77777777" w:rsidR="007020AE" w:rsidRDefault="007020AE" w:rsidP="007020AE">
          <w:pPr>
            <w:pStyle w:val="Prrafodelista"/>
            <w:spacing w:before="240" w:line="240" w:lineRule="auto"/>
            <w:ind w:left="360"/>
            <w:rPr>
              <w:rFonts w:ascii="Arial" w:hAnsi="Arial" w:cs="Arial"/>
              <w:sz w:val="20"/>
              <w:szCs w:val="20"/>
              <w:lang w:val="es-ES"/>
            </w:rPr>
          </w:pPr>
        </w:p>
        <w:p w14:paraId="43C48749" w14:textId="77777777" w:rsidR="007020AE" w:rsidRDefault="007020AE" w:rsidP="007020AE">
          <w:pPr>
            <w:pStyle w:val="Prrafodelista"/>
            <w:spacing w:before="240" w:line="240" w:lineRule="auto"/>
            <w:ind w:left="360"/>
            <w:rPr>
              <w:rFonts w:ascii="Arial" w:hAnsi="Arial" w:cs="Arial"/>
              <w:sz w:val="20"/>
              <w:szCs w:val="20"/>
              <w:lang w:val="es-ES"/>
            </w:rPr>
          </w:pPr>
        </w:p>
        <w:p w14:paraId="1EAD79B6" w14:textId="1206C2B5" w:rsidR="001F06A0" w:rsidRPr="008F79EF" w:rsidRDefault="001F06A0" w:rsidP="007020AE">
          <w:pPr>
            <w:pStyle w:val="Prrafodelista"/>
            <w:numPr>
              <w:ilvl w:val="0"/>
              <w:numId w:val="18"/>
            </w:numPr>
            <w:spacing w:before="240" w:line="240" w:lineRule="auto"/>
            <w:rPr>
              <w:rFonts w:ascii="Arial" w:hAnsi="Arial" w:cs="Arial"/>
              <w:sz w:val="20"/>
              <w:szCs w:val="20"/>
              <w:lang w:val="es-ES"/>
            </w:rPr>
          </w:pPr>
          <w:r w:rsidRPr="008F79EF">
            <w:rPr>
              <w:rFonts w:ascii="Arial" w:hAnsi="Arial" w:cs="Arial"/>
              <w:sz w:val="20"/>
              <w:szCs w:val="20"/>
              <w:lang w:val="es-ES"/>
            </w:rPr>
            <w:t>Identifica el protocolo de reporte de eventos adversos de la E.S.E Hospital María Inmaculada</w:t>
          </w:r>
        </w:p>
        <w:p w14:paraId="0022F437" w14:textId="77777777" w:rsidR="001F06A0" w:rsidRPr="008F79EF" w:rsidRDefault="001F06A0" w:rsidP="001F06A0">
          <w:pPr>
            <w:pStyle w:val="Prrafodelista"/>
            <w:spacing w:before="240" w:line="240" w:lineRule="auto"/>
            <w:ind w:left="360"/>
            <w:rPr>
              <w:rFonts w:ascii="Arial" w:hAnsi="Arial" w:cs="Arial"/>
              <w:sz w:val="20"/>
              <w:szCs w:val="20"/>
              <w:lang w:val="es-ES"/>
            </w:rPr>
          </w:pPr>
        </w:p>
        <w:tbl>
          <w:tblPr>
            <w:tblStyle w:val="Tablaconcuadrcula"/>
            <w:tblW w:w="0" w:type="auto"/>
            <w:tblInd w:w="1068" w:type="dxa"/>
            <w:tblLook w:val="04A0" w:firstRow="1" w:lastRow="0" w:firstColumn="1" w:lastColumn="0" w:noHBand="0" w:noVBand="1"/>
          </w:tblPr>
          <w:tblGrid>
            <w:gridCol w:w="487"/>
            <w:gridCol w:w="567"/>
            <w:gridCol w:w="1139"/>
          </w:tblGrid>
          <w:tr w:rsidR="001F06A0" w:rsidRPr="008F79EF" w14:paraId="1D1F40A3" w14:textId="77777777" w:rsidTr="00F70045">
            <w:tc>
              <w:tcPr>
                <w:tcW w:w="487" w:type="dxa"/>
              </w:tcPr>
              <w:p w14:paraId="57FFA531"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SI </w:t>
                </w:r>
              </w:p>
            </w:tc>
            <w:tc>
              <w:tcPr>
                <w:tcW w:w="567" w:type="dxa"/>
              </w:tcPr>
              <w:p w14:paraId="05712006"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NO </w:t>
                </w:r>
              </w:p>
            </w:tc>
            <w:tc>
              <w:tcPr>
                <w:tcW w:w="992" w:type="dxa"/>
              </w:tcPr>
              <w:p w14:paraId="5FE63229"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No existe protocolo</w:t>
                </w:r>
              </w:p>
            </w:tc>
          </w:tr>
          <w:tr w:rsidR="001F06A0" w:rsidRPr="008F79EF" w14:paraId="481492E4" w14:textId="77777777" w:rsidTr="00F70045">
            <w:tc>
              <w:tcPr>
                <w:tcW w:w="487" w:type="dxa"/>
              </w:tcPr>
              <w:p w14:paraId="52FF7CB7" w14:textId="77777777" w:rsidR="001F06A0" w:rsidRPr="008F79EF" w:rsidRDefault="001F06A0" w:rsidP="00F70045">
                <w:pPr>
                  <w:pStyle w:val="Prrafodelista"/>
                  <w:spacing w:before="240"/>
                  <w:ind w:left="0"/>
                  <w:rPr>
                    <w:rFonts w:ascii="Arial" w:hAnsi="Arial" w:cs="Arial"/>
                    <w:b/>
                    <w:bCs/>
                    <w:sz w:val="20"/>
                    <w:szCs w:val="20"/>
                    <w:lang w:val="es-ES"/>
                  </w:rPr>
                </w:pPr>
              </w:p>
            </w:tc>
            <w:tc>
              <w:tcPr>
                <w:tcW w:w="567" w:type="dxa"/>
              </w:tcPr>
              <w:p w14:paraId="2E60479B" w14:textId="77777777" w:rsidR="001F06A0" w:rsidRPr="008F79EF" w:rsidRDefault="001F06A0" w:rsidP="00F70045">
                <w:pPr>
                  <w:pStyle w:val="Prrafodelista"/>
                  <w:spacing w:before="240"/>
                  <w:ind w:left="0"/>
                  <w:rPr>
                    <w:rFonts w:ascii="Arial" w:hAnsi="Arial" w:cs="Arial"/>
                    <w:b/>
                    <w:bCs/>
                    <w:sz w:val="20"/>
                    <w:szCs w:val="20"/>
                    <w:lang w:val="es-ES"/>
                  </w:rPr>
                </w:pPr>
              </w:p>
            </w:tc>
            <w:tc>
              <w:tcPr>
                <w:tcW w:w="992" w:type="dxa"/>
              </w:tcPr>
              <w:p w14:paraId="3EA7D7F4" w14:textId="77777777" w:rsidR="001F06A0" w:rsidRPr="008F79EF" w:rsidRDefault="001F06A0" w:rsidP="00F70045">
                <w:pPr>
                  <w:pStyle w:val="Prrafodelista"/>
                  <w:spacing w:before="240"/>
                  <w:ind w:left="0"/>
                  <w:rPr>
                    <w:rFonts w:ascii="Arial" w:hAnsi="Arial" w:cs="Arial"/>
                    <w:b/>
                    <w:bCs/>
                    <w:sz w:val="20"/>
                    <w:szCs w:val="20"/>
                    <w:lang w:val="es-ES"/>
                  </w:rPr>
                </w:pPr>
              </w:p>
            </w:tc>
          </w:tr>
        </w:tbl>
        <w:p w14:paraId="5217ABFD" w14:textId="77777777" w:rsidR="007020AE" w:rsidRDefault="007020AE" w:rsidP="007020AE">
          <w:pPr>
            <w:spacing w:before="240" w:line="240" w:lineRule="auto"/>
            <w:ind w:left="283"/>
            <w:rPr>
              <w:rFonts w:ascii="Arial" w:hAnsi="Arial" w:cs="Arial"/>
              <w:sz w:val="20"/>
              <w:szCs w:val="20"/>
              <w:lang w:val="es-ES"/>
            </w:rPr>
          </w:pPr>
        </w:p>
        <w:p w14:paraId="58541A34" w14:textId="15BD9239" w:rsidR="001F06A0" w:rsidRPr="007020AE" w:rsidRDefault="001F06A0" w:rsidP="007020AE">
          <w:pPr>
            <w:pStyle w:val="Prrafodelista"/>
            <w:numPr>
              <w:ilvl w:val="0"/>
              <w:numId w:val="18"/>
            </w:numPr>
            <w:spacing w:before="240" w:line="240" w:lineRule="auto"/>
            <w:rPr>
              <w:rFonts w:ascii="Arial" w:hAnsi="Arial" w:cs="Arial"/>
              <w:sz w:val="20"/>
              <w:szCs w:val="20"/>
              <w:lang w:val="es-ES"/>
            </w:rPr>
          </w:pPr>
          <w:r w:rsidRPr="007020AE">
            <w:rPr>
              <w:rFonts w:ascii="Arial" w:hAnsi="Arial" w:cs="Arial"/>
              <w:sz w:val="20"/>
              <w:szCs w:val="20"/>
              <w:lang w:val="es-ES"/>
            </w:rPr>
            <w:t>Identifica el concepto de la diferencia de incidente y evento adverso establecido en la política de seguridad del paciente de la E.S.E Hospital María Inmaculada.</w:t>
          </w:r>
        </w:p>
        <w:p w14:paraId="53A7E633" w14:textId="77777777" w:rsidR="007020AE" w:rsidRPr="008F79EF" w:rsidRDefault="007020AE" w:rsidP="007020AE">
          <w:pPr>
            <w:pStyle w:val="Prrafodelista"/>
            <w:spacing w:before="240" w:line="240" w:lineRule="auto"/>
            <w:ind w:left="360"/>
            <w:rPr>
              <w:rFonts w:ascii="Arial" w:hAnsi="Arial" w:cs="Arial"/>
              <w:sz w:val="20"/>
              <w:szCs w:val="20"/>
              <w:lang w:val="es-ES"/>
            </w:rPr>
          </w:pPr>
        </w:p>
        <w:p w14:paraId="2D7E33E1" w14:textId="77777777" w:rsidR="001F06A0" w:rsidRPr="008F79EF" w:rsidRDefault="001F06A0" w:rsidP="001F06A0">
          <w:pPr>
            <w:pStyle w:val="Prrafodelista"/>
            <w:spacing w:before="240" w:line="240" w:lineRule="auto"/>
            <w:ind w:left="360"/>
            <w:rPr>
              <w:rFonts w:ascii="Arial" w:hAnsi="Arial" w:cs="Arial"/>
              <w:sz w:val="20"/>
              <w:szCs w:val="20"/>
              <w:lang w:val="es-ES"/>
            </w:rPr>
          </w:pPr>
        </w:p>
        <w:tbl>
          <w:tblPr>
            <w:tblStyle w:val="Tablaconcuadrcula"/>
            <w:tblW w:w="0" w:type="auto"/>
            <w:tblInd w:w="1068" w:type="dxa"/>
            <w:tblLook w:val="04A0" w:firstRow="1" w:lastRow="0" w:firstColumn="1" w:lastColumn="0" w:noHBand="0" w:noVBand="1"/>
          </w:tblPr>
          <w:tblGrid>
            <w:gridCol w:w="487"/>
            <w:gridCol w:w="567"/>
            <w:gridCol w:w="1061"/>
          </w:tblGrid>
          <w:tr w:rsidR="001F06A0" w:rsidRPr="008F79EF" w14:paraId="4EB15CE8" w14:textId="77777777" w:rsidTr="00F70045">
            <w:tc>
              <w:tcPr>
                <w:tcW w:w="487" w:type="dxa"/>
              </w:tcPr>
              <w:p w14:paraId="5D99034C"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SI </w:t>
                </w:r>
              </w:p>
            </w:tc>
            <w:tc>
              <w:tcPr>
                <w:tcW w:w="567" w:type="dxa"/>
              </w:tcPr>
              <w:p w14:paraId="52205C2A"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 xml:space="preserve">NO </w:t>
                </w:r>
              </w:p>
            </w:tc>
            <w:tc>
              <w:tcPr>
                <w:tcW w:w="992" w:type="dxa"/>
              </w:tcPr>
              <w:p w14:paraId="3E7CA421" w14:textId="77777777" w:rsidR="001F06A0" w:rsidRPr="008F79EF" w:rsidRDefault="001F06A0" w:rsidP="00F70045">
                <w:pPr>
                  <w:pStyle w:val="Prrafodelista"/>
                  <w:spacing w:before="240"/>
                  <w:ind w:left="0"/>
                  <w:rPr>
                    <w:rFonts w:ascii="Arial" w:hAnsi="Arial" w:cs="Arial"/>
                    <w:b/>
                    <w:bCs/>
                    <w:sz w:val="20"/>
                    <w:szCs w:val="20"/>
                    <w:lang w:val="es-ES"/>
                  </w:rPr>
                </w:pPr>
                <w:r w:rsidRPr="008F79EF">
                  <w:rPr>
                    <w:rFonts w:ascii="Arial" w:hAnsi="Arial" w:cs="Arial"/>
                    <w:b/>
                    <w:bCs/>
                    <w:sz w:val="20"/>
                    <w:szCs w:val="20"/>
                    <w:lang w:val="es-ES"/>
                  </w:rPr>
                  <w:t>No recuerda</w:t>
                </w:r>
              </w:p>
            </w:tc>
          </w:tr>
          <w:tr w:rsidR="001F06A0" w:rsidRPr="008F79EF" w14:paraId="7EB10762" w14:textId="77777777" w:rsidTr="00F70045">
            <w:tc>
              <w:tcPr>
                <w:tcW w:w="487" w:type="dxa"/>
              </w:tcPr>
              <w:p w14:paraId="0545FEBC" w14:textId="77777777" w:rsidR="001F06A0" w:rsidRPr="008F79EF" w:rsidRDefault="001F06A0" w:rsidP="00F70045">
                <w:pPr>
                  <w:pStyle w:val="Prrafodelista"/>
                  <w:spacing w:before="240"/>
                  <w:ind w:left="0"/>
                  <w:rPr>
                    <w:rFonts w:ascii="Arial" w:hAnsi="Arial" w:cs="Arial"/>
                    <w:b/>
                    <w:bCs/>
                    <w:sz w:val="20"/>
                    <w:szCs w:val="20"/>
                    <w:lang w:val="es-ES"/>
                  </w:rPr>
                </w:pPr>
              </w:p>
            </w:tc>
            <w:tc>
              <w:tcPr>
                <w:tcW w:w="567" w:type="dxa"/>
              </w:tcPr>
              <w:p w14:paraId="694A2C97" w14:textId="77777777" w:rsidR="001F06A0" w:rsidRPr="008F79EF" w:rsidRDefault="001F06A0" w:rsidP="00F70045">
                <w:pPr>
                  <w:pStyle w:val="Prrafodelista"/>
                  <w:spacing w:before="240"/>
                  <w:ind w:left="0"/>
                  <w:rPr>
                    <w:rFonts w:ascii="Arial" w:hAnsi="Arial" w:cs="Arial"/>
                    <w:b/>
                    <w:bCs/>
                    <w:sz w:val="20"/>
                    <w:szCs w:val="20"/>
                    <w:lang w:val="es-ES"/>
                  </w:rPr>
                </w:pPr>
              </w:p>
            </w:tc>
            <w:tc>
              <w:tcPr>
                <w:tcW w:w="992" w:type="dxa"/>
              </w:tcPr>
              <w:p w14:paraId="5D9D82D5" w14:textId="77777777" w:rsidR="001F06A0" w:rsidRPr="008F79EF" w:rsidRDefault="001F06A0" w:rsidP="00F70045">
                <w:pPr>
                  <w:pStyle w:val="Prrafodelista"/>
                  <w:spacing w:before="240"/>
                  <w:ind w:left="0"/>
                  <w:rPr>
                    <w:rFonts w:ascii="Arial" w:hAnsi="Arial" w:cs="Arial"/>
                    <w:b/>
                    <w:bCs/>
                    <w:sz w:val="20"/>
                    <w:szCs w:val="20"/>
                    <w:lang w:val="es-ES"/>
                  </w:rPr>
                </w:pPr>
              </w:p>
            </w:tc>
          </w:tr>
        </w:tbl>
        <w:p w14:paraId="551F2E11" w14:textId="77777777" w:rsidR="00A934F7" w:rsidRDefault="00A934F7" w:rsidP="00A934F7">
          <w:pPr>
            <w:spacing w:line="240" w:lineRule="auto"/>
            <w:jc w:val="center"/>
            <w:rPr>
              <w:rFonts w:ascii="Arial" w:hAnsi="Arial" w:cs="Arial"/>
              <w:b/>
              <w:bCs/>
              <w:sz w:val="20"/>
              <w:szCs w:val="20"/>
              <w:lang w:val="es-ES"/>
            </w:rPr>
          </w:pPr>
        </w:p>
        <w:p w14:paraId="2A857635" w14:textId="4FD0D1BE" w:rsidR="00A934F7" w:rsidRPr="003D1721" w:rsidRDefault="00A934F7" w:rsidP="003D1721">
          <w:pPr>
            <w:spacing w:line="240" w:lineRule="auto"/>
            <w:jc w:val="both"/>
            <w:rPr>
              <w:rFonts w:ascii="Arial" w:hAnsi="Arial" w:cs="Arial"/>
              <w:b/>
              <w:bCs/>
            </w:rPr>
          </w:pPr>
          <w:bookmarkStart w:id="75" w:name="_Hlk95250431"/>
          <w:r w:rsidRPr="003D1721">
            <w:rPr>
              <w:rFonts w:ascii="Arial" w:hAnsi="Arial" w:cs="Arial"/>
              <w:b/>
              <w:bCs/>
              <w:sz w:val="16"/>
              <w:szCs w:val="16"/>
              <w:lang w:val="es-ES"/>
            </w:rPr>
            <w:t>NOTA</w:t>
          </w:r>
          <w:r w:rsidRPr="003D1721">
            <w:rPr>
              <w:rFonts w:ascii="Arial" w:hAnsi="Arial" w:cs="Arial"/>
              <w:sz w:val="16"/>
              <w:szCs w:val="16"/>
              <w:lang w:val="es-ES"/>
            </w:rPr>
            <w:t xml:space="preserve">:  marque con una  SI____ o NO ____ autoriza la realización de esta encuesta, los datos registrados en este documento   solo serán tomados en cuenta para la realización del proyecto  </w:t>
          </w:r>
          <w:r w:rsidR="007020AE" w:rsidRPr="003D1721">
            <w:rPr>
              <w:rFonts w:ascii="Arial" w:hAnsi="Arial" w:cs="Arial"/>
              <w:sz w:val="16"/>
              <w:szCs w:val="16"/>
              <w:lang w:val="es-ES"/>
            </w:rPr>
            <w:t>“</w:t>
          </w:r>
          <w:r w:rsidR="003D1721" w:rsidRPr="003D1721">
            <w:rPr>
              <w:rFonts w:ascii="Arial" w:hAnsi="Arial" w:cs="Arial"/>
              <w:b/>
              <w:bCs/>
              <w:sz w:val="20"/>
              <w:szCs w:val="20"/>
            </w:rPr>
            <w:t>PROPUESTA DE UNA ESTRATEGIA DE MEJORA EN LOS PROCESOS DE ADHERENCIA A LOS PROGRAMAS DE SEGURIDAD DEL PACIENTE COMO GARANTÍA DE LA CALIDAD EN SALUD DEL HOSPITAL MARÍA INMACULADA DEL MUNICIPIO DE RIOBLANCO TOLIMA - 2021</w:t>
          </w:r>
          <w:r w:rsidR="007020AE" w:rsidRPr="003D1721">
            <w:rPr>
              <w:rFonts w:ascii="Arial" w:hAnsi="Arial" w:cs="Arial"/>
              <w:b/>
              <w:bCs/>
              <w:sz w:val="16"/>
              <w:szCs w:val="16"/>
              <w:lang w:val="es-ES"/>
            </w:rPr>
            <w:t>”</w:t>
          </w:r>
          <w:r w:rsidRPr="003D1721">
            <w:rPr>
              <w:rFonts w:ascii="Arial" w:hAnsi="Arial" w:cs="Arial"/>
              <w:b/>
              <w:bCs/>
              <w:sz w:val="16"/>
              <w:szCs w:val="16"/>
              <w:lang w:val="es-ES"/>
            </w:rPr>
            <w:t xml:space="preserve"> realizado LIDA JAZBLEIDY VARÓN MONA en calidad de estudiante de la especialización gerencia de la calidad en salud virtual. </w:t>
          </w:r>
          <w:r w:rsidR="003D1721">
            <w:rPr>
              <w:rFonts w:ascii="Arial" w:hAnsi="Arial" w:cs="Arial"/>
              <w:b/>
              <w:bCs/>
              <w:sz w:val="16"/>
              <w:szCs w:val="16"/>
              <w:lang w:val="es-ES"/>
            </w:rPr>
            <w:t xml:space="preserve"> Documento </w:t>
          </w:r>
          <w:r w:rsidR="003D1721" w:rsidRPr="003D1721">
            <w:rPr>
              <w:rFonts w:ascii="Arial" w:hAnsi="Arial" w:cs="Arial"/>
              <w:sz w:val="20"/>
              <w:szCs w:val="20"/>
            </w:rPr>
            <w:t>sustentado</w:t>
          </w:r>
          <w:r w:rsidR="005F1F67" w:rsidRPr="003D1721">
            <w:rPr>
              <w:rFonts w:ascii="Arial" w:hAnsi="Arial" w:cs="Arial"/>
              <w:sz w:val="20"/>
              <w:szCs w:val="20"/>
            </w:rPr>
            <w:t xml:space="preserve"> en la </w:t>
          </w:r>
          <w:r w:rsidR="005F1F67" w:rsidRPr="003D1721">
            <w:rPr>
              <w:rStyle w:val="Textoennegrita"/>
              <w:rFonts w:ascii="Arial" w:hAnsi="Arial" w:cs="Arial"/>
              <w:b w:val="0"/>
              <w:bCs w:val="0"/>
              <w:sz w:val="20"/>
              <w:szCs w:val="20"/>
              <w:shd w:val="clear" w:color="auto" w:fill="FFFFFF"/>
            </w:rPr>
            <w:t>Ley Estatutaria 1581 del 2012 que funciona como marco de la Ley General de Protección de Datos</w:t>
          </w:r>
          <w:bookmarkEnd w:id="75"/>
          <w:r w:rsidR="005F1F67" w:rsidRPr="003D1721">
            <w:rPr>
              <w:rStyle w:val="Textoennegrita"/>
              <w:rFonts w:ascii="Arial" w:hAnsi="Arial" w:cs="Arial"/>
              <w:b w:val="0"/>
              <w:bCs w:val="0"/>
              <w:sz w:val="20"/>
              <w:szCs w:val="20"/>
              <w:shd w:val="clear" w:color="auto" w:fill="FFFFFF"/>
            </w:rPr>
            <w:t xml:space="preserve">. </w:t>
          </w:r>
        </w:p>
        <w:p w14:paraId="68752AEB" w14:textId="5D149ADB" w:rsidR="001F06A0" w:rsidRPr="008F79EF" w:rsidRDefault="001F06A0" w:rsidP="001F06A0">
          <w:pPr>
            <w:pStyle w:val="Prrafodelista"/>
            <w:spacing w:before="240" w:line="240" w:lineRule="auto"/>
            <w:ind w:left="643"/>
            <w:rPr>
              <w:rFonts w:ascii="Arial" w:hAnsi="Arial" w:cs="Arial"/>
              <w:sz w:val="20"/>
              <w:szCs w:val="20"/>
              <w:lang w:val="es-ES"/>
            </w:rPr>
          </w:pPr>
        </w:p>
        <w:p w14:paraId="2DEE5B6C" w14:textId="34B60C14" w:rsidR="007020AE" w:rsidRPr="002C008A" w:rsidRDefault="007020AE" w:rsidP="006D0F67">
          <w:pPr>
            <w:pStyle w:val="Ttulo2"/>
            <w:numPr>
              <w:ilvl w:val="0"/>
              <w:numId w:val="0"/>
            </w:numPr>
            <w:ind w:left="720"/>
            <w:rPr>
              <w:rFonts w:ascii="Arial" w:hAnsi="Arial" w:cs="Arial"/>
              <w:i w:val="0"/>
              <w:iCs w:val="0"/>
              <w:sz w:val="24"/>
              <w:szCs w:val="24"/>
              <w:lang w:val="es-CO"/>
            </w:rPr>
          </w:pPr>
          <w:bookmarkStart w:id="76" w:name="_Toc93161904"/>
          <w:bookmarkStart w:id="77" w:name="_Hlk93151821"/>
          <w:r w:rsidRPr="002C008A">
            <w:rPr>
              <w:rFonts w:ascii="Arial" w:hAnsi="Arial" w:cs="Arial"/>
              <w:i w:val="0"/>
              <w:iCs w:val="0"/>
              <w:sz w:val="24"/>
              <w:szCs w:val="24"/>
              <w:lang w:val="es-CO"/>
            </w:rPr>
            <w:t>Anexos 2.</w:t>
          </w:r>
          <w:r w:rsidR="00A67C98" w:rsidRPr="002C008A">
            <w:rPr>
              <w:rFonts w:ascii="Arial" w:hAnsi="Arial" w:cs="Arial"/>
              <w:i w:val="0"/>
              <w:iCs w:val="0"/>
              <w:sz w:val="24"/>
              <w:szCs w:val="24"/>
              <w:lang w:val="es-CO"/>
            </w:rPr>
            <w:t>: DOCUMENTOS REALIZADOS DURANTE EL DESARROLLO DEL PROYECTO.</w:t>
          </w:r>
          <w:bookmarkEnd w:id="76"/>
          <w:r w:rsidR="00A67C98" w:rsidRPr="002C008A">
            <w:rPr>
              <w:rFonts w:ascii="Arial" w:hAnsi="Arial" w:cs="Arial"/>
              <w:i w:val="0"/>
              <w:iCs w:val="0"/>
              <w:sz w:val="24"/>
              <w:szCs w:val="24"/>
              <w:lang w:val="es-CO"/>
            </w:rPr>
            <w:t xml:space="preserve"> </w:t>
          </w:r>
        </w:p>
        <w:p w14:paraId="3FDAD23B" w14:textId="0553EAD4" w:rsidR="007020AE" w:rsidRDefault="007020AE" w:rsidP="007020AE">
          <w:pPr>
            <w:spacing w:before="240" w:line="240" w:lineRule="auto"/>
            <w:rPr>
              <w:rFonts w:ascii="Arial" w:hAnsi="Arial" w:cs="Arial"/>
              <w:sz w:val="24"/>
              <w:szCs w:val="24"/>
              <w:lang w:val="es-ES"/>
            </w:rPr>
          </w:pPr>
          <w:r w:rsidRPr="007020AE">
            <w:rPr>
              <w:rFonts w:ascii="Arial" w:hAnsi="Arial" w:cs="Arial"/>
              <w:sz w:val="24"/>
              <w:szCs w:val="24"/>
              <w:lang w:val="es-ES"/>
            </w:rPr>
            <w:t>Se entrega a la</w:t>
          </w:r>
          <w:r w:rsidR="00AB2489">
            <w:rPr>
              <w:rFonts w:ascii="Arial" w:hAnsi="Arial" w:cs="Arial"/>
              <w:sz w:val="24"/>
              <w:szCs w:val="24"/>
              <w:lang w:val="es-ES"/>
            </w:rPr>
            <w:t xml:space="preserve"> E.S.E HOSPITAL MARIA INMACULADA DE RIOBLANCO </w:t>
          </w:r>
          <w:r w:rsidR="00A67C98">
            <w:rPr>
              <w:rFonts w:ascii="Arial" w:hAnsi="Arial" w:cs="Arial"/>
              <w:sz w:val="24"/>
              <w:szCs w:val="24"/>
              <w:lang w:val="es-ES"/>
            </w:rPr>
            <w:t xml:space="preserve">TOLIMA, </w:t>
          </w:r>
          <w:r w:rsidR="00A67C98" w:rsidRPr="007020AE">
            <w:rPr>
              <w:rFonts w:ascii="Arial" w:hAnsi="Arial" w:cs="Arial"/>
              <w:sz w:val="24"/>
              <w:szCs w:val="24"/>
              <w:lang w:val="es-ES"/>
            </w:rPr>
            <w:t>los</w:t>
          </w:r>
          <w:r w:rsidRPr="007020AE">
            <w:rPr>
              <w:rFonts w:ascii="Arial" w:hAnsi="Arial" w:cs="Arial"/>
              <w:sz w:val="24"/>
              <w:szCs w:val="24"/>
              <w:lang w:val="es-ES"/>
            </w:rPr>
            <w:t xml:space="preserve"> siguientes documentos: </w:t>
          </w:r>
        </w:p>
        <w:p w14:paraId="0934114D" w14:textId="7166D15E" w:rsidR="007020AE" w:rsidRDefault="007020AE" w:rsidP="007020AE">
          <w:pPr>
            <w:pStyle w:val="Prrafodelista"/>
            <w:numPr>
              <w:ilvl w:val="0"/>
              <w:numId w:val="19"/>
            </w:numPr>
            <w:spacing w:before="240" w:line="240" w:lineRule="auto"/>
            <w:rPr>
              <w:rFonts w:ascii="Arial" w:hAnsi="Arial" w:cs="Arial"/>
              <w:sz w:val="24"/>
              <w:szCs w:val="24"/>
              <w:lang w:val="es-ES"/>
            </w:rPr>
          </w:pPr>
          <w:r>
            <w:rPr>
              <w:rFonts w:ascii="Arial" w:hAnsi="Arial" w:cs="Arial"/>
              <w:sz w:val="24"/>
              <w:szCs w:val="24"/>
              <w:lang w:val="es-ES"/>
            </w:rPr>
            <w:t xml:space="preserve">POLITICA DE CALIDAD INSTITUCIONAL. </w:t>
          </w:r>
        </w:p>
        <w:p w14:paraId="107B03F4" w14:textId="6131902A" w:rsidR="007020AE" w:rsidRDefault="007020AE" w:rsidP="007020AE">
          <w:pPr>
            <w:pStyle w:val="Prrafodelista"/>
            <w:numPr>
              <w:ilvl w:val="0"/>
              <w:numId w:val="19"/>
            </w:numPr>
            <w:spacing w:before="240" w:line="240" w:lineRule="auto"/>
            <w:rPr>
              <w:rFonts w:ascii="Arial" w:hAnsi="Arial" w:cs="Arial"/>
              <w:sz w:val="24"/>
              <w:szCs w:val="24"/>
              <w:lang w:val="es-ES"/>
            </w:rPr>
          </w:pPr>
          <w:r>
            <w:rPr>
              <w:rFonts w:ascii="Arial" w:hAnsi="Arial" w:cs="Arial"/>
              <w:sz w:val="24"/>
              <w:szCs w:val="24"/>
              <w:lang w:val="es-ES"/>
            </w:rPr>
            <w:t>POLITICA DE SEGUIRDAD DEL PACIENTE.</w:t>
          </w:r>
        </w:p>
        <w:p w14:paraId="45748342" w14:textId="21CE9EDA" w:rsidR="007020AE" w:rsidRDefault="007020AE" w:rsidP="007020AE">
          <w:pPr>
            <w:pStyle w:val="Prrafodelista"/>
            <w:numPr>
              <w:ilvl w:val="0"/>
              <w:numId w:val="19"/>
            </w:numPr>
            <w:spacing w:before="240" w:line="240" w:lineRule="auto"/>
            <w:rPr>
              <w:rFonts w:ascii="Arial" w:hAnsi="Arial" w:cs="Arial"/>
              <w:sz w:val="24"/>
              <w:szCs w:val="24"/>
              <w:lang w:val="es-ES"/>
            </w:rPr>
          </w:pPr>
          <w:r>
            <w:rPr>
              <w:rFonts w:ascii="Arial" w:hAnsi="Arial" w:cs="Arial"/>
              <w:sz w:val="24"/>
              <w:szCs w:val="24"/>
              <w:lang w:val="es-ES"/>
            </w:rPr>
            <w:t xml:space="preserve">POLITICA DE HUMANIZACION. </w:t>
          </w:r>
        </w:p>
        <w:p w14:paraId="62430A54" w14:textId="41B1D04A" w:rsidR="007020AE" w:rsidRDefault="007020AE" w:rsidP="007020AE">
          <w:pPr>
            <w:pStyle w:val="Prrafodelista"/>
            <w:numPr>
              <w:ilvl w:val="0"/>
              <w:numId w:val="19"/>
            </w:numPr>
            <w:spacing w:before="240" w:line="240" w:lineRule="auto"/>
            <w:rPr>
              <w:rFonts w:ascii="Arial" w:hAnsi="Arial" w:cs="Arial"/>
              <w:sz w:val="24"/>
              <w:szCs w:val="24"/>
              <w:lang w:val="es-ES"/>
            </w:rPr>
          </w:pPr>
          <w:r>
            <w:rPr>
              <w:rFonts w:ascii="Arial" w:hAnsi="Arial" w:cs="Arial"/>
              <w:sz w:val="24"/>
              <w:szCs w:val="24"/>
              <w:lang w:val="es-ES"/>
            </w:rPr>
            <w:t xml:space="preserve">PROGRAMA DE SEGUIRDAD DEL PACIENTE. </w:t>
          </w:r>
        </w:p>
        <w:p w14:paraId="3F5C512A" w14:textId="621E6CD1" w:rsidR="00555744" w:rsidRPr="005F1F67" w:rsidRDefault="00853B52" w:rsidP="005F1F67">
          <w:pPr>
            <w:spacing w:before="240" w:line="240" w:lineRule="auto"/>
            <w:ind w:left="360"/>
            <w:rPr>
              <w:rFonts w:ascii="Arial" w:hAnsi="Arial" w:cs="Arial"/>
              <w:sz w:val="24"/>
              <w:szCs w:val="24"/>
            </w:rPr>
          </w:pPr>
        </w:p>
        <w:bookmarkEnd w:id="77" w:displacedByCustomXml="next"/>
      </w:sdtContent>
    </w:sdt>
    <w:bookmarkEnd w:id="63" w:displacedByCustomXml="prev"/>
    <w:p w14:paraId="5BE0B14D" w14:textId="77777777" w:rsidR="00555744" w:rsidRPr="00125276" w:rsidRDefault="00555744" w:rsidP="00125276">
      <w:pPr>
        <w:spacing w:line="360" w:lineRule="auto"/>
        <w:ind w:left="360"/>
        <w:rPr>
          <w:rFonts w:ascii="Arial" w:hAnsi="Arial" w:cs="Arial"/>
          <w:sz w:val="24"/>
          <w:szCs w:val="24"/>
        </w:rPr>
      </w:pPr>
    </w:p>
    <w:p w14:paraId="30D6A1D0" w14:textId="77777777" w:rsidR="00C56389" w:rsidRPr="00125276" w:rsidRDefault="00C56389" w:rsidP="00125276">
      <w:pPr>
        <w:tabs>
          <w:tab w:val="left" w:pos="800"/>
        </w:tabs>
        <w:spacing w:after="0" w:line="360" w:lineRule="auto"/>
        <w:ind w:right="380"/>
        <w:jc w:val="both"/>
        <w:rPr>
          <w:rFonts w:ascii="Arial" w:hAnsi="Arial" w:cs="Arial"/>
          <w:sz w:val="24"/>
          <w:szCs w:val="24"/>
        </w:rPr>
      </w:pPr>
    </w:p>
    <w:p w14:paraId="3B5819D3" w14:textId="77777777" w:rsidR="00894456" w:rsidRPr="00125276" w:rsidRDefault="00894456" w:rsidP="00125276">
      <w:pPr>
        <w:tabs>
          <w:tab w:val="left" w:pos="800"/>
        </w:tabs>
        <w:spacing w:after="0" w:line="360" w:lineRule="auto"/>
        <w:ind w:left="857" w:right="380" w:hanging="360"/>
        <w:jc w:val="both"/>
        <w:rPr>
          <w:rFonts w:ascii="Arial" w:eastAsia="Arial" w:hAnsi="Arial" w:cs="Arial"/>
          <w:b/>
          <w:bCs/>
          <w:sz w:val="24"/>
          <w:szCs w:val="24"/>
        </w:rPr>
      </w:pPr>
    </w:p>
    <w:p w14:paraId="4C67751D" w14:textId="36B0E543" w:rsidR="00465CE8" w:rsidRPr="00125276" w:rsidRDefault="00894456" w:rsidP="00125276">
      <w:pPr>
        <w:tabs>
          <w:tab w:val="left" w:pos="800"/>
        </w:tabs>
        <w:spacing w:after="0" w:line="360" w:lineRule="auto"/>
        <w:ind w:left="857" w:right="380" w:hanging="360"/>
        <w:jc w:val="both"/>
        <w:rPr>
          <w:rFonts w:ascii="Arial" w:eastAsia="Arial" w:hAnsi="Arial" w:cs="Arial"/>
          <w:b/>
          <w:bCs/>
          <w:sz w:val="24"/>
          <w:szCs w:val="24"/>
        </w:rPr>
      </w:pPr>
      <w:r w:rsidRPr="00125276">
        <w:rPr>
          <w:rFonts w:ascii="Arial" w:eastAsia="Arial" w:hAnsi="Arial" w:cs="Arial"/>
          <w:b/>
          <w:bCs/>
          <w:sz w:val="24"/>
          <w:szCs w:val="24"/>
        </w:rPr>
        <w:t xml:space="preserve"> </w:t>
      </w:r>
    </w:p>
    <w:p w14:paraId="7089EACB" w14:textId="77777777" w:rsidR="008F3244" w:rsidRPr="00125276" w:rsidRDefault="008F3244" w:rsidP="00125276">
      <w:pPr>
        <w:spacing w:after="0" w:line="360" w:lineRule="auto"/>
        <w:rPr>
          <w:rFonts w:ascii="Arial" w:hAnsi="Arial" w:cs="Arial"/>
          <w:b/>
          <w:bCs/>
          <w:sz w:val="24"/>
          <w:szCs w:val="24"/>
        </w:rPr>
      </w:pPr>
    </w:p>
    <w:bookmarkEnd w:id="7"/>
    <w:p w14:paraId="57FD2731" w14:textId="0B4EBCA3" w:rsidR="00B80024" w:rsidRPr="00125276" w:rsidRDefault="00B80024" w:rsidP="00A81BF6">
      <w:pPr>
        <w:spacing w:line="360" w:lineRule="auto"/>
        <w:rPr>
          <w:rFonts w:ascii="Arial" w:hAnsi="Arial" w:cs="Arial"/>
          <w:b/>
          <w:bCs/>
          <w:sz w:val="24"/>
          <w:szCs w:val="24"/>
        </w:rPr>
      </w:pPr>
    </w:p>
    <w:sectPr w:rsidR="00B80024" w:rsidRPr="00125276" w:rsidSect="008029B7">
      <w:pgSz w:w="12240" w:h="15840" w:code="1"/>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57E04" w14:textId="77777777" w:rsidR="00853B52" w:rsidRDefault="00853B52" w:rsidP="0067716E">
      <w:pPr>
        <w:spacing w:after="0" w:line="240" w:lineRule="auto"/>
      </w:pPr>
      <w:r>
        <w:separator/>
      </w:r>
    </w:p>
  </w:endnote>
  <w:endnote w:type="continuationSeparator" w:id="0">
    <w:p w14:paraId="331DE1FB" w14:textId="77777777" w:rsidR="00853B52" w:rsidRDefault="00853B52" w:rsidP="0067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412823"/>
      <w:docPartObj>
        <w:docPartGallery w:val="Page Numbers (Bottom of Page)"/>
        <w:docPartUnique/>
      </w:docPartObj>
    </w:sdtPr>
    <w:sdtEndPr/>
    <w:sdtContent>
      <w:p w14:paraId="7700E685" w14:textId="78AB8115" w:rsidR="002757A3" w:rsidRDefault="002757A3">
        <w:pPr>
          <w:pStyle w:val="Piedepgina"/>
          <w:jc w:val="center"/>
        </w:pPr>
        <w:r>
          <w:fldChar w:fldCharType="begin"/>
        </w:r>
        <w:r>
          <w:instrText>PAGE   \* MERGEFORMAT</w:instrText>
        </w:r>
        <w:r>
          <w:fldChar w:fldCharType="separate"/>
        </w:r>
        <w:r w:rsidR="00E94B77" w:rsidRPr="00E94B77">
          <w:rPr>
            <w:noProof/>
            <w:lang w:val="es-ES"/>
          </w:rPr>
          <w:t>1</w:t>
        </w:r>
        <w:r>
          <w:fldChar w:fldCharType="end"/>
        </w:r>
      </w:p>
    </w:sdtContent>
  </w:sdt>
  <w:p w14:paraId="55A0CFA9" w14:textId="77777777" w:rsidR="008029B7" w:rsidRDefault="008029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FB39" w14:textId="77777777" w:rsidR="00853B52" w:rsidRDefault="00853B52" w:rsidP="0067716E">
      <w:pPr>
        <w:spacing w:after="0" w:line="240" w:lineRule="auto"/>
      </w:pPr>
      <w:r>
        <w:separator/>
      </w:r>
    </w:p>
  </w:footnote>
  <w:footnote w:type="continuationSeparator" w:id="0">
    <w:p w14:paraId="16C31A89" w14:textId="77777777" w:rsidR="00853B52" w:rsidRDefault="00853B52" w:rsidP="0067716E">
      <w:pPr>
        <w:spacing w:after="0" w:line="240" w:lineRule="auto"/>
      </w:pPr>
      <w:r>
        <w:continuationSeparator/>
      </w:r>
    </w:p>
  </w:footnote>
  <w:footnote w:id="1">
    <w:p w14:paraId="775A1CCE" w14:textId="3D31185E" w:rsidR="0039242B" w:rsidRPr="008B6302" w:rsidRDefault="0039242B">
      <w:r>
        <w:rPr>
          <w:rStyle w:val="Ttulo7Car"/>
        </w:rPr>
        <w:footnoteRef/>
      </w:r>
      <w:r>
        <w:t xml:space="preserve"> </w:t>
      </w:r>
      <w:r w:rsidR="00535473">
        <w:t xml:space="preserve">seguridad del paciente OMS la reconoce como una prioridad sanitaria (citada 22 0ctubre 2022) disponible en: </w:t>
      </w:r>
      <w:hyperlink r:id="rId1" w:history="1">
        <w:r w:rsidR="00535473" w:rsidRPr="002C008A">
          <w:rPr>
            <w:rStyle w:val="Ttulo8Car"/>
            <w:lang w:val="es-CO"/>
          </w:rPr>
          <w:t>file:///C:/Users/HEWLETT%20PACKARD/Documents/UNIVERSIDAD/TRABAJO%20DE%20GRADO/ADHERENCIA%20AL%20PROTOCOLO%20DE%20SEGURIDAD%20DEL%20PACIENTE,%20EN%20LA%20IDENTIFICACI%C3%93N%20DEL%20PACIENTE,%20EN%20UNA%20INST.pdf</w:t>
        </w:r>
      </w:hyperlink>
    </w:p>
  </w:footnote>
  <w:footnote w:id="2">
    <w:p w14:paraId="46D781E8" w14:textId="7A77C03A" w:rsidR="00CB2552" w:rsidRPr="008B6302" w:rsidRDefault="00CB2552">
      <w:r>
        <w:rPr>
          <w:rStyle w:val="Ttulo7Car"/>
        </w:rPr>
        <w:footnoteRef/>
      </w:r>
      <w:r>
        <w:t xml:space="preserve"> Ministerio de Salud y protección social. Colombia: Seguridad del paciente y la atención segura, p.1</w:t>
      </w:r>
    </w:p>
  </w:footnote>
  <w:footnote w:id="3">
    <w:p w14:paraId="1E211F33" w14:textId="3DE575C9" w:rsidR="00D324BC" w:rsidRPr="00D324BC" w:rsidRDefault="00D324BC">
      <w:pPr>
        <w:pStyle w:val="Textonotapie"/>
        <w:rPr>
          <w:lang w:val="es-ES"/>
        </w:rPr>
      </w:pPr>
      <w:r>
        <w:rPr>
          <w:rStyle w:val="Refdenotaalpie"/>
        </w:rPr>
        <w:footnoteRef/>
      </w:r>
      <w:r>
        <w:t xml:space="preserve"> Colombia. Ministerio de la Protección Social. Lineamientos para la implementación de la política de la seguridad del paciente. Bogotá D.C, 2008.</w:t>
      </w:r>
    </w:p>
  </w:footnote>
  <w:footnote w:id="4">
    <w:p w14:paraId="288E0E4D" w14:textId="09D7ED28" w:rsidR="003778C8" w:rsidRDefault="003778C8">
      <w:pPr>
        <w:pStyle w:val="Textonotapie"/>
      </w:pPr>
      <w:r>
        <w:rPr>
          <w:rStyle w:val="Refdenotaalpie"/>
        </w:rPr>
        <w:footnoteRef/>
      </w:r>
      <w:r>
        <w:t xml:space="preserve"> Jiménez M, Vega S, Belloso JJ, Ramos J. Protocolo docente de psicología clínica, citado por BAUTISTA RODRÍGUEZ, Luz. et al. Grado de adherencia al protocolo de registros clínicos en enfermería. En: Revista Cuidarte Universitaria de Santander [online], 2015, no. 1 [citado 25  de noviembre , 2021]. Disponible en: </w:t>
      </w:r>
      <w:hyperlink r:id="rId2" w:history="1">
        <w:r w:rsidRPr="00B117A6">
          <w:rPr>
            <w:rStyle w:val="Hipervnculo"/>
          </w:rPr>
          <w:t>https://www.revistacuidarte.org/index.php/cuidarte/article/view/237/483</w:t>
        </w:r>
      </w:hyperlink>
    </w:p>
    <w:p w14:paraId="58DDA1ED" w14:textId="77777777" w:rsidR="003778C8" w:rsidRPr="003778C8" w:rsidRDefault="003778C8">
      <w:pPr>
        <w:pStyle w:val="Textonotapie"/>
        <w:rPr>
          <w:lang w:val="es-ES"/>
        </w:rPr>
      </w:pPr>
    </w:p>
  </w:footnote>
  <w:footnote w:id="5">
    <w:p w14:paraId="6E02A49F" w14:textId="47A8931B" w:rsidR="00157813" w:rsidRDefault="00157813">
      <w:pPr>
        <w:pStyle w:val="Textonotapie"/>
        <w:rPr>
          <w:lang w:val="es-ES"/>
        </w:rPr>
      </w:pPr>
      <w:r>
        <w:rPr>
          <w:rStyle w:val="Refdenotaalpie"/>
        </w:rPr>
        <w:footnoteRef/>
      </w:r>
      <w:r>
        <w:t xml:space="preserve"> </w:t>
      </w:r>
      <w:r>
        <w:rPr>
          <w:lang w:val="es-ES"/>
        </w:rPr>
        <w:t xml:space="preserve">Ministerio de salud y protección social (citado el 24 de noviembre 2021)disponible en </w:t>
      </w:r>
      <w:hyperlink r:id="rId3" w:history="1">
        <w:r w:rsidRPr="00B117A6">
          <w:rPr>
            <w:rStyle w:val="Hipervnculo"/>
            <w:lang w:val="es-ES"/>
          </w:rPr>
          <w:t>https://www.minsalud.gov.co/salud/CAS/Paginas/seguridad-del-paciente.aspx</w:t>
        </w:r>
      </w:hyperlink>
    </w:p>
    <w:p w14:paraId="47630753" w14:textId="77777777" w:rsidR="00157813" w:rsidRPr="00157813" w:rsidRDefault="00157813">
      <w:pPr>
        <w:pStyle w:val="Textonotapie"/>
        <w:rPr>
          <w:lang w:val="es-ES"/>
        </w:rPr>
      </w:pPr>
    </w:p>
  </w:footnote>
  <w:footnote w:id="6">
    <w:p w14:paraId="29F4C366" w14:textId="38C57A1F" w:rsidR="00181991" w:rsidRDefault="00181991">
      <w:pPr>
        <w:pStyle w:val="Textonotapie"/>
        <w:rPr>
          <w:lang w:val="es-ES"/>
        </w:rPr>
      </w:pPr>
      <w:r>
        <w:rPr>
          <w:rStyle w:val="Refdenotaalpie"/>
        </w:rPr>
        <w:footnoteRef/>
      </w:r>
      <w:r>
        <w:t xml:space="preserve"> </w:t>
      </w:r>
      <w:r>
        <w:rPr>
          <w:lang w:val="es-ES"/>
        </w:rPr>
        <w:t xml:space="preserve">ISO 9001  y como hacer la política de calidad (citado el 24 de noviembre 2021) disponible en </w:t>
      </w:r>
      <w:hyperlink r:id="rId4" w:history="1">
        <w:r w:rsidRPr="00B117A6">
          <w:rPr>
            <w:rStyle w:val="Hipervnculo"/>
            <w:lang w:val="es-ES"/>
          </w:rPr>
          <w:t>https://www.ingenioempresa.com/politica-de-calidad-iso-9001/</w:t>
        </w:r>
      </w:hyperlink>
    </w:p>
    <w:p w14:paraId="74AE6B7E" w14:textId="657A900A" w:rsidR="00181991" w:rsidRPr="00181991" w:rsidRDefault="00181991">
      <w:pPr>
        <w:pStyle w:val="Textonotapie"/>
        <w:rPr>
          <w:lang w:val="es-ES"/>
        </w:rPr>
      </w:pPr>
      <w:r>
        <w:rPr>
          <w:lang w:val="es-ES"/>
        </w:rPr>
        <w:t xml:space="preserve">  </w:t>
      </w:r>
    </w:p>
  </w:footnote>
  <w:footnote w:id="7">
    <w:p w14:paraId="3DB17E06" w14:textId="159122D9" w:rsidR="00DF348E" w:rsidRPr="00DF348E" w:rsidRDefault="00DF348E">
      <w:pPr>
        <w:pStyle w:val="Textonotapie"/>
        <w:rPr>
          <w:lang w:val="es-ES"/>
        </w:rPr>
      </w:pPr>
      <w:r>
        <w:rPr>
          <w:rStyle w:val="Refdenotaalpie"/>
        </w:rPr>
        <w:footnoteRef/>
      </w:r>
      <w:r>
        <w:t xml:space="preserve">  COLOMBIA. CONGRESO DE LA REPUBLICA. Decreto 1011 del 2006. Por la cual se establece el Sistema Obligatorio de Garantía de Calidad de la Atención de Salud del Sistema General de Seguridad Social en Salud. Diario oficial. no. 1011 de 3 de abril. Bogotá, 2006.p. 4.</w:t>
      </w:r>
    </w:p>
  </w:footnote>
  <w:footnote w:id="8">
    <w:p w14:paraId="3C3B90BD" w14:textId="421940C6" w:rsidR="001A5A58" w:rsidRPr="001A5A58" w:rsidRDefault="001A5A58">
      <w:pPr>
        <w:pStyle w:val="Textonotapie"/>
        <w:rPr>
          <w:lang w:val="es-ES"/>
        </w:rPr>
      </w:pPr>
      <w:r>
        <w:rPr>
          <w:rStyle w:val="Refdenotaalpie"/>
        </w:rPr>
        <w:footnoteRef/>
      </w:r>
      <w:r>
        <w:t xml:space="preserve"> MINISTERIO DE LA PROTECCIÓN SOCIAL. Guía técnica de las buenas prácticas para la seguridad del paciente en la atención en salud. Colombia- 2010. Disponible en: </w:t>
      </w:r>
      <w:r>
        <w:rPr>
          <w:color w:val="0462C1"/>
        </w:rPr>
        <w:t>http://www.acreditacionensalud.org.co/ea/Documents/Guia%20Buenas%20Practicas%20Seguridad%20del%20Paciente.pdf</w:t>
      </w:r>
      <w:r>
        <w:t xml:space="preserve">.  </w:t>
      </w:r>
    </w:p>
  </w:footnote>
  <w:footnote w:id="9">
    <w:p w14:paraId="59CA5FE2" w14:textId="1864FD00" w:rsidR="00AB1BF2" w:rsidRPr="00AB1BF2" w:rsidRDefault="00AB1BF2">
      <w:pPr>
        <w:pStyle w:val="Textonotapie"/>
        <w:rPr>
          <w:lang w:val="es-ES"/>
        </w:rPr>
      </w:pPr>
      <w:r>
        <w:rPr>
          <w:rStyle w:val="Refdenotaalpie"/>
        </w:rPr>
        <w:footnoteRef/>
      </w:r>
      <w:r>
        <w:t xml:space="preserve"> COLOMBIA. CONGRESO DE LA REPÚBLICA. Resolución 2003 (28, mayo, 2014). Por la cual se definen los procedimientos y condiciones de inscripción de los Prestadores de Servicios de Salud y de habilitación de servicios de salud. Diario oficial. Bogotá, 2014. no. 0000203. 2 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6pt;height:11.6pt" o:bullet="t">
        <v:imagedata r:id="rId1" o:title="mso1220"/>
      </v:shape>
    </w:pict>
  </w:numPicBullet>
  <w:abstractNum w:abstractNumId="0" w15:restartNumberingAfterBreak="0">
    <w:nsid w:val="040C5CC3"/>
    <w:multiLevelType w:val="hybridMultilevel"/>
    <w:tmpl w:val="C33669E2"/>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0B61B1"/>
    <w:multiLevelType w:val="hybridMultilevel"/>
    <w:tmpl w:val="E8EE70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777330"/>
    <w:multiLevelType w:val="hybridMultilevel"/>
    <w:tmpl w:val="48A66860"/>
    <w:lvl w:ilvl="0" w:tplc="9B4892B8">
      <w:start w:val="1"/>
      <w:numFmt w:val="decimal"/>
      <w:lvlText w:val="%1."/>
      <w:lvlJc w:val="left"/>
      <w:pPr>
        <w:ind w:left="643"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EE6619"/>
    <w:multiLevelType w:val="multilevel"/>
    <w:tmpl w:val="36EEBD82"/>
    <w:lvl w:ilvl="0">
      <w:start w:val="1"/>
      <w:numFmt w:val="bullet"/>
      <w:lvlText w:val=""/>
      <w:lvlJc w:val="left"/>
      <w:pPr>
        <w:ind w:left="405" w:hanging="405"/>
      </w:pPr>
      <w:rPr>
        <w:rFonts w:ascii="Symbol" w:hAnsi="Symbol"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D6611"/>
    <w:multiLevelType w:val="hybridMultilevel"/>
    <w:tmpl w:val="06D67C84"/>
    <w:lvl w:ilvl="0" w:tplc="240A000F">
      <w:start w:val="1"/>
      <w:numFmt w:val="decimal"/>
      <w:lvlText w:val="%1."/>
      <w:lvlJc w:val="left"/>
      <w:pPr>
        <w:ind w:left="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5" w15:restartNumberingAfterBreak="0">
    <w:nsid w:val="125861F1"/>
    <w:multiLevelType w:val="hybridMultilevel"/>
    <w:tmpl w:val="40BAA9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60202B"/>
    <w:multiLevelType w:val="hybridMultilevel"/>
    <w:tmpl w:val="00BEC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DF1CB9"/>
    <w:multiLevelType w:val="hybridMultilevel"/>
    <w:tmpl w:val="9DE84E04"/>
    <w:lvl w:ilvl="0" w:tplc="5AB2E11C">
      <w:numFmt w:val="bullet"/>
      <w:lvlText w:val=""/>
      <w:lvlJc w:val="left"/>
      <w:pPr>
        <w:ind w:left="720" w:hanging="360"/>
      </w:pPr>
      <w:rPr>
        <w:rFonts w:ascii="Lucida Sans Unicode" w:eastAsiaTheme="minorHAnsi" w:hAnsi="Lucida Sans Unicode" w:cs="Lucida Sans Unicode"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256BB3"/>
    <w:multiLevelType w:val="hybridMultilevel"/>
    <w:tmpl w:val="F77E2C48"/>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223875"/>
    <w:multiLevelType w:val="hybridMultilevel"/>
    <w:tmpl w:val="377AC7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1F704C"/>
    <w:multiLevelType w:val="hybridMultilevel"/>
    <w:tmpl w:val="B3E6FC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4D10C5"/>
    <w:multiLevelType w:val="hybridMultilevel"/>
    <w:tmpl w:val="E4AAF196"/>
    <w:lvl w:ilvl="0" w:tplc="240A0009">
      <w:start w:val="1"/>
      <w:numFmt w:val="bullet"/>
      <w:lvlText w:val=""/>
      <w:lvlJc w:val="left"/>
      <w:pPr>
        <w:ind w:left="360" w:hanging="360"/>
      </w:pPr>
      <w:rPr>
        <w:rFonts w:ascii="Wingdings" w:hAnsi="Wingdings" w:hint="default"/>
      </w:rPr>
    </w:lvl>
    <w:lvl w:ilvl="1" w:tplc="B90C9F90">
      <w:numFmt w:val="bullet"/>
      <w:lvlText w:val=""/>
      <w:lvlJc w:val="left"/>
      <w:pPr>
        <w:ind w:left="1080" w:hanging="360"/>
      </w:pPr>
      <w:rPr>
        <w:rFonts w:ascii="Lucida Sans Unicode" w:eastAsiaTheme="minorHAnsi" w:hAnsi="Lucida Sans Unicode" w:cs="Lucida Sans Unicode"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4646BAE"/>
    <w:multiLevelType w:val="hybridMultilevel"/>
    <w:tmpl w:val="0F7EA2BA"/>
    <w:lvl w:ilvl="0" w:tplc="9D009838">
      <w:start w:val="1"/>
      <w:numFmt w:val="decimal"/>
      <w:lvlText w:val="%1."/>
      <w:lvlJc w:val="left"/>
      <w:pPr>
        <w:ind w:left="580" w:hanging="360"/>
      </w:pPr>
      <w:rPr>
        <w:rFonts w:cs="Times New Roman" w:hint="default"/>
        <w:color w:val="0563C1" w:themeColor="hyperlink"/>
        <w:u w:val="single"/>
      </w:rPr>
    </w:lvl>
    <w:lvl w:ilvl="1" w:tplc="240A0019" w:tentative="1">
      <w:start w:val="1"/>
      <w:numFmt w:val="lowerLetter"/>
      <w:lvlText w:val="%2."/>
      <w:lvlJc w:val="left"/>
      <w:pPr>
        <w:ind w:left="1300" w:hanging="360"/>
      </w:pPr>
    </w:lvl>
    <w:lvl w:ilvl="2" w:tplc="240A001B" w:tentative="1">
      <w:start w:val="1"/>
      <w:numFmt w:val="lowerRoman"/>
      <w:lvlText w:val="%3."/>
      <w:lvlJc w:val="right"/>
      <w:pPr>
        <w:ind w:left="2020" w:hanging="180"/>
      </w:pPr>
    </w:lvl>
    <w:lvl w:ilvl="3" w:tplc="240A000F" w:tentative="1">
      <w:start w:val="1"/>
      <w:numFmt w:val="decimal"/>
      <w:lvlText w:val="%4."/>
      <w:lvlJc w:val="left"/>
      <w:pPr>
        <w:ind w:left="2740" w:hanging="360"/>
      </w:pPr>
    </w:lvl>
    <w:lvl w:ilvl="4" w:tplc="240A0019" w:tentative="1">
      <w:start w:val="1"/>
      <w:numFmt w:val="lowerLetter"/>
      <w:lvlText w:val="%5."/>
      <w:lvlJc w:val="left"/>
      <w:pPr>
        <w:ind w:left="3460" w:hanging="360"/>
      </w:pPr>
    </w:lvl>
    <w:lvl w:ilvl="5" w:tplc="240A001B" w:tentative="1">
      <w:start w:val="1"/>
      <w:numFmt w:val="lowerRoman"/>
      <w:lvlText w:val="%6."/>
      <w:lvlJc w:val="right"/>
      <w:pPr>
        <w:ind w:left="4180" w:hanging="180"/>
      </w:pPr>
    </w:lvl>
    <w:lvl w:ilvl="6" w:tplc="240A000F" w:tentative="1">
      <w:start w:val="1"/>
      <w:numFmt w:val="decimal"/>
      <w:lvlText w:val="%7."/>
      <w:lvlJc w:val="left"/>
      <w:pPr>
        <w:ind w:left="4900" w:hanging="360"/>
      </w:pPr>
    </w:lvl>
    <w:lvl w:ilvl="7" w:tplc="240A0019" w:tentative="1">
      <w:start w:val="1"/>
      <w:numFmt w:val="lowerLetter"/>
      <w:lvlText w:val="%8."/>
      <w:lvlJc w:val="left"/>
      <w:pPr>
        <w:ind w:left="5620" w:hanging="360"/>
      </w:pPr>
    </w:lvl>
    <w:lvl w:ilvl="8" w:tplc="240A001B" w:tentative="1">
      <w:start w:val="1"/>
      <w:numFmt w:val="lowerRoman"/>
      <w:lvlText w:val="%9."/>
      <w:lvlJc w:val="right"/>
      <w:pPr>
        <w:ind w:left="6340" w:hanging="180"/>
      </w:pPr>
    </w:lvl>
  </w:abstractNum>
  <w:abstractNum w:abstractNumId="13" w15:restartNumberingAfterBreak="0">
    <w:nsid w:val="46EE4AB4"/>
    <w:multiLevelType w:val="multilevel"/>
    <w:tmpl w:val="269467FC"/>
    <w:lvl w:ilvl="0">
      <w:start w:val="1"/>
      <w:numFmt w:val="decimal"/>
      <w:pStyle w:val="Ttulo1"/>
      <w:lvlText w:val="%1."/>
      <w:lvlJc w:val="left"/>
      <w:pPr>
        <w:tabs>
          <w:tab w:val="num" w:pos="3129"/>
        </w:tabs>
        <w:ind w:left="3129" w:hanging="720"/>
      </w:pPr>
    </w:lvl>
    <w:lvl w:ilvl="1">
      <w:start w:val="1"/>
      <w:numFmt w:val="decimal"/>
      <w:pStyle w:val="Ttulo2"/>
      <w:lvlText w:val="%2."/>
      <w:lvlJc w:val="left"/>
      <w:pPr>
        <w:tabs>
          <w:tab w:val="num" w:pos="5397"/>
        </w:tabs>
        <w:ind w:left="5397" w:hanging="720"/>
      </w:pPr>
    </w:lvl>
    <w:lvl w:ilvl="2">
      <w:start w:val="1"/>
      <w:numFmt w:val="decimal"/>
      <w:pStyle w:val="Ttulo3"/>
      <w:lvlText w:val="%3."/>
      <w:lvlJc w:val="left"/>
      <w:pPr>
        <w:tabs>
          <w:tab w:val="num" w:pos="3152"/>
        </w:tabs>
        <w:ind w:left="3152" w:hanging="720"/>
      </w:pPr>
    </w:lvl>
    <w:lvl w:ilvl="3">
      <w:start w:val="1"/>
      <w:numFmt w:val="decimal"/>
      <w:pStyle w:val="Ttulo4"/>
      <w:lvlText w:val="%4."/>
      <w:lvlJc w:val="left"/>
      <w:pPr>
        <w:tabs>
          <w:tab w:val="num" w:pos="3872"/>
        </w:tabs>
        <w:ind w:left="3872" w:hanging="720"/>
      </w:pPr>
    </w:lvl>
    <w:lvl w:ilvl="4">
      <w:start w:val="1"/>
      <w:numFmt w:val="decimal"/>
      <w:pStyle w:val="Ttulo5"/>
      <w:lvlText w:val="%5."/>
      <w:lvlJc w:val="left"/>
      <w:pPr>
        <w:tabs>
          <w:tab w:val="num" w:pos="4592"/>
        </w:tabs>
        <w:ind w:left="4592" w:hanging="720"/>
      </w:pPr>
    </w:lvl>
    <w:lvl w:ilvl="5">
      <w:start w:val="1"/>
      <w:numFmt w:val="decimal"/>
      <w:pStyle w:val="Ttulo6"/>
      <w:lvlText w:val="%6."/>
      <w:lvlJc w:val="left"/>
      <w:pPr>
        <w:tabs>
          <w:tab w:val="num" w:pos="5312"/>
        </w:tabs>
        <w:ind w:left="5312" w:hanging="720"/>
      </w:pPr>
    </w:lvl>
    <w:lvl w:ilvl="6">
      <w:start w:val="1"/>
      <w:numFmt w:val="decimal"/>
      <w:pStyle w:val="Ttulo7"/>
      <w:lvlText w:val="%7."/>
      <w:lvlJc w:val="left"/>
      <w:pPr>
        <w:tabs>
          <w:tab w:val="num" w:pos="6032"/>
        </w:tabs>
        <w:ind w:left="6032" w:hanging="720"/>
      </w:pPr>
    </w:lvl>
    <w:lvl w:ilvl="7">
      <w:start w:val="1"/>
      <w:numFmt w:val="decimal"/>
      <w:pStyle w:val="Ttulo8"/>
      <w:lvlText w:val="%8."/>
      <w:lvlJc w:val="left"/>
      <w:pPr>
        <w:tabs>
          <w:tab w:val="num" w:pos="6752"/>
        </w:tabs>
        <w:ind w:left="6752" w:hanging="720"/>
      </w:pPr>
    </w:lvl>
    <w:lvl w:ilvl="8">
      <w:start w:val="1"/>
      <w:numFmt w:val="decimal"/>
      <w:pStyle w:val="Ttulo9"/>
      <w:lvlText w:val="%9."/>
      <w:lvlJc w:val="left"/>
      <w:pPr>
        <w:tabs>
          <w:tab w:val="num" w:pos="7472"/>
        </w:tabs>
        <w:ind w:left="7472" w:hanging="720"/>
      </w:pPr>
    </w:lvl>
  </w:abstractNum>
  <w:abstractNum w:abstractNumId="14" w15:restartNumberingAfterBreak="0">
    <w:nsid w:val="479442C5"/>
    <w:multiLevelType w:val="hybridMultilevel"/>
    <w:tmpl w:val="6ECE446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087F73"/>
    <w:multiLevelType w:val="hybridMultilevel"/>
    <w:tmpl w:val="828E25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A112517"/>
    <w:multiLevelType w:val="multilevel"/>
    <w:tmpl w:val="1B10BBB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422963"/>
    <w:multiLevelType w:val="hybridMultilevel"/>
    <w:tmpl w:val="0F5806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FDE30FD"/>
    <w:multiLevelType w:val="hybridMultilevel"/>
    <w:tmpl w:val="F294D744"/>
    <w:lvl w:ilvl="0" w:tplc="307EA6D0">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04408F0"/>
    <w:multiLevelType w:val="hybridMultilevel"/>
    <w:tmpl w:val="1842EC8C"/>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A6A5ADA"/>
    <w:multiLevelType w:val="multilevel"/>
    <w:tmpl w:val="5E30D59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535BB3"/>
    <w:multiLevelType w:val="hybridMultilevel"/>
    <w:tmpl w:val="65B40D34"/>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282486"/>
    <w:multiLevelType w:val="multilevel"/>
    <w:tmpl w:val="B3703EB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6A480C6E"/>
    <w:multiLevelType w:val="hybridMultilevel"/>
    <w:tmpl w:val="0AA0E7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E7378B4"/>
    <w:multiLevelType w:val="multilevel"/>
    <w:tmpl w:val="C9BCAFE6"/>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C5F115B"/>
    <w:multiLevelType w:val="hybridMultilevel"/>
    <w:tmpl w:val="014E6D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F792923"/>
    <w:multiLevelType w:val="hybridMultilevel"/>
    <w:tmpl w:val="BA307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3"/>
  </w:num>
  <w:num w:numId="4">
    <w:abstractNumId w:val="11"/>
  </w:num>
  <w:num w:numId="5">
    <w:abstractNumId w:val="7"/>
  </w:num>
  <w:num w:numId="6">
    <w:abstractNumId w:val="19"/>
  </w:num>
  <w:num w:numId="7">
    <w:abstractNumId w:val="18"/>
  </w:num>
  <w:num w:numId="8">
    <w:abstractNumId w:val="0"/>
  </w:num>
  <w:num w:numId="9">
    <w:abstractNumId w:val="21"/>
  </w:num>
  <w:num w:numId="10">
    <w:abstractNumId w:val="13"/>
  </w:num>
  <w:num w:numId="11">
    <w:abstractNumId w:val="6"/>
  </w:num>
  <w:num w:numId="12">
    <w:abstractNumId w:val="17"/>
  </w:num>
  <w:num w:numId="13">
    <w:abstractNumId w:val="8"/>
  </w:num>
  <w:num w:numId="14">
    <w:abstractNumId w:val="5"/>
  </w:num>
  <w:num w:numId="15">
    <w:abstractNumId w:val="25"/>
  </w:num>
  <w:num w:numId="16">
    <w:abstractNumId w:val="26"/>
  </w:num>
  <w:num w:numId="17">
    <w:abstractNumId w:val="15"/>
  </w:num>
  <w:num w:numId="18">
    <w:abstractNumId w:val="2"/>
  </w:num>
  <w:num w:numId="19">
    <w:abstractNumId w:val="10"/>
  </w:num>
  <w:num w:numId="20">
    <w:abstractNumId w:val="20"/>
  </w:num>
  <w:num w:numId="21">
    <w:abstractNumId w:val="23"/>
  </w:num>
  <w:num w:numId="22">
    <w:abstractNumId w:val="22"/>
  </w:num>
  <w:num w:numId="23">
    <w:abstractNumId w:val="12"/>
  </w:num>
  <w:num w:numId="24">
    <w:abstractNumId w:val="9"/>
  </w:num>
  <w:num w:numId="25">
    <w:abstractNumId w:val="14"/>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96"/>
    <w:rsid w:val="0000332A"/>
    <w:rsid w:val="000040BE"/>
    <w:rsid w:val="00030895"/>
    <w:rsid w:val="00045458"/>
    <w:rsid w:val="000520FD"/>
    <w:rsid w:val="00061914"/>
    <w:rsid w:val="00083289"/>
    <w:rsid w:val="000912DE"/>
    <w:rsid w:val="000F7C15"/>
    <w:rsid w:val="00121023"/>
    <w:rsid w:val="00125276"/>
    <w:rsid w:val="001263B0"/>
    <w:rsid w:val="00127291"/>
    <w:rsid w:val="001329BF"/>
    <w:rsid w:val="001520C3"/>
    <w:rsid w:val="00157813"/>
    <w:rsid w:val="00175565"/>
    <w:rsid w:val="00181991"/>
    <w:rsid w:val="00181E6B"/>
    <w:rsid w:val="001827CA"/>
    <w:rsid w:val="001A5A58"/>
    <w:rsid w:val="001B1C75"/>
    <w:rsid w:val="001C13FF"/>
    <w:rsid w:val="001C5124"/>
    <w:rsid w:val="001D17DB"/>
    <w:rsid w:val="001D57AD"/>
    <w:rsid w:val="001E7415"/>
    <w:rsid w:val="001F06A0"/>
    <w:rsid w:val="001F6B50"/>
    <w:rsid w:val="00255023"/>
    <w:rsid w:val="002555B3"/>
    <w:rsid w:val="00274AC4"/>
    <w:rsid w:val="002757A3"/>
    <w:rsid w:val="002A6D74"/>
    <w:rsid w:val="002B708C"/>
    <w:rsid w:val="002C008A"/>
    <w:rsid w:val="002C1C25"/>
    <w:rsid w:val="002D1D4B"/>
    <w:rsid w:val="002E3833"/>
    <w:rsid w:val="002F19D8"/>
    <w:rsid w:val="00300E0B"/>
    <w:rsid w:val="00335D39"/>
    <w:rsid w:val="003533A5"/>
    <w:rsid w:val="00371580"/>
    <w:rsid w:val="00377402"/>
    <w:rsid w:val="003778C8"/>
    <w:rsid w:val="003805A1"/>
    <w:rsid w:val="0039242B"/>
    <w:rsid w:val="003A1094"/>
    <w:rsid w:val="003B72E4"/>
    <w:rsid w:val="003C21A8"/>
    <w:rsid w:val="003C577F"/>
    <w:rsid w:val="003D1721"/>
    <w:rsid w:val="003D3931"/>
    <w:rsid w:val="003F6B98"/>
    <w:rsid w:val="004005FA"/>
    <w:rsid w:val="00402052"/>
    <w:rsid w:val="00402BA5"/>
    <w:rsid w:val="00410B9E"/>
    <w:rsid w:val="0041429E"/>
    <w:rsid w:val="00423E80"/>
    <w:rsid w:val="004303E0"/>
    <w:rsid w:val="00430750"/>
    <w:rsid w:val="0044597E"/>
    <w:rsid w:val="00453130"/>
    <w:rsid w:val="00453BC7"/>
    <w:rsid w:val="00453CC2"/>
    <w:rsid w:val="00465CE8"/>
    <w:rsid w:val="004F6D38"/>
    <w:rsid w:val="00500DAD"/>
    <w:rsid w:val="005136A2"/>
    <w:rsid w:val="0052743C"/>
    <w:rsid w:val="00530D63"/>
    <w:rsid w:val="00535473"/>
    <w:rsid w:val="00541B60"/>
    <w:rsid w:val="00552220"/>
    <w:rsid w:val="00555089"/>
    <w:rsid w:val="00555744"/>
    <w:rsid w:val="00572705"/>
    <w:rsid w:val="005B0AE5"/>
    <w:rsid w:val="005B12AC"/>
    <w:rsid w:val="005C04C3"/>
    <w:rsid w:val="005F1F67"/>
    <w:rsid w:val="006231FB"/>
    <w:rsid w:val="00645AF2"/>
    <w:rsid w:val="006475BD"/>
    <w:rsid w:val="00660321"/>
    <w:rsid w:val="00663D24"/>
    <w:rsid w:val="00673181"/>
    <w:rsid w:val="0067716E"/>
    <w:rsid w:val="0068338B"/>
    <w:rsid w:val="006A33C7"/>
    <w:rsid w:val="006B77ED"/>
    <w:rsid w:val="006C36E1"/>
    <w:rsid w:val="006D0F67"/>
    <w:rsid w:val="00701159"/>
    <w:rsid w:val="007020AE"/>
    <w:rsid w:val="00703A40"/>
    <w:rsid w:val="007134A9"/>
    <w:rsid w:val="007223AD"/>
    <w:rsid w:val="00730098"/>
    <w:rsid w:val="00743094"/>
    <w:rsid w:val="0074670D"/>
    <w:rsid w:val="00773414"/>
    <w:rsid w:val="00775FD2"/>
    <w:rsid w:val="0077754D"/>
    <w:rsid w:val="007B7FAD"/>
    <w:rsid w:val="007D3E95"/>
    <w:rsid w:val="007D6665"/>
    <w:rsid w:val="008029B7"/>
    <w:rsid w:val="00853B52"/>
    <w:rsid w:val="00857624"/>
    <w:rsid w:val="00880630"/>
    <w:rsid w:val="00894456"/>
    <w:rsid w:val="008B01B9"/>
    <w:rsid w:val="008B6302"/>
    <w:rsid w:val="008C1EC5"/>
    <w:rsid w:val="008F3244"/>
    <w:rsid w:val="00902B97"/>
    <w:rsid w:val="00912072"/>
    <w:rsid w:val="0092491B"/>
    <w:rsid w:val="0092561B"/>
    <w:rsid w:val="00927BE6"/>
    <w:rsid w:val="0093149C"/>
    <w:rsid w:val="00955A26"/>
    <w:rsid w:val="00967F37"/>
    <w:rsid w:val="00985216"/>
    <w:rsid w:val="00985B33"/>
    <w:rsid w:val="009D44FC"/>
    <w:rsid w:val="00A21B59"/>
    <w:rsid w:val="00A3509F"/>
    <w:rsid w:val="00A446E4"/>
    <w:rsid w:val="00A5412B"/>
    <w:rsid w:val="00A67C98"/>
    <w:rsid w:val="00A81BF6"/>
    <w:rsid w:val="00A934F7"/>
    <w:rsid w:val="00A9370A"/>
    <w:rsid w:val="00AA305C"/>
    <w:rsid w:val="00AA72FE"/>
    <w:rsid w:val="00AB1BF2"/>
    <w:rsid w:val="00AB2489"/>
    <w:rsid w:val="00AB4B69"/>
    <w:rsid w:val="00AC1217"/>
    <w:rsid w:val="00AC3D3B"/>
    <w:rsid w:val="00AC599A"/>
    <w:rsid w:val="00AD0620"/>
    <w:rsid w:val="00AD49E6"/>
    <w:rsid w:val="00AE33C8"/>
    <w:rsid w:val="00B22EA5"/>
    <w:rsid w:val="00B2310C"/>
    <w:rsid w:val="00B34F7A"/>
    <w:rsid w:val="00B547DF"/>
    <w:rsid w:val="00B80024"/>
    <w:rsid w:val="00B81659"/>
    <w:rsid w:val="00BB1E4E"/>
    <w:rsid w:val="00BB4259"/>
    <w:rsid w:val="00BB446C"/>
    <w:rsid w:val="00BC0558"/>
    <w:rsid w:val="00BC7830"/>
    <w:rsid w:val="00BD20DC"/>
    <w:rsid w:val="00C220BE"/>
    <w:rsid w:val="00C30B96"/>
    <w:rsid w:val="00C45913"/>
    <w:rsid w:val="00C472CE"/>
    <w:rsid w:val="00C52ADD"/>
    <w:rsid w:val="00C56389"/>
    <w:rsid w:val="00C64054"/>
    <w:rsid w:val="00C83CE7"/>
    <w:rsid w:val="00C92AF1"/>
    <w:rsid w:val="00CA1769"/>
    <w:rsid w:val="00CB2552"/>
    <w:rsid w:val="00CB4B7C"/>
    <w:rsid w:val="00CE4AC4"/>
    <w:rsid w:val="00CF05C8"/>
    <w:rsid w:val="00CF50B4"/>
    <w:rsid w:val="00D324BC"/>
    <w:rsid w:val="00D418DC"/>
    <w:rsid w:val="00D64DBE"/>
    <w:rsid w:val="00D9478E"/>
    <w:rsid w:val="00DA2218"/>
    <w:rsid w:val="00DB0641"/>
    <w:rsid w:val="00DB5385"/>
    <w:rsid w:val="00DB5D2A"/>
    <w:rsid w:val="00DC57C2"/>
    <w:rsid w:val="00DD2681"/>
    <w:rsid w:val="00DD6367"/>
    <w:rsid w:val="00DE5D78"/>
    <w:rsid w:val="00DF348E"/>
    <w:rsid w:val="00E16B9A"/>
    <w:rsid w:val="00E36C5C"/>
    <w:rsid w:val="00E562D3"/>
    <w:rsid w:val="00E7552D"/>
    <w:rsid w:val="00E83660"/>
    <w:rsid w:val="00E94B77"/>
    <w:rsid w:val="00E94EDA"/>
    <w:rsid w:val="00EA7976"/>
    <w:rsid w:val="00EB521F"/>
    <w:rsid w:val="00EE45D6"/>
    <w:rsid w:val="00EE54DE"/>
    <w:rsid w:val="00F11DBF"/>
    <w:rsid w:val="00F12FFF"/>
    <w:rsid w:val="00F249E1"/>
    <w:rsid w:val="00F4544F"/>
    <w:rsid w:val="00F4611D"/>
    <w:rsid w:val="00F64000"/>
    <w:rsid w:val="00F65DF2"/>
    <w:rsid w:val="00F760F0"/>
    <w:rsid w:val="00F8079D"/>
    <w:rsid w:val="00FB72C6"/>
    <w:rsid w:val="00FC6902"/>
    <w:rsid w:val="00FC6EA3"/>
    <w:rsid w:val="00FD062B"/>
    <w:rsid w:val="00FD68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DA663"/>
  <w15:chartTrackingRefBased/>
  <w15:docId w15:val="{94681D0A-16B2-464A-B0BD-C7E7DCFB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6E"/>
    <w:rPr>
      <w:rFonts w:eastAsiaTheme="minorEastAsia"/>
      <w:lang w:eastAsia="es-CO"/>
    </w:rPr>
  </w:style>
  <w:style w:type="paragraph" w:styleId="Ttulo1">
    <w:name w:val="heading 1"/>
    <w:basedOn w:val="Normal"/>
    <w:next w:val="Normal"/>
    <w:link w:val="Ttulo1Car"/>
    <w:uiPriority w:val="9"/>
    <w:qFormat/>
    <w:rsid w:val="008F3244"/>
    <w:pPr>
      <w:keepNext/>
      <w:numPr>
        <w:numId w:val="10"/>
      </w:numPr>
      <w:tabs>
        <w:tab w:val="clear" w:pos="3129"/>
        <w:tab w:val="num" w:pos="1712"/>
      </w:tabs>
      <w:spacing w:before="240" w:after="60" w:line="240" w:lineRule="auto"/>
      <w:ind w:left="1712"/>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unhideWhenUsed/>
    <w:qFormat/>
    <w:rsid w:val="008F3244"/>
    <w:pPr>
      <w:keepNext/>
      <w:numPr>
        <w:ilvl w:val="1"/>
        <w:numId w:val="10"/>
      </w:numPr>
      <w:spacing w:before="240" w:after="60" w:line="240" w:lineRule="auto"/>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8F3244"/>
    <w:pPr>
      <w:keepNext/>
      <w:numPr>
        <w:ilvl w:val="2"/>
        <w:numId w:val="10"/>
      </w:numPr>
      <w:tabs>
        <w:tab w:val="num" w:pos="360"/>
      </w:tabs>
      <w:spacing w:before="240" w:after="60" w:line="240" w:lineRule="auto"/>
      <w:ind w:left="0" w:firstLine="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8F3244"/>
    <w:pPr>
      <w:keepNext/>
      <w:numPr>
        <w:ilvl w:val="3"/>
        <w:numId w:val="10"/>
      </w:numPr>
      <w:tabs>
        <w:tab w:val="num" w:pos="360"/>
      </w:tabs>
      <w:spacing w:before="240" w:after="60" w:line="240" w:lineRule="auto"/>
      <w:ind w:left="0" w:firstLine="0"/>
      <w:outlineLvl w:val="3"/>
    </w:pPr>
    <w:rPr>
      <w:b/>
      <w:bCs/>
      <w:sz w:val="28"/>
      <w:szCs w:val="28"/>
      <w:lang w:val="en-US" w:eastAsia="en-US"/>
    </w:rPr>
  </w:style>
  <w:style w:type="paragraph" w:styleId="Ttulo5">
    <w:name w:val="heading 5"/>
    <w:basedOn w:val="Normal"/>
    <w:next w:val="Normal"/>
    <w:link w:val="Ttulo5Car"/>
    <w:uiPriority w:val="9"/>
    <w:semiHidden/>
    <w:unhideWhenUsed/>
    <w:qFormat/>
    <w:rsid w:val="008F3244"/>
    <w:pPr>
      <w:numPr>
        <w:ilvl w:val="4"/>
        <w:numId w:val="10"/>
      </w:numPr>
      <w:tabs>
        <w:tab w:val="num" w:pos="360"/>
      </w:tabs>
      <w:spacing w:before="240" w:after="60" w:line="240" w:lineRule="auto"/>
      <w:ind w:left="0" w:firstLine="0"/>
      <w:outlineLvl w:val="4"/>
    </w:pPr>
    <w:rPr>
      <w:b/>
      <w:bCs/>
      <w:i/>
      <w:iCs/>
      <w:sz w:val="26"/>
      <w:szCs w:val="26"/>
      <w:lang w:val="en-US" w:eastAsia="en-US"/>
    </w:rPr>
  </w:style>
  <w:style w:type="paragraph" w:styleId="Ttulo6">
    <w:name w:val="heading 6"/>
    <w:basedOn w:val="Normal"/>
    <w:next w:val="Normal"/>
    <w:link w:val="Ttulo6Car"/>
    <w:qFormat/>
    <w:rsid w:val="008F3244"/>
    <w:pPr>
      <w:numPr>
        <w:ilvl w:val="5"/>
        <w:numId w:val="10"/>
      </w:numPr>
      <w:spacing w:before="240" w:after="60" w:line="240" w:lineRule="auto"/>
      <w:outlineLvl w:val="5"/>
    </w:pPr>
    <w:rPr>
      <w:rFonts w:ascii="Times New Roman" w:eastAsia="Times New Roman" w:hAnsi="Times New Roman" w:cs="Times New Roman"/>
      <w:b/>
      <w:bCs/>
      <w:lang w:val="en-US" w:eastAsia="en-US"/>
    </w:rPr>
  </w:style>
  <w:style w:type="paragraph" w:styleId="Ttulo7">
    <w:name w:val="heading 7"/>
    <w:basedOn w:val="Normal"/>
    <w:next w:val="Normal"/>
    <w:link w:val="Ttulo7Car"/>
    <w:uiPriority w:val="9"/>
    <w:semiHidden/>
    <w:unhideWhenUsed/>
    <w:qFormat/>
    <w:rsid w:val="008F3244"/>
    <w:pPr>
      <w:numPr>
        <w:ilvl w:val="6"/>
        <w:numId w:val="10"/>
      </w:numPr>
      <w:spacing w:before="240" w:after="60" w:line="240" w:lineRule="auto"/>
      <w:outlineLvl w:val="6"/>
    </w:pPr>
    <w:rPr>
      <w:sz w:val="24"/>
      <w:szCs w:val="24"/>
      <w:lang w:val="en-US" w:eastAsia="en-US"/>
    </w:rPr>
  </w:style>
  <w:style w:type="paragraph" w:styleId="Ttulo8">
    <w:name w:val="heading 8"/>
    <w:basedOn w:val="Normal"/>
    <w:next w:val="Normal"/>
    <w:link w:val="Ttulo8Car"/>
    <w:uiPriority w:val="9"/>
    <w:semiHidden/>
    <w:unhideWhenUsed/>
    <w:qFormat/>
    <w:rsid w:val="008F3244"/>
    <w:pPr>
      <w:numPr>
        <w:ilvl w:val="7"/>
        <w:numId w:val="10"/>
      </w:numPr>
      <w:tabs>
        <w:tab w:val="num" w:pos="360"/>
      </w:tabs>
      <w:spacing w:before="240" w:after="60" w:line="240" w:lineRule="auto"/>
      <w:ind w:left="0" w:firstLine="0"/>
      <w:outlineLvl w:val="7"/>
    </w:pPr>
    <w:rPr>
      <w:i/>
      <w:iCs/>
      <w:sz w:val="24"/>
      <w:szCs w:val="24"/>
      <w:lang w:val="en-US" w:eastAsia="en-US"/>
    </w:rPr>
  </w:style>
  <w:style w:type="paragraph" w:styleId="Ttulo9">
    <w:name w:val="heading 9"/>
    <w:basedOn w:val="Normal"/>
    <w:next w:val="Normal"/>
    <w:link w:val="Ttulo9Car"/>
    <w:uiPriority w:val="9"/>
    <w:semiHidden/>
    <w:unhideWhenUsed/>
    <w:qFormat/>
    <w:rsid w:val="008F3244"/>
    <w:pPr>
      <w:numPr>
        <w:ilvl w:val="8"/>
        <w:numId w:val="10"/>
      </w:numPr>
      <w:tabs>
        <w:tab w:val="num" w:pos="360"/>
      </w:tabs>
      <w:spacing w:before="240" w:after="60" w:line="240" w:lineRule="auto"/>
      <w:ind w:left="0" w:firstLine="0"/>
      <w:outlineLvl w:val="8"/>
    </w:pPr>
    <w:rPr>
      <w:rFonts w:asciiTheme="majorHAnsi" w:eastAsiaTheme="majorEastAsia" w:hAnsiTheme="majorHAnsi" w:cstheme="majorBid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3244"/>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8F3244"/>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8F3244"/>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8F3244"/>
    <w:rPr>
      <w:rFonts w:eastAsiaTheme="minorEastAsia"/>
      <w:b/>
      <w:bCs/>
      <w:sz w:val="28"/>
      <w:szCs w:val="28"/>
      <w:lang w:val="en-US"/>
    </w:rPr>
  </w:style>
  <w:style w:type="character" w:customStyle="1" w:styleId="Ttulo5Car">
    <w:name w:val="Título 5 Car"/>
    <w:basedOn w:val="Fuentedeprrafopredeter"/>
    <w:link w:val="Ttulo5"/>
    <w:uiPriority w:val="9"/>
    <w:semiHidden/>
    <w:rsid w:val="008F3244"/>
    <w:rPr>
      <w:rFonts w:eastAsiaTheme="minorEastAsia"/>
      <w:b/>
      <w:bCs/>
      <w:i/>
      <w:iCs/>
      <w:sz w:val="26"/>
      <w:szCs w:val="26"/>
      <w:lang w:val="en-US"/>
    </w:rPr>
  </w:style>
  <w:style w:type="character" w:customStyle="1" w:styleId="Ttulo6Car">
    <w:name w:val="Título 6 Car"/>
    <w:basedOn w:val="Fuentedeprrafopredeter"/>
    <w:link w:val="Ttulo6"/>
    <w:rsid w:val="008F3244"/>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F3244"/>
    <w:rPr>
      <w:rFonts w:eastAsiaTheme="minorEastAsia"/>
      <w:sz w:val="24"/>
      <w:szCs w:val="24"/>
      <w:lang w:val="en-US"/>
    </w:rPr>
  </w:style>
  <w:style w:type="character" w:customStyle="1" w:styleId="Ttulo8Car">
    <w:name w:val="Título 8 Car"/>
    <w:basedOn w:val="Fuentedeprrafopredeter"/>
    <w:link w:val="Ttulo8"/>
    <w:uiPriority w:val="9"/>
    <w:semiHidden/>
    <w:rsid w:val="008F3244"/>
    <w:rPr>
      <w:rFonts w:eastAsiaTheme="minorEastAsia"/>
      <w:i/>
      <w:iCs/>
      <w:sz w:val="24"/>
      <w:szCs w:val="24"/>
      <w:lang w:val="en-US"/>
    </w:rPr>
  </w:style>
  <w:style w:type="character" w:customStyle="1" w:styleId="Ttulo9Car">
    <w:name w:val="Título 9 Car"/>
    <w:basedOn w:val="Fuentedeprrafopredeter"/>
    <w:link w:val="Ttulo9"/>
    <w:uiPriority w:val="9"/>
    <w:semiHidden/>
    <w:rsid w:val="008F3244"/>
    <w:rPr>
      <w:rFonts w:asciiTheme="majorHAnsi" w:eastAsiaTheme="majorEastAsia" w:hAnsiTheme="majorHAnsi" w:cstheme="majorBidi"/>
      <w:lang w:val="en-US"/>
    </w:rPr>
  </w:style>
  <w:style w:type="paragraph" w:styleId="Encabezado">
    <w:name w:val="header"/>
    <w:basedOn w:val="Normal"/>
    <w:link w:val="EncabezadoCar"/>
    <w:unhideWhenUsed/>
    <w:rsid w:val="0067716E"/>
    <w:pPr>
      <w:tabs>
        <w:tab w:val="center" w:pos="4419"/>
        <w:tab w:val="right" w:pos="8838"/>
      </w:tabs>
      <w:spacing w:after="0" w:line="240" w:lineRule="auto"/>
    </w:pPr>
  </w:style>
  <w:style w:type="character" w:customStyle="1" w:styleId="EncabezadoCar">
    <w:name w:val="Encabezado Car"/>
    <w:basedOn w:val="Fuentedeprrafopredeter"/>
    <w:link w:val="Encabezado"/>
    <w:rsid w:val="0067716E"/>
    <w:rPr>
      <w:rFonts w:eastAsiaTheme="minorEastAsia"/>
      <w:lang w:eastAsia="es-CO"/>
    </w:rPr>
  </w:style>
  <w:style w:type="paragraph" w:styleId="Piedepgina">
    <w:name w:val="footer"/>
    <w:basedOn w:val="Normal"/>
    <w:link w:val="PiedepginaCar"/>
    <w:uiPriority w:val="99"/>
    <w:unhideWhenUsed/>
    <w:rsid w:val="006771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716E"/>
    <w:rPr>
      <w:rFonts w:eastAsiaTheme="minorEastAsia"/>
      <w:lang w:eastAsia="es-CO"/>
    </w:rPr>
  </w:style>
  <w:style w:type="paragraph" w:styleId="Textonotapie">
    <w:name w:val="footnote text"/>
    <w:basedOn w:val="Normal"/>
    <w:link w:val="TextonotapieCar"/>
    <w:uiPriority w:val="99"/>
    <w:semiHidden/>
    <w:unhideWhenUsed/>
    <w:rsid w:val="00E16B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6B9A"/>
    <w:rPr>
      <w:rFonts w:eastAsiaTheme="minorEastAsia"/>
      <w:sz w:val="20"/>
      <w:szCs w:val="20"/>
      <w:lang w:eastAsia="es-CO"/>
    </w:rPr>
  </w:style>
  <w:style w:type="character" w:styleId="Refdenotaalpie">
    <w:name w:val="footnote reference"/>
    <w:basedOn w:val="Fuentedeprrafopredeter"/>
    <w:uiPriority w:val="99"/>
    <w:semiHidden/>
    <w:unhideWhenUsed/>
    <w:rsid w:val="00E16B9A"/>
    <w:rPr>
      <w:vertAlign w:val="superscript"/>
    </w:rPr>
  </w:style>
  <w:style w:type="character" w:styleId="Hipervnculo">
    <w:name w:val="Hyperlink"/>
    <w:basedOn w:val="Fuentedeprrafopredeter"/>
    <w:uiPriority w:val="99"/>
    <w:unhideWhenUsed/>
    <w:rsid w:val="00535473"/>
    <w:rPr>
      <w:color w:val="0563C1" w:themeColor="hyperlink"/>
      <w:u w:val="single"/>
    </w:rPr>
  </w:style>
  <w:style w:type="character" w:customStyle="1" w:styleId="Mencinsinresolver1">
    <w:name w:val="Mención sin resolver1"/>
    <w:basedOn w:val="Fuentedeprrafopredeter"/>
    <w:uiPriority w:val="99"/>
    <w:semiHidden/>
    <w:unhideWhenUsed/>
    <w:rsid w:val="00535473"/>
    <w:rPr>
      <w:color w:val="605E5C"/>
      <w:shd w:val="clear" w:color="auto" w:fill="E1DFDD"/>
    </w:rPr>
  </w:style>
  <w:style w:type="paragraph" w:styleId="Prrafodelista">
    <w:name w:val="List Paragraph"/>
    <w:basedOn w:val="Normal"/>
    <w:uiPriority w:val="34"/>
    <w:qFormat/>
    <w:rsid w:val="002D1D4B"/>
    <w:pPr>
      <w:ind w:left="720"/>
      <w:contextualSpacing/>
    </w:pPr>
  </w:style>
  <w:style w:type="table" w:customStyle="1" w:styleId="TableGrid">
    <w:name w:val="TableGrid"/>
    <w:rsid w:val="001E7415"/>
    <w:pPr>
      <w:spacing w:after="0" w:line="240" w:lineRule="auto"/>
    </w:pPr>
    <w:rPr>
      <w:rFonts w:eastAsiaTheme="minorEastAsia"/>
      <w:lang w:eastAsia="es-CO"/>
    </w:rPr>
    <w:tblPr>
      <w:tblCellMar>
        <w:top w:w="0" w:type="dxa"/>
        <w:left w:w="0" w:type="dxa"/>
        <w:bottom w:w="0" w:type="dxa"/>
        <w:right w:w="0" w:type="dxa"/>
      </w:tblCellMar>
    </w:tblPr>
  </w:style>
  <w:style w:type="character" w:styleId="Textoennegrita">
    <w:name w:val="Strong"/>
    <w:basedOn w:val="Fuentedeprrafopredeter"/>
    <w:uiPriority w:val="22"/>
    <w:qFormat/>
    <w:rsid w:val="001E7415"/>
    <w:rPr>
      <w:b/>
      <w:bCs/>
    </w:rPr>
  </w:style>
  <w:style w:type="paragraph" w:styleId="Subttulo">
    <w:name w:val="Subtitle"/>
    <w:basedOn w:val="Normal"/>
    <w:link w:val="SubttuloCar"/>
    <w:uiPriority w:val="11"/>
    <w:qFormat/>
    <w:rsid w:val="008F3244"/>
    <w:pPr>
      <w:framePr w:hSpace="180" w:wrap="around" w:vAnchor="text" w:hAnchor="margin" w:y="-429"/>
      <w:spacing w:after="480" w:line="240" w:lineRule="auto"/>
    </w:pPr>
    <w:rPr>
      <w:rFonts w:ascii="Franklin Gothic Book" w:eastAsiaTheme="minorHAnsi" w:hAnsi="Franklin Gothic Book" w:cstheme="minorHAnsi"/>
      <w:color w:val="7F7F7F" w:themeColor="text1" w:themeTint="80"/>
      <w:sz w:val="44"/>
      <w:szCs w:val="24"/>
      <w:lang w:val="es-ES" w:eastAsia="en-US"/>
    </w:rPr>
  </w:style>
  <w:style w:type="character" w:customStyle="1" w:styleId="SubttuloCar">
    <w:name w:val="Subtítulo Car"/>
    <w:basedOn w:val="Fuentedeprrafopredeter"/>
    <w:link w:val="Subttulo"/>
    <w:uiPriority w:val="11"/>
    <w:rsid w:val="008F3244"/>
    <w:rPr>
      <w:rFonts w:ascii="Franklin Gothic Book" w:hAnsi="Franklin Gothic Book" w:cstheme="minorHAnsi"/>
      <w:color w:val="7F7F7F" w:themeColor="text1" w:themeTint="80"/>
      <w:sz w:val="44"/>
      <w:szCs w:val="24"/>
      <w:lang w:val="es-ES"/>
    </w:rPr>
  </w:style>
  <w:style w:type="paragraph" w:styleId="Sinespaciado">
    <w:name w:val="No Spacing"/>
    <w:link w:val="SinespaciadoCar"/>
    <w:uiPriority w:val="1"/>
    <w:qFormat/>
    <w:rsid w:val="008F3244"/>
    <w:pPr>
      <w:spacing w:after="0" w:line="240" w:lineRule="auto"/>
    </w:pPr>
    <w:rPr>
      <w:rFonts w:ascii="Times New Roman" w:eastAsia="Times New Roman" w:hAnsi="Times New Roman" w:cs="Times New Roman"/>
      <w:sz w:val="24"/>
      <w:szCs w:val="24"/>
      <w:lang w:val="es-ES" w:eastAsia="es-ES"/>
    </w:rPr>
  </w:style>
  <w:style w:type="paragraph" w:styleId="Bibliografa">
    <w:name w:val="Bibliography"/>
    <w:basedOn w:val="Normal"/>
    <w:next w:val="Normal"/>
    <w:uiPriority w:val="37"/>
    <w:unhideWhenUsed/>
    <w:rsid w:val="008F3244"/>
    <w:rPr>
      <w:rFonts w:eastAsiaTheme="minorHAnsi"/>
      <w:lang w:eastAsia="en-US"/>
    </w:rPr>
  </w:style>
  <w:style w:type="paragraph" w:customStyle="1" w:styleId="Default">
    <w:name w:val="Default"/>
    <w:rsid w:val="0077754D"/>
    <w:pPr>
      <w:autoSpaceDE w:val="0"/>
      <w:autoSpaceDN w:val="0"/>
      <w:adjustRightInd w:val="0"/>
      <w:spacing w:after="0" w:line="240" w:lineRule="auto"/>
    </w:pPr>
    <w:rPr>
      <w:rFonts w:ascii="Arial" w:eastAsiaTheme="minorEastAsia" w:hAnsi="Arial" w:cs="Arial"/>
      <w:color w:val="000000"/>
      <w:sz w:val="24"/>
      <w:szCs w:val="24"/>
      <w:lang w:eastAsia="es-CO"/>
    </w:rPr>
  </w:style>
  <w:style w:type="table" w:styleId="Tablaconcuadrcula5oscura-nfasis5">
    <w:name w:val="Grid Table 5 Dark Accent 5"/>
    <w:basedOn w:val="Tablanormal"/>
    <w:uiPriority w:val="50"/>
    <w:rsid w:val="00985B33"/>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
    <w:name w:val="Table Grid"/>
    <w:basedOn w:val="Tablanormal"/>
    <w:uiPriority w:val="39"/>
    <w:rsid w:val="001F0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81B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81BF6"/>
    <w:rPr>
      <w:rFonts w:eastAsiaTheme="minorEastAsia"/>
      <w:sz w:val="20"/>
      <w:szCs w:val="20"/>
      <w:lang w:eastAsia="es-CO"/>
    </w:rPr>
  </w:style>
  <w:style w:type="character" w:styleId="Refdenotaalfinal">
    <w:name w:val="endnote reference"/>
    <w:basedOn w:val="Fuentedeprrafopredeter"/>
    <w:uiPriority w:val="99"/>
    <w:semiHidden/>
    <w:unhideWhenUsed/>
    <w:rsid w:val="00A81BF6"/>
    <w:rPr>
      <w:vertAlign w:val="superscript"/>
    </w:rPr>
  </w:style>
  <w:style w:type="paragraph" w:styleId="TtuloTDC">
    <w:name w:val="TOC Heading"/>
    <w:basedOn w:val="Ttulo1"/>
    <w:next w:val="Normal"/>
    <w:uiPriority w:val="39"/>
    <w:unhideWhenUsed/>
    <w:qFormat/>
    <w:rsid w:val="007223AD"/>
    <w:pPr>
      <w:keepLines/>
      <w:numPr>
        <w:numId w:val="0"/>
      </w:numPr>
      <w:spacing w:after="0" w:line="259" w:lineRule="auto"/>
      <w:outlineLvl w:val="9"/>
    </w:pPr>
    <w:rPr>
      <w:b w:val="0"/>
      <w:bCs w:val="0"/>
      <w:color w:val="2F5496" w:themeColor="accent1" w:themeShade="BF"/>
      <w:kern w:val="0"/>
      <w:lang w:val="es-CO" w:eastAsia="es-CO"/>
    </w:rPr>
  </w:style>
  <w:style w:type="paragraph" w:styleId="TDC1">
    <w:name w:val="toc 1"/>
    <w:basedOn w:val="Normal"/>
    <w:next w:val="Normal"/>
    <w:autoRedefine/>
    <w:uiPriority w:val="39"/>
    <w:unhideWhenUsed/>
    <w:rsid w:val="003B72E4"/>
    <w:pPr>
      <w:tabs>
        <w:tab w:val="left" w:pos="440"/>
        <w:tab w:val="right" w:leader="dot" w:pos="9350"/>
      </w:tabs>
      <w:spacing w:after="100"/>
    </w:pPr>
  </w:style>
  <w:style w:type="paragraph" w:styleId="TDC2">
    <w:name w:val="toc 2"/>
    <w:basedOn w:val="Normal"/>
    <w:next w:val="Normal"/>
    <w:autoRedefine/>
    <w:uiPriority w:val="39"/>
    <w:unhideWhenUsed/>
    <w:rsid w:val="007223AD"/>
    <w:pPr>
      <w:spacing w:after="100"/>
      <w:ind w:left="220"/>
    </w:pPr>
    <w:rPr>
      <w:rFonts w:cs="Times New Roman"/>
    </w:rPr>
  </w:style>
  <w:style w:type="paragraph" w:styleId="TDC3">
    <w:name w:val="toc 3"/>
    <w:basedOn w:val="Normal"/>
    <w:next w:val="Normal"/>
    <w:autoRedefine/>
    <w:uiPriority w:val="39"/>
    <w:unhideWhenUsed/>
    <w:rsid w:val="007223AD"/>
    <w:pPr>
      <w:spacing w:after="100"/>
      <w:ind w:left="440"/>
    </w:pPr>
    <w:rPr>
      <w:rFonts w:cs="Times New Roman"/>
    </w:rPr>
  </w:style>
  <w:style w:type="paragraph" w:customStyle="1" w:styleId="Estilo1">
    <w:name w:val="Estilo1"/>
    <w:basedOn w:val="Ttulo2"/>
    <w:link w:val="Estilo1Car"/>
    <w:qFormat/>
    <w:rsid w:val="003C21A8"/>
    <w:rPr>
      <w:rFonts w:ascii="Arial" w:hAnsi="Arial"/>
      <w:i w:val="0"/>
      <w:sz w:val="24"/>
    </w:rPr>
  </w:style>
  <w:style w:type="paragraph" w:customStyle="1" w:styleId="Estilo2">
    <w:name w:val="Estilo2"/>
    <w:basedOn w:val="Ttulo2"/>
    <w:link w:val="Estilo2Car"/>
    <w:autoRedefine/>
    <w:qFormat/>
    <w:rsid w:val="003B72E4"/>
    <w:pPr>
      <w:numPr>
        <w:ilvl w:val="0"/>
        <w:numId w:val="0"/>
      </w:numPr>
      <w:ind w:left="720"/>
    </w:pPr>
    <w:rPr>
      <w:rFonts w:ascii="Arial" w:hAnsi="Arial" w:cs="Arial"/>
      <w:i w:val="0"/>
      <w:sz w:val="24"/>
      <w:szCs w:val="24"/>
    </w:rPr>
  </w:style>
  <w:style w:type="character" w:customStyle="1" w:styleId="Estilo1Car">
    <w:name w:val="Estilo1 Car"/>
    <w:basedOn w:val="Ttulo2Car"/>
    <w:link w:val="Estilo1"/>
    <w:rsid w:val="003C21A8"/>
    <w:rPr>
      <w:rFonts w:ascii="Arial" w:eastAsiaTheme="majorEastAsia" w:hAnsi="Arial" w:cstheme="majorBidi"/>
      <w:b/>
      <w:bCs/>
      <w:i w:val="0"/>
      <w:iCs/>
      <w:sz w:val="24"/>
      <w:szCs w:val="28"/>
      <w:lang w:val="en-US"/>
    </w:rPr>
  </w:style>
  <w:style w:type="paragraph" w:customStyle="1" w:styleId="Estilo3">
    <w:name w:val="Estilo3"/>
    <w:basedOn w:val="Sinespaciado"/>
    <w:link w:val="Estilo3Car"/>
    <w:qFormat/>
    <w:rsid w:val="00F12FFF"/>
    <w:rPr>
      <w:rFonts w:ascii="Arial" w:hAnsi="Arial"/>
      <w:b/>
    </w:rPr>
  </w:style>
  <w:style w:type="character" w:customStyle="1" w:styleId="Estilo2Car">
    <w:name w:val="Estilo2 Car"/>
    <w:basedOn w:val="Ttulo2Car"/>
    <w:link w:val="Estilo2"/>
    <w:rsid w:val="003B72E4"/>
    <w:rPr>
      <w:rFonts w:ascii="Arial" w:eastAsiaTheme="majorEastAsia" w:hAnsi="Arial" w:cs="Arial"/>
      <w:b/>
      <w:bCs/>
      <w:i w:val="0"/>
      <w:iCs/>
      <w:sz w:val="24"/>
      <w:szCs w:val="24"/>
      <w:lang w:val="en-US"/>
    </w:rPr>
  </w:style>
  <w:style w:type="character" w:customStyle="1" w:styleId="SinespaciadoCar">
    <w:name w:val="Sin espaciado Car"/>
    <w:basedOn w:val="Fuentedeprrafopredeter"/>
    <w:link w:val="Sinespaciado"/>
    <w:uiPriority w:val="1"/>
    <w:rsid w:val="00F12FFF"/>
    <w:rPr>
      <w:rFonts w:ascii="Times New Roman" w:eastAsia="Times New Roman" w:hAnsi="Times New Roman" w:cs="Times New Roman"/>
      <w:sz w:val="24"/>
      <w:szCs w:val="24"/>
      <w:lang w:val="es-ES" w:eastAsia="es-ES"/>
    </w:rPr>
  </w:style>
  <w:style w:type="character" w:customStyle="1" w:styleId="Estilo3Car">
    <w:name w:val="Estilo3 Car"/>
    <w:basedOn w:val="SinespaciadoCar"/>
    <w:link w:val="Estilo3"/>
    <w:rsid w:val="00F12FFF"/>
    <w:rPr>
      <w:rFonts w:ascii="Arial" w:eastAsia="Times New Roman" w:hAnsi="Arial" w:cs="Times New Roman"/>
      <w:b/>
      <w:sz w:val="24"/>
      <w:szCs w:val="24"/>
      <w:lang w:val="es-ES" w:eastAsia="es-ES"/>
    </w:rPr>
  </w:style>
  <w:style w:type="character" w:styleId="Refdecomentario">
    <w:name w:val="annotation reference"/>
    <w:basedOn w:val="Fuentedeprrafopredeter"/>
    <w:uiPriority w:val="99"/>
    <w:semiHidden/>
    <w:unhideWhenUsed/>
    <w:rsid w:val="002C008A"/>
    <w:rPr>
      <w:sz w:val="16"/>
      <w:szCs w:val="16"/>
    </w:rPr>
  </w:style>
  <w:style w:type="paragraph" w:styleId="Textocomentario">
    <w:name w:val="annotation text"/>
    <w:basedOn w:val="Normal"/>
    <w:link w:val="TextocomentarioCar"/>
    <w:uiPriority w:val="99"/>
    <w:semiHidden/>
    <w:unhideWhenUsed/>
    <w:rsid w:val="002C00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008A"/>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2C008A"/>
    <w:rPr>
      <w:b/>
      <w:bCs/>
    </w:rPr>
  </w:style>
  <w:style w:type="character" w:customStyle="1" w:styleId="AsuntodelcomentarioCar">
    <w:name w:val="Asunto del comentario Car"/>
    <w:basedOn w:val="TextocomentarioCar"/>
    <w:link w:val="Asuntodelcomentario"/>
    <w:uiPriority w:val="99"/>
    <w:semiHidden/>
    <w:rsid w:val="002C008A"/>
    <w:rPr>
      <w:rFonts w:eastAsiaTheme="minorEastAsia"/>
      <w:b/>
      <w:bCs/>
      <w:sz w:val="20"/>
      <w:szCs w:val="20"/>
      <w:lang w:eastAsia="es-CO"/>
    </w:rPr>
  </w:style>
  <w:style w:type="paragraph" w:styleId="Textodeglobo">
    <w:name w:val="Balloon Text"/>
    <w:basedOn w:val="Normal"/>
    <w:link w:val="TextodegloboCar"/>
    <w:uiPriority w:val="99"/>
    <w:semiHidden/>
    <w:unhideWhenUsed/>
    <w:rsid w:val="002C00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008A"/>
    <w:rPr>
      <w:rFonts w:ascii="Segoe UI" w:eastAsiaTheme="minorEastAsia"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0392">
      <w:bodyDiv w:val="1"/>
      <w:marLeft w:val="0"/>
      <w:marRight w:val="0"/>
      <w:marTop w:val="0"/>
      <w:marBottom w:val="0"/>
      <w:divBdr>
        <w:top w:val="none" w:sz="0" w:space="0" w:color="auto"/>
        <w:left w:val="none" w:sz="0" w:space="0" w:color="auto"/>
        <w:bottom w:val="none" w:sz="0" w:space="0" w:color="auto"/>
        <w:right w:val="none" w:sz="0" w:space="0" w:color="auto"/>
      </w:divBdr>
    </w:div>
    <w:div w:id="189992686">
      <w:bodyDiv w:val="1"/>
      <w:marLeft w:val="0"/>
      <w:marRight w:val="0"/>
      <w:marTop w:val="0"/>
      <w:marBottom w:val="0"/>
      <w:divBdr>
        <w:top w:val="none" w:sz="0" w:space="0" w:color="auto"/>
        <w:left w:val="none" w:sz="0" w:space="0" w:color="auto"/>
        <w:bottom w:val="none" w:sz="0" w:space="0" w:color="auto"/>
        <w:right w:val="none" w:sz="0" w:space="0" w:color="auto"/>
      </w:divBdr>
    </w:div>
    <w:div w:id="42561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www.minsalud.gov.co/salud/CAS/Paginas/seguridad-del-paciente.aspx" TargetMode="External"/><Relationship Id="rId3" Type="http://schemas.openxmlformats.org/officeDocument/2006/relationships/styles" Target="styles.xml"/><Relationship Id="rId21" Type="http://schemas.openxmlformats.org/officeDocument/2006/relationships/hyperlink" Target="https://www.who.int/patientsafety/information_centre/documents/ps_research_brochure_es.pdf"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www.revistacuidarte.org/index.php/cuidarte/article/view/237/483"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repository.uniminuto.edu/bitstream/handle/10656/5377/TTS_ValenciaMunetonJuliana_2015.pdf?sequence=1&amp;isAllowed=y"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revia.areandina.edu.co/index.php/IA/article/view/1552" TargetMode="External"/><Relationship Id="rId28" Type="http://schemas.openxmlformats.org/officeDocument/2006/relationships/hyperlink" Target="https://www.ilo.org/wcmsp5/groups/public/---ed_protect/---protrav/---safework/documents/normativeinstrument/wcms_112582.pdf" TargetMode="External"/><Relationship Id="rId10" Type="http://schemas.openxmlformats.org/officeDocument/2006/relationships/footer" Target="footer1.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hart" Target="charts/chart3.xml"/><Relationship Id="rId22" Type="http://schemas.openxmlformats.org/officeDocument/2006/relationships/hyperlink" Target="https://www.elsevier.es/es-revista-medicina-clinica-2-articulo-la-investigacion-sobre-seguridad-del-13132767" TargetMode="External"/><Relationship Id="rId27" Type="http://schemas.openxmlformats.org/officeDocument/2006/relationships/hyperlink" Target="https://www.ingenioempresa.com/politica-de-calidad-iso-9001/"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insalud.gov.co/salud/CAS/Paginas/seguridad-del-paciente.aspx" TargetMode="External"/><Relationship Id="rId2" Type="http://schemas.openxmlformats.org/officeDocument/2006/relationships/hyperlink" Target="https://www.revistacuidarte.org/index.php/cuidarte/article/view/237/483" TargetMode="External"/><Relationship Id="rId1" Type="http://schemas.openxmlformats.org/officeDocument/2006/relationships/hyperlink" Target="file:///C:/Users/HEWLETT%20PACKARD/Documents/UNIVERSIDAD/TRABAJO%20DE%20GRADO/ADHERENCIA%20AL%20PROTOCOLO%20DE%20SEGURIDAD%20DEL%20PACIENTE,%20EN%20LA%20IDENTIFICACI%C3%93N%20DEL%20PACIENTE,%20EN%20UNA%20INST.pdf" TargetMode="External"/><Relationship Id="rId4" Type="http://schemas.openxmlformats.org/officeDocument/2006/relationships/hyperlink" Target="https://www.ingenioempresa.com/politica-de-calidad-iso-90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chemeClr val="tx1"/>
                </a:solidFill>
                <a:latin typeface="Arial" panose="020B0604020202020204" pitchFamily="34" charset="0"/>
                <a:ea typeface="+mn-ea"/>
                <a:cs typeface="Arial" panose="020B0604020202020204" pitchFamily="34" charset="0"/>
              </a:defRPr>
            </a:pPr>
            <a:r>
              <a:rPr lang="es-CO" sz="1200">
                <a:solidFill>
                  <a:schemeClr val="tx1"/>
                </a:solidFill>
                <a:latin typeface="Arial" panose="020B0604020202020204" pitchFamily="34" charset="0"/>
                <a:cs typeface="Arial" panose="020B0604020202020204" pitchFamily="34" charset="0"/>
              </a:rPr>
              <a:t>CONOCIMIENTO</a:t>
            </a:r>
            <a:r>
              <a:rPr lang="es-CO" sz="1200" baseline="0">
                <a:solidFill>
                  <a:schemeClr val="tx1"/>
                </a:solidFill>
                <a:latin typeface="Arial" panose="020B0604020202020204" pitchFamily="34" charset="0"/>
                <a:cs typeface="Arial" panose="020B0604020202020204" pitchFamily="34" charset="0"/>
              </a:rPr>
              <a:t> DE LA POLITICA DE CALIDAD DEL PERSONAL ASISTENCIAL DE LA ESE HOSMI</a:t>
            </a:r>
            <a:endParaRPr lang="es-CO" sz="12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1" i="0" u="none" strike="noStrike" kern="1200" cap="all" baseline="0">
              <a:solidFill>
                <a:schemeClr val="tx1"/>
              </a:solidFill>
              <a:latin typeface="Arial" panose="020B0604020202020204" pitchFamily="34" charset="0"/>
              <a:ea typeface="+mn-ea"/>
              <a:cs typeface="Arial" panose="020B0604020202020204" pitchFamily="34" charset="0"/>
            </a:defRPr>
          </a:pPr>
          <a:endParaRPr lang="es-CO"/>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5F5-4C8B-BE2D-42DEAC65E09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5F5-4C8B-BE2D-42DEAC65E09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5F5-4C8B-BE2D-42DEAC65E09C}"/>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t>SI </a:t>
                    </a:r>
                    <a:fld id="{AB7D368F-DD63-4EB1-8723-29BDFD316925}" type="PERCENTAGE">
                      <a:rPr lang="en-US" baseline="0"/>
                      <a:pPr>
                        <a:defRPr/>
                      </a:pPr>
                      <a:t>[PORCENTAJE]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5F5-4C8B-BE2D-42DEAC65E09C}"/>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t>NO  </a:t>
                    </a:r>
                    <a:fld id="{1766F3D1-8946-493D-9DDF-ABCDEE5FC582}" type="PERCENTAGE">
                      <a:rPr lang="en-US" baseline="0"/>
                      <a:pPr>
                        <a:defRPr>
                          <a:solidFill>
                            <a:schemeClr val="accent1"/>
                          </a:solidFill>
                        </a:defRPr>
                      </a:pPr>
                      <a:t>[PORCENTAJE]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5F5-4C8B-BE2D-42DEAC65E09C}"/>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B9A445BF-A4D8-49D2-9D51-153723629780}" type="CATEGORYNAME">
                      <a:rPr lang="en-US"/>
                      <a:pPr>
                        <a:defRPr>
                          <a:solidFill>
                            <a:schemeClr val="accent1"/>
                          </a:solidFill>
                        </a:defRPr>
                      </a:pPr>
                      <a:t>[NOMBRE DE CATEGORÍA]</a:t>
                    </a:fld>
                    <a:fld id="{437F833B-3A7F-4498-A26D-37E7DEC6C777}" type="PERCENTAGE">
                      <a:rPr lang="en-US" baseline="0"/>
                      <a:pPr>
                        <a:defRPr>
                          <a:solidFill>
                            <a:schemeClr val="accent1"/>
                          </a:solidFill>
                        </a:defRPr>
                      </a:pPr>
                      <a:t>[PORCENTAJE]</a:t>
                    </a:fld>
                    <a:endParaRPr lang="es-CO"/>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5F5-4C8B-BE2D-42DEAC65E09C}"/>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SI </c:v>
                </c:pt>
                <c:pt idx="1">
                  <c:v>NO </c:v>
                </c:pt>
                <c:pt idx="2">
                  <c:v>NO ES CLARA LA POLITICA </c:v>
                </c:pt>
              </c:strCache>
            </c:strRef>
          </c:cat>
          <c:val>
            <c:numRef>
              <c:f>Hoja1!$B$2:$B$4</c:f>
              <c:numCache>
                <c:formatCode>General</c:formatCode>
                <c:ptCount val="3"/>
                <c:pt idx="0">
                  <c:v>10</c:v>
                </c:pt>
                <c:pt idx="1">
                  <c:v>12</c:v>
                </c:pt>
                <c:pt idx="2">
                  <c:v>8</c:v>
                </c:pt>
              </c:numCache>
            </c:numRef>
          </c:val>
          <c:extLst>
            <c:ext xmlns:c15="http://schemas.microsoft.com/office/drawing/2012/chart" uri="{02D57815-91ED-43cb-92C2-25804820EDAC}">
              <c15:filteredSeriesTitle>
                <c15:tx>
                  <c:strRef>
                    <c:extLst>
                      <c:ext uri="{02D57815-91ED-43cb-92C2-25804820EDAC}">
                        <c15:formulaRef>
                          <c15:sqref>Hoja1!$B$1</c15:sqref>
                        </c15:formulaRef>
                      </c:ext>
                    </c:extLst>
                    <c:strCache>
                      <c:ptCount val="1"/>
                      <c:pt idx="0">
                        <c:v>PERSONAS QUE CONOCEN LA POLITICA DE CALIDAD </c:v>
                      </c:pt>
                    </c:strCache>
                  </c:strRef>
                </c15:tx>
              </c15:filteredSeriesTitle>
            </c:ext>
            <c:ext xmlns:c16="http://schemas.microsoft.com/office/drawing/2014/chart" uri="{C3380CC4-5D6E-409C-BE32-E72D297353CC}">
              <c16:uniqueId val="{00000006-A5F5-4C8B-BE2D-42DEAC65E09C}"/>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r>
              <a:rPr lang="es-CO" sz="1200">
                <a:solidFill>
                  <a:schemeClr val="tx1"/>
                </a:solidFill>
              </a:rPr>
              <a:t>CONOCIMIENTO</a:t>
            </a:r>
            <a:r>
              <a:rPr lang="es-CO" sz="1200" baseline="0">
                <a:solidFill>
                  <a:schemeClr val="tx1"/>
                </a:solidFill>
              </a:rPr>
              <a:t> DE LA POLITICA DE SEGURIDAD DEL PACIENTE  DEL  PERSONAL ASISTENCIAL DE LA ESE HOSMI</a:t>
            </a:r>
            <a:endParaRPr lang="es-CO" sz="1200">
              <a:solidFill>
                <a:schemeClr val="tx1"/>
              </a:solidFill>
            </a:endParaRPr>
          </a:p>
        </c:rich>
      </c:tx>
      <c:overlay val="0"/>
      <c:spPr>
        <a:noFill/>
        <a:ln>
          <a:noFill/>
        </a:ln>
        <a:effectLst/>
      </c:spPr>
      <c:txPr>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492-429C-BF84-F3F5A6701E0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492-429C-BF84-F3F5A6701E0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492-429C-BF84-F3F5A6701E09}"/>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t>SI </a:t>
                    </a:r>
                    <a:fld id="{AB7D368F-DD63-4EB1-8723-29BDFD316925}" type="PERCENTAGE">
                      <a:rPr lang="en-US" baseline="0"/>
                      <a:pPr>
                        <a:defRPr/>
                      </a:pPr>
                      <a:t>[PORCENTAJE]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492-429C-BF84-F3F5A6701E09}"/>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t>NO  </a:t>
                    </a:r>
                    <a:fld id="{1766F3D1-8946-493D-9DDF-ABCDEE5FC582}" type="PERCENTAGE">
                      <a:rPr lang="en-US" baseline="0"/>
                      <a:pPr>
                        <a:defRPr>
                          <a:solidFill>
                            <a:schemeClr val="accent1"/>
                          </a:solidFill>
                        </a:defRPr>
                      </a:pPr>
                      <a:t>[PORCENTAJE]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492-429C-BF84-F3F5A6701E09}"/>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B9A445BF-A4D8-49D2-9D51-153723629780}" type="CATEGORYNAME">
                      <a:rPr lang="en-US"/>
                      <a:pPr>
                        <a:defRPr>
                          <a:solidFill>
                            <a:schemeClr val="accent1"/>
                          </a:solidFill>
                        </a:defRPr>
                      </a:pPr>
                      <a:t>[NOMBRE DE CATEGORÍA]</a:t>
                    </a:fld>
                    <a:fld id="{437F833B-3A7F-4498-A26D-37E7DEC6C777}" type="PERCENTAGE">
                      <a:rPr lang="en-US" baseline="0"/>
                      <a:pPr>
                        <a:defRPr>
                          <a:solidFill>
                            <a:schemeClr val="accent1"/>
                          </a:solidFill>
                        </a:defRPr>
                      </a:pPr>
                      <a:t>[PORCENTAJE]</a:t>
                    </a:fld>
                    <a:endParaRPr lang="es-CO"/>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492-429C-BF84-F3F5A6701E09}"/>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SI </c:v>
                </c:pt>
                <c:pt idx="1">
                  <c:v>NO </c:v>
                </c:pt>
                <c:pt idx="2">
                  <c:v>NO ES CLARA LA POLITICA </c:v>
                </c:pt>
              </c:strCache>
            </c:strRef>
          </c:cat>
          <c:val>
            <c:numRef>
              <c:f>Hoja1!$B$2:$B$4</c:f>
              <c:numCache>
                <c:formatCode>General</c:formatCode>
                <c:ptCount val="3"/>
                <c:pt idx="0">
                  <c:v>8</c:v>
                </c:pt>
                <c:pt idx="1">
                  <c:v>19</c:v>
                </c:pt>
                <c:pt idx="2">
                  <c:v>3</c:v>
                </c:pt>
              </c:numCache>
            </c:numRef>
          </c:val>
          <c:extLst>
            <c:ext xmlns:c15="http://schemas.microsoft.com/office/drawing/2012/chart" uri="{02D57815-91ED-43cb-92C2-25804820EDAC}">
              <c15:filteredSeriesTitle>
                <c15:tx>
                  <c:strRef>
                    <c:extLst>
                      <c:ext uri="{02D57815-91ED-43cb-92C2-25804820EDAC}">
                        <c15:formulaRef>
                          <c15:sqref>Hoja1!$B$1</c15:sqref>
                        </c15:formulaRef>
                      </c:ext>
                    </c:extLst>
                    <c:strCache>
                      <c:ptCount val="1"/>
                      <c:pt idx="0">
                        <c:v>PERSONAS QUE CONOCEN LA POLITICA DE SEGURIDAD DEL PACIENTE  </c:v>
                      </c:pt>
                    </c:strCache>
                  </c:strRef>
                </c15:tx>
              </c15:filteredSeriesTitle>
            </c:ext>
            <c:ext xmlns:c16="http://schemas.microsoft.com/office/drawing/2014/chart" uri="{C3380CC4-5D6E-409C-BE32-E72D297353CC}">
              <c16:uniqueId val="{00000006-D492-429C-BF84-F3F5A6701E09}"/>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20" normalizeH="0" baseline="0">
                <a:solidFill>
                  <a:schemeClr val="tx1"/>
                </a:solidFill>
                <a:latin typeface="Arial" panose="020B0604020202020204" pitchFamily="34" charset="0"/>
                <a:ea typeface="+mn-ea"/>
                <a:cs typeface="Arial" panose="020B0604020202020204" pitchFamily="34" charset="0"/>
              </a:defRPr>
            </a:pPr>
            <a:r>
              <a:rPr lang="en-US" sz="1200">
                <a:solidFill>
                  <a:schemeClr val="tx1"/>
                </a:solidFill>
                <a:latin typeface="Arial" panose="020B0604020202020204" pitchFamily="34" charset="0"/>
                <a:cs typeface="Arial" panose="020B0604020202020204" pitchFamily="34" charset="0"/>
              </a:rPr>
              <a:t>Identificacion </a:t>
            </a:r>
            <a:r>
              <a:rPr lang="en-US" sz="1200" b="1">
                <a:solidFill>
                  <a:schemeClr val="tx1"/>
                </a:solidFill>
                <a:latin typeface="Arial" panose="020B0604020202020204" pitchFamily="34" charset="0"/>
                <a:cs typeface="Arial" panose="020B0604020202020204" pitchFamily="34" charset="0"/>
              </a:rPr>
              <a:t>de  los objetivos propuestos en la política se seguridad del paciente de la</a:t>
            </a:r>
            <a:r>
              <a:rPr lang="en-US" sz="1200" b="1" baseline="0">
                <a:solidFill>
                  <a:schemeClr val="tx1"/>
                </a:solidFill>
                <a:latin typeface="Arial" panose="020B0604020202020204" pitchFamily="34" charset="0"/>
                <a:cs typeface="Arial" panose="020B0604020202020204" pitchFamily="34" charset="0"/>
              </a:rPr>
              <a:t> </a:t>
            </a:r>
            <a:r>
              <a:rPr lang="en-US" sz="1200" b="1">
                <a:solidFill>
                  <a:schemeClr val="tx1"/>
                </a:solidFill>
                <a:latin typeface="Arial" panose="020B0604020202020204" pitchFamily="34" charset="0"/>
                <a:cs typeface="Arial" panose="020B0604020202020204" pitchFamily="34" charset="0"/>
              </a:rPr>
              <a:t>E.S.E  HOSMI </a:t>
            </a:r>
          </a:p>
        </c:rich>
      </c:tx>
      <c:layout>
        <c:manualLayout>
          <c:xMode val="edge"/>
          <c:yMode val="edge"/>
          <c:x val="0.10910287255759697"/>
          <c:y val="1.5873015873015872E-2"/>
        </c:manualLayout>
      </c:layout>
      <c:overlay val="0"/>
      <c:spPr>
        <a:noFill/>
        <a:ln>
          <a:noFill/>
        </a:ln>
        <a:effectLst/>
      </c:spPr>
      <c:txPr>
        <a:bodyPr rot="0" spcFirstLastPara="1" vertOverflow="ellipsis" vert="horz" wrap="square" anchor="ctr" anchorCtr="1"/>
        <a:lstStyle/>
        <a:p>
          <a:pPr>
            <a:defRPr sz="1100" b="1" i="0" u="none" strike="noStrike" kern="1200" cap="all" spc="120" normalizeH="0" baseline="0">
              <a:solidFill>
                <a:schemeClr val="tx1"/>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Hoja1!$B$1</c:f>
              <c:strCache>
                <c:ptCount val="1"/>
                <c:pt idx="0">
                  <c:v>Identificacion de  los objetivos propuestos en la política se seguridad del paciente de la institución E.S.E  HOSMI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SI </c:v>
                </c:pt>
                <c:pt idx="1">
                  <c:v>NO </c:v>
                </c:pt>
                <c:pt idx="2">
                  <c:v>NO ES CLARA </c:v>
                </c:pt>
              </c:strCache>
            </c:strRef>
          </c:cat>
          <c:val>
            <c:numRef>
              <c:f>Hoja1!$B$2:$B$4</c:f>
              <c:numCache>
                <c:formatCode>General</c:formatCode>
                <c:ptCount val="3"/>
                <c:pt idx="0">
                  <c:v>8</c:v>
                </c:pt>
                <c:pt idx="2">
                  <c:v>0</c:v>
                </c:pt>
              </c:numCache>
            </c:numRef>
          </c:val>
          <c:extLst>
            <c:ext xmlns:c16="http://schemas.microsoft.com/office/drawing/2014/chart" uri="{C3380CC4-5D6E-409C-BE32-E72D297353CC}">
              <c16:uniqueId val="{00000000-FF49-4091-AE55-8AF6DA32BC47}"/>
            </c:ext>
          </c:extLst>
        </c:ser>
        <c:ser>
          <c:idx val="1"/>
          <c:order val="1"/>
          <c:tx>
            <c:strRef>
              <c:f>Hoja1!$C$1</c:f>
              <c:strCache>
                <c:ptCount val="1"/>
                <c:pt idx="0">
                  <c:v>Columna2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SI </c:v>
                </c:pt>
                <c:pt idx="1">
                  <c:v>NO </c:v>
                </c:pt>
                <c:pt idx="2">
                  <c:v>NO ES CLARA </c:v>
                </c:pt>
              </c:strCache>
            </c:strRef>
          </c:cat>
          <c:val>
            <c:numRef>
              <c:f>Hoja1!$C$2:$C$4</c:f>
              <c:numCache>
                <c:formatCode>General</c:formatCode>
                <c:ptCount val="3"/>
                <c:pt idx="1">
                  <c:v>22</c:v>
                </c:pt>
              </c:numCache>
            </c:numRef>
          </c:val>
          <c:extLst>
            <c:ext xmlns:c16="http://schemas.microsoft.com/office/drawing/2014/chart" uri="{C3380CC4-5D6E-409C-BE32-E72D297353CC}">
              <c16:uniqueId val="{00000001-FF49-4091-AE55-8AF6DA32BC47}"/>
            </c:ext>
          </c:extLst>
        </c:ser>
        <c:dLbls>
          <c:dLblPos val="outEnd"/>
          <c:showLegendKey val="0"/>
          <c:showVal val="1"/>
          <c:showCatName val="0"/>
          <c:showSerName val="0"/>
          <c:showPercent val="0"/>
          <c:showBubbleSize val="0"/>
        </c:dLbls>
        <c:gapWidth val="444"/>
        <c:overlap val="-90"/>
        <c:axId val="463891256"/>
        <c:axId val="463886008"/>
      </c:barChart>
      <c:catAx>
        <c:axId val="463891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463886008"/>
        <c:crosses val="autoZero"/>
        <c:auto val="1"/>
        <c:lblAlgn val="ctr"/>
        <c:lblOffset val="100"/>
        <c:noMultiLvlLbl val="0"/>
      </c:catAx>
      <c:valAx>
        <c:axId val="463886008"/>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CO"/>
                  <a:t>Nº PERSONAS  ASISTENCIAL QUE COOCE LOS OBJETIVOS</a:t>
                </a:r>
              </a:p>
            </c:rich>
          </c:tx>
          <c:layout>
            <c:manualLayout>
              <c:xMode val="edge"/>
              <c:yMode val="edge"/>
              <c:x val="2.5462962962962962E-2"/>
              <c:y val="0.21103174603174604"/>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crossAx val="463891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r>
              <a:rPr lang="es-ES">
                <a:solidFill>
                  <a:sysClr val="windowText" lastClr="000000"/>
                </a:solidFill>
              </a:rPr>
              <a:t>IDENTIFICACION DE  LOS PROCESOS QUE CONFORMAN LA POLÍTICA DE SEGURIDAD DEL PACIENTE EN LA E.S.E HOSMI</a:t>
            </a:r>
            <a:endParaRPr lang="es-CO">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endParaRPr lang="es-CO"/>
        </a:p>
      </c:txPr>
    </c:title>
    <c:autoTitleDeleted val="0"/>
    <c:plotArea>
      <c:layout/>
      <c:barChart>
        <c:barDir val="col"/>
        <c:grouping val="clustered"/>
        <c:varyColors val="0"/>
        <c:ser>
          <c:idx val="0"/>
          <c:order val="0"/>
          <c:tx>
            <c:strRef>
              <c:f>Hoja1!$B$1</c:f>
              <c:strCache>
                <c:ptCount val="1"/>
                <c:pt idx="0">
                  <c:v>Identificacion de  los procesos que conforman la política de seguridad del paciente en la E.S.E  HOSMI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SI </c:v>
                </c:pt>
                <c:pt idx="1">
                  <c:v>NO </c:v>
                </c:pt>
                <c:pt idx="2">
                  <c:v>NO ES CLARA </c:v>
                </c:pt>
              </c:strCache>
            </c:strRef>
          </c:cat>
          <c:val>
            <c:numRef>
              <c:f>Hoja1!$B$2:$B$4</c:f>
              <c:numCache>
                <c:formatCode>General</c:formatCode>
                <c:ptCount val="3"/>
                <c:pt idx="0">
                  <c:v>5</c:v>
                </c:pt>
              </c:numCache>
            </c:numRef>
          </c:val>
          <c:extLst>
            <c:ext xmlns:c16="http://schemas.microsoft.com/office/drawing/2014/chart" uri="{C3380CC4-5D6E-409C-BE32-E72D297353CC}">
              <c16:uniqueId val="{00000000-2963-4281-A15F-F7CB5C75BC72}"/>
            </c:ext>
          </c:extLst>
        </c:ser>
        <c:ser>
          <c:idx val="1"/>
          <c:order val="1"/>
          <c:tx>
            <c:strRef>
              <c:f>Hoja1!$C$1</c:f>
              <c:strCache>
                <c:ptCount val="1"/>
                <c:pt idx="0">
                  <c:v>Columna1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SI </c:v>
                </c:pt>
                <c:pt idx="1">
                  <c:v>NO </c:v>
                </c:pt>
                <c:pt idx="2">
                  <c:v>NO ES CLARA </c:v>
                </c:pt>
              </c:strCache>
            </c:strRef>
          </c:cat>
          <c:val>
            <c:numRef>
              <c:f>Hoja1!$C$2:$C$4</c:f>
              <c:numCache>
                <c:formatCode>General</c:formatCode>
                <c:ptCount val="3"/>
                <c:pt idx="1">
                  <c:v>25</c:v>
                </c:pt>
              </c:numCache>
            </c:numRef>
          </c:val>
          <c:extLst>
            <c:ext xmlns:c16="http://schemas.microsoft.com/office/drawing/2014/chart" uri="{C3380CC4-5D6E-409C-BE32-E72D297353CC}">
              <c16:uniqueId val="{00000001-2963-4281-A15F-F7CB5C75BC72}"/>
            </c:ext>
          </c:extLst>
        </c:ser>
        <c:ser>
          <c:idx val="2"/>
          <c:order val="2"/>
          <c:tx>
            <c:strRef>
              <c:f>Hoja1!$D$1</c:f>
              <c:strCache>
                <c:ptCount val="1"/>
                <c:pt idx="0">
                  <c:v>Columna2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SI </c:v>
                </c:pt>
                <c:pt idx="1">
                  <c:v>NO </c:v>
                </c:pt>
                <c:pt idx="2">
                  <c:v>NO ES CLARA </c:v>
                </c:pt>
              </c:strCache>
            </c:strRef>
          </c:cat>
          <c:val>
            <c:numRef>
              <c:f>Hoja1!$D$2:$D$4</c:f>
              <c:numCache>
                <c:formatCode>General</c:formatCode>
                <c:ptCount val="3"/>
                <c:pt idx="2">
                  <c:v>0</c:v>
                </c:pt>
              </c:numCache>
            </c:numRef>
          </c:val>
          <c:extLst>
            <c:ext xmlns:c16="http://schemas.microsoft.com/office/drawing/2014/chart" uri="{C3380CC4-5D6E-409C-BE32-E72D297353CC}">
              <c16:uniqueId val="{00000002-2963-4281-A15F-F7CB5C75BC72}"/>
            </c:ext>
          </c:extLst>
        </c:ser>
        <c:dLbls>
          <c:dLblPos val="outEnd"/>
          <c:showLegendKey val="0"/>
          <c:showVal val="1"/>
          <c:showCatName val="0"/>
          <c:showSerName val="0"/>
          <c:showPercent val="0"/>
          <c:showBubbleSize val="0"/>
        </c:dLbls>
        <c:gapWidth val="199"/>
        <c:axId val="461903144"/>
        <c:axId val="461905440"/>
      </c:barChart>
      <c:catAx>
        <c:axId val="461903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none" spc="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461905440"/>
        <c:crosses val="autoZero"/>
        <c:auto val="1"/>
        <c:lblAlgn val="ctr"/>
        <c:lblOffset val="100"/>
        <c:noMultiLvlLbl val="0"/>
      </c:catAx>
      <c:valAx>
        <c:axId val="46190544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461903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latin typeface="Arial" panose="020B0604020202020204" pitchFamily="34" charset="0"/>
          <a:cs typeface="Arial" panose="020B0604020202020204" pitchFamily="34" charset="0"/>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chemeClr val="tx1"/>
                </a:solidFill>
                <a:latin typeface="Arial" panose="020B0604020202020204" pitchFamily="34" charset="0"/>
                <a:ea typeface="+mn-ea"/>
                <a:cs typeface="Arial" panose="020B0604020202020204" pitchFamily="34" charset="0"/>
              </a:defRPr>
            </a:pPr>
            <a:r>
              <a:rPr lang="es-ES" sz="1200" b="1">
                <a:solidFill>
                  <a:schemeClr val="tx1"/>
                </a:solidFill>
                <a:effectLst/>
                <a:latin typeface="Arial" panose="020B0604020202020204" pitchFamily="34" charset="0"/>
                <a:cs typeface="Arial" panose="020B0604020202020204" pitchFamily="34" charset="0"/>
              </a:rPr>
              <a:t>IDENTIFICACION  DE  LOS RIESGOS PREVENIBLES PROPUESTOS EN LA POLÍTICA DE SEGURIDAD DEL PACIENTE DE LA E.S.E HOSMI </a:t>
            </a:r>
            <a:endParaRPr lang="es-CO" sz="1200" b="1">
              <a:solidFill>
                <a:schemeClr val="tx1"/>
              </a:solidFill>
              <a:effectLst/>
              <a:latin typeface="Arial" panose="020B0604020202020204" pitchFamily="34" charset="0"/>
              <a:cs typeface="Arial" panose="020B0604020202020204" pitchFamily="34" charset="0"/>
            </a:endParaRPr>
          </a:p>
        </c:rich>
      </c:tx>
      <c:layout>
        <c:manualLayout>
          <c:xMode val="edge"/>
          <c:yMode val="edge"/>
          <c:x val="0.1558043525809274"/>
          <c:y val="1.1904761904761904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Hoja1!$B$1</c:f>
              <c:strCache>
                <c:ptCount val="1"/>
                <c:pt idx="0">
                  <c:v>Identifica los riesgos prevenibles propuestos en la política de seguridad del paciente de la E.S.E Hospital María Inmaculada.</c:v>
                </c:pt>
              </c:strCache>
            </c:strRef>
          </c:tx>
          <c:spPr>
            <a:solidFill>
              <a:schemeClr val="accent1"/>
            </a:solidFill>
            <a:ln>
              <a:noFill/>
            </a:ln>
            <a:effectLst/>
          </c:spPr>
          <c:invertIfNegative val="0"/>
          <c:cat>
            <c:strRef>
              <c:f>Hoja1!$A$2:$A$4</c:f>
              <c:strCache>
                <c:ptCount val="3"/>
                <c:pt idx="0">
                  <c:v>SI </c:v>
                </c:pt>
                <c:pt idx="1">
                  <c:v>NO </c:v>
                </c:pt>
                <c:pt idx="2">
                  <c:v>NO ES CLARA </c:v>
                </c:pt>
              </c:strCache>
            </c:strRef>
          </c:cat>
          <c:val>
            <c:numRef>
              <c:f>Hoja1!$B$2:$B$4</c:f>
              <c:numCache>
                <c:formatCode>General</c:formatCode>
                <c:ptCount val="3"/>
                <c:pt idx="0">
                  <c:v>6</c:v>
                </c:pt>
                <c:pt idx="2">
                  <c:v>0</c:v>
                </c:pt>
              </c:numCache>
            </c:numRef>
          </c:val>
          <c:extLst>
            <c:ext xmlns:c16="http://schemas.microsoft.com/office/drawing/2014/chart" uri="{C3380CC4-5D6E-409C-BE32-E72D297353CC}">
              <c16:uniqueId val="{00000000-59AF-40AB-8FE1-69EF15F3394F}"/>
            </c:ext>
          </c:extLst>
        </c:ser>
        <c:ser>
          <c:idx val="1"/>
          <c:order val="1"/>
          <c:tx>
            <c:strRef>
              <c:f>Hoja1!$C$1</c:f>
              <c:strCache>
                <c:ptCount val="1"/>
                <c:pt idx="0">
                  <c:v>Columna1</c:v>
                </c:pt>
              </c:strCache>
            </c:strRef>
          </c:tx>
          <c:spPr>
            <a:solidFill>
              <a:schemeClr val="accent2"/>
            </a:solidFill>
            <a:ln>
              <a:noFill/>
            </a:ln>
            <a:effectLst/>
          </c:spPr>
          <c:invertIfNegative val="0"/>
          <c:cat>
            <c:strRef>
              <c:f>Hoja1!$A$2:$A$4</c:f>
              <c:strCache>
                <c:ptCount val="3"/>
                <c:pt idx="0">
                  <c:v>SI </c:v>
                </c:pt>
                <c:pt idx="1">
                  <c:v>NO </c:v>
                </c:pt>
                <c:pt idx="2">
                  <c:v>NO ES CLARA </c:v>
                </c:pt>
              </c:strCache>
            </c:strRef>
          </c:cat>
          <c:val>
            <c:numRef>
              <c:f>Hoja1!$C$2:$C$4</c:f>
              <c:numCache>
                <c:formatCode>General</c:formatCode>
                <c:ptCount val="3"/>
                <c:pt idx="1">
                  <c:v>24</c:v>
                </c:pt>
              </c:numCache>
            </c:numRef>
          </c:val>
          <c:extLst>
            <c:ext xmlns:c16="http://schemas.microsoft.com/office/drawing/2014/chart" uri="{C3380CC4-5D6E-409C-BE32-E72D297353CC}">
              <c16:uniqueId val="{00000001-59AF-40AB-8FE1-69EF15F3394F}"/>
            </c:ext>
          </c:extLst>
        </c:ser>
        <c:ser>
          <c:idx val="2"/>
          <c:order val="2"/>
          <c:tx>
            <c:strRef>
              <c:f>Hoja1!$D$1</c:f>
              <c:strCache>
                <c:ptCount val="1"/>
                <c:pt idx="0">
                  <c:v>Columna2</c:v>
                </c:pt>
              </c:strCache>
            </c:strRef>
          </c:tx>
          <c:spPr>
            <a:solidFill>
              <a:schemeClr val="accent3"/>
            </a:solidFill>
            <a:ln>
              <a:noFill/>
            </a:ln>
            <a:effectLst/>
          </c:spPr>
          <c:invertIfNegative val="0"/>
          <c:cat>
            <c:strRef>
              <c:f>Hoja1!$A$2:$A$4</c:f>
              <c:strCache>
                <c:ptCount val="3"/>
                <c:pt idx="0">
                  <c:v>SI </c:v>
                </c:pt>
                <c:pt idx="1">
                  <c:v>NO </c:v>
                </c:pt>
                <c:pt idx="2">
                  <c:v>NO ES CLARA </c:v>
                </c:pt>
              </c:strCache>
            </c:strRef>
          </c:cat>
          <c:val>
            <c:numRef>
              <c:f>Hoja1!$D$2:$D$4</c:f>
              <c:numCache>
                <c:formatCode>General</c:formatCode>
                <c:ptCount val="3"/>
              </c:numCache>
            </c:numRef>
          </c:val>
          <c:extLst>
            <c:ext xmlns:c16="http://schemas.microsoft.com/office/drawing/2014/chart" uri="{C3380CC4-5D6E-409C-BE32-E72D297353CC}">
              <c16:uniqueId val="{00000002-59AF-40AB-8FE1-69EF15F3394F}"/>
            </c:ext>
          </c:extLst>
        </c:ser>
        <c:dLbls>
          <c:showLegendKey val="0"/>
          <c:showVal val="0"/>
          <c:showCatName val="0"/>
          <c:showSerName val="0"/>
          <c:showPercent val="0"/>
          <c:showBubbleSize val="0"/>
        </c:dLbls>
        <c:gapWidth val="219"/>
        <c:overlap val="-27"/>
        <c:axId val="217019304"/>
        <c:axId val="457053344"/>
      </c:barChart>
      <c:catAx>
        <c:axId val="217019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7053344"/>
        <c:crosses val="autoZero"/>
        <c:auto val="1"/>
        <c:lblAlgn val="ctr"/>
        <c:lblOffset val="100"/>
        <c:noMultiLvlLbl val="0"/>
      </c:catAx>
      <c:valAx>
        <c:axId val="457053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7019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r>
              <a:rPr lang="es-ES" sz="1200" b="1" i="0" u="none" strike="noStrike" baseline="0">
                <a:solidFill>
                  <a:schemeClr val="tx1"/>
                </a:solidFill>
                <a:effectLst/>
                <a:latin typeface="Arial" panose="020B0604020202020204" pitchFamily="34" charset="0"/>
                <a:cs typeface="Arial" panose="020B0604020202020204" pitchFamily="34" charset="0"/>
              </a:rPr>
              <a:t>EVALUACIÒN DE  LOS PROCESOS DE LA POLÍTICA DE SEGURIDAD DEL PACIENTE EN  LA E.S.E HOSMI. </a:t>
            </a:r>
            <a:endParaRPr lang="es-CO"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Hoja1!$A$2:$A$4</c:f>
              <c:strCache>
                <c:ptCount val="3"/>
                <c:pt idx="0">
                  <c:v>SI </c:v>
                </c:pt>
                <c:pt idx="1">
                  <c:v>NO </c:v>
                </c:pt>
                <c:pt idx="2">
                  <c:v>NO RECUERDA </c:v>
                </c:pt>
              </c:strCache>
            </c:strRef>
          </c:cat>
          <c:val>
            <c:numRef>
              <c:f>Hoja1!$B$2:$B$4</c:f>
              <c:numCache>
                <c:formatCode>General</c:formatCode>
                <c:ptCount val="3"/>
                <c:pt idx="0">
                  <c:v>25</c:v>
                </c:pt>
                <c:pt idx="2">
                  <c:v>0</c:v>
                </c:pt>
              </c:numCache>
            </c:numRef>
          </c:val>
          <c:extLst>
            <c:ext xmlns:c16="http://schemas.microsoft.com/office/drawing/2014/chart" uri="{C3380CC4-5D6E-409C-BE32-E72D297353CC}">
              <c16:uniqueId val="{00000000-22FC-4565-B2C5-C80FCBFCABFB}"/>
            </c:ext>
          </c:extLst>
        </c:ser>
        <c:ser>
          <c:idx val="1"/>
          <c:order val="1"/>
          <c:tx>
            <c:strRef>
              <c:f>Hoja1!$C$1</c:f>
              <c:strCache>
                <c:ptCount val="1"/>
                <c:pt idx="0">
                  <c:v>Serie 2</c:v>
                </c:pt>
              </c:strCache>
            </c:strRef>
          </c:tx>
          <c:spPr>
            <a:solidFill>
              <a:schemeClr val="accent2"/>
            </a:solidFill>
            <a:ln>
              <a:noFill/>
            </a:ln>
            <a:effectLst/>
          </c:spPr>
          <c:invertIfNegative val="0"/>
          <c:cat>
            <c:strRef>
              <c:f>Hoja1!$A$2:$A$4</c:f>
              <c:strCache>
                <c:ptCount val="3"/>
                <c:pt idx="0">
                  <c:v>SI </c:v>
                </c:pt>
                <c:pt idx="1">
                  <c:v>NO </c:v>
                </c:pt>
                <c:pt idx="2">
                  <c:v>NO RECUERDA </c:v>
                </c:pt>
              </c:strCache>
            </c:strRef>
          </c:cat>
          <c:val>
            <c:numRef>
              <c:f>Hoja1!$C$2:$C$4</c:f>
              <c:numCache>
                <c:formatCode>General</c:formatCode>
                <c:ptCount val="3"/>
                <c:pt idx="1">
                  <c:v>5</c:v>
                </c:pt>
              </c:numCache>
            </c:numRef>
          </c:val>
          <c:extLst>
            <c:ext xmlns:c16="http://schemas.microsoft.com/office/drawing/2014/chart" uri="{C3380CC4-5D6E-409C-BE32-E72D297353CC}">
              <c16:uniqueId val="{00000001-22FC-4565-B2C5-C80FCBFCABFB}"/>
            </c:ext>
          </c:extLst>
        </c:ser>
        <c:dLbls>
          <c:showLegendKey val="0"/>
          <c:showVal val="0"/>
          <c:showCatName val="0"/>
          <c:showSerName val="0"/>
          <c:showPercent val="0"/>
          <c:showBubbleSize val="0"/>
        </c:dLbls>
        <c:gapWidth val="219"/>
        <c:overlap val="-27"/>
        <c:axId val="562203904"/>
        <c:axId val="562206856"/>
      </c:barChart>
      <c:catAx>
        <c:axId val="56220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62206856"/>
        <c:crosses val="autoZero"/>
        <c:auto val="1"/>
        <c:lblAlgn val="ctr"/>
        <c:lblOffset val="100"/>
        <c:noMultiLvlLbl val="0"/>
      </c:catAx>
      <c:valAx>
        <c:axId val="562206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62203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200" b="1" i="0" u="none" strike="noStrike" baseline="0">
                <a:solidFill>
                  <a:schemeClr val="tx1"/>
                </a:solidFill>
                <a:effectLst/>
                <a:latin typeface="Arial" panose="020B0604020202020204" pitchFamily="34" charset="0"/>
                <a:cs typeface="Arial" panose="020B0604020202020204" pitchFamily="34" charset="0"/>
              </a:rPr>
              <a:t>IDENTIFICACIÒN DE LAS GUÍAS Y PROTOCOLOS QUE HACEN PARTE DE LA POLÍTICA DE SEGURIDAD DEL PACIENTE DE LA E.S.E HOSMI </a:t>
            </a:r>
            <a:endParaRPr lang="es-CO"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Hoja1!$A$2:$A$5</c:f>
              <c:strCache>
                <c:ptCount val="3"/>
                <c:pt idx="0">
                  <c:v>SI </c:v>
                </c:pt>
                <c:pt idx="1">
                  <c:v>NO </c:v>
                </c:pt>
                <c:pt idx="2">
                  <c:v>NO RECUERDA </c:v>
                </c:pt>
              </c:strCache>
            </c:strRef>
          </c:cat>
          <c:val>
            <c:numRef>
              <c:f>Hoja1!$B$2:$B$5</c:f>
              <c:numCache>
                <c:formatCode>General</c:formatCode>
                <c:ptCount val="4"/>
                <c:pt idx="0">
                  <c:v>10</c:v>
                </c:pt>
              </c:numCache>
            </c:numRef>
          </c:val>
          <c:extLst>
            <c:ext xmlns:c16="http://schemas.microsoft.com/office/drawing/2014/chart" uri="{C3380CC4-5D6E-409C-BE32-E72D297353CC}">
              <c16:uniqueId val="{00000000-ACD1-4EE6-9291-2CBF30E75466}"/>
            </c:ext>
          </c:extLst>
        </c:ser>
        <c:ser>
          <c:idx val="1"/>
          <c:order val="1"/>
          <c:tx>
            <c:strRef>
              <c:f>Hoja1!$C$1</c:f>
              <c:strCache>
                <c:ptCount val="1"/>
                <c:pt idx="0">
                  <c:v>Serie 2</c:v>
                </c:pt>
              </c:strCache>
            </c:strRef>
          </c:tx>
          <c:spPr>
            <a:solidFill>
              <a:schemeClr val="accent2"/>
            </a:solidFill>
            <a:ln>
              <a:noFill/>
            </a:ln>
            <a:effectLst/>
          </c:spPr>
          <c:invertIfNegative val="0"/>
          <c:cat>
            <c:strRef>
              <c:f>Hoja1!$A$2:$A$5</c:f>
              <c:strCache>
                <c:ptCount val="3"/>
                <c:pt idx="0">
                  <c:v>SI </c:v>
                </c:pt>
                <c:pt idx="1">
                  <c:v>NO </c:v>
                </c:pt>
                <c:pt idx="2">
                  <c:v>NO RECUERDA </c:v>
                </c:pt>
              </c:strCache>
            </c:strRef>
          </c:cat>
          <c:val>
            <c:numRef>
              <c:f>Hoja1!$C$2:$C$5</c:f>
              <c:numCache>
                <c:formatCode>General</c:formatCode>
                <c:ptCount val="4"/>
                <c:pt idx="1">
                  <c:v>15</c:v>
                </c:pt>
              </c:numCache>
            </c:numRef>
          </c:val>
          <c:extLst>
            <c:ext xmlns:c16="http://schemas.microsoft.com/office/drawing/2014/chart" uri="{C3380CC4-5D6E-409C-BE32-E72D297353CC}">
              <c16:uniqueId val="{00000001-ACD1-4EE6-9291-2CBF30E75466}"/>
            </c:ext>
          </c:extLst>
        </c:ser>
        <c:ser>
          <c:idx val="2"/>
          <c:order val="2"/>
          <c:tx>
            <c:strRef>
              <c:f>Hoja1!$D$1</c:f>
              <c:strCache>
                <c:ptCount val="1"/>
                <c:pt idx="0">
                  <c:v>Serie 3</c:v>
                </c:pt>
              </c:strCache>
            </c:strRef>
          </c:tx>
          <c:spPr>
            <a:solidFill>
              <a:schemeClr val="accent3"/>
            </a:solidFill>
            <a:ln>
              <a:noFill/>
            </a:ln>
            <a:effectLst/>
          </c:spPr>
          <c:invertIfNegative val="0"/>
          <c:cat>
            <c:strRef>
              <c:f>Hoja1!$A$2:$A$5</c:f>
              <c:strCache>
                <c:ptCount val="3"/>
                <c:pt idx="0">
                  <c:v>SI </c:v>
                </c:pt>
                <c:pt idx="1">
                  <c:v>NO </c:v>
                </c:pt>
                <c:pt idx="2">
                  <c:v>NO RECUERDA </c:v>
                </c:pt>
              </c:strCache>
            </c:strRef>
          </c:cat>
          <c:val>
            <c:numRef>
              <c:f>Hoja1!$D$2:$D$5</c:f>
              <c:numCache>
                <c:formatCode>General</c:formatCode>
                <c:ptCount val="4"/>
                <c:pt idx="2">
                  <c:v>5</c:v>
                </c:pt>
              </c:numCache>
            </c:numRef>
          </c:val>
          <c:extLst>
            <c:ext xmlns:c16="http://schemas.microsoft.com/office/drawing/2014/chart" uri="{C3380CC4-5D6E-409C-BE32-E72D297353CC}">
              <c16:uniqueId val="{00000002-ACD1-4EE6-9291-2CBF30E75466}"/>
            </c:ext>
          </c:extLst>
        </c:ser>
        <c:dLbls>
          <c:showLegendKey val="0"/>
          <c:showVal val="0"/>
          <c:showCatName val="0"/>
          <c:showSerName val="0"/>
          <c:showPercent val="0"/>
          <c:showBubbleSize val="0"/>
        </c:dLbls>
        <c:gapWidth val="219"/>
        <c:overlap val="-27"/>
        <c:axId val="500897488"/>
        <c:axId val="500898472"/>
      </c:barChart>
      <c:catAx>
        <c:axId val="50089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00898472"/>
        <c:crosses val="autoZero"/>
        <c:auto val="1"/>
        <c:lblAlgn val="ctr"/>
        <c:lblOffset val="100"/>
        <c:noMultiLvlLbl val="0"/>
      </c:catAx>
      <c:valAx>
        <c:axId val="500898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00897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RONDAS DE SEGURIDAD DEL PACIENTE DE LA E.S.E HOSMI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rondas de seguridad del paciente de la E.S.E Hospital María Inmaculada en el último trimestre del año 2021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C17-47BE-9A49-6678DB15B2D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C17-47BE-9A49-6678DB15B2D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C17-47BE-9A49-6678DB15B2D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SI</c:v>
                </c:pt>
                <c:pt idx="1">
                  <c:v>NO </c:v>
                </c:pt>
                <c:pt idx="2">
                  <c:v>NO RECUERDA </c:v>
                </c:pt>
              </c:strCache>
            </c:strRef>
          </c:cat>
          <c:val>
            <c:numRef>
              <c:f>Hoja1!$B$2:$B$4</c:f>
              <c:numCache>
                <c:formatCode>General</c:formatCode>
                <c:ptCount val="3"/>
                <c:pt idx="0">
                  <c:v>20</c:v>
                </c:pt>
                <c:pt idx="1">
                  <c:v>8</c:v>
                </c:pt>
                <c:pt idx="2">
                  <c:v>2</c:v>
                </c:pt>
              </c:numCache>
            </c:numRef>
          </c:val>
          <c:extLst>
            <c:ext xmlns:c16="http://schemas.microsoft.com/office/drawing/2014/chart" uri="{C3380CC4-5D6E-409C-BE32-E72D297353CC}">
              <c16:uniqueId val="{00000006-3C17-47BE-9A49-6678DB15B2D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sz="1200">
                <a:latin typeface="Arial" panose="020B0604020202020204" pitchFamily="34" charset="0"/>
                <a:cs typeface="Arial" panose="020B0604020202020204" pitchFamily="34" charset="0"/>
              </a:rPr>
              <a:t>IDENTIFICACION EL PROTOCOLO DE REPORTE DE EVENTOS ADVERSOS DE LA E.S.E HOSMI
</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148148148148147E-2"/>
          <c:y val="0.28549052038886202"/>
          <c:w val="0.97685185185185186"/>
          <c:h val="0.58008428276074431"/>
        </c:manualLayout>
      </c:layout>
      <c:pie3DChart>
        <c:varyColors val="1"/>
        <c:ser>
          <c:idx val="0"/>
          <c:order val="0"/>
          <c:tx>
            <c:strRef>
              <c:f>Hoja1!$B$1</c:f>
              <c:strCache>
                <c:ptCount val="1"/>
                <c:pt idx="0">
                  <c:v>IdentificACION el protocolo de reporte de eventos adversos de la E.S.E Hospital María Inmaculada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F12-4903-AEDB-DACBFF89183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F12-4903-AEDB-DACBFF89183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F12-4903-AEDB-DACBFF89183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SI</c:v>
                </c:pt>
                <c:pt idx="1">
                  <c:v>NO </c:v>
                </c:pt>
                <c:pt idx="2">
                  <c:v>NO EXISTE PROTOCOLO</c:v>
                </c:pt>
              </c:strCache>
            </c:strRef>
          </c:cat>
          <c:val>
            <c:numRef>
              <c:f>Hoja1!$B$2:$B$4</c:f>
              <c:numCache>
                <c:formatCode>General</c:formatCode>
                <c:ptCount val="3"/>
                <c:pt idx="0">
                  <c:v>12</c:v>
                </c:pt>
                <c:pt idx="1">
                  <c:v>8</c:v>
                </c:pt>
                <c:pt idx="2">
                  <c:v>10</c:v>
                </c:pt>
              </c:numCache>
            </c:numRef>
          </c:val>
          <c:extLst>
            <c:ext xmlns:c16="http://schemas.microsoft.com/office/drawing/2014/chart" uri="{C3380CC4-5D6E-409C-BE32-E72D297353CC}">
              <c16:uniqueId val="{00000006-8F12-4903-AEDB-DACBFF89183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MIN08</b:Tag>
    <b:SourceType>DocumentFromInternetSite</b:SourceType>
    <b:Guid>{281DAF94-F0B9-4C12-9A6A-F42BE61F53B5}</b:Guid>
    <b:Title>LINEAMIENTOS PARA LA IMPLEMENTACIÓN DE LA POLÍTICA DE SEGURIDAD DEL PACIENTE EN LA</b:Title>
    <b:Year>2008</b:Year>
    <b:Month>JUNIO</b:Month>
    <b:Day>11</b:Day>
    <b:URL>https://www.minsalud.gov.co/salud/Documents/CalidadAtenci%C3%B3nEnSalud/LINEAMIENTOS%20PARA%20LA%20IMPLEMENTACI%C3%93N%20DE%20LA%20POL%C3%8DTICA%20DE%20SEGURIDAD%20DEL%20PACIENTE%20EN%20LA.pdf</b:URL>
    <b:Author>
      <b:Author>
        <b:NameList>
          <b:Person>
            <b:Last>SOCIAL.</b:Last>
            <b:First>MINISTERIO</b:First>
            <b:Middle>DE SALUD Y PROTECCION</b:Middle>
          </b:Person>
        </b:NameList>
      </b:Author>
    </b:Author>
    <b:RefOrder>1</b:RefOrder>
  </b:Source>
  <b:Source>
    <b:Tag>COM19</b:Tag>
    <b:SourceType>InternetSite</b:SourceType>
    <b:Guid>{A2014B58-A282-4D42-B046-BBCB6C2FBEDD}</b:Guid>
    <b:Title>PORTAFOLIO DE SERVICIOS</b:Title>
    <b:Year>2019</b:Year>
    <b:Month>SEPTIEMBRE</b:Month>
    <b:Day>20</b:Day>
    <b:URL>LINEAMIENTOS PARA LA IMPLEMENTACIÓN DE LA POLÍTICA DE SEGURIDAD DEL PACIENTE EN LA</b:URL>
    <b:Author>
      <b:Author>
        <b:NameList>
          <b:Person>
            <b:Last>HOSMI</b:Last>
            <b:First>COMITE</b:First>
            <b:Middle>DE CALIDAD</b:Middle>
          </b:Person>
        </b:NameList>
      </b:Author>
    </b:Author>
    <b:RefOrder>2</b:RefOrder>
  </b:Source>
  <b:Source>
    <b:Tag>HOS20</b:Tag>
    <b:SourceType>InternetSite</b:SourceType>
    <b:Guid>{BB734938-555D-425C-9330-9312152F119F}</b:Guid>
    <b:Author>
      <b:Author>
        <b:NameList>
          <b:Person>
            <b:Last>INMACULADA</b:Last>
            <b:First>HOSPITAL</b:First>
            <b:Middle>MARIA</b:Middle>
          </b:Person>
        </b:NameList>
      </b:Author>
    </b:Author>
    <b:Title>PAGINA WED</b:Title>
    <b:Year>2020</b:Year>
    <b:URL>http://www.hospitalrioblanco.gov.co/</b:URL>
    <b:RefOrder>3</b:RefOrder>
  </b:Source>
</b:Sources>
</file>

<file path=customXml/itemProps1.xml><?xml version="1.0" encoding="utf-8"?>
<ds:datastoreItem xmlns:ds="http://schemas.openxmlformats.org/officeDocument/2006/customXml" ds:itemID="{D9DFDA6C-9A50-42B9-AB28-59684278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45</Pages>
  <Words>8582</Words>
  <Characters>47205</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 PACKARD</dc:creator>
  <cp:keywords/>
  <dc:description/>
  <cp:lastModifiedBy>HEWLETT PACKARD</cp:lastModifiedBy>
  <cp:revision>23</cp:revision>
  <dcterms:created xsi:type="dcterms:W3CDTF">2022-02-08T01:07:00Z</dcterms:created>
  <dcterms:modified xsi:type="dcterms:W3CDTF">2022-02-13T00:41:00Z</dcterms:modified>
</cp:coreProperties>
</file>